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F21C68" w14:textId="77777777" w:rsidR="00630E60" w:rsidRDefault="00630E60">
      <w:pPr>
        <w:pStyle w:val="ac"/>
        <w:jc w:val="center"/>
        <w:rPr>
          <w:rStyle w:val="c2c5"/>
          <w:rFonts w:ascii="Times New Roman" w:hAnsi="Times New Roman"/>
          <w:b/>
          <w:sz w:val="28"/>
          <w:szCs w:val="28"/>
        </w:rPr>
      </w:pPr>
      <w:bookmarkStart w:id="0" w:name="_Toc153893668"/>
    </w:p>
    <w:p w14:paraId="1438C19D" w14:textId="77777777" w:rsidR="00630E60" w:rsidRDefault="006E169B" w:rsidP="00E54453">
      <w:pPr>
        <w:pStyle w:val="ac"/>
        <w:jc w:val="right"/>
        <w:rPr>
          <w:rStyle w:val="c2c5"/>
          <w:rFonts w:ascii="Times New Roman" w:hAnsi="Times New Roman"/>
          <w:b/>
          <w:sz w:val="28"/>
          <w:szCs w:val="28"/>
        </w:rPr>
      </w:pPr>
      <w:r>
        <w:rPr>
          <w:rStyle w:val="c2c5"/>
          <w:rFonts w:ascii="Times New Roman" w:hAnsi="Times New Roman"/>
          <w:b/>
          <w:sz w:val="28"/>
          <w:szCs w:val="28"/>
        </w:rPr>
        <w:t>Приложение</w:t>
      </w:r>
    </w:p>
    <w:p w14:paraId="606852DD" w14:textId="77777777" w:rsidR="00630E60" w:rsidRDefault="006E169B" w:rsidP="00E54453">
      <w:pPr>
        <w:pStyle w:val="ac"/>
        <w:jc w:val="right"/>
        <w:rPr>
          <w:rStyle w:val="c2c5"/>
          <w:rFonts w:ascii="Times New Roman" w:hAnsi="Times New Roman"/>
          <w:b/>
          <w:sz w:val="28"/>
          <w:szCs w:val="28"/>
        </w:rPr>
      </w:pPr>
      <w:r>
        <w:rPr>
          <w:rStyle w:val="c2c5"/>
          <w:rFonts w:ascii="Times New Roman" w:hAnsi="Times New Roman"/>
          <w:b/>
          <w:sz w:val="28"/>
          <w:szCs w:val="28"/>
        </w:rPr>
        <w:t>к АООП ООО</w:t>
      </w:r>
    </w:p>
    <w:p w14:paraId="1D3FD648" w14:textId="77777777" w:rsidR="00630E60" w:rsidRDefault="006E169B" w:rsidP="00E54453">
      <w:pPr>
        <w:pStyle w:val="ac"/>
        <w:ind w:firstLine="708"/>
        <w:jc w:val="right"/>
        <w:rPr>
          <w:rStyle w:val="c2c5"/>
          <w:rFonts w:ascii="Times New Roman" w:hAnsi="Times New Roman"/>
          <w:b/>
          <w:sz w:val="28"/>
          <w:szCs w:val="28"/>
        </w:rPr>
      </w:pPr>
      <w:r>
        <w:rPr>
          <w:rStyle w:val="c2c5"/>
          <w:rFonts w:ascii="Times New Roman" w:hAnsi="Times New Roman"/>
          <w:b/>
          <w:sz w:val="28"/>
          <w:szCs w:val="28"/>
        </w:rPr>
        <w:t>для обучающихся с ЗПР</w:t>
      </w:r>
    </w:p>
    <w:p w14:paraId="350C5482" w14:textId="77777777" w:rsidR="00630E60" w:rsidRDefault="006E169B" w:rsidP="00E54453">
      <w:pPr>
        <w:pStyle w:val="ac"/>
        <w:ind w:firstLine="708"/>
        <w:jc w:val="right"/>
        <w:rPr>
          <w:rStyle w:val="c2c5"/>
          <w:rFonts w:ascii="Times New Roman" w:hAnsi="Times New Roman"/>
          <w:b/>
          <w:sz w:val="28"/>
          <w:szCs w:val="28"/>
        </w:rPr>
      </w:pPr>
      <w:r>
        <w:rPr>
          <w:rStyle w:val="c2c5"/>
          <w:rFonts w:ascii="Times New Roman" w:hAnsi="Times New Roman"/>
          <w:b/>
          <w:sz w:val="28"/>
          <w:szCs w:val="28"/>
        </w:rPr>
        <w:t>(вариант 7)</w:t>
      </w:r>
    </w:p>
    <w:p w14:paraId="3512DC97" w14:textId="7558C2CB" w:rsidR="00630E60" w:rsidRDefault="006E169B" w:rsidP="00E54453">
      <w:pPr>
        <w:pStyle w:val="ac"/>
        <w:ind w:firstLine="708"/>
        <w:jc w:val="right"/>
        <w:rPr>
          <w:rStyle w:val="c2c5"/>
          <w:rFonts w:ascii="Times New Roman" w:hAnsi="Times New Roman"/>
          <w:b/>
          <w:sz w:val="28"/>
          <w:szCs w:val="28"/>
        </w:rPr>
      </w:pPr>
      <w:r>
        <w:rPr>
          <w:rStyle w:val="c2c5"/>
          <w:rFonts w:ascii="Times New Roman" w:hAnsi="Times New Roman"/>
          <w:b/>
          <w:sz w:val="28"/>
          <w:szCs w:val="28"/>
        </w:rPr>
        <w:t xml:space="preserve">Приказ МБОУ СОШ №11 от </w:t>
      </w:r>
      <w:r w:rsidR="00E54453">
        <w:rPr>
          <w:rStyle w:val="c2c5"/>
          <w:rFonts w:ascii="Times New Roman" w:hAnsi="Times New Roman"/>
          <w:b/>
          <w:sz w:val="28"/>
          <w:szCs w:val="28"/>
        </w:rPr>
        <w:t>29</w:t>
      </w:r>
      <w:r>
        <w:rPr>
          <w:rStyle w:val="c2c5"/>
          <w:rFonts w:ascii="Times New Roman" w:hAnsi="Times New Roman"/>
          <w:b/>
          <w:sz w:val="28"/>
          <w:szCs w:val="28"/>
        </w:rPr>
        <w:t>.08.25 №</w:t>
      </w:r>
      <w:r w:rsidR="00E54453">
        <w:rPr>
          <w:rStyle w:val="c2c5"/>
          <w:rFonts w:ascii="Times New Roman" w:hAnsi="Times New Roman"/>
          <w:b/>
          <w:sz w:val="28"/>
          <w:szCs w:val="28"/>
        </w:rPr>
        <w:t xml:space="preserve"> 238</w:t>
      </w:r>
    </w:p>
    <w:p w14:paraId="2FA54CC5" w14:textId="77777777" w:rsidR="00630E60" w:rsidRDefault="00630E60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060"/>
        <w:gridCol w:w="3600"/>
        <w:gridCol w:w="3780"/>
      </w:tblGrid>
      <w:tr w:rsidR="00630E60" w14:paraId="4FD7B5DE" w14:textId="77777777">
        <w:trPr>
          <w:trHeight w:val="2584"/>
          <w:jc w:val="center"/>
        </w:trPr>
        <w:tc>
          <w:tcPr>
            <w:tcW w:w="3060" w:type="dxa"/>
          </w:tcPr>
          <w:p w14:paraId="737EF914" w14:textId="77777777" w:rsidR="00630E60" w:rsidRDefault="00630E60">
            <w:pPr>
              <w:pStyle w:val="ac"/>
              <w:snapToGrid w:val="0"/>
              <w:spacing w:line="256" w:lineRule="auto"/>
              <w:ind w:firstLine="7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267A76" w14:textId="77777777" w:rsidR="00630E60" w:rsidRDefault="006E169B">
            <w:pPr>
              <w:pStyle w:val="ac"/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«РАССМОТРЕНО»</w:t>
            </w:r>
          </w:p>
          <w:p w14:paraId="0434E700" w14:textId="77777777" w:rsidR="00630E60" w:rsidRDefault="006E169B">
            <w:pPr>
              <w:pStyle w:val="ac"/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Руководитель ШМО</w:t>
            </w:r>
          </w:p>
          <w:p w14:paraId="7C8E8E37" w14:textId="77777777" w:rsidR="00630E60" w:rsidRDefault="00630E60">
            <w:pPr>
              <w:pStyle w:val="ac"/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F2BC0F" w14:textId="23038C00" w:rsidR="00630E60" w:rsidRDefault="006E169B">
            <w:pPr>
              <w:pStyle w:val="ac"/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  _/ </w:t>
            </w:r>
            <w:r w:rsidR="00E54453">
              <w:rPr>
                <w:rFonts w:ascii="Times New Roman" w:hAnsi="Times New Roman" w:cs="Times New Roman"/>
                <w:sz w:val="24"/>
                <w:szCs w:val="24"/>
              </w:rPr>
              <w:t>Круглова И.А.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                       </w:t>
            </w:r>
          </w:p>
          <w:p w14:paraId="12254A78" w14:textId="77777777" w:rsidR="00630E60" w:rsidRDefault="00630E60">
            <w:pPr>
              <w:pStyle w:val="ac"/>
              <w:spacing w:line="256" w:lineRule="auto"/>
              <w:ind w:firstLine="7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A687DB" w14:textId="77777777" w:rsidR="00630E60" w:rsidRDefault="00630E60">
            <w:pPr>
              <w:pStyle w:val="ac"/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B6A11D" w14:textId="77777777" w:rsidR="00630E60" w:rsidRDefault="006E169B">
            <w:pPr>
              <w:pStyle w:val="ac"/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Протокол № 1</w:t>
            </w:r>
          </w:p>
          <w:p w14:paraId="3F4FDD75" w14:textId="060227C7" w:rsidR="00630E60" w:rsidRDefault="006E169B">
            <w:pPr>
              <w:pStyle w:val="ac"/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«</w:t>
            </w:r>
            <w:r w:rsidR="00E54453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 08.2025г.</w:t>
            </w:r>
          </w:p>
          <w:p w14:paraId="75EF9829" w14:textId="77777777" w:rsidR="00630E60" w:rsidRDefault="00630E60">
            <w:pPr>
              <w:pStyle w:val="ac"/>
              <w:spacing w:line="256" w:lineRule="auto"/>
              <w:ind w:firstLine="7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0" w:type="dxa"/>
          </w:tcPr>
          <w:p w14:paraId="03AD41C1" w14:textId="77777777" w:rsidR="00630E60" w:rsidRDefault="00630E60">
            <w:pPr>
              <w:pStyle w:val="ac"/>
              <w:snapToGrid w:val="0"/>
              <w:spacing w:line="256" w:lineRule="auto"/>
              <w:ind w:firstLine="7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C0291C" w14:textId="77777777" w:rsidR="00630E60" w:rsidRDefault="006E169B">
            <w:pPr>
              <w:pStyle w:val="ac"/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«СОГЛАСОВАНО»                Заместитель директора по УВР</w:t>
            </w:r>
          </w:p>
          <w:p w14:paraId="6EF5E026" w14:textId="77777777" w:rsidR="00630E60" w:rsidRDefault="00630E60">
            <w:pPr>
              <w:pStyle w:val="ac"/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A50EDC" w14:textId="5778EF65" w:rsidR="00630E60" w:rsidRDefault="006E169B">
            <w:pPr>
              <w:pStyle w:val="ac"/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_______/ </w:t>
            </w:r>
            <w:r w:rsidR="00E54453">
              <w:rPr>
                <w:rFonts w:ascii="Times New Roman" w:hAnsi="Times New Roman" w:cs="Times New Roman"/>
                <w:sz w:val="24"/>
                <w:szCs w:val="24"/>
              </w:rPr>
              <w:t>Кириллова А.С.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                           </w:t>
            </w:r>
          </w:p>
          <w:p w14:paraId="7C37EDE7" w14:textId="77777777" w:rsidR="00630E60" w:rsidRDefault="00630E60">
            <w:pPr>
              <w:pStyle w:val="ac"/>
              <w:spacing w:line="256" w:lineRule="auto"/>
              <w:ind w:firstLine="7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AEAAE9" w14:textId="77777777" w:rsidR="00630E60" w:rsidRDefault="00630E60">
            <w:pPr>
              <w:pStyle w:val="ac"/>
              <w:spacing w:line="256" w:lineRule="auto"/>
              <w:ind w:firstLine="7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DF6704" w14:textId="4AEAF4C5" w:rsidR="00630E60" w:rsidRDefault="006E169B">
            <w:pPr>
              <w:pStyle w:val="ac"/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E54453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 августа 2025г.</w:t>
            </w:r>
          </w:p>
          <w:p w14:paraId="287FCB0A" w14:textId="77777777" w:rsidR="00630E60" w:rsidRDefault="00630E60">
            <w:pPr>
              <w:pStyle w:val="ac"/>
              <w:spacing w:line="256" w:lineRule="auto"/>
              <w:ind w:firstLine="7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0" w:type="dxa"/>
          </w:tcPr>
          <w:p w14:paraId="499CF628" w14:textId="77777777" w:rsidR="00630E60" w:rsidRDefault="00630E60">
            <w:pPr>
              <w:pStyle w:val="ac"/>
              <w:snapToGrid w:val="0"/>
              <w:spacing w:line="256" w:lineRule="auto"/>
              <w:ind w:firstLine="7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9C26DD" w14:textId="77777777" w:rsidR="00630E60" w:rsidRDefault="006E169B">
            <w:pPr>
              <w:pStyle w:val="ac"/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«УТВЕРЖДАЮ»</w:t>
            </w:r>
          </w:p>
          <w:p w14:paraId="728BA6F4" w14:textId="77777777" w:rsidR="00630E60" w:rsidRDefault="006E169B">
            <w:pPr>
              <w:pStyle w:val="ac"/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Директор МБОУ СОШ №11</w:t>
            </w:r>
          </w:p>
          <w:p w14:paraId="7290C118" w14:textId="77777777" w:rsidR="00630E60" w:rsidRDefault="00630E60">
            <w:pPr>
              <w:pStyle w:val="ac"/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4CA9A2" w14:textId="77777777" w:rsidR="00630E60" w:rsidRDefault="006E169B">
            <w:pPr>
              <w:pStyle w:val="ac"/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______     /Пирогова И.В./</w:t>
            </w:r>
          </w:p>
          <w:p w14:paraId="361485B1" w14:textId="77777777" w:rsidR="00630E60" w:rsidRDefault="00630E60">
            <w:pPr>
              <w:pStyle w:val="ac"/>
              <w:spacing w:line="256" w:lineRule="auto"/>
              <w:ind w:firstLine="7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59A8F9" w14:textId="77777777" w:rsidR="00630E60" w:rsidRDefault="00630E60">
            <w:pPr>
              <w:pStyle w:val="ac"/>
              <w:spacing w:line="256" w:lineRule="auto"/>
              <w:ind w:firstLine="7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B431D9" w14:textId="7D4727E9" w:rsidR="00630E60" w:rsidRDefault="006E169B">
            <w:pPr>
              <w:pStyle w:val="ac"/>
              <w:spacing w:line="256" w:lineRule="auto"/>
              <w:ind w:firstLine="7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Приказ № </w:t>
            </w:r>
            <w:r w:rsidR="00E54453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9E07D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14:paraId="69E9200E" w14:textId="339F5CB9" w:rsidR="00630E60" w:rsidRDefault="006E169B">
            <w:pPr>
              <w:pStyle w:val="ac"/>
              <w:spacing w:line="256" w:lineRule="auto"/>
              <w:ind w:firstLine="7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«</w:t>
            </w:r>
            <w:r w:rsidR="00E54453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 августа 2025г.</w:t>
            </w:r>
          </w:p>
          <w:p w14:paraId="2F7FAB34" w14:textId="77777777" w:rsidR="00630E60" w:rsidRDefault="00630E60">
            <w:pPr>
              <w:pStyle w:val="ac"/>
              <w:spacing w:line="256" w:lineRule="auto"/>
              <w:ind w:firstLine="7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168E688" w14:textId="77777777" w:rsidR="00630E60" w:rsidRDefault="00630E60">
      <w:pPr>
        <w:rPr>
          <w:rFonts w:ascii="Times New Roman" w:hAnsi="Times New Roman" w:cs="Times New Roman"/>
          <w:sz w:val="24"/>
          <w:szCs w:val="24"/>
        </w:rPr>
      </w:pPr>
    </w:p>
    <w:p w14:paraId="5060C3ED" w14:textId="77777777" w:rsidR="00630E60" w:rsidRDefault="00630E60">
      <w:pPr>
        <w:rPr>
          <w:rFonts w:ascii="Times New Roman" w:hAnsi="Times New Roman" w:cs="Times New Roman"/>
          <w:sz w:val="24"/>
          <w:szCs w:val="24"/>
        </w:rPr>
      </w:pPr>
    </w:p>
    <w:p w14:paraId="2B4930BE" w14:textId="77777777" w:rsidR="00630E60" w:rsidRDefault="00630E60">
      <w:pPr>
        <w:rPr>
          <w:rFonts w:ascii="Times New Roman" w:hAnsi="Times New Roman" w:cs="Times New Roman"/>
          <w:sz w:val="24"/>
          <w:szCs w:val="24"/>
        </w:rPr>
      </w:pPr>
    </w:p>
    <w:p w14:paraId="31DFB41A" w14:textId="77777777" w:rsidR="00630E60" w:rsidRDefault="00630E60">
      <w:pPr>
        <w:rPr>
          <w:rFonts w:ascii="Times New Roman" w:hAnsi="Times New Roman" w:cs="Times New Roman"/>
          <w:sz w:val="24"/>
          <w:szCs w:val="24"/>
        </w:rPr>
      </w:pPr>
    </w:p>
    <w:p w14:paraId="6E0D236F" w14:textId="77777777" w:rsidR="00630E60" w:rsidRDefault="00630E60">
      <w:pPr>
        <w:rPr>
          <w:rFonts w:ascii="Times New Roman" w:hAnsi="Times New Roman" w:cs="Times New Roman"/>
          <w:sz w:val="24"/>
          <w:szCs w:val="24"/>
        </w:rPr>
      </w:pPr>
    </w:p>
    <w:p w14:paraId="091538F0" w14:textId="77777777" w:rsidR="00630E60" w:rsidRDefault="00630E60">
      <w:pPr>
        <w:rPr>
          <w:rFonts w:ascii="Times New Roman" w:hAnsi="Times New Roman" w:cs="Times New Roman"/>
          <w:sz w:val="24"/>
          <w:szCs w:val="24"/>
        </w:rPr>
      </w:pPr>
    </w:p>
    <w:p w14:paraId="0E35F9FA" w14:textId="77777777" w:rsidR="00630E60" w:rsidRPr="00F151C5" w:rsidRDefault="006E169B">
      <w:pPr>
        <w:pStyle w:val="ac"/>
        <w:ind w:firstLine="708"/>
        <w:jc w:val="center"/>
        <w:rPr>
          <w:rStyle w:val="c2c5"/>
          <w:rFonts w:ascii="Times New Roman" w:hAnsi="Times New Roman"/>
          <w:b/>
          <w:sz w:val="32"/>
          <w:szCs w:val="32"/>
        </w:rPr>
      </w:pPr>
      <w:r w:rsidRPr="00F151C5">
        <w:rPr>
          <w:rStyle w:val="c2c5"/>
          <w:rFonts w:ascii="Times New Roman" w:hAnsi="Times New Roman"/>
          <w:b/>
          <w:sz w:val="32"/>
          <w:szCs w:val="32"/>
        </w:rPr>
        <w:t>Адаптированная рабочая программа</w:t>
      </w:r>
    </w:p>
    <w:p w14:paraId="47C3946E" w14:textId="6C1E5017" w:rsidR="00630E60" w:rsidRDefault="006E169B">
      <w:pPr>
        <w:pStyle w:val="ac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Style w:val="c2c5"/>
          <w:rFonts w:ascii="Times New Roman" w:hAnsi="Times New Roman"/>
          <w:b/>
          <w:sz w:val="32"/>
          <w:szCs w:val="32"/>
        </w:rPr>
        <w:t xml:space="preserve"> учебного предмета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54453">
        <w:rPr>
          <w:rFonts w:ascii="Times New Roman" w:hAnsi="Times New Roman" w:cs="Times New Roman"/>
          <w:b/>
          <w:sz w:val="32"/>
          <w:szCs w:val="32"/>
        </w:rPr>
        <w:t>«</w:t>
      </w:r>
      <w:r w:rsidR="00C87799" w:rsidRPr="00E54453">
        <w:rPr>
          <w:rFonts w:ascii="Times New Roman" w:hAnsi="Times New Roman" w:cs="Times New Roman"/>
          <w:b/>
          <w:sz w:val="32"/>
          <w:szCs w:val="32"/>
        </w:rPr>
        <w:t>Русский язык</w:t>
      </w:r>
      <w:r w:rsidRPr="00E54453">
        <w:rPr>
          <w:rFonts w:ascii="Times New Roman" w:hAnsi="Times New Roman" w:cs="Times New Roman"/>
          <w:b/>
          <w:sz w:val="32"/>
          <w:szCs w:val="32"/>
        </w:rPr>
        <w:t>»</w:t>
      </w:r>
    </w:p>
    <w:p w14:paraId="35222B09" w14:textId="77777777" w:rsidR="00630E60" w:rsidRDefault="006E169B">
      <w:pPr>
        <w:pStyle w:val="ac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основного общего образования</w:t>
      </w:r>
    </w:p>
    <w:p w14:paraId="782040A0" w14:textId="009BA708" w:rsidR="00F151C5" w:rsidRDefault="00E54453" w:rsidP="00C87799">
      <w:pPr>
        <w:pStyle w:val="a8"/>
        <w:spacing w:before="1" w:line="290" w:lineRule="auto"/>
        <w:ind w:left="0" w:right="-1" w:firstLine="709"/>
        <w:jc w:val="center"/>
      </w:pPr>
      <w:r>
        <w:t>для обучающихся с ЗПР (вариант 7)</w:t>
      </w:r>
    </w:p>
    <w:p w14:paraId="5A86F350" w14:textId="245A2135" w:rsidR="00630E60" w:rsidRDefault="006E169B" w:rsidP="00C87799">
      <w:pPr>
        <w:pStyle w:val="a8"/>
        <w:spacing w:before="1" w:line="290" w:lineRule="auto"/>
        <w:ind w:left="0" w:right="-1" w:firstLine="709"/>
        <w:jc w:val="center"/>
      </w:pPr>
      <w:r>
        <w:t xml:space="preserve">УМК: </w:t>
      </w:r>
      <w:r w:rsidR="009E07D4">
        <w:t>Ладыжеская Т.А., Бархударов С.Г., Баранов М.П.</w:t>
      </w:r>
    </w:p>
    <w:p w14:paraId="063138CE" w14:textId="77777777" w:rsidR="00630E60" w:rsidRDefault="00630E60">
      <w:pPr>
        <w:pStyle w:val="a8"/>
        <w:spacing w:before="1" w:line="290" w:lineRule="auto"/>
        <w:ind w:right="3054"/>
        <w:jc w:val="center"/>
      </w:pPr>
    </w:p>
    <w:p w14:paraId="295CEA2A" w14:textId="77777777" w:rsidR="00630E60" w:rsidRDefault="00630E60">
      <w:pPr>
        <w:pStyle w:val="a8"/>
        <w:spacing w:before="1" w:line="290" w:lineRule="auto"/>
        <w:ind w:right="3054"/>
        <w:jc w:val="center"/>
      </w:pPr>
    </w:p>
    <w:p w14:paraId="6C9010FE" w14:textId="53521F14" w:rsidR="00630E60" w:rsidRDefault="00CE2660">
      <w:pPr>
        <w:pStyle w:val="a8"/>
        <w:spacing w:before="1" w:line="290" w:lineRule="auto"/>
        <w:ind w:right="3054"/>
        <w:jc w:val="center"/>
      </w:pPr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2E565BC9" wp14:editId="42434270">
            <wp:simplePos x="0" y="0"/>
            <wp:positionH relativeFrom="column">
              <wp:posOffset>637540</wp:posOffset>
            </wp:positionH>
            <wp:positionV relativeFrom="paragraph">
              <wp:posOffset>12065</wp:posOffset>
            </wp:positionV>
            <wp:extent cx="4650105" cy="1143000"/>
            <wp:effectExtent l="0" t="0" r="0" b="0"/>
            <wp:wrapNone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50105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DE8C1E7" w14:textId="77777777" w:rsidR="00630E60" w:rsidRDefault="00630E60">
      <w:pPr>
        <w:pStyle w:val="ac"/>
        <w:rPr>
          <w:rFonts w:ascii="Times New Roman" w:hAnsi="Times New Roman" w:cs="Times New Roman"/>
          <w:sz w:val="24"/>
          <w:szCs w:val="24"/>
        </w:rPr>
      </w:pPr>
    </w:p>
    <w:p w14:paraId="1563AED6" w14:textId="1F493835" w:rsidR="00630E60" w:rsidRDefault="00630E60">
      <w:pPr>
        <w:pStyle w:val="ac"/>
        <w:rPr>
          <w:rFonts w:ascii="Times New Roman" w:hAnsi="Times New Roman" w:cs="Times New Roman"/>
          <w:sz w:val="24"/>
          <w:szCs w:val="24"/>
        </w:rPr>
      </w:pPr>
    </w:p>
    <w:p w14:paraId="2C36FB38" w14:textId="49F190F0" w:rsidR="00630E60" w:rsidRDefault="00630E60">
      <w:pPr>
        <w:pStyle w:val="ac"/>
        <w:rPr>
          <w:rFonts w:ascii="Times New Roman" w:hAnsi="Times New Roman" w:cs="Times New Roman"/>
          <w:sz w:val="24"/>
          <w:szCs w:val="24"/>
        </w:rPr>
      </w:pPr>
    </w:p>
    <w:p w14:paraId="54506504" w14:textId="77777777" w:rsidR="00630E60" w:rsidRDefault="00630E60">
      <w:pPr>
        <w:pStyle w:val="ac"/>
        <w:rPr>
          <w:rFonts w:ascii="Times New Roman" w:hAnsi="Times New Roman" w:cs="Times New Roman"/>
          <w:sz w:val="24"/>
          <w:szCs w:val="24"/>
        </w:rPr>
      </w:pPr>
    </w:p>
    <w:p w14:paraId="2B4023D8" w14:textId="77777777" w:rsidR="00630E60" w:rsidRDefault="00630E60">
      <w:pPr>
        <w:pStyle w:val="ac"/>
        <w:rPr>
          <w:rFonts w:ascii="Times New Roman" w:hAnsi="Times New Roman" w:cs="Times New Roman"/>
          <w:sz w:val="24"/>
          <w:szCs w:val="24"/>
        </w:rPr>
      </w:pPr>
    </w:p>
    <w:p w14:paraId="56ABE3B1" w14:textId="77777777" w:rsidR="00630E60" w:rsidRDefault="00630E60">
      <w:pPr>
        <w:pStyle w:val="ac"/>
        <w:rPr>
          <w:rFonts w:ascii="Times New Roman" w:hAnsi="Times New Roman" w:cs="Times New Roman"/>
          <w:sz w:val="24"/>
          <w:szCs w:val="24"/>
        </w:rPr>
      </w:pPr>
    </w:p>
    <w:p w14:paraId="1B4AEF6B" w14:textId="77777777" w:rsidR="00630E60" w:rsidRDefault="00630E60">
      <w:pPr>
        <w:pStyle w:val="ac"/>
        <w:rPr>
          <w:rFonts w:ascii="Times New Roman" w:hAnsi="Times New Roman" w:cs="Times New Roman"/>
          <w:sz w:val="24"/>
          <w:szCs w:val="24"/>
        </w:rPr>
      </w:pPr>
    </w:p>
    <w:p w14:paraId="24CFA7DA" w14:textId="77777777" w:rsidR="00630E60" w:rsidRDefault="00630E60">
      <w:pPr>
        <w:pStyle w:val="ac"/>
        <w:rPr>
          <w:rFonts w:ascii="Times New Roman" w:hAnsi="Times New Roman" w:cs="Times New Roman"/>
          <w:sz w:val="24"/>
          <w:szCs w:val="24"/>
        </w:rPr>
      </w:pPr>
    </w:p>
    <w:p w14:paraId="4D6710B7" w14:textId="77777777" w:rsidR="00630E60" w:rsidRDefault="00630E60">
      <w:pPr>
        <w:pStyle w:val="ac"/>
        <w:rPr>
          <w:rFonts w:ascii="Times New Roman" w:hAnsi="Times New Roman" w:cs="Times New Roman"/>
          <w:sz w:val="24"/>
          <w:szCs w:val="24"/>
        </w:rPr>
      </w:pPr>
    </w:p>
    <w:p w14:paraId="05F91101" w14:textId="77777777" w:rsidR="00630E60" w:rsidRDefault="00630E60">
      <w:pPr>
        <w:pStyle w:val="ac"/>
        <w:rPr>
          <w:rFonts w:ascii="Times New Roman" w:hAnsi="Times New Roman" w:cs="Times New Roman"/>
          <w:sz w:val="24"/>
          <w:szCs w:val="24"/>
        </w:rPr>
      </w:pPr>
    </w:p>
    <w:p w14:paraId="3F0E02A5" w14:textId="5E5D0D0C" w:rsidR="00630E60" w:rsidRDefault="00630E60">
      <w:pPr>
        <w:pStyle w:val="ac"/>
        <w:rPr>
          <w:rFonts w:ascii="Times New Roman" w:hAnsi="Times New Roman" w:cs="Times New Roman"/>
          <w:sz w:val="24"/>
          <w:szCs w:val="24"/>
        </w:rPr>
      </w:pPr>
    </w:p>
    <w:p w14:paraId="32CA7D2C" w14:textId="77777777" w:rsidR="00C87799" w:rsidRDefault="00C87799">
      <w:pPr>
        <w:pStyle w:val="ac"/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</w:p>
    <w:p w14:paraId="17883F06" w14:textId="6E6384B7" w:rsidR="00630E60" w:rsidRDefault="006E169B">
      <w:pPr>
        <w:pStyle w:val="ac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Орел 2025 г</w:t>
      </w:r>
    </w:p>
    <w:p w14:paraId="7AE76421" w14:textId="19F930EA" w:rsidR="00E54453" w:rsidRDefault="00E54453">
      <w:pPr>
        <w:pStyle w:val="ac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14:paraId="07D63C48" w14:textId="40D33D45" w:rsidR="00E54453" w:rsidRDefault="00E54453">
      <w:pPr>
        <w:pStyle w:val="ac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14:paraId="02E252DE" w14:textId="3F91B71C" w:rsidR="00E54453" w:rsidRDefault="00E54453">
      <w:pPr>
        <w:pStyle w:val="ac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14:paraId="542A8A4F" w14:textId="77777777" w:rsidR="00E54453" w:rsidRDefault="00E54453">
      <w:pPr>
        <w:pStyle w:val="ac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14:paraId="49978EF7" w14:textId="77777777" w:rsidR="00072489" w:rsidRPr="00072489" w:rsidRDefault="00072489" w:rsidP="00072489">
      <w:pPr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072489">
        <w:rPr>
          <w:rFonts w:ascii="Times New Roman" w:eastAsia="Calibri" w:hAnsi="Times New Roman" w:cs="Times New Roman"/>
          <w:b/>
          <w:bCs/>
          <w:sz w:val="24"/>
          <w:szCs w:val="24"/>
        </w:rPr>
        <w:t>СВЯЗЬ РАБОЧЕЙ ПРОГРАММЫ С ПРОГРАММОЙ ВОСПИТАНИЯ ШКОЛЫ</w:t>
      </w:r>
    </w:p>
    <w:p w14:paraId="0C3BE33E" w14:textId="0B229AC1" w:rsidR="00C87799" w:rsidRPr="005E51DA" w:rsidRDefault="00C87799" w:rsidP="00C87799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E51DA">
        <w:rPr>
          <w:rFonts w:ascii="Times New Roman" w:eastAsia="Calibri" w:hAnsi="Times New Roman" w:cs="Times New Roman"/>
          <w:sz w:val="24"/>
          <w:szCs w:val="24"/>
        </w:rPr>
        <w:t>Реализация педагогическими работниками воспитательного потенциала уроков РУССКОГО ЯЗЫКА предполагает следующее:</w:t>
      </w:r>
    </w:p>
    <w:p w14:paraId="70898209" w14:textId="77777777" w:rsidR="00C87799" w:rsidRPr="005E51DA" w:rsidRDefault="00C87799" w:rsidP="00C87799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E51DA">
        <w:rPr>
          <w:rFonts w:ascii="Times New Roman" w:eastAsia="Calibri" w:hAnsi="Times New Roman" w:cs="Times New Roman"/>
          <w:sz w:val="24"/>
          <w:szCs w:val="24"/>
        </w:rPr>
        <w:t>- максимальное использование воспитательных возможностей содержания уроков для формирования у обучающихся российских традиционных духовно-нравственных и социокультурных ценностей, российского исторического сознания на основе исторического просвещения; подбор соответствующего содержания уроков, заданий, вспомогательных материалов, проблемных ситуаций для обсуждений;</w:t>
      </w:r>
    </w:p>
    <w:p w14:paraId="664E7C2B" w14:textId="77777777" w:rsidR="00C87799" w:rsidRPr="005E51DA" w:rsidRDefault="00C87799" w:rsidP="00C87799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E51DA">
        <w:rPr>
          <w:rFonts w:ascii="Times New Roman" w:eastAsia="Calibri" w:hAnsi="Times New Roman" w:cs="Times New Roman"/>
          <w:sz w:val="24"/>
          <w:szCs w:val="24"/>
        </w:rPr>
        <w:t>- включение в содержание уроков целевых ориентиров результатов воспитания, их учет в определении воспитательных задач уроков, занятий;</w:t>
      </w:r>
    </w:p>
    <w:p w14:paraId="6BFE62D9" w14:textId="77777777" w:rsidR="00C87799" w:rsidRPr="005E51DA" w:rsidRDefault="00C87799" w:rsidP="00C87799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E51DA">
        <w:rPr>
          <w:rFonts w:ascii="Times New Roman" w:eastAsia="Calibri" w:hAnsi="Times New Roman" w:cs="Times New Roman"/>
          <w:sz w:val="24"/>
          <w:szCs w:val="24"/>
        </w:rPr>
        <w:t>- выбор методов, методик, технологий, оказывающих воспитательное воздействие на личность в соответствии с воспитательным идеалом, целью и задачами воспитания, целевыми ориентирами результатов воспитания; реализацию приоритета воспитания в учебной деятельности;</w:t>
      </w:r>
    </w:p>
    <w:p w14:paraId="192307E2" w14:textId="77777777" w:rsidR="00C87799" w:rsidRPr="005E51DA" w:rsidRDefault="00C87799" w:rsidP="00C87799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E51DA">
        <w:rPr>
          <w:rFonts w:ascii="Times New Roman" w:eastAsia="Calibri" w:hAnsi="Times New Roman" w:cs="Times New Roman"/>
          <w:sz w:val="24"/>
          <w:szCs w:val="24"/>
        </w:rPr>
        <w:t>- привлечение внимания обучающихся к ценностному аспекту изучаемых на уроках предметов, явлений и событий, инициирование обсуждений, высказываний своего мнения, выработки своего личностного отношения к изучаемым событиям, явлениям, лицам;</w:t>
      </w:r>
    </w:p>
    <w:p w14:paraId="6FF2360D" w14:textId="77777777" w:rsidR="00C87799" w:rsidRPr="005E51DA" w:rsidRDefault="00C87799" w:rsidP="00C87799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E51DA">
        <w:rPr>
          <w:rFonts w:ascii="Times New Roman" w:eastAsia="Calibri" w:hAnsi="Times New Roman" w:cs="Times New Roman"/>
          <w:sz w:val="24"/>
          <w:szCs w:val="24"/>
        </w:rPr>
        <w:t>- применение интерактивных форм учебной работы – интеллектуальных, стимулирующих познавательную мотивацию, игровых методик, дискуссий, дающих возможность приобрести опыт ведения конструктивного диалога; групповой работы, которая учит строить отношения и действовать в команде, способствует развитию критического мышления;</w:t>
      </w:r>
    </w:p>
    <w:p w14:paraId="3A107F78" w14:textId="77777777" w:rsidR="00C87799" w:rsidRPr="005E51DA" w:rsidRDefault="00C87799" w:rsidP="00C87799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E51DA">
        <w:rPr>
          <w:rFonts w:ascii="Times New Roman" w:eastAsia="Calibri" w:hAnsi="Times New Roman" w:cs="Times New Roman"/>
          <w:sz w:val="24"/>
          <w:szCs w:val="24"/>
        </w:rPr>
        <w:t>- побуждение обучающихся соблюдать нормы поведения, правила общения со сверстниками и педагогическими работниками, соответствующие укладу школы, установление и поддержку доброжелательной атмосферы;</w:t>
      </w:r>
    </w:p>
    <w:p w14:paraId="25F6E40E" w14:textId="77777777" w:rsidR="00C87799" w:rsidRPr="005E51DA" w:rsidRDefault="00C87799" w:rsidP="00C87799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E51DA">
        <w:rPr>
          <w:rFonts w:ascii="Times New Roman" w:eastAsia="Calibri" w:hAnsi="Times New Roman" w:cs="Times New Roman"/>
          <w:sz w:val="24"/>
          <w:szCs w:val="24"/>
        </w:rPr>
        <w:t>- организацию наставничества мотивированных и эрудированных обучающихся над неуспевающими одноклассниками, в том числе с особыми образовательными потребностями, дающего обучающимся социально значимый опыт сотрудничества и взаимной помощи;</w:t>
      </w:r>
    </w:p>
    <w:p w14:paraId="0B97AF2D" w14:textId="77777777" w:rsidR="00C87799" w:rsidRPr="005E51DA" w:rsidRDefault="00C87799" w:rsidP="00C87799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E51DA">
        <w:rPr>
          <w:rFonts w:ascii="Times New Roman" w:eastAsia="Calibri" w:hAnsi="Times New Roman" w:cs="Times New Roman"/>
          <w:sz w:val="24"/>
          <w:szCs w:val="24"/>
        </w:rPr>
        <w:t>- инициирование и поддержку исследовательской деятельности обучающихся, планирование и выполнение индивидуальных и групповых проектов воспитательной направленности.</w:t>
      </w:r>
    </w:p>
    <w:p w14:paraId="55280CC4" w14:textId="77777777" w:rsidR="00C87799" w:rsidRPr="005E51DA" w:rsidRDefault="00C87799" w:rsidP="00C87799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E51DA">
        <w:rPr>
          <w:rFonts w:ascii="Times New Roman" w:eastAsia="Calibri" w:hAnsi="Times New Roman" w:cs="Times New Roman"/>
          <w:sz w:val="24"/>
          <w:szCs w:val="24"/>
        </w:rPr>
        <w:t>Результаты единства учебной и воспитательной деятельности отражены в разделе рабочей программы «Личностные результаты изучения учебного предмета «РУССКИЙ ЯЗЫК» на уровне основного общего образования».</w:t>
      </w:r>
    </w:p>
    <w:p w14:paraId="251AA093" w14:textId="3AB8299E" w:rsidR="00630E60" w:rsidRPr="00E54453" w:rsidRDefault="00630E60" w:rsidP="00E54453">
      <w:pPr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14:paraId="0B8C309C" w14:textId="0C6D2463" w:rsidR="00C87799" w:rsidRPr="00E54453" w:rsidRDefault="006E169B" w:rsidP="00E54453">
      <w:pPr>
        <w:pStyle w:val="3"/>
        <w:spacing w:before="160" w:after="120"/>
        <w:rPr>
          <w:b/>
          <w:bCs/>
          <w:caps/>
        </w:rPr>
      </w:pPr>
      <w:r w:rsidRPr="00072489">
        <w:rPr>
          <w:b/>
          <w:bCs/>
          <w:caps/>
        </w:rPr>
        <w:t>Содержание учебного КУРСА «</w:t>
      </w:r>
      <w:r w:rsidR="00C87799" w:rsidRPr="00072489">
        <w:rPr>
          <w:b/>
          <w:bCs/>
          <w:caps/>
        </w:rPr>
        <w:t>русский  Язык</w:t>
      </w:r>
      <w:r w:rsidRPr="00072489">
        <w:rPr>
          <w:b/>
          <w:bCs/>
          <w:caps/>
        </w:rPr>
        <w:t>» (по годам обучения)</w:t>
      </w:r>
      <w:bookmarkEnd w:id="0"/>
    </w:p>
    <w:p w14:paraId="32C9F5ED" w14:textId="3AAB95E1" w:rsidR="00C87799" w:rsidRPr="00E54453" w:rsidRDefault="00C87799" w:rsidP="00E54453">
      <w:pPr>
        <w:pStyle w:val="3"/>
        <w:spacing w:before="160" w:after="120"/>
        <w:ind w:left="567"/>
        <w:jc w:val="left"/>
        <w:rPr>
          <w:b/>
        </w:rPr>
      </w:pPr>
      <w:bookmarkStart w:id="2" w:name="_Toc153893004"/>
      <w:r w:rsidRPr="005E2EB3">
        <w:rPr>
          <w:b/>
        </w:rPr>
        <w:t>5 КЛАСС</w:t>
      </w:r>
      <w:bookmarkEnd w:id="2"/>
    </w:p>
    <w:p w14:paraId="08EC5367" w14:textId="77777777" w:rsidR="00C87799" w:rsidRPr="005F1B0C" w:rsidRDefault="00C87799" w:rsidP="00C87799">
      <w:pPr>
        <w:spacing w:after="0" w:line="240" w:lineRule="auto"/>
        <w:ind w:left="567" w:firstLine="709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Общие сведения о языке</w:t>
      </w:r>
    </w:p>
    <w:p w14:paraId="6D4842C6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Богатство и выразительность русского языка.</w:t>
      </w:r>
    </w:p>
    <w:p w14:paraId="08369427" w14:textId="77777777" w:rsidR="00C87799" w:rsidRPr="00D4306B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4306B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Лингвистика как наука о языке.*</w:t>
      </w:r>
      <w:r>
        <w:rPr>
          <w:rStyle w:val="a4"/>
          <w:rFonts w:eastAsiaTheme="minorEastAsia" w:cs="Times New Roman"/>
          <w:szCs w:val="28"/>
          <w:lang w:eastAsia="ru-RU"/>
        </w:rPr>
        <w:footnoteReference w:id="1"/>
      </w:r>
    </w:p>
    <w:p w14:paraId="30DE5723" w14:textId="77777777" w:rsidR="00C87799" w:rsidRPr="00D4306B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4306B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*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Основные разделы лингвистики.*</w:t>
      </w:r>
    </w:p>
    <w:p w14:paraId="5CC1B1AE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Повторение и систематизация изученного в начальных классах.</w:t>
      </w:r>
    </w:p>
    <w:p w14:paraId="0DCA437F" w14:textId="77777777" w:rsidR="00C87799" w:rsidRPr="005F1B0C" w:rsidRDefault="00C87799" w:rsidP="00C87799">
      <w:pPr>
        <w:spacing w:after="0" w:line="240" w:lineRule="auto"/>
        <w:ind w:left="567" w:firstLine="709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238C061A" w14:textId="77777777" w:rsidR="00C87799" w:rsidRPr="005F1B0C" w:rsidRDefault="00C87799" w:rsidP="00C87799">
      <w:pPr>
        <w:spacing w:after="0" w:line="240" w:lineRule="auto"/>
        <w:ind w:left="567" w:firstLine="709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Язык и речь</w:t>
      </w:r>
    </w:p>
    <w:p w14:paraId="4DD2D84E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Язык и речь.</w:t>
      </w:r>
      <w:r w:rsidRPr="005F1B0C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Речь устная и письменная, монологическая и диалогическая, полилог.</w:t>
      </w:r>
    </w:p>
    <w:p w14:paraId="2CC0FF67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Виды речевой деятельности (говорение, слушание, чтение, письмо), их особенности.</w:t>
      </w:r>
    </w:p>
    <w:p w14:paraId="0312EECF" w14:textId="77777777" w:rsidR="00C87799" w:rsidRPr="00D4306B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4306B">
        <w:rPr>
          <w:rFonts w:ascii="Times New Roman" w:eastAsiaTheme="minorEastAsia" w:hAnsi="Times New Roman" w:cs="Times New Roman"/>
          <w:sz w:val="28"/>
          <w:szCs w:val="28"/>
          <w:lang w:eastAsia="ru-RU"/>
        </w:rPr>
        <w:t>*Создание устных монологических высказываний на основе жизненных наблюдений, чтения научно-учебной, художественной и научно-популярной литературы.*</w:t>
      </w:r>
    </w:p>
    <w:p w14:paraId="08602D41" w14:textId="77777777" w:rsidR="00C87799" w:rsidRPr="00D4306B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Устный пересказ прочитанного или прослушанного текста</w:t>
      </w:r>
      <w:r w:rsidRPr="005F1B0C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 xml:space="preserve">, </w:t>
      </w:r>
      <w:r w:rsidRPr="00D4306B">
        <w:rPr>
          <w:rFonts w:ascii="Times New Roman" w:eastAsiaTheme="minorEastAsia" w:hAnsi="Times New Roman" w:cs="Times New Roman"/>
          <w:sz w:val="28"/>
          <w:szCs w:val="28"/>
          <w:lang w:eastAsia="ru-RU"/>
        </w:rPr>
        <w:t>*в том числе с изменением лица рассказчика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Pr="00D4306B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14:paraId="6CB4D6FA" w14:textId="77777777" w:rsidR="00C87799" w:rsidRPr="00D4306B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Pr="00D4306B">
        <w:rPr>
          <w:rFonts w:ascii="Times New Roman" w:eastAsiaTheme="minorEastAsia" w:hAnsi="Times New Roman" w:cs="Times New Roman"/>
          <w:sz w:val="28"/>
          <w:szCs w:val="28"/>
          <w:lang w:eastAsia="ru-RU"/>
        </w:rPr>
        <w:t>Участие в диалоге на лингвистические темы (в рамках</w:t>
      </w:r>
      <w:r w:rsidRPr="00D4306B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  <w:t>изученного) и темы на основе жизненных наблюдений.*</w:t>
      </w:r>
    </w:p>
    <w:p w14:paraId="70A826C6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Речевые формулы приветствия, прощания, просьбы, благодарности.</w:t>
      </w:r>
    </w:p>
    <w:p w14:paraId="7DE4757C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Сочинение с опорой на сюжетную картину.</w:t>
      </w:r>
    </w:p>
    <w:p w14:paraId="407C041E" w14:textId="77777777" w:rsidR="00C87799" w:rsidRPr="00D4306B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4306B">
        <w:rPr>
          <w:rFonts w:ascii="Times New Roman" w:eastAsiaTheme="minorEastAsia" w:hAnsi="Times New Roman" w:cs="Times New Roman"/>
          <w:sz w:val="28"/>
          <w:szCs w:val="28"/>
          <w:lang w:eastAsia="ru-RU"/>
        </w:rPr>
        <w:t>*Сочинения различных видов с опорой на жизненный и читательский опыт, сюжетную картину (в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том числе сочинения-миниатюры).*</w:t>
      </w:r>
    </w:p>
    <w:p w14:paraId="70B6C64A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i/>
          <w:spacing w:val="-2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 xml:space="preserve">Виды аудирования: </w:t>
      </w:r>
      <w:r w:rsidRPr="00D4306B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*выборочное*,</w:t>
      </w:r>
      <w:r w:rsidRPr="005F1B0C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 xml:space="preserve"> ознакомительное, </w:t>
      </w:r>
      <w:r w:rsidRPr="00D4306B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*детальное*.</w:t>
      </w:r>
    </w:p>
    <w:p w14:paraId="2EE20B75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Виды чтения: ознакомительное, поисковое.</w:t>
      </w:r>
    </w:p>
    <w:p w14:paraId="30DE43AC" w14:textId="77777777" w:rsidR="00C87799" w:rsidRPr="005F1B0C" w:rsidRDefault="00C87799" w:rsidP="00C87799">
      <w:pPr>
        <w:spacing w:after="0" w:line="240" w:lineRule="auto"/>
        <w:ind w:left="567" w:firstLine="709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59D6F1DA" w14:textId="77777777" w:rsidR="00C87799" w:rsidRPr="005F1B0C" w:rsidRDefault="00C87799" w:rsidP="00C87799">
      <w:pPr>
        <w:spacing w:after="0" w:line="240" w:lineRule="auto"/>
        <w:ind w:left="567" w:firstLine="709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Текст</w:t>
      </w:r>
    </w:p>
    <w:p w14:paraId="26092644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Текст и его основные признаки. Тема и главная мысль текста. Микротема текста. Ключевые слова.</w:t>
      </w:r>
    </w:p>
    <w:p w14:paraId="480DD206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Функционально-смысловые типы речи: описание, повествование, рассуждение; их особенности.</w:t>
      </w:r>
    </w:p>
    <w:p w14:paraId="553F096B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Композиционная структура текста. Абзац как средство членения текста на композиционно-смысловые части. </w:t>
      </w:r>
    </w:p>
    <w:p w14:paraId="6E593485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Средства связи предложений и частей текста: формы слова, однокоренные слова, синонимы, антонимы, личные местоимения, повтор слова. </w:t>
      </w:r>
    </w:p>
    <w:p w14:paraId="6F40CCAC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Повествование как тип речи. Рассказ.</w:t>
      </w:r>
    </w:p>
    <w:p w14:paraId="23F8D427" w14:textId="77777777" w:rsidR="00C87799" w:rsidRPr="00D4306B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Смысловой анализ текста: его композиционных особенностей, микротем и абзацев, способов и средств связи предложений в тексте; </w:t>
      </w:r>
      <w:r w:rsidRPr="00D4306B">
        <w:rPr>
          <w:rFonts w:ascii="Times New Roman" w:eastAsiaTheme="minorEastAsia" w:hAnsi="Times New Roman" w:cs="Times New Roman"/>
          <w:sz w:val="28"/>
          <w:szCs w:val="28"/>
          <w:lang w:eastAsia="ru-RU"/>
        </w:rPr>
        <w:t>*использование языковых средств вырази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тельности (в рамках изученного)*.</w:t>
      </w:r>
    </w:p>
    <w:p w14:paraId="1BEFA4C7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Подробное, выборочное и сжатое изложение содержания </w:t>
      </w:r>
      <w:r w:rsidRPr="00D4306B">
        <w:rPr>
          <w:rFonts w:ascii="Times New Roman" w:eastAsiaTheme="minorEastAsia" w:hAnsi="Times New Roman" w:cs="Times New Roman"/>
          <w:sz w:val="28"/>
          <w:szCs w:val="28"/>
          <w:lang w:eastAsia="ru-RU"/>
        </w:rPr>
        <w:t>*прослушанного текста*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 прочитанного</w:t>
      </w:r>
      <w:r w:rsidRPr="005F1B0C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 xml:space="preserve"> </w:t>
      </w:r>
      <w:r w:rsidRPr="00D4306B">
        <w:rPr>
          <w:rFonts w:ascii="Times New Roman" w:eastAsiaTheme="minorEastAsia" w:hAnsi="Times New Roman" w:cs="Times New Roman"/>
          <w:sz w:val="28"/>
          <w:szCs w:val="28"/>
          <w:lang w:eastAsia="ru-RU"/>
        </w:rPr>
        <w:t>*самостоятельно*.</w:t>
      </w:r>
    </w:p>
    <w:p w14:paraId="53911A24" w14:textId="77777777" w:rsidR="00C87799" w:rsidRPr="00D4306B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4306B">
        <w:rPr>
          <w:rFonts w:ascii="Times New Roman" w:eastAsiaTheme="minorEastAsia" w:hAnsi="Times New Roman" w:cs="Times New Roman"/>
          <w:sz w:val="28"/>
          <w:szCs w:val="28"/>
          <w:lang w:eastAsia="ru-RU"/>
        </w:rPr>
        <w:t>*Изложение содержания текста с изменением лица рассказчика.*</w:t>
      </w:r>
    </w:p>
    <w:p w14:paraId="00A4CB99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Информационная переработка текста: простой план текста и по совместно составленному сложному плану текста.</w:t>
      </w:r>
    </w:p>
    <w:p w14:paraId="4D234B01" w14:textId="77777777" w:rsidR="00C87799" w:rsidRPr="005F1B0C" w:rsidRDefault="00C87799" w:rsidP="00C87799">
      <w:pPr>
        <w:spacing w:after="0" w:line="240" w:lineRule="auto"/>
        <w:ind w:left="567" w:firstLine="709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5E013576" w14:textId="77777777" w:rsidR="00C87799" w:rsidRPr="005F1B0C" w:rsidRDefault="00C87799" w:rsidP="00C87799">
      <w:pPr>
        <w:spacing w:after="0" w:line="240" w:lineRule="auto"/>
        <w:ind w:left="567" w:firstLine="709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Функциональные разновидности языка </w:t>
      </w:r>
    </w:p>
    <w:p w14:paraId="6F6CDBD6" w14:textId="77777777" w:rsidR="00C87799" w:rsidRPr="00D4306B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4306B">
        <w:rPr>
          <w:rFonts w:ascii="Times New Roman" w:eastAsiaTheme="minorEastAsia" w:hAnsi="Times New Roman" w:cs="Times New Roman"/>
          <w:sz w:val="28"/>
          <w:szCs w:val="28"/>
          <w:lang w:eastAsia="ru-RU"/>
        </w:rPr>
        <w:t>*Общее представление о функциональных разновидностях языка (о разговорной речи, функциональных стилях, языке художественной литературы).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D4306B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</w:p>
    <w:p w14:paraId="3E3A9721" w14:textId="77777777" w:rsidR="00C87799" w:rsidRPr="005F1B0C" w:rsidRDefault="00C87799" w:rsidP="00C87799">
      <w:pPr>
        <w:spacing w:after="0" w:line="240" w:lineRule="auto"/>
        <w:ind w:left="567" w:firstLine="709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68C4A687" w14:textId="77777777" w:rsidR="00C87799" w:rsidRPr="005F1B0C" w:rsidRDefault="00C87799" w:rsidP="00C87799">
      <w:pPr>
        <w:spacing w:after="0" w:line="240" w:lineRule="auto"/>
        <w:ind w:left="567" w:firstLine="709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lastRenderedPageBreak/>
        <w:t>СИСТЕМА ЯЗЫКА</w:t>
      </w:r>
    </w:p>
    <w:p w14:paraId="5B356534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Фонетика. Графика. Орфоэпия </w:t>
      </w:r>
    </w:p>
    <w:p w14:paraId="2A7865C4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Фонетика и графика как разделы лингвистики.</w:t>
      </w:r>
    </w:p>
    <w:p w14:paraId="67E4DCED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Звук как единица языка. </w:t>
      </w:r>
      <w:r w:rsidRPr="00D4306B">
        <w:rPr>
          <w:rFonts w:ascii="Times New Roman" w:eastAsiaTheme="minorEastAsia" w:hAnsi="Times New Roman" w:cs="Times New Roman"/>
          <w:sz w:val="28"/>
          <w:szCs w:val="28"/>
          <w:lang w:eastAsia="ru-RU"/>
        </w:rPr>
        <w:t>*Смыслоразличительная роль звука.*</w:t>
      </w:r>
    </w:p>
    <w:p w14:paraId="51FC704D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Система гласных звуков.</w:t>
      </w:r>
    </w:p>
    <w:p w14:paraId="5C6D0BA5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Система согласных звуков. </w:t>
      </w:r>
    </w:p>
    <w:p w14:paraId="5E649254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Изменение звуков в речевом потоке. Элементы фонетической транскрипции.</w:t>
      </w:r>
    </w:p>
    <w:p w14:paraId="534E951A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Слог. Ударение. Свойства русского ударения.</w:t>
      </w:r>
    </w:p>
    <w:p w14:paraId="08BAF891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Соотношение звуков и букв.</w:t>
      </w:r>
    </w:p>
    <w:p w14:paraId="07DE784B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Фонетический разбор слова.</w:t>
      </w:r>
    </w:p>
    <w:p w14:paraId="7CB98FC3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Мягкий знак для обозначения мягкости согласных.</w:t>
      </w:r>
    </w:p>
    <w:p w14:paraId="75CD26B8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Звуковое значение букв е, ё, ю, я.</w:t>
      </w:r>
    </w:p>
    <w:p w14:paraId="5A535CD9" w14:textId="77777777" w:rsidR="00C87799" w:rsidRPr="00D4306B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4306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*Основные выразительные средства фонетики.* </w:t>
      </w:r>
    </w:p>
    <w:p w14:paraId="4B1DE259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Прописные и строчные буквы. </w:t>
      </w:r>
    </w:p>
    <w:p w14:paraId="5481514A" w14:textId="77777777" w:rsidR="00C87799" w:rsidRPr="00D4306B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4306B">
        <w:rPr>
          <w:rFonts w:ascii="Times New Roman" w:eastAsiaTheme="minorEastAsia" w:hAnsi="Times New Roman" w:cs="Times New Roman"/>
          <w:sz w:val="28"/>
          <w:szCs w:val="28"/>
          <w:lang w:eastAsia="ru-RU"/>
        </w:rPr>
        <w:t>*Интонация, её функции. Основные элементы интонации.*</w:t>
      </w:r>
    </w:p>
    <w:p w14:paraId="00185F60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Орфография</w:t>
      </w:r>
    </w:p>
    <w:p w14:paraId="420F9109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Орфография как раздел лингвистики.</w:t>
      </w:r>
    </w:p>
    <w:p w14:paraId="6A3BD1B9" w14:textId="77777777" w:rsidR="00C87799" w:rsidRPr="00D4306B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4306B">
        <w:rPr>
          <w:rFonts w:ascii="Times New Roman" w:eastAsiaTheme="minorEastAsia" w:hAnsi="Times New Roman" w:cs="Times New Roman"/>
          <w:sz w:val="28"/>
          <w:szCs w:val="28"/>
          <w:lang w:eastAsia="ru-RU"/>
        </w:rPr>
        <w:t>*Понятие «орфограмма». Буквенные и небуквенные орфограммы.*</w:t>
      </w:r>
    </w:p>
    <w:p w14:paraId="13E98A50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Правописание разделительных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ъ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ь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14:paraId="016BEC51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Лексикология</w:t>
      </w:r>
    </w:p>
    <w:p w14:paraId="24559D52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Лексикология как раздел лингвистики. </w:t>
      </w:r>
    </w:p>
    <w:p w14:paraId="0381079E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Основные способы толкования лексического значения слова (подбор однокоренных слов; подбор синонимов и антонимов); основные способы разъяснения значения слова (по контексту, с помощью толкового словаря).</w:t>
      </w:r>
    </w:p>
    <w:p w14:paraId="080DF98D" w14:textId="77777777" w:rsidR="00C87799" w:rsidRPr="00D4306B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Слова однозначные и многозначные. Прямое и переносное значения слова. </w:t>
      </w:r>
      <w:r w:rsidRPr="00D4306B">
        <w:rPr>
          <w:rFonts w:ascii="Times New Roman" w:eastAsiaTheme="minorEastAsia" w:hAnsi="Times New Roman" w:cs="Times New Roman"/>
          <w:sz w:val="28"/>
          <w:szCs w:val="28"/>
          <w:lang w:eastAsia="ru-RU"/>
        </w:rPr>
        <w:t>*Тематические группы слов. Обозначение родовых и видовых понятий.*</w:t>
      </w:r>
    </w:p>
    <w:p w14:paraId="1B2B5A73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Синонимы. Антонимы. Омонимы. Паронимы.</w:t>
      </w:r>
    </w:p>
    <w:p w14:paraId="69399CCB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Разные виды лексических словарей (толковый словарь, словари синонимов, антонимов, омонимов, паронимов) и их роль в овладении словарным богатством родного языка.</w:t>
      </w:r>
    </w:p>
    <w:p w14:paraId="624103FA" w14:textId="77777777" w:rsidR="00C87799" w:rsidRPr="00D4306B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4306B">
        <w:rPr>
          <w:rFonts w:ascii="Times New Roman" w:eastAsiaTheme="minorEastAsia" w:hAnsi="Times New Roman" w:cs="Times New Roman"/>
          <w:sz w:val="28"/>
          <w:szCs w:val="28"/>
          <w:lang w:eastAsia="ru-RU"/>
        </w:rPr>
        <w:t>*Лексический анализ слов (в рамках изученного).*</w:t>
      </w:r>
    </w:p>
    <w:p w14:paraId="73428973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Морфемика. Орфография</w:t>
      </w:r>
    </w:p>
    <w:p w14:paraId="5A9FF5BD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Морфемика как раздел лингвистики. </w:t>
      </w:r>
    </w:p>
    <w:p w14:paraId="45A34254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Морфема как минимальная значимая единица языка. Основа слова. Виды морфем (корень, приставка, суффикс, окончание). </w:t>
      </w:r>
    </w:p>
    <w:p w14:paraId="23347539" w14:textId="77777777" w:rsidR="00C87799" w:rsidRPr="00D4306B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4306B">
        <w:rPr>
          <w:rFonts w:ascii="Times New Roman" w:eastAsiaTheme="minorEastAsia" w:hAnsi="Times New Roman" w:cs="Times New Roman"/>
          <w:sz w:val="28"/>
          <w:szCs w:val="28"/>
          <w:lang w:eastAsia="ru-RU"/>
        </w:rPr>
        <w:t>Чередование гласных и согласных в слове.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</w:p>
    <w:p w14:paraId="2E81C3FB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Роль окончаний в словах.</w:t>
      </w:r>
    </w:p>
    <w:p w14:paraId="43483778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Морфемный разбор слов.</w:t>
      </w:r>
    </w:p>
    <w:p w14:paraId="4484D4C7" w14:textId="77777777" w:rsidR="00C87799" w:rsidRPr="00D4306B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4306B">
        <w:rPr>
          <w:rFonts w:ascii="Times New Roman" w:eastAsiaTheme="minorEastAsia" w:hAnsi="Times New Roman" w:cs="Times New Roman"/>
          <w:sz w:val="28"/>
          <w:szCs w:val="28"/>
          <w:lang w:eastAsia="ru-RU"/>
        </w:rPr>
        <w:t>*Уместное использование слов с суффиксами оценки в собственной речи. *</w:t>
      </w:r>
    </w:p>
    <w:p w14:paraId="36E3BC7F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Правописание корней с безударными проверяемыми, непроверяемыми гласными (в рамках изученного).</w:t>
      </w:r>
    </w:p>
    <w:p w14:paraId="59C324AF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Правописание корней с проверяемыми, непроверяемыми, ­непроизносимыми согласными (в рамках изученного).</w:t>
      </w:r>
    </w:p>
    <w:p w14:paraId="2E633188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Правописание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ё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—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о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после шипящих в корне слова.</w:t>
      </w:r>
    </w:p>
    <w:p w14:paraId="2E6FEDB9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 xml:space="preserve">Правописание неизменяемых на письме приставок и приставок на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-з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(-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с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).</w:t>
      </w:r>
    </w:p>
    <w:p w14:paraId="16FF9858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Правописание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ы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—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и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после приставок.</w:t>
      </w:r>
    </w:p>
    <w:p w14:paraId="66841C0B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Правописание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ы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—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и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после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ц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14:paraId="7534B50C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Морфология. Культура речи. Орфография</w:t>
      </w:r>
    </w:p>
    <w:p w14:paraId="02129283" w14:textId="77777777" w:rsidR="00C87799" w:rsidRPr="00097585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Морфология как раздел грамматики. </w:t>
      </w:r>
      <w:r w:rsidRPr="00097585">
        <w:rPr>
          <w:rFonts w:ascii="Times New Roman" w:eastAsiaTheme="minorEastAsia" w:hAnsi="Times New Roman" w:cs="Times New Roman"/>
          <w:sz w:val="28"/>
          <w:szCs w:val="28"/>
          <w:lang w:eastAsia="ru-RU"/>
        </w:rPr>
        <w:t>*Грамматическое значение слова.*</w:t>
      </w:r>
    </w:p>
    <w:p w14:paraId="1D8B5687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97585">
        <w:rPr>
          <w:rFonts w:ascii="Times New Roman" w:eastAsiaTheme="minorEastAsia" w:hAnsi="Times New Roman" w:cs="Times New Roman"/>
          <w:sz w:val="28"/>
          <w:szCs w:val="28"/>
          <w:lang w:eastAsia="ru-RU"/>
        </w:rPr>
        <w:t>*Части речи как лексико-грамматические разряды слов.</w:t>
      </w:r>
      <w:r w:rsidRPr="00097585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  <w:t>Систе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ма частей речи в русском языке.* 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Самостоятельные и служебные части речи.</w:t>
      </w:r>
    </w:p>
    <w:p w14:paraId="05832F99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Имя существительное</w:t>
      </w:r>
    </w:p>
    <w:p w14:paraId="14C5ADB1" w14:textId="77777777" w:rsidR="00C87799" w:rsidRPr="00097585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Имя существительное как часть речи. Общее грамматическое значение, морфологические признаки и синтаксические функции имени существительного. </w:t>
      </w:r>
      <w:r w:rsidRPr="00097585">
        <w:rPr>
          <w:rFonts w:ascii="Times New Roman" w:eastAsiaTheme="minorEastAsia" w:hAnsi="Times New Roman" w:cs="Times New Roman"/>
          <w:sz w:val="28"/>
          <w:szCs w:val="28"/>
          <w:lang w:eastAsia="ru-RU"/>
        </w:rPr>
        <w:t>*Роль имени существительного в речи.*</w:t>
      </w:r>
    </w:p>
    <w:p w14:paraId="7EA5201C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</w:pPr>
      <w:r w:rsidRPr="00097585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*Лексико-грамматические разряды имён существительных по значению*,</w:t>
      </w:r>
      <w:r w:rsidRPr="005F1B0C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 xml:space="preserve"> имена существительные собственные и нарицательные; имена существительные одушевлённые и неодушевлённые. </w:t>
      </w:r>
    </w:p>
    <w:p w14:paraId="1FCDD6F2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Род, число, падеж имени существительного.</w:t>
      </w:r>
    </w:p>
    <w:p w14:paraId="36BBD6A9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Имена существительные общего рода.</w:t>
      </w:r>
    </w:p>
    <w:p w14:paraId="5F26D594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Имена существительные, имеющие форму только единственного или только множественного числа.</w:t>
      </w:r>
    </w:p>
    <w:p w14:paraId="6FDC73D7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pacing w:val="-4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Типы склонения имён существительных. Разносклоняемые </w:t>
      </w:r>
      <w:r w:rsidRPr="005F1B0C">
        <w:rPr>
          <w:rFonts w:ascii="Times New Roman" w:eastAsiaTheme="minorEastAsia" w:hAnsi="Times New Roman" w:cs="Times New Roman"/>
          <w:spacing w:val="-4"/>
          <w:sz w:val="28"/>
          <w:szCs w:val="28"/>
          <w:lang w:eastAsia="ru-RU"/>
        </w:rPr>
        <w:t>имена существительные. Несклоняемые имена существительные.</w:t>
      </w:r>
    </w:p>
    <w:p w14:paraId="77550094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pacing w:val="-4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pacing w:val="-4"/>
          <w:sz w:val="28"/>
          <w:szCs w:val="28"/>
          <w:lang w:eastAsia="ru-RU"/>
        </w:rPr>
        <w:t>Морфологический разбор имён существительных.</w:t>
      </w:r>
    </w:p>
    <w:p w14:paraId="1304292D" w14:textId="77777777" w:rsidR="00C87799" w:rsidRPr="00097585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97585">
        <w:rPr>
          <w:rFonts w:ascii="Times New Roman" w:eastAsiaTheme="minorEastAsia" w:hAnsi="Times New Roman" w:cs="Times New Roman"/>
          <w:sz w:val="28"/>
          <w:szCs w:val="28"/>
          <w:lang w:eastAsia="ru-RU"/>
        </w:rPr>
        <w:t>*Нормы произношения, нормы постановки ударения, нормы словоизменения имён существительных.*</w:t>
      </w:r>
    </w:p>
    <w:p w14:paraId="21AC5D1F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Правописание собственных имён существительных.</w:t>
      </w:r>
    </w:p>
    <w:p w14:paraId="6C7D2375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Правописание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ь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на конце имён существительных после шипящих.</w:t>
      </w:r>
    </w:p>
    <w:p w14:paraId="17C63E5C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Правописание безударных окончаний имён существительных.</w:t>
      </w:r>
    </w:p>
    <w:p w14:paraId="2B5316D5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Правописание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о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—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е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 (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ё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) после шипящих и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ц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суффиксах и окончаниях имён существительных.</w:t>
      </w:r>
    </w:p>
    <w:p w14:paraId="2D9FA0D4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Правописание суффиксов </w:t>
      </w:r>
      <w:r w:rsidRPr="005F1B0C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-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чик</w:t>
      </w:r>
      <w:r w:rsidRPr="005F1B0C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- 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— </w:t>
      </w:r>
      <w:r w:rsidRPr="005F1B0C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-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щик</w:t>
      </w:r>
      <w:r w:rsidRPr="005F1B0C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-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; -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ек</w:t>
      </w:r>
      <w:r w:rsidRPr="005F1B0C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-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— </w:t>
      </w:r>
      <w:r w:rsidRPr="005F1B0C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-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ик</w:t>
      </w:r>
      <w:r w:rsidRPr="005F1B0C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- 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(-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чик</w:t>
      </w:r>
      <w:r w:rsidRPr="005F1B0C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-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) имён существительных.</w:t>
      </w:r>
    </w:p>
    <w:p w14:paraId="5FE9A860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i/>
          <w:iCs/>
          <w:spacing w:val="-2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 xml:space="preserve">Правописание корней с чередованием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pacing w:val="-2"/>
          <w:sz w:val="28"/>
          <w:szCs w:val="28"/>
          <w:lang w:eastAsia="ru-RU"/>
        </w:rPr>
        <w:t>а</w:t>
      </w:r>
      <w:r w:rsidRPr="005F1B0C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 xml:space="preserve"> //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pacing w:val="-2"/>
          <w:sz w:val="28"/>
          <w:szCs w:val="28"/>
          <w:lang w:eastAsia="ru-RU"/>
        </w:rPr>
        <w:t>о</w:t>
      </w:r>
      <w:r w:rsidRPr="005F1B0C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: -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pacing w:val="-2"/>
          <w:sz w:val="28"/>
          <w:szCs w:val="28"/>
          <w:lang w:eastAsia="ru-RU"/>
        </w:rPr>
        <w:t>лаг</w:t>
      </w:r>
      <w:r w:rsidRPr="005F1B0C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- — -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pacing w:val="-2"/>
          <w:sz w:val="28"/>
          <w:szCs w:val="28"/>
          <w:lang w:eastAsia="ru-RU"/>
        </w:rPr>
        <w:t>лож</w:t>
      </w:r>
      <w:r w:rsidRPr="005F1B0C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-;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</w:r>
      <w:r w:rsidRPr="005F1B0C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-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pacing w:val="-2"/>
          <w:sz w:val="28"/>
          <w:szCs w:val="28"/>
          <w:lang w:eastAsia="ru-RU"/>
        </w:rPr>
        <w:t>раст</w:t>
      </w:r>
      <w:r w:rsidRPr="005F1B0C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 xml:space="preserve">- 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—</w:t>
      </w:r>
      <w:r w:rsidRPr="005F1B0C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 xml:space="preserve"> -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pacing w:val="-2"/>
          <w:sz w:val="28"/>
          <w:szCs w:val="28"/>
          <w:lang w:eastAsia="ru-RU"/>
        </w:rPr>
        <w:t>ращ</w:t>
      </w:r>
      <w:r w:rsidRPr="005F1B0C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 xml:space="preserve">- 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—</w:t>
      </w:r>
      <w:r w:rsidRPr="005F1B0C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 xml:space="preserve"> -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pacing w:val="-2"/>
          <w:sz w:val="28"/>
          <w:szCs w:val="28"/>
          <w:lang w:eastAsia="ru-RU"/>
        </w:rPr>
        <w:t>рос</w:t>
      </w:r>
      <w:r w:rsidRPr="005F1B0C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-; -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pacing w:val="-2"/>
          <w:sz w:val="28"/>
          <w:szCs w:val="28"/>
          <w:lang w:eastAsia="ru-RU"/>
        </w:rPr>
        <w:t>гар</w:t>
      </w:r>
      <w:r w:rsidRPr="005F1B0C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 xml:space="preserve">- 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—</w:t>
      </w:r>
      <w:r w:rsidRPr="005F1B0C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 xml:space="preserve"> -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pacing w:val="-2"/>
          <w:sz w:val="28"/>
          <w:szCs w:val="28"/>
          <w:lang w:eastAsia="ru-RU"/>
        </w:rPr>
        <w:t>гор</w:t>
      </w:r>
      <w:r w:rsidRPr="005F1B0C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-, -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pacing w:val="-2"/>
          <w:sz w:val="28"/>
          <w:szCs w:val="28"/>
          <w:lang w:eastAsia="ru-RU"/>
        </w:rPr>
        <w:t>зар</w:t>
      </w:r>
      <w:r w:rsidRPr="005F1B0C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 xml:space="preserve">- 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—</w:t>
      </w:r>
      <w:r w:rsidRPr="005F1B0C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 xml:space="preserve"> -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pacing w:val="-2"/>
          <w:sz w:val="28"/>
          <w:szCs w:val="28"/>
          <w:lang w:eastAsia="ru-RU"/>
        </w:rPr>
        <w:t>зор</w:t>
      </w:r>
      <w:r w:rsidRPr="005F1B0C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-;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pacing w:val="-2"/>
          <w:sz w:val="28"/>
          <w:szCs w:val="28"/>
          <w:lang w:eastAsia="ru-RU"/>
        </w:rPr>
        <w:br/>
        <w:t xml:space="preserve">-клан- 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—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pacing w:val="-2"/>
          <w:sz w:val="28"/>
          <w:szCs w:val="28"/>
          <w:lang w:eastAsia="ru-RU"/>
        </w:rPr>
        <w:t xml:space="preserve"> -клон-</w:t>
      </w:r>
      <w:r w:rsidRPr="005F1B0C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 xml:space="preserve">,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pacing w:val="-2"/>
          <w:sz w:val="28"/>
          <w:szCs w:val="28"/>
          <w:lang w:eastAsia="ru-RU"/>
        </w:rPr>
        <w:t xml:space="preserve">-скак- 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—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pacing w:val="-2"/>
          <w:sz w:val="28"/>
          <w:szCs w:val="28"/>
          <w:lang w:eastAsia="ru-RU"/>
        </w:rPr>
        <w:t xml:space="preserve"> -скоч-.</w:t>
      </w:r>
    </w:p>
    <w:p w14:paraId="21ED5008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Слитное и раздельное написание </w:t>
      </w:r>
      <w:r w:rsidRPr="005F1B0C"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  <w:t>не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 именами существительными.</w:t>
      </w:r>
    </w:p>
    <w:p w14:paraId="2823FEA0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Имя прилагательное</w:t>
      </w:r>
    </w:p>
    <w:p w14:paraId="07EC110D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trike/>
          <w:spacing w:val="-3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pacing w:val="-3"/>
          <w:sz w:val="28"/>
          <w:szCs w:val="28"/>
          <w:lang w:eastAsia="ru-RU"/>
        </w:rPr>
        <w:t xml:space="preserve">Имя прилагательное как часть речи. Общее грамматическое значение, морфологические признаки и синтаксические функции имени прилагательного. Роль имени прилагательного в речи. </w:t>
      </w:r>
    </w:p>
    <w:p w14:paraId="0656D9CC" w14:textId="77777777" w:rsidR="00C87799" w:rsidRPr="00097585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Имена прилагательные полные и краткие</w:t>
      </w:r>
      <w:r w:rsidRPr="005F1B0C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 xml:space="preserve">, </w:t>
      </w:r>
      <w:r w:rsidRPr="00097585">
        <w:rPr>
          <w:rFonts w:ascii="Times New Roman" w:eastAsiaTheme="minorEastAsia" w:hAnsi="Times New Roman" w:cs="Times New Roman"/>
          <w:sz w:val="28"/>
          <w:szCs w:val="28"/>
          <w:lang w:eastAsia="ru-RU"/>
        </w:rPr>
        <w:t>*их синтаксические функции.*</w:t>
      </w:r>
    </w:p>
    <w:p w14:paraId="4CEE11D1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Склонение имён прилагательных.  </w:t>
      </w:r>
    </w:p>
    <w:p w14:paraId="642E6D4B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Морфологический разбор имени прилагательного.</w:t>
      </w:r>
    </w:p>
    <w:p w14:paraId="6423C570" w14:textId="77777777" w:rsidR="00C87799" w:rsidRPr="00097585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9758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*Нормы словоизменения, произношения имён прилагательных, постановки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ударения (в рамках изученного).</w:t>
      </w:r>
      <w:r w:rsidRPr="00097585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</w:p>
    <w:p w14:paraId="4B5A48CE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Правописание безударных окончаний имён прилагательных.</w:t>
      </w:r>
    </w:p>
    <w:p w14:paraId="61A7EEFC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Правописание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о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—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е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после шипящих и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ц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суффиксах и окончаниях имён прилагательных.</w:t>
      </w:r>
    </w:p>
    <w:p w14:paraId="028825D3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Правописание кратких форм имён прилагательных с основой на шипящий.</w:t>
      </w:r>
    </w:p>
    <w:p w14:paraId="3C1FAED3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Слитное и раздельное написание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 xml:space="preserve">не 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с именами прилагательными.</w:t>
      </w:r>
    </w:p>
    <w:p w14:paraId="26829DB6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Глагол</w:t>
      </w:r>
    </w:p>
    <w:p w14:paraId="7BE91D6A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Глагол как часть речи. Общее грамматическое значение, морфологические признаки и синтаксические функции глагола. Роль глагола в словосочетании и предложении, в речи.</w:t>
      </w:r>
    </w:p>
    <w:p w14:paraId="391A6498" w14:textId="77777777" w:rsidR="00C87799" w:rsidRPr="00097585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Глаголы совершенного и несовершенного вида, </w:t>
      </w:r>
      <w:r w:rsidRPr="00097585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возвратные и невозвратные.</w:t>
      </w:r>
      <w:r w:rsidRPr="00097585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</w:p>
    <w:p w14:paraId="4491E313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Инфинитив (неопределённая форма глагола) и его грамматические свойства. Основа инфинитива, основа настоящего (будущего простого) времени глагола.</w:t>
      </w:r>
    </w:p>
    <w:p w14:paraId="2BC13129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Спряжение глагола.</w:t>
      </w:r>
    </w:p>
    <w:p w14:paraId="2D87C2E5" w14:textId="77777777" w:rsidR="00C87799" w:rsidRPr="00097585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97585">
        <w:rPr>
          <w:rFonts w:ascii="Times New Roman" w:eastAsiaTheme="minorEastAsia" w:hAnsi="Times New Roman" w:cs="Times New Roman"/>
          <w:sz w:val="28"/>
          <w:szCs w:val="28"/>
          <w:lang w:eastAsia="ru-RU"/>
        </w:rPr>
        <w:t>*Нормы словоизменения глаголов, постановки ударения в глагольны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х формах (в рамках изученного).</w:t>
      </w:r>
      <w:r w:rsidRPr="00097585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</w:p>
    <w:p w14:paraId="4C4C8C3B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Правописание корней с чередованием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е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//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и</w:t>
      </w:r>
      <w:r w:rsidRPr="005F1B0C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: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-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бер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- — -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бир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-, -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блест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- — -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блист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-, -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дер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- — -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дир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-, -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жег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- — -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жиг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-, -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мер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- — -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мир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-, -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пер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- — -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пир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-, -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стел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- — -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стил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-, -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тер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- — -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тир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-. </w:t>
      </w:r>
    </w:p>
    <w:p w14:paraId="2FAC8063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Время глагола.</w:t>
      </w:r>
    </w:p>
    <w:p w14:paraId="07C61E59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Правописание мягкого знака в глаголах во 2-м лице единственного числа.</w:t>
      </w:r>
    </w:p>
    <w:p w14:paraId="568701A4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Правописание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-тся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-ться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глаголах, суффиксов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-ова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- —</w:t>
      </w:r>
      <w:r w:rsidRPr="005F1B0C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br/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-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ева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-,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-ыва-</w:t>
      </w:r>
      <w:r w:rsidRPr="005F1B0C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—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-ива-</w:t>
      </w:r>
      <w:r w:rsidRPr="005F1B0C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.</w:t>
      </w:r>
    </w:p>
    <w:p w14:paraId="1456CB18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Правописание безударных личных окончаний глагола.</w:t>
      </w:r>
    </w:p>
    <w:p w14:paraId="60BA1B61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Правописание гласной перед суффиксом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-л-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формах прошедшего времени глагола. </w:t>
      </w:r>
    </w:p>
    <w:p w14:paraId="5EB932E6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Слитное и раздельное написание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не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 глаголами.</w:t>
      </w:r>
    </w:p>
    <w:p w14:paraId="01E29985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Морфологический разбор глагола.</w:t>
      </w:r>
    </w:p>
    <w:p w14:paraId="6D282F5F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Синтаксис. Культура речи. Пунктуация</w:t>
      </w:r>
    </w:p>
    <w:p w14:paraId="39AE4839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Синтаксис как раздел грамматики. Словосочетание и предложение как единицы синтаксиса.</w:t>
      </w:r>
    </w:p>
    <w:p w14:paraId="6E159516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Словосочетание и его признаки. </w:t>
      </w:r>
      <w:r w:rsidRPr="005F1B0C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Словосочетание: главное и зависимое слова в словосочетании.</w:t>
      </w:r>
    </w:p>
    <w:p w14:paraId="4D0559CA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Средства связи слов в словосочетании.</w:t>
      </w:r>
      <w:r w:rsidRPr="005F1B0C">
        <w:rPr>
          <w:rFonts w:ascii="SchoolBookSanPin" w:eastAsiaTheme="minorEastAsia" w:hAnsi="SchoolBookSanPin" w:cs="SchoolBookSanPin"/>
          <w:sz w:val="20"/>
          <w:szCs w:val="20"/>
          <w:lang w:eastAsia="ru-RU"/>
        </w:rPr>
        <w:t xml:space="preserve"> 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Синтаксический разбор словосочетания.</w:t>
      </w:r>
    </w:p>
    <w:p w14:paraId="61526A54" w14:textId="77777777" w:rsidR="00C87799" w:rsidRPr="00097585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Предложение и его признаки. Виды предложений по цели высказывания и эмоциональной окраске. </w:t>
      </w:r>
      <w:r w:rsidRPr="00097585">
        <w:rPr>
          <w:rFonts w:ascii="Times New Roman" w:eastAsiaTheme="minorEastAsia" w:hAnsi="Times New Roman" w:cs="Times New Roman"/>
          <w:sz w:val="28"/>
          <w:szCs w:val="28"/>
          <w:lang w:eastAsia="ru-RU"/>
        </w:rPr>
        <w:t>*Смысловые и интонационные особенности повествовательных, вопросительных, побудительных; восклицательных и невосклицательных предложений. *</w:t>
      </w:r>
    </w:p>
    <w:p w14:paraId="31C61173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Знаки препинания: знаки завершения (в конце предложения), выделения, разделения (повторение).</w:t>
      </w:r>
    </w:p>
    <w:p w14:paraId="16984910" w14:textId="77777777" w:rsidR="00C87799" w:rsidRPr="00097585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shd w:val="clear" w:color="auto" w:fill="FF0000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Главные члены предложения (грамматическая основа). Подлежащее и морфологические средства его выражения: именем существительным или местоимением в именительном падеже, </w:t>
      </w:r>
      <w:r w:rsidRPr="00097585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Pr="00097585">
        <w:rPr>
          <w:rFonts w:ascii="Times New Roman" w:eastAsiaTheme="minorEastAsia" w:hAnsi="Times New Roman" w:cs="Times New Roman"/>
          <w:sz w:val="28"/>
          <w:szCs w:val="28"/>
          <w:shd w:val="clear" w:color="auto" w:fill="FFFFFF" w:themeFill="background1"/>
          <w:lang w:eastAsia="ru-RU"/>
        </w:rPr>
        <w:t xml:space="preserve">сочетанием имени </w:t>
      </w:r>
      <w:r w:rsidRPr="00097585">
        <w:rPr>
          <w:rFonts w:ascii="Times New Roman" w:eastAsiaTheme="minorEastAsia" w:hAnsi="Times New Roman" w:cs="Times New Roman"/>
          <w:sz w:val="28"/>
          <w:szCs w:val="28"/>
          <w:shd w:val="clear" w:color="auto" w:fill="FFFFFF" w:themeFill="background1"/>
          <w:lang w:eastAsia="ru-RU"/>
        </w:rPr>
        <w:lastRenderedPageBreak/>
        <w:t>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*.</w:t>
      </w:r>
      <w:r>
        <w:rPr>
          <w:rFonts w:ascii="Times New Roman" w:eastAsiaTheme="minorEastAsia" w:hAnsi="Times New Roman" w:cs="Times New Roman"/>
          <w:sz w:val="28"/>
          <w:szCs w:val="28"/>
          <w:shd w:val="clear" w:color="auto" w:fill="FF0000"/>
          <w:lang w:eastAsia="ru-RU"/>
        </w:rPr>
        <w:t xml:space="preserve"> </w:t>
      </w:r>
    </w:p>
    <w:p w14:paraId="6B37ADF2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Сказуемое и морфологические средства его выражения: глаголом, именем существительным, именем прилагательным.</w:t>
      </w:r>
    </w:p>
    <w:p w14:paraId="52191386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Тире между подлежащим и сказуемым.</w:t>
      </w:r>
    </w:p>
    <w:p w14:paraId="270EEA33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pacing w:val="-1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pacing w:val="-1"/>
          <w:sz w:val="28"/>
          <w:szCs w:val="28"/>
          <w:lang w:eastAsia="ru-RU"/>
        </w:rPr>
        <w:t>Предложения распространённые и нераспространённые.</w:t>
      </w:r>
      <w:r w:rsidRPr="005F1B0C">
        <w:rPr>
          <w:rFonts w:ascii="Times New Roman" w:eastAsiaTheme="minorEastAsia" w:hAnsi="Times New Roman" w:cs="Times New Roman"/>
          <w:spacing w:val="-1"/>
          <w:sz w:val="28"/>
          <w:szCs w:val="28"/>
          <w:lang w:eastAsia="ru-RU"/>
        </w:rPr>
        <w:br/>
        <w:t>Второстепенные члены предложения: определение, дополнение, обстоятельство.</w:t>
      </w:r>
    </w:p>
    <w:p w14:paraId="023B7D4C" w14:textId="77777777" w:rsidR="00C87799" w:rsidRPr="00097585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pacing w:val="-1"/>
          <w:sz w:val="28"/>
          <w:szCs w:val="28"/>
          <w:lang w:eastAsia="ru-RU"/>
        </w:rPr>
      </w:pPr>
      <w:r w:rsidRPr="00097585">
        <w:rPr>
          <w:rFonts w:ascii="Times New Roman" w:eastAsiaTheme="minorEastAsia" w:hAnsi="Times New Roman" w:cs="Times New Roman"/>
          <w:spacing w:val="-1"/>
          <w:sz w:val="28"/>
          <w:szCs w:val="28"/>
          <w:lang w:eastAsia="ru-RU"/>
        </w:rPr>
        <w:t>*Определение и типичные средства его выражения. Дополнение (прямое и косвенное) и типичные средства его выражения. Обстоятельство, типичные средства его выражения, виды обстоятельств по значению (времени, места, образа действия, цели, причины, меры и степени, условия, уступки).*</w:t>
      </w:r>
    </w:p>
    <w:p w14:paraId="3F428D1F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Простое осложнённое предложение. Однородные члены предложения, их роль в речи. Особенности интонации предложений с однородными членами. Предложения с однородными членами (без союзов, с одиночным союзом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и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союзами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а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но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14:paraId="772CC729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Предложения с обобщающим словом при однородных членах. </w:t>
      </w:r>
    </w:p>
    <w:p w14:paraId="0BE16C21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="Times New Roman" w:hAnsi="Times New Roman" w:cs="Times New Roman"/>
          <w:sz w:val="28"/>
          <w:szCs w:val="28"/>
          <w:lang w:eastAsia="ru-RU"/>
        </w:rPr>
        <w:t>Двоеточие после обобщающего слова.</w:t>
      </w:r>
    </w:p>
    <w:p w14:paraId="61FDE7C2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Предложения с обращением, особенности интонации. Обращение и средства его выражения.</w:t>
      </w:r>
    </w:p>
    <w:p w14:paraId="64B0D909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Синтаксический разбор простого и простого осложнённого предложений.</w:t>
      </w:r>
    </w:p>
    <w:p w14:paraId="6F832D1F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Синтаксический анализ простого и простого осложнённого предложений.</w:t>
      </w:r>
    </w:p>
    <w:p w14:paraId="1666EBF6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Пунктуационное оформление предложений, осложнённых однородными членами, связанными бессоюзной связью, одиночным союзом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и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союзами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а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но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14:paraId="0576ECDA" w14:textId="77777777" w:rsidR="00C87799" w:rsidRPr="00097585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Предложения простые и сложные. Сложные предложения с бессоюзной и союзной связью. </w:t>
      </w:r>
      <w:r w:rsidRPr="00097585">
        <w:rPr>
          <w:rFonts w:ascii="Times New Roman" w:eastAsiaTheme="minorEastAsia" w:hAnsi="Times New Roman" w:cs="Times New Roman"/>
          <w:sz w:val="28"/>
          <w:szCs w:val="28"/>
          <w:lang w:eastAsia="ru-RU"/>
        </w:rPr>
        <w:t>*Предложения сложносочинённые и сложноподчинённые (общее предста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вление, практическое усвоение). *</w:t>
      </w:r>
    </w:p>
    <w:p w14:paraId="3E690850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Пунктуационное оформление сложных предложений, состоящих из частей, связанных бессоюзной связью и союзами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и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но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а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однако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зато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да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14:paraId="5E70C9D7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Предложения с прямой речью.</w:t>
      </w:r>
    </w:p>
    <w:p w14:paraId="27FC22B6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Пунктуационное оформление предложений с прямой речью.</w:t>
      </w:r>
    </w:p>
    <w:p w14:paraId="0ECC5F49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Диалог.</w:t>
      </w:r>
    </w:p>
    <w:p w14:paraId="51702BB7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Пунктуационное оформление диалога на письме.</w:t>
      </w:r>
    </w:p>
    <w:p w14:paraId="5749EE29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Пунктуация как раздел лингвистики. </w:t>
      </w:r>
    </w:p>
    <w:p w14:paraId="4A427D33" w14:textId="77777777" w:rsidR="00C87799" w:rsidRPr="005F1B0C" w:rsidRDefault="00C87799" w:rsidP="00C87799">
      <w:pPr>
        <w:spacing w:after="0" w:line="240" w:lineRule="auto"/>
        <w:ind w:left="567" w:firstLine="709"/>
        <w:jc w:val="both"/>
        <w:rPr>
          <w:rFonts w:ascii="Times New Roman" w:eastAsiaTheme="minorEastAsia" w:hAnsi="Times New Roman"/>
          <w:b/>
          <w:sz w:val="28"/>
          <w:szCs w:val="28"/>
          <w:lang w:eastAsia="ru-RU"/>
        </w:rPr>
      </w:pPr>
    </w:p>
    <w:p w14:paraId="73C9F35A" w14:textId="77777777" w:rsidR="00C87799" w:rsidRPr="005E2EB3" w:rsidRDefault="00C87799" w:rsidP="00C87799">
      <w:pPr>
        <w:pStyle w:val="3"/>
        <w:spacing w:before="160" w:after="120"/>
        <w:ind w:left="567"/>
        <w:jc w:val="left"/>
        <w:rPr>
          <w:b/>
        </w:rPr>
      </w:pPr>
      <w:bookmarkStart w:id="3" w:name="_Toc153893005"/>
      <w:r w:rsidRPr="005E2EB3">
        <w:rPr>
          <w:b/>
        </w:rPr>
        <w:t>6 КЛАСС</w:t>
      </w:r>
      <w:bookmarkEnd w:id="3"/>
    </w:p>
    <w:p w14:paraId="2589BE21" w14:textId="77777777" w:rsidR="00C87799" w:rsidRPr="005F1B0C" w:rsidRDefault="00C87799" w:rsidP="00C87799">
      <w:pPr>
        <w:spacing w:after="0" w:line="240" w:lineRule="auto"/>
        <w:ind w:left="567" w:firstLine="709"/>
        <w:jc w:val="both"/>
        <w:rPr>
          <w:rFonts w:ascii="Times New Roman" w:eastAsiaTheme="minorEastAsia" w:hAnsi="Times New Roman"/>
          <w:b/>
          <w:sz w:val="28"/>
          <w:szCs w:val="28"/>
          <w:lang w:eastAsia="ru-RU"/>
        </w:rPr>
      </w:pPr>
    </w:p>
    <w:p w14:paraId="304FCA56" w14:textId="77777777" w:rsidR="00C87799" w:rsidRPr="005F1B0C" w:rsidRDefault="00C87799" w:rsidP="00C87799">
      <w:pPr>
        <w:spacing w:after="0" w:line="240" w:lineRule="auto"/>
        <w:ind w:left="567"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/>
          <w:b/>
          <w:sz w:val="28"/>
          <w:szCs w:val="28"/>
          <w:lang w:eastAsia="ru-RU"/>
        </w:rPr>
        <w:t>Общие сведения о языке</w:t>
      </w:r>
    </w:p>
    <w:p w14:paraId="001210A0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Русский язык – государственный язык Российской Федерации и язык межнационального общения.</w:t>
      </w:r>
    </w:p>
    <w:p w14:paraId="50147343" w14:textId="77777777" w:rsidR="00C87799" w:rsidRPr="00097585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97585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*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Понятие о литературном языке.*</w:t>
      </w:r>
    </w:p>
    <w:p w14:paraId="3B96A077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Повторение и систематизация изученного в 5 классе.</w:t>
      </w:r>
    </w:p>
    <w:p w14:paraId="1C96D584" w14:textId="77777777" w:rsidR="00C87799" w:rsidRPr="005F1B0C" w:rsidRDefault="00C87799" w:rsidP="00C87799">
      <w:pPr>
        <w:spacing w:after="0" w:line="240" w:lineRule="auto"/>
        <w:ind w:left="567" w:firstLine="709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</w:p>
    <w:p w14:paraId="6189EC16" w14:textId="77777777" w:rsidR="00C87799" w:rsidRPr="005F1B0C" w:rsidRDefault="00C87799" w:rsidP="00C87799">
      <w:pPr>
        <w:spacing w:after="0" w:line="240" w:lineRule="auto"/>
        <w:ind w:left="567" w:firstLine="709"/>
        <w:jc w:val="both"/>
        <w:rPr>
          <w:rFonts w:ascii="Times New Roman" w:eastAsiaTheme="minorEastAsia" w:hAnsi="Times New Roman"/>
          <w:b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/>
          <w:b/>
          <w:sz w:val="28"/>
          <w:szCs w:val="28"/>
          <w:lang w:eastAsia="ru-RU"/>
        </w:rPr>
        <w:t>Язык и речь</w:t>
      </w:r>
    </w:p>
    <w:p w14:paraId="0332FE9C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Монолог-описание, монолог-повествование, монолог-рассуждение; сообщение на лингвистическую тему.</w:t>
      </w:r>
    </w:p>
    <w:p w14:paraId="565E4863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Виды диалога: побуждение к действию, обмен мнениями.</w:t>
      </w:r>
    </w:p>
    <w:p w14:paraId="7A0BF420" w14:textId="77777777" w:rsidR="00C87799" w:rsidRPr="005F1B0C" w:rsidRDefault="00C87799" w:rsidP="00C87799">
      <w:pPr>
        <w:spacing w:after="0" w:line="240" w:lineRule="auto"/>
        <w:ind w:left="567" w:firstLine="709"/>
        <w:jc w:val="both"/>
        <w:rPr>
          <w:rFonts w:ascii="Times New Roman" w:eastAsiaTheme="minorEastAsia" w:hAnsi="Times New Roman"/>
          <w:b/>
          <w:sz w:val="28"/>
          <w:szCs w:val="28"/>
          <w:lang w:eastAsia="ru-RU"/>
        </w:rPr>
      </w:pPr>
    </w:p>
    <w:p w14:paraId="37A171A0" w14:textId="77777777" w:rsidR="00C87799" w:rsidRPr="005F1B0C" w:rsidRDefault="00C87799" w:rsidP="00C87799">
      <w:pPr>
        <w:spacing w:after="0" w:line="240" w:lineRule="auto"/>
        <w:ind w:left="567" w:firstLine="709"/>
        <w:jc w:val="both"/>
        <w:rPr>
          <w:rFonts w:ascii="Times New Roman" w:eastAsiaTheme="minorEastAsia" w:hAnsi="Times New Roman"/>
          <w:b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/>
          <w:b/>
          <w:sz w:val="28"/>
          <w:szCs w:val="28"/>
          <w:lang w:eastAsia="ru-RU"/>
        </w:rPr>
        <w:t>Текст</w:t>
      </w:r>
    </w:p>
    <w:p w14:paraId="4790E6A9" w14:textId="77777777" w:rsidR="00C87799" w:rsidRPr="00097585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Смысловой анализ текста: его композиционных особенностей, микротем и абзацев, способов и средств связи предложений в тексте; </w:t>
      </w:r>
      <w:r w:rsidRPr="00097585">
        <w:rPr>
          <w:rFonts w:ascii="Times New Roman" w:eastAsiaTheme="minorEastAsia" w:hAnsi="Times New Roman" w:cs="Times New Roman"/>
          <w:sz w:val="28"/>
          <w:szCs w:val="28"/>
          <w:lang w:eastAsia="ru-RU"/>
        </w:rPr>
        <w:t>*использование я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зыковых средств выразительности </w:t>
      </w:r>
      <w:r w:rsidRPr="00097585">
        <w:rPr>
          <w:rFonts w:ascii="Times New Roman" w:eastAsiaTheme="minorEastAsia" w:hAnsi="Times New Roman" w:cs="Times New Roman"/>
          <w:sz w:val="28"/>
          <w:szCs w:val="28"/>
          <w:lang w:eastAsia="ru-RU"/>
        </w:rPr>
        <w:t>(в рамках изученног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о).* </w:t>
      </w:r>
    </w:p>
    <w:p w14:paraId="1CEDAB93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97585">
        <w:rPr>
          <w:rFonts w:ascii="Times New Roman" w:eastAsiaTheme="minorEastAsia" w:hAnsi="Times New Roman" w:cs="Times New Roman"/>
          <w:sz w:val="28"/>
          <w:szCs w:val="28"/>
          <w:lang w:eastAsia="ru-RU"/>
        </w:rPr>
        <w:t>*Ин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формационная переработка текста. *</w:t>
      </w:r>
      <w:r w:rsidRPr="005F1B0C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 xml:space="preserve"> 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План текста (простой, сложный; </w:t>
      </w:r>
      <w:r w:rsidRPr="00097585">
        <w:rPr>
          <w:rFonts w:ascii="Times New Roman" w:eastAsiaTheme="minorEastAsia" w:hAnsi="Times New Roman" w:cs="Times New Roman"/>
          <w:sz w:val="28"/>
          <w:szCs w:val="28"/>
          <w:lang w:eastAsia="ru-RU"/>
        </w:rPr>
        <w:t>*назывной, вопросный*)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; главная и второстепенная ­информация текста; пересказ текста.</w:t>
      </w:r>
    </w:p>
    <w:p w14:paraId="64DBF97F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Описание как тип речи.</w:t>
      </w:r>
    </w:p>
    <w:p w14:paraId="65FF67D5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Описание внешности человека.</w:t>
      </w:r>
    </w:p>
    <w:p w14:paraId="123F4966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Описание помещения.</w:t>
      </w:r>
    </w:p>
    <w:p w14:paraId="20EF7A90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Описание природы.</w:t>
      </w:r>
    </w:p>
    <w:p w14:paraId="1E3DBC1C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Описание местности.</w:t>
      </w:r>
    </w:p>
    <w:p w14:paraId="416630D3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Описание действий.</w:t>
      </w:r>
    </w:p>
    <w:p w14:paraId="086BE067" w14:textId="77777777" w:rsidR="00C87799" w:rsidRPr="005F1B0C" w:rsidRDefault="00C87799" w:rsidP="00C87799">
      <w:pPr>
        <w:spacing w:after="0" w:line="240" w:lineRule="auto"/>
        <w:ind w:left="567" w:firstLine="709"/>
        <w:jc w:val="both"/>
        <w:rPr>
          <w:rFonts w:ascii="Times New Roman" w:eastAsiaTheme="minorEastAsia" w:hAnsi="Times New Roman"/>
          <w:b/>
          <w:sz w:val="28"/>
          <w:szCs w:val="28"/>
          <w:lang w:eastAsia="ru-RU"/>
        </w:rPr>
      </w:pPr>
    </w:p>
    <w:p w14:paraId="2D8C896A" w14:textId="77777777" w:rsidR="00C87799" w:rsidRPr="005F1B0C" w:rsidRDefault="00C87799" w:rsidP="00C87799">
      <w:pPr>
        <w:spacing w:after="0" w:line="240" w:lineRule="auto"/>
        <w:ind w:left="567" w:firstLine="709"/>
        <w:jc w:val="both"/>
        <w:rPr>
          <w:rFonts w:ascii="Times New Roman" w:eastAsiaTheme="minorEastAsia" w:hAnsi="Times New Roman"/>
          <w:b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/>
          <w:b/>
          <w:sz w:val="28"/>
          <w:szCs w:val="28"/>
          <w:lang w:eastAsia="ru-RU"/>
        </w:rPr>
        <w:t>Функциональные разновидности языка</w:t>
      </w:r>
    </w:p>
    <w:p w14:paraId="0380719E" w14:textId="77777777" w:rsidR="00C87799" w:rsidRPr="00097585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Официально-деловой стиль. Заявление</w:t>
      </w:r>
      <w:r w:rsidRPr="005F1B0C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 xml:space="preserve">. </w:t>
      </w:r>
      <w:r w:rsidRPr="00097585">
        <w:rPr>
          <w:rFonts w:ascii="Times New Roman" w:eastAsiaTheme="minorEastAsia" w:hAnsi="Times New Roman" w:cs="Times New Roman"/>
          <w:sz w:val="28"/>
          <w:szCs w:val="28"/>
          <w:lang w:eastAsia="ru-RU"/>
        </w:rPr>
        <w:t>*Расписка. *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Научный стиль. </w:t>
      </w:r>
      <w:r w:rsidRPr="00097585">
        <w:rPr>
          <w:rFonts w:ascii="Times New Roman" w:eastAsiaTheme="minorEastAsia" w:hAnsi="Times New Roman" w:cs="Times New Roman"/>
          <w:sz w:val="28"/>
          <w:szCs w:val="28"/>
          <w:lang w:eastAsia="ru-RU"/>
        </w:rPr>
        <w:t>*Словарная статья. Научное сообщение.*</w:t>
      </w:r>
    </w:p>
    <w:p w14:paraId="71936029" w14:textId="77777777" w:rsidR="00C87799" w:rsidRPr="005F1B0C" w:rsidRDefault="00C87799" w:rsidP="00C87799">
      <w:pPr>
        <w:spacing w:after="0" w:line="240" w:lineRule="auto"/>
        <w:ind w:left="567" w:firstLine="709"/>
        <w:jc w:val="both"/>
        <w:rPr>
          <w:rFonts w:ascii="Times New Roman" w:eastAsiaTheme="minorEastAsia" w:hAnsi="Times New Roman"/>
          <w:b/>
          <w:sz w:val="28"/>
          <w:szCs w:val="28"/>
          <w:lang w:eastAsia="ru-RU"/>
        </w:rPr>
      </w:pPr>
    </w:p>
    <w:p w14:paraId="3DDCF3B7" w14:textId="77777777" w:rsidR="00C87799" w:rsidRPr="005F1B0C" w:rsidRDefault="00C87799" w:rsidP="00C87799">
      <w:pPr>
        <w:spacing w:after="0" w:line="240" w:lineRule="auto"/>
        <w:ind w:left="567" w:firstLine="709"/>
        <w:jc w:val="both"/>
        <w:rPr>
          <w:rFonts w:ascii="Times New Roman" w:eastAsiaTheme="minorEastAsia" w:hAnsi="Times New Roman"/>
          <w:b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/>
          <w:b/>
          <w:sz w:val="28"/>
          <w:szCs w:val="28"/>
          <w:lang w:eastAsia="ru-RU"/>
        </w:rPr>
        <w:t>СИСТЕМА ЯЗЫКА</w:t>
      </w:r>
    </w:p>
    <w:p w14:paraId="607E7FD5" w14:textId="77777777" w:rsidR="00C87799" w:rsidRPr="005F1B0C" w:rsidRDefault="00C87799" w:rsidP="00C87799">
      <w:pPr>
        <w:spacing w:after="0" w:line="240" w:lineRule="auto"/>
        <w:ind w:left="567" w:firstLine="709"/>
        <w:jc w:val="both"/>
        <w:rPr>
          <w:rFonts w:ascii="Times New Roman" w:eastAsiaTheme="minorEastAsia" w:hAnsi="Times New Roman"/>
          <w:b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/>
          <w:b/>
          <w:sz w:val="28"/>
          <w:szCs w:val="28"/>
          <w:lang w:eastAsia="ru-RU"/>
        </w:rPr>
        <w:t>Лексикология. Культура речи</w:t>
      </w:r>
    </w:p>
    <w:p w14:paraId="6FFAEBBD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Лексика русского языка с точки зрения её происхождения: исконно русские и заимствованные слова.</w:t>
      </w:r>
    </w:p>
    <w:p w14:paraId="083297F1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Лексика русского языка с точки зрения принадлежности к активному и пассивному запасу: неологизмы, устаревшие слова (историзмы и архаизмы).</w:t>
      </w:r>
    </w:p>
    <w:p w14:paraId="17FBA9C8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Лексика русского языка с точки зрения сферы употребления: общеупотребительная лексика и лексика ограниченного употребления (диалектизмы, т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ермины, профессионализмы, жарго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низмы).</w:t>
      </w:r>
    </w:p>
    <w:p w14:paraId="2CAD1E19" w14:textId="77777777" w:rsidR="00C87799" w:rsidRPr="00097585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97585">
        <w:rPr>
          <w:rFonts w:ascii="Times New Roman" w:eastAsiaTheme="minorEastAsia" w:hAnsi="Times New Roman" w:cs="Times New Roman"/>
          <w:sz w:val="28"/>
          <w:szCs w:val="28"/>
          <w:lang w:eastAsia="ru-RU"/>
        </w:rPr>
        <w:t>*Стилистические пласты лексики: стилистически нейтральная, высокая и сниженная лексика.*</w:t>
      </w:r>
    </w:p>
    <w:p w14:paraId="086860A7" w14:textId="77777777" w:rsidR="00C87799" w:rsidRPr="00097585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97585">
        <w:rPr>
          <w:rFonts w:ascii="Times New Roman" w:eastAsiaTheme="minorEastAsia" w:hAnsi="Times New Roman" w:cs="Times New Roman"/>
          <w:sz w:val="28"/>
          <w:szCs w:val="28"/>
          <w:lang w:eastAsia="ru-RU"/>
        </w:rPr>
        <w:t>*Лексический анализ слов.*</w:t>
      </w:r>
    </w:p>
    <w:p w14:paraId="2750A9A8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Фразеологизмы. Их признаки и значение.</w:t>
      </w:r>
    </w:p>
    <w:p w14:paraId="5C895457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Употребление лексических средств в соответствии с ситуацией общения.</w:t>
      </w:r>
    </w:p>
    <w:p w14:paraId="1B75844B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Эпитеты, метафоры, олицетворения.</w:t>
      </w:r>
    </w:p>
    <w:p w14:paraId="0661004D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Лексические словари.</w:t>
      </w:r>
    </w:p>
    <w:p w14:paraId="52552F49" w14:textId="77777777" w:rsidR="00C87799" w:rsidRPr="005F1B0C" w:rsidRDefault="00C87799" w:rsidP="00C87799">
      <w:pPr>
        <w:spacing w:after="0" w:line="240" w:lineRule="auto"/>
        <w:ind w:left="567" w:firstLine="709"/>
        <w:jc w:val="both"/>
        <w:rPr>
          <w:rFonts w:ascii="Times New Roman" w:eastAsiaTheme="minorEastAsia" w:hAnsi="Times New Roman"/>
          <w:b/>
          <w:sz w:val="28"/>
          <w:szCs w:val="28"/>
          <w:lang w:eastAsia="ru-RU"/>
        </w:rPr>
      </w:pPr>
    </w:p>
    <w:p w14:paraId="2903EEE5" w14:textId="77777777" w:rsidR="00C87799" w:rsidRPr="005F1B0C" w:rsidRDefault="00C87799" w:rsidP="00C87799">
      <w:pPr>
        <w:spacing w:after="0" w:line="240" w:lineRule="auto"/>
        <w:ind w:left="567" w:firstLine="709"/>
        <w:jc w:val="both"/>
        <w:rPr>
          <w:rFonts w:ascii="Times New Roman" w:eastAsiaTheme="minorEastAsia" w:hAnsi="Times New Roman"/>
          <w:b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/>
          <w:b/>
          <w:sz w:val="28"/>
          <w:szCs w:val="28"/>
          <w:lang w:eastAsia="ru-RU"/>
        </w:rPr>
        <w:t>Словообразование. Культура речи. Орфография.</w:t>
      </w:r>
    </w:p>
    <w:p w14:paraId="16F085D6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/>
          <w:sz w:val="28"/>
          <w:szCs w:val="28"/>
          <w:lang w:eastAsia="ru-RU"/>
        </w:rPr>
        <w:t>Повторение изученного по морфемике в 5 классе.</w:t>
      </w:r>
    </w:p>
    <w:p w14:paraId="244B1087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Формообразующие и словообразующие морфемы.</w:t>
      </w:r>
    </w:p>
    <w:p w14:paraId="6EC5BDD8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Производящая основа.</w:t>
      </w:r>
    </w:p>
    <w:p w14:paraId="3310E727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pacing w:val="-1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pacing w:val="-1"/>
          <w:sz w:val="28"/>
          <w:szCs w:val="28"/>
          <w:lang w:eastAsia="ru-RU"/>
        </w:rPr>
        <w:t>Основные способы образования слов в русском языке (приставочный, суффиксальный, приставочно-суффиксальный, бессуффиксный, сложение, переход из одной части речи в другую).</w:t>
      </w:r>
    </w:p>
    <w:p w14:paraId="2A809B5C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pacing w:val="-1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pacing w:val="-1"/>
          <w:sz w:val="28"/>
          <w:szCs w:val="28"/>
          <w:lang w:eastAsia="ru-RU"/>
        </w:rPr>
        <w:t>Морфемный и словообразовательный разбор слов.</w:t>
      </w:r>
    </w:p>
    <w:p w14:paraId="22D4EA3F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Правописание сложных и сложносокращённых слов.</w:t>
      </w:r>
    </w:p>
    <w:p w14:paraId="5D2B33D9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Нормы правописания корня -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кас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- — -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кос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- с чередованием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а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//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о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гласных в приставках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пре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- и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при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-.</w:t>
      </w:r>
    </w:p>
    <w:p w14:paraId="5D70F82D" w14:textId="77777777" w:rsidR="00C87799" w:rsidRPr="005F1B0C" w:rsidRDefault="00C87799" w:rsidP="00C87799">
      <w:pPr>
        <w:spacing w:after="0" w:line="240" w:lineRule="auto"/>
        <w:ind w:left="567" w:firstLine="709"/>
        <w:jc w:val="both"/>
        <w:rPr>
          <w:rFonts w:ascii="Times New Roman" w:eastAsiaTheme="minorEastAsia" w:hAnsi="Times New Roman"/>
          <w:b/>
          <w:sz w:val="28"/>
          <w:szCs w:val="28"/>
          <w:lang w:eastAsia="ru-RU"/>
        </w:rPr>
      </w:pPr>
    </w:p>
    <w:p w14:paraId="51EDC936" w14:textId="77777777" w:rsidR="00C87799" w:rsidRPr="005F1B0C" w:rsidRDefault="00C87799" w:rsidP="00C87799">
      <w:pPr>
        <w:spacing w:after="0" w:line="240" w:lineRule="auto"/>
        <w:ind w:left="567" w:firstLine="709"/>
        <w:jc w:val="both"/>
        <w:rPr>
          <w:rFonts w:ascii="Times New Roman" w:eastAsiaTheme="minorEastAsia" w:hAnsi="Times New Roman"/>
          <w:b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/>
          <w:b/>
          <w:sz w:val="28"/>
          <w:szCs w:val="28"/>
          <w:lang w:eastAsia="ru-RU"/>
        </w:rPr>
        <w:t>Морфология. Культура речи. Орфография.</w:t>
      </w:r>
    </w:p>
    <w:p w14:paraId="2A4D07EB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Имя существительное</w:t>
      </w:r>
    </w:p>
    <w:p w14:paraId="68357A0A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Повторение сведений об имени существительном, полученных в 5 классе:</w:t>
      </w:r>
    </w:p>
    <w:p w14:paraId="6697D042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(правописание суффиксов -чик- — -щик-; -ек- — -ик- (-чик-) имён существительных;</w:t>
      </w:r>
    </w:p>
    <w:p w14:paraId="691D7321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правописание корней с чередованием а // о: -лаг- — -лож-;</w:t>
      </w:r>
    </w:p>
    <w:p w14:paraId="29D69C32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-раст- — -ращ- — -рос-; -гар- — -гор-, -зар- — -зор-;</w:t>
      </w:r>
    </w:p>
    <w:p w14:paraId="2932F086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слитное и раздельное написание не с именами существительными;</w:t>
      </w:r>
    </w:p>
    <w:p w14:paraId="22420DA9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Имена существительные общего рода.</w:t>
      </w:r>
    </w:p>
    <w:p w14:paraId="5B12E316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Имена существительные, имеющие форму только единственного или только множественного числа.</w:t>
      </w:r>
    </w:p>
    <w:p w14:paraId="7E9EA2E6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Типы склонения имён существительных. Разносклоняемые имена существительные. Несклоняемые имена существительные.</w:t>
      </w:r>
    </w:p>
    <w:p w14:paraId="26DC3E94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Правописание гласных в суффиксах -ек, -ик; буквы о и е после шипящих и ц в суффиксах -ок (-ек), -онк, -онок).</w:t>
      </w:r>
    </w:p>
    <w:p w14:paraId="6A597254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Особенности словообразования. </w:t>
      </w:r>
    </w:p>
    <w:p w14:paraId="0483F40F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Нормы произношения имён существительных, нормы постановки ударения (в рамках изученного). </w:t>
      </w:r>
    </w:p>
    <w:p w14:paraId="55369A5F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Нормы словоизменения имён существительных.</w:t>
      </w:r>
    </w:p>
    <w:p w14:paraId="2ACD0DD2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Нормы слитного и дефисного написания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пол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- и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полу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- со словами.</w:t>
      </w:r>
    </w:p>
    <w:p w14:paraId="17980CEE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Морфологический разбор имени существительного.</w:t>
      </w:r>
    </w:p>
    <w:p w14:paraId="3F34BF8F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Имя прилагательное</w:t>
      </w:r>
    </w:p>
    <w:p w14:paraId="65A59428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Повторение сведений об имени прилагательном, полученных в 5 классе.</w:t>
      </w:r>
    </w:p>
    <w:p w14:paraId="1C31C01D" w14:textId="77777777" w:rsidR="00C87799" w:rsidRPr="00097585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97585">
        <w:rPr>
          <w:rFonts w:ascii="Times New Roman" w:eastAsiaTheme="minorEastAsia" w:hAnsi="Times New Roman" w:cs="Times New Roman"/>
          <w:sz w:val="28"/>
          <w:szCs w:val="28"/>
          <w:lang w:eastAsia="ru-RU"/>
        </w:rPr>
        <w:t>*Качественные, относительные и притяжательные имена прилагательные.*</w:t>
      </w:r>
    </w:p>
    <w:p w14:paraId="3BA3DC7F" w14:textId="77777777" w:rsidR="00C87799" w:rsidRPr="00097585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97585">
        <w:rPr>
          <w:rFonts w:ascii="Times New Roman" w:eastAsiaTheme="minorEastAsia" w:hAnsi="Times New Roman" w:cs="Times New Roman"/>
          <w:sz w:val="28"/>
          <w:szCs w:val="28"/>
          <w:lang w:eastAsia="ru-RU"/>
        </w:rPr>
        <w:t>*Степени сравнения качественных имён прилагательных.*</w:t>
      </w:r>
    </w:p>
    <w:p w14:paraId="184EC450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Словообразование имён прилагательных.</w:t>
      </w:r>
    </w:p>
    <w:p w14:paraId="20CDF22D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Морфологический разбор имени прилагательного.</w:t>
      </w:r>
    </w:p>
    <w:p w14:paraId="17D07C45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Правописание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н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нн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именах прилагательных. </w:t>
      </w:r>
    </w:p>
    <w:p w14:paraId="343C2754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Правописание суффиксов -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к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- и -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ск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- имён прилагательных. </w:t>
      </w:r>
    </w:p>
    <w:p w14:paraId="02BD8734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Правописание сложных имён прилагательных.</w:t>
      </w:r>
    </w:p>
    <w:p w14:paraId="3BF88685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Нормы произношения имён прилагательных, нормы ударения (в рамках изученного).</w:t>
      </w:r>
    </w:p>
    <w:p w14:paraId="484D71BD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Имя числительное</w:t>
      </w:r>
    </w:p>
    <w:p w14:paraId="5E112CD6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Общее грамматическое значение имени числительного. Синтаксические функции имён числительных. </w:t>
      </w:r>
    </w:p>
    <w:p w14:paraId="53F1EB07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Разряды имён числительных по значению: количественные (целые, дробные, собирательные), порядковые числительные.</w:t>
      </w:r>
    </w:p>
    <w:p w14:paraId="02D24ADB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Разряды имён числительных по строению: простые, сложные, составные числительные.</w:t>
      </w:r>
    </w:p>
    <w:p w14:paraId="588E68D5" w14:textId="77777777" w:rsidR="00C87799" w:rsidRPr="00097585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97585">
        <w:rPr>
          <w:rFonts w:ascii="Times New Roman" w:eastAsiaTheme="minorEastAsia" w:hAnsi="Times New Roman" w:cs="Times New Roman"/>
          <w:sz w:val="28"/>
          <w:szCs w:val="28"/>
          <w:lang w:eastAsia="ru-RU"/>
        </w:rPr>
        <w:t>*Словообразование имён числительных.*</w:t>
      </w:r>
    </w:p>
    <w:p w14:paraId="6A5892D6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Склонение количественных и порядковых имён числительных.</w:t>
      </w:r>
    </w:p>
    <w:p w14:paraId="63061C51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Правильное образование форм имён числительных.</w:t>
      </w:r>
    </w:p>
    <w:p w14:paraId="7C7943F0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Правильное употребление собирательных имён числительных.</w:t>
      </w:r>
    </w:p>
    <w:p w14:paraId="53303956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Морфологический разбор имени числительного.</w:t>
      </w:r>
    </w:p>
    <w:p w14:paraId="7C14687D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Нормы правописания имён числительных: написание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ь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именах числительных; написание двойных согласных; слитное, раздельное, дефисное написание числительных; нормы правописания окончаний числительных.</w:t>
      </w:r>
    </w:p>
    <w:p w14:paraId="35F971DB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Местоимение</w:t>
      </w:r>
    </w:p>
    <w:p w14:paraId="3D91AE82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Общее грамматическое значение местоимения. Синтаксические функции местоимений.</w:t>
      </w:r>
    </w:p>
    <w:p w14:paraId="18E083CD" w14:textId="77777777" w:rsidR="00C87799" w:rsidRPr="00097585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pacing w:val="-1"/>
          <w:sz w:val="28"/>
          <w:szCs w:val="28"/>
          <w:lang w:eastAsia="ru-RU"/>
        </w:rPr>
      </w:pPr>
      <w:r w:rsidRPr="00097585">
        <w:rPr>
          <w:rFonts w:ascii="Times New Roman" w:eastAsiaTheme="minorEastAsia" w:hAnsi="Times New Roman" w:cs="Times New Roman"/>
          <w:spacing w:val="-1"/>
          <w:sz w:val="28"/>
          <w:szCs w:val="28"/>
          <w:lang w:eastAsia="ru-RU"/>
        </w:rPr>
        <w:t>*Разряды местоимений: личные, возвратное, вопросительные, относительные, указательные, притяжательные, неопределённые, отрицательные, определительные.*</w:t>
      </w:r>
    </w:p>
    <w:p w14:paraId="782D0964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Склонение местоимений.</w:t>
      </w:r>
    </w:p>
    <w:p w14:paraId="72CE2AD3" w14:textId="77777777" w:rsidR="00C87799" w:rsidRPr="00097585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97585">
        <w:rPr>
          <w:rFonts w:ascii="Times New Roman" w:eastAsiaTheme="minorEastAsia" w:hAnsi="Times New Roman" w:cs="Times New Roman"/>
          <w:sz w:val="28"/>
          <w:szCs w:val="28"/>
          <w:lang w:eastAsia="ru-RU"/>
        </w:rPr>
        <w:t>*Словообразование местоимений.*</w:t>
      </w:r>
    </w:p>
    <w:p w14:paraId="6A4DD743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pacing w:val="-3"/>
          <w:sz w:val="28"/>
          <w:szCs w:val="28"/>
          <w:lang w:eastAsia="ru-RU"/>
        </w:rPr>
      </w:pPr>
      <w:r w:rsidRPr="00097585">
        <w:rPr>
          <w:rFonts w:ascii="Times New Roman" w:eastAsiaTheme="minorEastAsia" w:hAnsi="Times New Roman" w:cs="Times New Roman"/>
          <w:sz w:val="28"/>
          <w:szCs w:val="28"/>
          <w:lang w:eastAsia="ru-RU"/>
        </w:rPr>
        <w:t>*Роль местоимений в речи.*</w:t>
      </w:r>
      <w:r w:rsidRPr="005F1B0C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 xml:space="preserve"> 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Употребление местоимений </w:t>
      </w:r>
      <w:r w:rsidRPr="005F1B0C">
        <w:rPr>
          <w:rFonts w:ascii="Times New Roman" w:eastAsiaTheme="minorEastAsia" w:hAnsi="Times New Roman" w:cs="Times New Roman"/>
          <w:spacing w:val="-3"/>
          <w:sz w:val="28"/>
          <w:szCs w:val="28"/>
          <w:lang w:eastAsia="ru-RU"/>
        </w:rPr>
        <w:t>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притяжательные и указательные местоимения как средства связи предложений в тексте.</w:t>
      </w:r>
    </w:p>
    <w:p w14:paraId="474813DC" w14:textId="77777777" w:rsidR="00C87799" w:rsidRPr="00097585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pacing w:val="-3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pacing w:val="-3"/>
          <w:sz w:val="28"/>
          <w:szCs w:val="28"/>
          <w:lang w:eastAsia="ru-RU"/>
        </w:rPr>
        <w:t>*</w:t>
      </w:r>
      <w:r w:rsidRPr="00097585">
        <w:rPr>
          <w:rFonts w:ascii="Times New Roman" w:eastAsiaTheme="minorEastAsia" w:hAnsi="Times New Roman" w:cs="Times New Roman"/>
          <w:spacing w:val="-3"/>
          <w:sz w:val="28"/>
          <w:szCs w:val="28"/>
          <w:lang w:eastAsia="ru-RU"/>
        </w:rPr>
        <w:t>Морфологический разбор местоимения.</w:t>
      </w:r>
      <w:r>
        <w:rPr>
          <w:rFonts w:ascii="Times New Roman" w:eastAsiaTheme="minorEastAsia" w:hAnsi="Times New Roman" w:cs="Times New Roman"/>
          <w:spacing w:val="-3"/>
          <w:sz w:val="28"/>
          <w:szCs w:val="28"/>
          <w:lang w:eastAsia="ru-RU"/>
        </w:rPr>
        <w:t>*</w:t>
      </w:r>
    </w:p>
    <w:p w14:paraId="332EB5B1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Нормы правописания местоимений: правописание место­имений с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не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ни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; слитное, раздельное и дефисное написание местоимений.</w:t>
      </w:r>
    </w:p>
    <w:p w14:paraId="21FD07D1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Глагол</w:t>
      </w:r>
    </w:p>
    <w:p w14:paraId="03219F77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Повторение сведений о глаголе, полученных в 5 классе:</w:t>
      </w:r>
    </w:p>
    <w:p w14:paraId="3BEF5719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(правописание гласных в суффиксах -ова(ть), -ева(ть) и -ыва(ть), -ива(ть).</w:t>
      </w:r>
    </w:p>
    <w:p w14:paraId="67ED1CC5" w14:textId="77777777" w:rsidR="00C87799" w:rsidRPr="00097585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97585">
        <w:rPr>
          <w:rFonts w:ascii="Times New Roman" w:eastAsiaTheme="minorEastAsia" w:hAnsi="Times New Roman" w:cs="Times New Roman"/>
          <w:sz w:val="28"/>
          <w:szCs w:val="28"/>
          <w:lang w:eastAsia="ru-RU"/>
        </w:rPr>
        <w:t>*Переходные и непереходные глаголы.*</w:t>
      </w:r>
    </w:p>
    <w:p w14:paraId="0E759560" w14:textId="77777777" w:rsidR="00C87799" w:rsidRPr="00097585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97585">
        <w:rPr>
          <w:rFonts w:ascii="Times New Roman" w:eastAsiaTheme="minorEastAsia" w:hAnsi="Times New Roman" w:cs="Times New Roman"/>
          <w:sz w:val="28"/>
          <w:szCs w:val="28"/>
          <w:lang w:eastAsia="ru-RU"/>
        </w:rPr>
        <w:t>*Разноспрягаемые глаголы.*</w:t>
      </w:r>
    </w:p>
    <w:p w14:paraId="4FF03541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Безличные глаголы. Употребление безличных глаголов. Изъявительное, условное и повелительное наклонения глагола.</w:t>
      </w:r>
    </w:p>
    <w:p w14:paraId="4D37CCFD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Нормы словоизменения глаголов.</w:t>
      </w:r>
    </w:p>
    <w:p w14:paraId="70BFDF99" w14:textId="77777777" w:rsidR="00C87799" w:rsidRPr="00097585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97585">
        <w:rPr>
          <w:rFonts w:ascii="Times New Roman" w:eastAsiaTheme="minorEastAsia" w:hAnsi="Times New Roman" w:cs="Times New Roman"/>
          <w:sz w:val="28"/>
          <w:szCs w:val="28"/>
          <w:lang w:eastAsia="ru-RU"/>
        </w:rPr>
        <w:t>*Видо-временная соотнесённость глагольных форм в тексте.*</w:t>
      </w:r>
    </w:p>
    <w:p w14:paraId="0BF1DAAF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Морфологический разбор глагола.</w:t>
      </w:r>
    </w:p>
    <w:p w14:paraId="585F26D7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Использование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ь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как показателя грамматической формы в повелительном наклонении глагола. </w:t>
      </w:r>
    </w:p>
    <w:p w14:paraId="5561F9F2" w14:textId="77777777" w:rsidR="00C87799" w:rsidRPr="005F1B0C" w:rsidRDefault="00C87799" w:rsidP="00C87799">
      <w:pPr>
        <w:spacing w:after="0" w:line="240" w:lineRule="auto"/>
        <w:ind w:left="567" w:firstLine="709"/>
        <w:jc w:val="both"/>
        <w:rPr>
          <w:rFonts w:ascii="Times New Roman" w:eastAsiaTheme="minorEastAsia" w:hAnsi="Times New Roman"/>
          <w:b/>
          <w:sz w:val="28"/>
          <w:szCs w:val="28"/>
          <w:lang w:eastAsia="ru-RU"/>
        </w:rPr>
      </w:pPr>
    </w:p>
    <w:p w14:paraId="2ABE8BB6" w14:textId="77777777" w:rsidR="00C87799" w:rsidRPr="005E2EB3" w:rsidRDefault="00C87799" w:rsidP="00C87799">
      <w:pPr>
        <w:pStyle w:val="3"/>
        <w:spacing w:before="160" w:after="120"/>
        <w:ind w:left="567"/>
        <w:jc w:val="left"/>
        <w:rPr>
          <w:b/>
        </w:rPr>
      </w:pPr>
      <w:bookmarkStart w:id="4" w:name="_Toc153893006"/>
      <w:r w:rsidRPr="005E2EB3">
        <w:rPr>
          <w:b/>
        </w:rPr>
        <w:t>7 КЛАСС</w:t>
      </w:r>
      <w:bookmarkEnd w:id="4"/>
    </w:p>
    <w:p w14:paraId="6B0293F0" w14:textId="77777777" w:rsidR="00C87799" w:rsidRPr="005F1B0C" w:rsidRDefault="00C87799" w:rsidP="00C87799">
      <w:pPr>
        <w:spacing w:after="0" w:line="240" w:lineRule="auto"/>
        <w:ind w:left="567" w:firstLine="709"/>
        <w:jc w:val="both"/>
        <w:rPr>
          <w:rFonts w:ascii="Times New Roman" w:eastAsiaTheme="minorEastAsia" w:hAnsi="Times New Roman"/>
          <w:b/>
          <w:sz w:val="28"/>
          <w:szCs w:val="28"/>
          <w:lang w:eastAsia="ru-RU"/>
        </w:rPr>
      </w:pPr>
    </w:p>
    <w:p w14:paraId="5CF261AF" w14:textId="77777777" w:rsidR="00C87799" w:rsidRPr="005F1B0C" w:rsidRDefault="00C87799" w:rsidP="00C87799">
      <w:pPr>
        <w:spacing w:after="0" w:line="240" w:lineRule="auto"/>
        <w:ind w:left="567" w:firstLine="709"/>
        <w:jc w:val="both"/>
        <w:rPr>
          <w:rFonts w:ascii="Times New Roman" w:eastAsiaTheme="minorEastAsia" w:hAnsi="Times New Roman"/>
          <w:b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/>
          <w:b/>
          <w:sz w:val="28"/>
          <w:szCs w:val="28"/>
          <w:lang w:eastAsia="ru-RU"/>
        </w:rPr>
        <w:t>Общие сведения о языке</w:t>
      </w:r>
    </w:p>
    <w:p w14:paraId="599A6E62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Русский язык как развивающееся явление. Взаимосвязь ­языка, культуры и истории народа.</w:t>
      </w:r>
    </w:p>
    <w:p w14:paraId="14899074" w14:textId="77777777" w:rsidR="00C87799" w:rsidRPr="005F1B0C" w:rsidRDefault="00C87799" w:rsidP="00C87799">
      <w:pPr>
        <w:spacing w:after="0" w:line="240" w:lineRule="auto"/>
        <w:ind w:left="567" w:firstLine="709"/>
        <w:jc w:val="both"/>
        <w:rPr>
          <w:rFonts w:ascii="Times New Roman" w:eastAsiaTheme="minorEastAsia" w:hAnsi="Times New Roman"/>
          <w:b/>
          <w:sz w:val="28"/>
          <w:szCs w:val="28"/>
          <w:lang w:eastAsia="ru-RU"/>
        </w:rPr>
      </w:pPr>
    </w:p>
    <w:p w14:paraId="7C77665D" w14:textId="77777777" w:rsidR="00C87799" w:rsidRPr="005F1B0C" w:rsidRDefault="00C87799" w:rsidP="00C87799">
      <w:pPr>
        <w:spacing w:after="0" w:line="240" w:lineRule="auto"/>
        <w:ind w:left="567" w:firstLine="709"/>
        <w:jc w:val="both"/>
        <w:rPr>
          <w:rFonts w:ascii="Times New Roman" w:eastAsiaTheme="minorEastAsia" w:hAnsi="Times New Roman"/>
          <w:b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/>
          <w:b/>
          <w:sz w:val="28"/>
          <w:szCs w:val="28"/>
          <w:lang w:eastAsia="ru-RU"/>
        </w:rPr>
        <w:t xml:space="preserve">Язык и речь </w:t>
      </w:r>
    </w:p>
    <w:p w14:paraId="0B9EEEC8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Монолог-описание, монолог-рассуждение, монолог-повествование.</w:t>
      </w:r>
    </w:p>
    <w:p w14:paraId="6B3B1ED5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Виды диалога: побуждение к действию, обмен мнениями, запрос информации, сообщение информации. </w:t>
      </w:r>
    </w:p>
    <w:p w14:paraId="561AC9B6" w14:textId="77777777" w:rsidR="00C87799" w:rsidRPr="005F1B0C" w:rsidRDefault="00C87799" w:rsidP="00C87799">
      <w:pPr>
        <w:spacing w:after="0" w:line="240" w:lineRule="auto"/>
        <w:ind w:left="567" w:firstLine="709"/>
        <w:jc w:val="both"/>
        <w:rPr>
          <w:rFonts w:ascii="Times New Roman" w:eastAsiaTheme="minorEastAsia" w:hAnsi="Times New Roman"/>
          <w:b/>
          <w:sz w:val="28"/>
          <w:szCs w:val="28"/>
          <w:lang w:eastAsia="ru-RU"/>
        </w:rPr>
      </w:pPr>
    </w:p>
    <w:p w14:paraId="5CB94087" w14:textId="77777777" w:rsidR="00C87799" w:rsidRPr="005F1B0C" w:rsidRDefault="00C87799" w:rsidP="00C87799">
      <w:pPr>
        <w:spacing w:after="0" w:line="240" w:lineRule="auto"/>
        <w:ind w:left="567" w:firstLine="709"/>
        <w:jc w:val="both"/>
        <w:rPr>
          <w:rFonts w:ascii="Times New Roman" w:eastAsiaTheme="minorEastAsia" w:hAnsi="Times New Roman"/>
          <w:b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/>
          <w:b/>
          <w:sz w:val="28"/>
          <w:szCs w:val="28"/>
          <w:lang w:eastAsia="ru-RU"/>
        </w:rPr>
        <w:t>Текст</w:t>
      </w:r>
    </w:p>
    <w:p w14:paraId="49ED6D15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Текст как речевое произведение. Основные признаки текста (обобщение). </w:t>
      </w:r>
    </w:p>
    <w:p w14:paraId="347EAA01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Структура текста. Абзац.</w:t>
      </w:r>
    </w:p>
    <w:p w14:paraId="7A4CA700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Информационная переработка текста: план текста (простой, сложный; </w:t>
      </w:r>
      <w:r w:rsidRPr="005F580A">
        <w:rPr>
          <w:rFonts w:ascii="Times New Roman" w:eastAsiaTheme="minorEastAsia" w:hAnsi="Times New Roman" w:cs="Times New Roman"/>
          <w:sz w:val="28"/>
          <w:szCs w:val="28"/>
          <w:lang w:eastAsia="ru-RU"/>
        </w:rPr>
        <w:t>*назывной*,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вопросный</w:t>
      </w:r>
      <w:r w:rsidRPr="005F1B0C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 xml:space="preserve">, </w:t>
      </w:r>
      <w:r w:rsidRPr="00097585">
        <w:rPr>
          <w:rFonts w:ascii="Times New Roman" w:eastAsiaTheme="minorEastAsia" w:hAnsi="Times New Roman" w:cs="Times New Roman"/>
          <w:sz w:val="28"/>
          <w:szCs w:val="28"/>
          <w:lang w:eastAsia="ru-RU"/>
        </w:rPr>
        <w:t>*тезисный*);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главная и второстепенная информация текста.</w:t>
      </w:r>
    </w:p>
    <w:p w14:paraId="69AFA581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Способы и средства связи предложений в тексте (обобщение).</w:t>
      </w:r>
    </w:p>
    <w:p w14:paraId="126D4578" w14:textId="77777777" w:rsidR="00C87799" w:rsidRPr="00735E6A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35E6A">
        <w:rPr>
          <w:rFonts w:ascii="Times New Roman" w:eastAsiaTheme="minorEastAsia" w:hAnsi="Times New Roman" w:cs="Times New Roman"/>
          <w:sz w:val="28"/>
          <w:szCs w:val="28"/>
          <w:lang w:eastAsia="ru-RU"/>
        </w:rPr>
        <w:t>*Языковые средства выразительности в тексте: фонетические (звукопись), словообразовательные, лексические (обобщение).*</w:t>
      </w:r>
      <w:r w:rsidRPr="00735E6A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</w:p>
    <w:p w14:paraId="050ECCE3" w14:textId="77777777" w:rsidR="00C87799" w:rsidRPr="00735E6A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35E6A">
        <w:rPr>
          <w:rFonts w:ascii="Times New Roman" w:eastAsiaTheme="minorEastAsia" w:hAnsi="Times New Roman" w:cs="Times New Roman"/>
          <w:sz w:val="28"/>
          <w:szCs w:val="28"/>
          <w:lang w:eastAsia="ru-RU"/>
        </w:rPr>
        <w:t>*Рассуждение как функционально-смысловой тип речи.*</w:t>
      </w:r>
    </w:p>
    <w:p w14:paraId="23D6CE19" w14:textId="77777777" w:rsidR="00C87799" w:rsidRPr="00735E6A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35E6A">
        <w:rPr>
          <w:rFonts w:ascii="Times New Roman" w:eastAsiaTheme="minorEastAsia" w:hAnsi="Times New Roman" w:cs="Times New Roman"/>
          <w:sz w:val="28"/>
          <w:szCs w:val="28"/>
          <w:lang w:eastAsia="ru-RU"/>
        </w:rPr>
        <w:t>*Структурные особенности текста-рассуждения. *</w:t>
      </w:r>
    </w:p>
    <w:p w14:paraId="02AD6050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14:paraId="50549EA0" w14:textId="77777777" w:rsidR="00C87799" w:rsidRPr="005F1B0C" w:rsidRDefault="00C87799" w:rsidP="00C87799">
      <w:pPr>
        <w:spacing w:after="0" w:line="240" w:lineRule="auto"/>
        <w:ind w:left="567" w:firstLine="709"/>
        <w:jc w:val="both"/>
        <w:rPr>
          <w:rFonts w:ascii="Times New Roman" w:eastAsiaTheme="minorEastAsia" w:hAnsi="Times New Roman"/>
          <w:b/>
          <w:sz w:val="28"/>
          <w:szCs w:val="28"/>
          <w:lang w:eastAsia="ru-RU"/>
        </w:rPr>
      </w:pPr>
    </w:p>
    <w:p w14:paraId="5956377E" w14:textId="77777777" w:rsidR="00C87799" w:rsidRPr="005F1B0C" w:rsidRDefault="00C87799" w:rsidP="00C87799">
      <w:pPr>
        <w:spacing w:after="0" w:line="240" w:lineRule="auto"/>
        <w:ind w:left="567" w:firstLine="709"/>
        <w:jc w:val="both"/>
        <w:rPr>
          <w:rFonts w:ascii="Times New Roman" w:eastAsiaTheme="minorEastAsia" w:hAnsi="Times New Roman"/>
          <w:b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/>
          <w:b/>
          <w:sz w:val="28"/>
          <w:szCs w:val="28"/>
          <w:lang w:eastAsia="ru-RU"/>
        </w:rPr>
        <w:t>Функциональные разновидности языка</w:t>
      </w:r>
    </w:p>
    <w:p w14:paraId="5B9BC5AC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pacing w:val="1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pacing w:val="1"/>
          <w:sz w:val="28"/>
          <w:szCs w:val="28"/>
          <w:lang w:eastAsia="ru-RU"/>
        </w:rPr>
        <w:t>Понятие о функциональных разновидностях языка: разговорная речь, функциональные стили (научный, публицистический, официально-деловой), язык художественной литературы.</w:t>
      </w:r>
    </w:p>
    <w:p w14:paraId="01FB3CB7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Публицистический стиль. Сфера употребления, функции, языковые особенности.</w:t>
      </w:r>
    </w:p>
    <w:p w14:paraId="1E54FB2B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Жанры публицистического стиля (репортаж, заметка, интервью).</w:t>
      </w:r>
    </w:p>
    <w:p w14:paraId="3D346D6D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Употребление языковых средств выразительности в текстах публицистического стиля.</w:t>
      </w:r>
    </w:p>
    <w:p w14:paraId="1F56C00C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Официально-деловой стиль. Сфера употребления, функции, языковые особенности. Инструкция.</w:t>
      </w:r>
    </w:p>
    <w:p w14:paraId="5E1250D8" w14:textId="77777777" w:rsidR="00C87799" w:rsidRPr="005F1B0C" w:rsidRDefault="00C87799" w:rsidP="00C87799">
      <w:pPr>
        <w:spacing w:after="0" w:line="240" w:lineRule="auto"/>
        <w:ind w:left="567" w:firstLine="709"/>
        <w:jc w:val="both"/>
        <w:rPr>
          <w:rFonts w:ascii="Times New Roman" w:eastAsiaTheme="minorEastAsia" w:hAnsi="Times New Roman"/>
          <w:b/>
          <w:sz w:val="28"/>
          <w:szCs w:val="28"/>
          <w:lang w:eastAsia="ru-RU"/>
        </w:rPr>
      </w:pPr>
    </w:p>
    <w:p w14:paraId="7FB4490E" w14:textId="77777777" w:rsidR="00C87799" w:rsidRPr="005F1B0C" w:rsidRDefault="00C87799" w:rsidP="00C87799">
      <w:pPr>
        <w:spacing w:after="0" w:line="240" w:lineRule="auto"/>
        <w:ind w:left="567" w:firstLine="709"/>
        <w:jc w:val="both"/>
        <w:rPr>
          <w:rFonts w:ascii="Times New Roman" w:eastAsiaTheme="minorEastAsia" w:hAnsi="Times New Roman"/>
          <w:b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/>
          <w:b/>
          <w:sz w:val="28"/>
          <w:szCs w:val="28"/>
          <w:lang w:eastAsia="ru-RU"/>
        </w:rPr>
        <w:t>СИСТЕМА ЯЗЫКА</w:t>
      </w:r>
    </w:p>
    <w:p w14:paraId="42638F14" w14:textId="77777777" w:rsidR="00C87799" w:rsidRPr="005F1B0C" w:rsidRDefault="00C87799" w:rsidP="00C87799">
      <w:pPr>
        <w:spacing w:after="0" w:line="240" w:lineRule="auto"/>
        <w:ind w:left="567" w:firstLine="709"/>
        <w:jc w:val="both"/>
        <w:rPr>
          <w:rFonts w:ascii="Times New Roman" w:eastAsiaTheme="minorEastAsia" w:hAnsi="Times New Roman"/>
          <w:b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/>
          <w:b/>
          <w:sz w:val="28"/>
          <w:szCs w:val="28"/>
          <w:lang w:eastAsia="ru-RU"/>
        </w:rPr>
        <w:t>Морфология. Культура речи</w:t>
      </w:r>
    </w:p>
    <w:p w14:paraId="0074C8D0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Морфология как раздел науки о языке (обобщение).</w:t>
      </w:r>
    </w:p>
    <w:p w14:paraId="1B487F2C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Причастие</w:t>
      </w:r>
    </w:p>
    <w:p w14:paraId="474389E3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Повторение изученного о глаголе в 5-6 классах.</w:t>
      </w:r>
    </w:p>
    <w:p w14:paraId="050D92B6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Причастия как особая группа слов. Признаки глагола и имени прилагательного в причастии.</w:t>
      </w:r>
    </w:p>
    <w:p w14:paraId="74C2059D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Причастия настоящего и прошедшего времени. Действительные и страдательные причастия. Полные и краткие формы страдательных причастий. Склонение причастий.</w:t>
      </w:r>
    </w:p>
    <w:p w14:paraId="525E4C66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Причастие в составе словосочетаний. Причастный оборот. </w:t>
      </w:r>
    </w:p>
    <w:p w14:paraId="06A5C258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Морфологический разбор причастия.</w:t>
      </w:r>
    </w:p>
    <w:p w14:paraId="201D62EB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Употребление причастия в речи. Созвучные причастия и имена прилагательные (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висящий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—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висячий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горящий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—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горячий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). Ударение в некоторых формах причастий</w:t>
      </w:r>
      <w:r w:rsidRPr="005F1B0C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.</w:t>
      </w:r>
    </w:p>
    <w:p w14:paraId="226886A6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Правописание падежных окончаний причастий. Правописание гласных в суффиксах причастий. Правописание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н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нн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суффиксах причастий и отглагольных имён прилагательных. Правописание окончаний причастий. Слитное и раздельное написание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 xml:space="preserve">не 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с причастиями.</w:t>
      </w:r>
    </w:p>
    <w:p w14:paraId="1F024767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Знаки препинания в предложениях с причастным оборотом.</w:t>
      </w:r>
    </w:p>
    <w:p w14:paraId="3579FDA1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Деепричастие</w:t>
      </w:r>
    </w:p>
    <w:p w14:paraId="2403E0B5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Повторение изученного о глаголе в 5-6 классах.</w:t>
      </w:r>
    </w:p>
    <w:p w14:paraId="43D043B7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Дее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причастия как особая форма глагола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. Признаки глагола и наречия в деепричастии. Синтаксическая функция деепричастия, роль в речи.</w:t>
      </w:r>
    </w:p>
    <w:p w14:paraId="27C293A8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Деепричастия совершенного и несовершенного вида. </w:t>
      </w:r>
    </w:p>
    <w:p w14:paraId="6EA75524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Деепричастие в составе словосочетаний. Деепричастный оборот. </w:t>
      </w:r>
    </w:p>
    <w:p w14:paraId="247A405D" w14:textId="77777777" w:rsidR="00C87799" w:rsidRPr="005F1B0C" w:rsidRDefault="00C87799" w:rsidP="00C87799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Морфологический разбор деепричастия.</w:t>
      </w:r>
    </w:p>
    <w:p w14:paraId="0103F40D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Постановка ударения в деепричастиях.</w:t>
      </w:r>
    </w:p>
    <w:p w14:paraId="0FB6360C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Правописание гласных в суффиксах деепричастий. Слитное и раздельное написание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не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 деепричастиями.</w:t>
      </w:r>
    </w:p>
    <w:p w14:paraId="5C441AFD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Правильное построение предложений с одиночными деепричастиями и деепричастными оборотами.</w:t>
      </w:r>
    </w:p>
    <w:p w14:paraId="3BCC3CD5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Знаки препинания в предложениях с одиночным деепричастием и деепричастным оборотом.</w:t>
      </w:r>
    </w:p>
    <w:p w14:paraId="25467C2A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Наречие</w:t>
      </w:r>
    </w:p>
    <w:p w14:paraId="1C16275C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Общее грамматическое значение наречий.</w:t>
      </w:r>
    </w:p>
    <w:p w14:paraId="18F0AE92" w14:textId="77777777" w:rsidR="00C87799" w:rsidRPr="00735E6A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35E6A">
        <w:rPr>
          <w:rFonts w:ascii="Times New Roman" w:eastAsiaTheme="minorEastAsia" w:hAnsi="Times New Roman" w:cs="Times New Roman"/>
          <w:sz w:val="28"/>
          <w:szCs w:val="28"/>
          <w:lang w:eastAsia="ru-RU"/>
        </w:rPr>
        <w:t>*Разряды наречий по значению. Простая и составная формы сравнительной и превосходной степеней сравнения наречий.*</w:t>
      </w:r>
    </w:p>
    <w:p w14:paraId="6465C8B7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Словообразование наречий. </w:t>
      </w:r>
    </w:p>
    <w:p w14:paraId="2FD1FEBB" w14:textId="77777777" w:rsidR="00C87799" w:rsidRPr="00735E6A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35E6A">
        <w:rPr>
          <w:rFonts w:ascii="Times New Roman" w:eastAsiaTheme="minorEastAsia" w:hAnsi="Times New Roman" w:cs="Times New Roman"/>
          <w:sz w:val="28"/>
          <w:szCs w:val="28"/>
          <w:lang w:eastAsia="ru-RU"/>
        </w:rPr>
        <w:t>*С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интаксические свойства наречий.</w:t>
      </w:r>
      <w:r w:rsidRPr="00735E6A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</w:p>
    <w:p w14:paraId="26261524" w14:textId="77777777" w:rsidR="00C87799" w:rsidRPr="00735E6A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35E6A">
        <w:rPr>
          <w:rFonts w:ascii="Times New Roman" w:eastAsiaTheme="minorEastAsia" w:hAnsi="Times New Roman" w:cs="Times New Roman"/>
          <w:sz w:val="28"/>
          <w:szCs w:val="28"/>
          <w:lang w:eastAsia="ru-RU"/>
        </w:rPr>
        <w:t>*Морфологический разбор наречия.*</w:t>
      </w:r>
    </w:p>
    <w:p w14:paraId="1E05CB50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i/>
          <w:spacing w:val="1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pacing w:val="1"/>
          <w:sz w:val="28"/>
          <w:szCs w:val="28"/>
          <w:lang w:eastAsia="ru-RU"/>
        </w:rPr>
        <w:t xml:space="preserve">Нормы постановки ударения в наречиях, нормы произношения наречий. </w:t>
      </w:r>
      <w:r w:rsidRPr="00735E6A">
        <w:rPr>
          <w:rFonts w:ascii="Times New Roman" w:eastAsiaTheme="minorEastAsia" w:hAnsi="Times New Roman" w:cs="Times New Roman"/>
          <w:spacing w:val="1"/>
          <w:sz w:val="28"/>
          <w:szCs w:val="28"/>
          <w:lang w:eastAsia="ru-RU"/>
        </w:rPr>
        <w:t>*Нормы образования степеней сравнения наречий.*</w:t>
      </w:r>
    </w:p>
    <w:p w14:paraId="5F558F9B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Роль наречий в тексте.</w:t>
      </w:r>
    </w:p>
    <w:p w14:paraId="70731B73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Правописание наречий: слитное, раздельное, дефисное написание; слитное и раздельное написание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не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 наречиями;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н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нн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наречиях на -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 xml:space="preserve">о 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(-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е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); правописание суффиксов -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а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 -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о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наречий с приставками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из-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,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 xml:space="preserve"> до-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,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 xml:space="preserve"> с-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,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 xml:space="preserve"> в-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,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 xml:space="preserve"> на-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,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 xml:space="preserve"> за-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; употребление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ь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после шипящих на конце наречий; правописание суффиксов наречий -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о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 и -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е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после шипящих.</w:t>
      </w:r>
    </w:p>
    <w:p w14:paraId="0AF10B6F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Слова категории состояния</w:t>
      </w:r>
    </w:p>
    <w:p w14:paraId="5C505027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Общее представление о словах категории состояния в системе частей речи. </w:t>
      </w:r>
    </w:p>
    <w:p w14:paraId="101FD62A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Служебные части речи</w:t>
      </w:r>
    </w:p>
    <w:p w14:paraId="3067D59C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Общая характеристика служебных частей речи. Отличие самостоятельных частей речи от служебных.</w:t>
      </w:r>
    </w:p>
    <w:p w14:paraId="1A7A9F09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Предлог</w:t>
      </w:r>
    </w:p>
    <w:p w14:paraId="6D33DC2E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Предлог как служебная часть речи. Грамматические функции предлогов. </w:t>
      </w:r>
    </w:p>
    <w:p w14:paraId="7992CE96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Разряды предлогов по происхождению: предлоги производные и непроизводные. Разряды предлогов по строению: предлоги простые и составные.</w:t>
      </w:r>
    </w:p>
    <w:p w14:paraId="100C56B1" w14:textId="77777777" w:rsidR="00C87799" w:rsidRPr="00735E6A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35E6A">
        <w:rPr>
          <w:rFonts w:ascii="Times New Roman" w:eastAsiaTheme="minorEastAsia" w:hAnsi="Times New Roman" w:cs="Times New Roman"/>
          <w:sz w:val="28"/>
          <w:szCs w:val="28"/>
          <w:lang w:eastAsia="ru-RU"/>
        </w:rPr>
        <w:t>*Морфологический разбор предлогов.*</w:t>
      </w:r>
    </w:p>
    <w:p w14:paraId="44668411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Употребление предлогов в речи в соответствии с их значением и стилистическими особенностями. </w:t>
      </w:r>
    </w:p>
    <w:p w14:paraId="2BE549C2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Нормы употребления имён существительных и местоимений с предлогами. Правильное использование предлогов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из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—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с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в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 —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на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Правильное образование предложно-падежных форм с предлогами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по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благодаря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согласно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вопреки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наперерез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</w:t>
      </w:r>
    </w:p>
    <w:p w14:paraId="164B5931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Правописание производных предлогов.</w:t>
      </w:r>
    </w:p>
    <w:p w14:paraId="63A96BBD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Союз</w:t>
      </w:r>
    </w:p>
    <w:p w14:paraId="759721AD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Союз как служебная часть речи. Союз как средство связи </w:t>
      </w:r>
      <w:r w:rsidRPr="005F1B0C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однородных членов предложения и частей сложного предложения.</w:t>
      </w:r>
    </w:p>
    <w:p w14:paraId="41F3D8E4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Разряды союзов по строению: простые и составные. Правописание составных союзов. Разряды союзов по значению: сочинительные и подчинительные. Одиночные, двойные и повторяющиеся сочинительные союзы.</w:t>
      </w:r>
    </w:p>
    <w:p w14:paraId="42D48429" w14:textId="77777777" w:rsidR="00C87799" w:rsidRPr="00735E6A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35E6A">
        <w:rPr>
          <w:rFonts w:ascii="Times New Roman" w:eastAsiaTheme="minorEastAsia" w:hAnsi="Times New Roman" w:cs="Times New Roman"/>
          <w:sz w:val="28"/>
          <w:szCs w:val="28"/>
          <w:lang w:eastAsia="ru-RU"/>
        </w:rPr>
        <w:t>*Морфологический разбор союзов.*</w:t>
      </w:r>
    </w:p>
    <w:p w14:paraId="6DDEF0DC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Роль союзов в тексте. Употребление союзов в речи в соответствии с их значением и стилистическими особенностями. Использование союзов как средства связи предложений и частей текста.</w:t>
      </w:r>
    </w:p>
    <w:p w14:paraId="1CCB0B34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Правописание союзов.</w:t>
      </w:r>
    </w:p>
    <w:p w14:paraId="3479974B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trike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Знаки препинания в сложных союзных предложениях. Знаки препинания в предложениях с союзом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и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связывающим однородные члены и части сложного предложения. </w:t>
      </w:r>
    </w:p>
    <w:p w14:paraId="37ADE413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Частица</w:t>
      </w:r>
    </w:p>
    <w:p w14:paraId="25137FDA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Частица как служебная часть речи.</w:t>
      </w:r>
    </w:p>
    <w:p w14:paraId="781C8497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Формообразующие и смысловые частицы.</w:t>
      </w:r>
    </w:p>
    <w:p w14:paraId="7917901C" w14:textId="77777777" w:rsidR="00C87799" w:rsidRPr="00735E6A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35E6A">
        <w:rPr>
          <w:rFonts w:ascii="Times New Roman" w:eastAsiaTheme="minorEastAsia" w:hAnsi="Times New Roman" w:cs="Times New Roman"/>
          <w:sz w:val="28"/>
          <w:szCs w:val="28"/>
          <w:lang w:eastAsia="ru-RU"/>
        </w:rPr>
        <w:t>*Разряды частиц по значению и употреблению: отрицательные, модальные.*</w:t>
      </w:r>
    </w:p>
    <w:p w14:paraId="18007ABC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35E6A">
        <w:rPr>
          <w:rFonts w:ascii="Times New Roman" w:eastAsiaTheme="minorEastAsia" w:hAnsi="Times New Roman" w:cs="Times New Roman"/>
          <w:sz w:val="28"/>
          <w:szCs w:val="28"/>
          <w:lang w:eastAsia="ru-RU"/>
        </w:rPr>
        <w:t>*Роль частиц в передаче различных оттенков значения в слове и тексте, в образовании форм глагола. Употребление частиц в предложении и тексте в соответствии с их значе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нием и стилистической окраской.</w:t>
      </w:r>
      <w:r w:rsidRPr="00735E6A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Интонационные особенности предложений с частицами. </w:t>
      </w:r>
    </w:p>
    <w:p w14:paraId="65713BD0" w14:textId="77777777" w:rsidR="00C87799" w:rsidRPr="00735E6A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35E6A">
        <w:rPr>
          <w:rFonts w:ascii="Times New Roman" w:eastAsiaTheme="minorEastAsia" w:hAnsi="Times New Roman" w:cs="Times New Roman"/>
          <w:sz w:val="28"/>
          <w:szCs w:val="28"/>
          <w:lang w:eastAsia="ru-RU"/>
        </w:rPr>
        <w:t>*Морфологический разбор частиц.*</w:t>
      </w:r>
    </w:p>
    <w:p w14:paraId="44107946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Смысловые различия частиц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не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ни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Использование частиц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не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ни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письменной речи. Различение приставки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не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- и частицы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не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Слитное и раздельное написание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не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 разными частями речи (обобщение). Правописание частиц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бы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ли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же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 другими словами. Дефисное написание частиц -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то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, -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таки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, -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ка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14:paraId="47093CAF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Междометия и звукоподражательные слова</w:t>
      </w:r>
    </w:p>
    <w:p w14:paraId="4869DFA3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Междометия как особая группа слов. </w:t>
      </w:r>
    </w:p>
    <w:p w14:paraId="20B556CB" w14:textId="77777777" w:rsidR="00C87799" w:rsidRPr="00735E6A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35E6A">
        <w:rPr>
          <w:rFonts w:ascii="Times New Roman" w:eastAsiaTheme="minorEastAsia" w:hAnsi="Times New Roman" w:cs="Times New Roman"/>
          <w:sz w:val="28"/>
          <w:szCs w:val="28"/>
          <w:lang w:eastAsia="ru-RU"/>
        </w:rPr>
        <w:t>*Разряды междометий по значению (выражающие чувства, побуждающие к действию, этикетные междометия); междометия производные и непроизводные.*</w:t>
      </w:r>
    </w:p>
    <w:p w14:paraId="67CF76C5" w14:textId="77777777" w:rsidR="00C87799" w:rsidRPr="00735E6A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35E6A">
        <w:rPr>
          <w:rFonts w:ascii="Times New Roman" w:eastAsiaTheme="minorEastAsia" w:hAnsi="Times New Roman" w:cs="Times New Roman"/>
          <w:sz w:val="28"/>
          <w:szCs w:val="28"/>
          <w:lang w:eastAsia="ru-RU"/>
        </w:rPr>
        <w:t>*Морфологический анализ междометий.*</w:t>
      </w:r>
    </w:p>
    <w:p w14:paraId="1D0C5948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35E6A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*Использование междометий и звукоподражательных слов в разговорной и художественной речи как средства создания экспрессии.*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Интонационное и пунктуационное выделение междометий и звукоподражательных слов в предложении.</w:t>
      </w:r>
    </w:p>
    <w:p w14:paraId="7DC9E057" w14:textId="77777777" w:rsidR="00C87799" w:rsidRPr="005F1B0C" w:rsidRDefault="00C87799" w:rsidP="00C87799">
      <w:pPr>
        <w:spacing w:after="0" w:line="240" w:lineRule="auto"/>
        <w:ind w:left="567" w:firstLine="709"/>
        <w:jc w:val="both"/>
        <w:rPr>
          <w:rFonts w:ascii="Times New Roman" w:eastAsiaTheme="minorEastAsia" w:hAnsi="Times New Roman"/>
          <w:b/>
          <w:sz w:val="28"/>
          <w:szCs w:val="28"/>
          <w:lang w:eastAsia="ru-RU"/>
        </w:rPr>
      </w:pPr>
    </w:p>
    <w:p w14:paraId="44B06ADB" w14:textId="77777777" w:rsidR="00C87799" w:rsidRPr="005F1B0C" w:rsidRDefault="00C87799" w:rsidP="00C87799">
      <w:pPr>
        <w:pStyle w:val="3"/>
        <w:spacing w:before="160" w:after="120"/>
        <w:ind w:left="567"/>
        <w:jc w:val="left"/>
        <w:rPr>
          <w:rFonts w:eastAsiaTheme="minorEastAsia"/>
          <w:b/>
          <w:szCs w:val="28"/>
          <w:lang w:eastAsia="ru-RU"/>
        </w:rPr>
      </w:pPr>
      <w:bookmarkStart w:id="5" w:name="_Toc153893007"/>
      <w:r w:rsidRPr="005E2EB3">
        <w:rPr>
          <w:b/>
        </w:rPr>
        <w:t>8 КЛАСС</w:t>
      </w:r>
      <w:bookmarkEnd w:id="5"/>
    </w:p>
    <w:p w14:paraId="3F003A23" w14:textId="77777777" w:rsidR="00C87799" w:rsidRPr="005F1B0C" w:rsidRDefault="00C87799" w:rsidP="00C87799">
      <w:pPr>
        <w:spacing w:after="0" w:line="240" w:lineRule="auto"/>
        <w:ind w:left="567" w:firstLine="709"/>
        <w:jc w:val="both"/>
        <w:rPr>
          <w:rFonts w:ascii="Times New Roman" w:eastAsiaTheme="minorEastAsia" w:hAnsi="Times New Roman"/>
          <w:b/>
          <w:sz w:val="28"/>
          <w:szCs w:val="28"/>
          <w:lang w:eastAsia="ru-RU"/>
        </w:rPr>
      </w:pPr>
    </w:p>
    <w:p w14:paraId="06C31DBF" w14:textId="77777777" w:rsidR="00C87799" w:rsidRPr="005F1B0C" w:rsidRDefault="00C87799" w:rsidP="00C87799">
      <w:pPr>
        <w:spacing w:after="0" w:line="240" w:lineRule="auto"/>
        <w:ind w:left="567" w:firstLine="709"/>
        <w:jc w:val="both"/>
        <w:rPr>
          <w:rFonts w:ascii="Times New Roman" w:eastAsiaTheme="minorEastAsia" w:hAnsi="Times New Roman"/>
          <w:b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/>
          <w:b/>
          <w:sz w:val="28"/>
          <w:szCs w:val="28"/>
          <w:lang w:eastAsia="ru-RU"/>
        </w:rPr>
        <w:t>Общие сведения о языке</w:t>
      </w:r>
    </w:p>
    <w:p w14:paraId="0658D160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Русский язык в кругу других славянских языков.</w:t>
      </w:r>
    </w:p>
    <w:p w14:paraId="18651111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Повторение и систематизация изученного в 5-7 классах.</w:t>
      </w:r>
    </w:p>
    <w:p w14:paraId="784C6DB3" w14:textId="77777777" w:rsidR="00C87799" w:rsidRPr="005F1B0C" w:rsidRDefault="00C87799" w:rsidP="00C87799">
      <w:pPr>
        <w:spacing w:after="0" w:line="240" w:lineRule="auto"/>
        <w:ind w:left="567" w:firstLine="709"/>
        <w:jc w:val="both"/>
        <w:rPr>
          <w:rFonts w:ascii="Times New Roman" w:eastAsiaTheme="minorEastAsia" w:hAnsi="Times New Roman"/>
          <w:b/>
          <w:sz w:val="28"/>
          <w:szCs w:val="28"/>
          <w:lang w:eastAsia="ru-RU"/>
        </w:rPr>
      </w:pPr>
    </w:p>
    <w:p w14:paraId="27195288" w14:textId="77777777" w:rsidR="00C87799" w:rsidRPr="005F1B0C" w:rsidRDefault="00C87799" w:rsidP="00C87799">
      <w:pPr>
        <w:spacing w:after="0" w:line="240" w:lineRule="auto"/>
        <w:ind w:left="567" w:firstLine="709"/>
        <w:jc w:val="both"/>
        <w:rPr>
          <w:rFonts w:ascii="Times New Roman" w:eastAsiaTheme="minorEastAsia" w:hAnsi="Times New Roman"/>
          <w:b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/>
          <w:b/>
          <w:sz w:val="28"/>
          <w:szCs w:val="28"/>
          <w:lang w:eastAsia="ru-RU"/>
        </w:rPr>
        <w:t>Язык и речь</w:t>
      </w:r>
    </w:p>
    <w:p w14:paraId="117FF178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Монолог-описание, монолог-рассуждение, монолог-повествование; выступление с научным сообщением.</w:t>
      </w:r>
    </w:p>
    <w:p w14:paraId="745F35B3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Диалог.</w:t>
      </w:r>
    </w:p>
    <w:p w14:paraId="039BFB35" w14:textId="77777777" w:rsidR="00C87799" w:rsidRPr="005F1B0C" w:rsidRDefault="00C87799" w:rsidP="00C87799">
      <w:pPr>
        <w:spacing w:after="0" w:line="240" w:lineRule="auto"/>
        <w:ind w:left="567" w:firstLine="709"/>
        <w:jc w:val="both"/>
        <w:rPr>
          <w:rFonts w:ascii="Times New Roman" w:eastAsiaTheme="minorEastAsia" w:hAnsi="Times New Roman"/>
          <w:b/>
          <w:sz w:val="28"/>
          <w:szCs w:val="28"/>
          <w:lang w:eastAsia="ru-RU"/>
        </w:rPr>
      </w:pPr>
    </w:p>
    <w:p w14:paraId="1200D861" w14:textId="77777777" w:rsidR="00C87799" w:rsidRPr="005F1B0C" w:rsidRDefault="00C87799" w:rsidP="00C87799">
      <w:pPr>
        <w:spacing w:after="0" w:line="240" w:lineRule="auto"/>
        <w:ind w:left="567" w:firstLine="709"/>
        <w:jc w:val="both"/>
        <w:rPr>
          <w:rFonts w:ascii="Times New Roman" w:eastAsiaTheme="minorEastAsia" w:hAnsi="Times New Roman"/>
          <w:b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/>
          <w:b/>
          <w:sz w:val="28"/>
          <w:szCs w:val="28"/>
          <w:lang w:eastAsia="ru-RU"/>
        </w:rPr>
        <w:t>Текст</w:t>
      </w:r>
    </w:p>
    <w:p w14:paraId="4579B696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Текст и его основные признаки.</w:t>
      </w:r>
    </w:p>
    <w:p w14:paraId="695E7EEB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Особенности функционально-смысловых типов речи (повествование, описание, рассуждение).</w:t>
      </w:r>
    </w:p>
    <w:p w14:paraId="6937E2D2" w14:textId="77777777" w:rsidR="00C87799" w:rsidRPr="00735E6A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35E6A">
        <w:rPr>
          <w:rFonts w:ascii="Times New Roman" w:eastAsiaTheme="minorEastAsia" w:hAnsi="Times New Roman" w:cs="Times New Roman"/>
          <w:sz w:val="28"/>
          <w:szCs w:val="28"/>
          <w:lang w:eastAsia="ru-RU"/>
        </w:rPr>
        <w:t>*Информационная переработка текста: извлечение информации из различных источников; использование лингвистических словарей; тезисы, конспект.*</w:t>
      </w:r>
    </w:p>
    <w:p w14:paraId="2005903F" w14:textId="77777777" w:rsidR="00C87799" w:rsidRPr="005F1B0C" w:rsidRDefault="00C87799" w:rsidP="00C87799">
      <w:pPr>
        <w:spacing w:after="0" w:line="240" w:lineRule="auto"/>
        <w:ind w:left="567" w:firstLine="709"/>
        <w:jc w:val="both"/>
        <w:rPr>
          <w:rFonts w:ascii="Times New Roman" w:eastAsiaTheme="minorEastAsia" w:hAnsi="Times New Roman"/>
          <w:b/>
          <w:sz w:val="28"/>
          <w:szCs w:val="28"/>
          <w:lang w:eastAsia="ru-RU"/>
        </w:rPr>
      </w:pPr>
    </w:p>
    <w:p w14:paraId="107B8154" w14:textId="77777777" w:rsidR="00C87799" w:rsidRPr="005F1B0C" w:rsidRDefault="00C87799" w:rsidP="00C87799">
      <w:pPr>
        <w:spacing w:after="0" w:line="240" w:lineRule="auto"/>
        <w:ind w:left="567" w:firstLine="709"/>
        <w:jc w:val="both"/>
        <w:rPr>
          <w:rFonts w:ascii="Times New Roman" w:eastAsiaTheme="minorEastAsia" w:hAnsi="Times New Roman"/>
          <w:b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/>
          <w:b/>
          <w:sz w:val="28"/>
          <w:szCs w:val="28"/>
          <w:lang w:eastAsia="ru-RU"/>
        </w:rPr>
        <w:t>Функциональные разновидности языка</w:t>
      </w:r>
    </w:p>
    <w:p w14:paraId="6D1D2F15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Официально-деловой стиль. Сфера употребления, функции, языковые особенности.</w:t>
      </w:r>
    </w:p>
    <w:p w14:paraId="13A421FB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Жанры официально-делового стиля (заявление, объяснительная записка, автобиография, характеристика).</w:t>
      </w:r>
    </w:p>
    <w:p w14:paraId="1AB85CA6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Научный стиль. Сфера употребления, функции, языковые особенности.</w:t>
      </w:r>
    </w:p>
    <w:p w14:paraId="2DC70434" w14:textId="77777777" w:rsidR="00C87799" w:rsidRPr="00735E6A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Жанры научного стиля (реферат, доклад на научную тему). </w:t>
      </w:r>
      <w:r w:rsidRPr="00735E6A">
        <w:rPr>
          <w:rFonts w:ascii="Times New Roman" w:eastAsiaTheme="minorEastAsia" w:hAnsi="Times New Roman" w:cs="Times New Roman"/>
          <w:sz w:val="28"/>
          <w:szCs w:val="28"/>
          <w:lang w:eastAsia="ru-RU"/>
        </w:rPr>
        <w:t>*Сочетание различных функциональных разновидностей языка в тексте, средства связи предложений в тексте.*</w:t>
      </w:r>
    </w:p>
    <w:p w14:paraId="46F905B3" w14:textId="77777777" w:rsidR="00C87799" w:rsidRPr="005F1B0C" w:rsidRDefault="00C87799" w:rsidP="00C87799">
      <w:pPr>
        <w:spacing w:after="0" w:line="240" w:lineRule="auto"/>
        <w:ind w:left="567" w:firstLine="709"/>
        <w:jc w:val="both"/>
        <w:rPr>
          <w:rFonts w:ascii="Times New Roman" w:eastAsiaTheme="minorEastAsia" w:hAnsi="Times New Roman"/>
          <w:b/>
          <w:sz w:val="28"/>
          <w:szCs w:val="28"/>
          <w:lang w:eastAsia="ru-RU"/>
        </w:rPr>
      </w:pPr>
    </w:p>
    <w:p w14:paraId="5A5C7074" w14:textId="77777777" w:rsidR="00C87799" w:rsidRPr="005F1B0C" w:rsidRDefault="00C87799" w:rsidP="00C87799">
      <w:pPr>
        <w:spacing w:after="0" w:line="240" w:lineRule="auto"/>
        <w:ind w:left="567" w:firstLine="709"/>
        <w:jc w:val="both"/>
        <w:rPr>
          <w:rFonts w:ascii="Times New Roman" w:eastAsiaTheme="minorEastAsia" w:hAnsi="Times New Roman"/>
          <w:b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/>
          <w:b/>
          <w:sz w:val="28"/>
          <w:szCs w:val="28"/>
          <w:lang w:eastAsia="ru-RU"/>
        </w:rPr>
        <w:t>СИСТЕМА ЯЗЫКА</w:t>
      </w:r>
    </w:p>
    <w:p w14:paraId="2752F679" w14:textId="77777777" w:rsidR="00C87799" w:rsidRPr="005F1B0C" w:rsidRDefault="00C87799" w:rsidP="00C87799">
      <w:pPr>
        <w:spacing w:after="0" w:line="240" w:lineRule="auto"/>
        <w:ind w:left="567" w:firstLine="709"/>
        <w:jc w:val="both"/>
        <w:rPr>
          <w:rFonts w:ascii="Times New Roman" w:eastAsiaTheme="minorEastAsia" w:hAnsi="Times New Roman"/>
          <w:b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/>
          <w:b/>
          <w:sz w:val="28"/>
          <w:szCs w:val="28"/>
          <w:lang w:eastAsia="ru-RU"/>
        </w:rPr>
        <w:t>Синтаксис. Культура речи. Пунктуация</w:t>
      </w:r>
    </w:p>
    <w:p w14:paraId="34C63BC0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Синтаксис как раздел лингвистики. </w:t>
      </w:r>
    </w:p>
    <w:p w14:paraId="33EF0CA4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Словосочетание и предложение как единицы синтаксиса.</w:t>
      </w:r>
    </w:p>
    <w:p w14:paraId="74C4CBE3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Пунктуация. Функции знаков препинания.</w:t>
      </w:r>
    </w:p>
    <w:p w14:paraId="3CCEBB47" w14:textId="77777777" w:rsidR="00C87799" w:rsidRPr="005F1B0C" w:rsidRDefault="00C87799" w:rsidP="00C87799">
      <w:pPr>
        <w:spacing w:after="0" w:line="240" w:lineRule="auto"/>
        <w:ind w:left="567" w:firstLine="709"/>
        <w:jc w:val="both"/>
        <w:rPr>
          <w:rFonts w:ascii="Times New Roman" w:eastAsiaTheme="minorEastAsia" w:hAnsi="Times New Roman"/>
          <w:b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/>
          <w:b/>
          <w:sz w:val="28"/>
          <w:szCs w:val="28"/>
          <w:lang w:eastAsia="ru-RU"/>
        </w:rPr>
        <w:t>Словосочетание</w:t>
      </w:r>
    </w:p>
    <w:p w14:paraId="61F3575A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Основные признаки словосочетания.</w:t>
      </w:r>
    </w:p>
    <w:p w14:paraId="4F6AF940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Виды словосочетаний по морфологическим свойствам главного слова: глагольные, именные, наречные. </w:t>
      </w:r>
    </w:p>
    <w:p w14:paraId="55E8F91F" w14:textId="77777777" w:rsidR="00C87799" w:rsidRPr="00735E6A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35E6A">
        <w:rPr>
          <w:rFonts w:ascii="Times New Roman" w:eastAsiaTheme="minorEastAsia" w:hAnsi="Times New Roman" w:cs="Times New Roman"/>
          <w:sz w:val="28"/>
          <w:szCs w:val="28"/>
          <w:lang w:eastAsia="ru-RU"/>
        </w:rPr>
        <w:t>*Типы подчинительной связи слов в словосочетании: соглас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ование, управление, примыкание.</w:t>
      </w:r>
      <w:r w:rsidRPr="00735E6A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</w:p>
    <w:p w14:paraId="65A9F12D" w14:textId="77777777" w:rsidR="00C87799" w:rsidRPr="00735E6A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35E6A">
        <w:rPr>
          <w:rFonts w:ascii="Times New Roman" w:eastAsiaTheme="minorEastAsia" w:hAnsi="Times New Roman" w:cs="Times New Roman"/>
          <w:sz w:val="28"/>
          <w:szCs w:val="28"/>
          <w:lang w:eastAsia="ru-RU"/>
        </w:rPr>
        <w:t>*Синтаксический разбор словосочетаний.*</w:t>
      </w:r>
    </w:p>
    <w:p w14:paraId="43964029" w14:textId="77777777" w:rsidR="00C87799" w:rsidRPr="00735E6A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35E6A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*Грамматическая синонимия словосочетаний.*</w:t>
      </w:r>
    </w:p>
    <w:p w14:paraId="7628458D" w14:textId="77777777" w:rsidR="00C87799" w:rsidRPr="00735E6A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35E6A">
        <w:rPr>
          <w:rFonts w:ascii="Times New Roman" w:eastAsiaTheme="minorEastAsia" w:hAnsi="Times New Roman" w:cs="Times New Roman"/>
          <w:sz w:val="28"/>
          <w:szCs w:val="28"/>
          <w:lang w:eastAsia="ru-RU"/>
        </w:rPr>
        <w:t>*Нормы построения словосочетаний.*</w:t>
      </w:r>
    </w:p>
    <w:p w14:paraId="02011834" w14:textId="77777777" w:rsidR="00C87799" w:rsidRPr="005F1B0C" w:rsidRDefault="00C87799" w:rsidP="00C87799">
      <w:pPr>
        <w:spacing w:after="0" w:line="240" w:lineRule="auto"/>
        <w:ind w:left="567" w:firstLine="709"/>
        <w:jc w:val="both"/>
        <w:rPr>
          <w:rFonts w:ascii="Times New Roman" w:eastAsiaTheme="minorEastAsia" w:hAnsi="Times New Roman"/>
          <w:b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/>
          <w:b/>
          <w:sz w:val="28"/>
          <w:szCs w:val="28"/>
          <w:lang w:eastAsia="ru-RU"/>
        </w:rPr>
        <w:t>Предложение</w:t>
      </w:r>
    </w:p>
    <w:p w14:paraId="7F0A3E9B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Предложение. Основные признаки предложения: смысловая и интонационная законченность, грамматическая оформленность.</w:t>
      </w:r>
    </w:p>
    <w:p w14:paraId="4710B799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Виды предложений по цели высказывания (повествовательные, вопросительные, побудительные) и по эмоциональной окраске (восклицательные, невосклицательные). Их интонационные и смысловые особенности. </w:t>
      </w:r>
    </w:p>
    <w:p w14:paraId="676039BA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Употребление языковых форм выражения побуждения в побудительных предложениях. </w:t>
      </w:r>
    </w:p>
    <w:p w14:paraId="719389E8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Средства оформления предложения в устной и письменной речи (интонация, логическое ударение, знаки препинания).</w:t>
      </w:r>
    </w:p>
    <w:p w14:paraId="441E745B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Виды предложений по количеству грамматических основ (простые, сложные). </w:t>
      </w:r>
    </w:p>
    <w:p w14:paraId="5F629043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Виды простых предложений по наличию главных членов (двусоставные, односоставные). </w:t>
      </w:r>
    </w:p>
    <w:p w14:paraId="634545EF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Виды предложений по наличию второстепенных членов (распространённые, нераспространённые). </w:t>
      </w:r>
    </w:p>
    <w:p w14:paraId="7398DBBB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Предложения полные и неполные. </w:t>
      </w:r>
    </w:p>
    <w:p w14:paraId="4A328314" w14:textId="77777777" w:rsidR="00C87799" w:rsidRPr="00735E6A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35E6A">
        <w:rPr>
          <w:rFonts w:ascii="Times New Roman" w:eastAsiaTheme="minorEastAsia" w:hAnsi="Times New Roman" w:cs="Times New Roman"/>
          <w:sz w:val="28"/>
          <w:szCs w:val="28"/>
          <w:lang w:eastAsia="ru-RU"/>
        </w:rPr>
        <w:t>*Употребление неполных предложений в диалогической речи, соблюдение в устной речи интонации неполного предложения.*</w:t>
      </w:r>
    </w:p>
    <w:p w14:paraId="0EDB70B5" w14:textId="77777777" w:rsidR="00C87799" w:rsidRPr="00735E6A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35E6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*Грамматические, интонационные и пунктуационные особенности предложений со словами </w:t>
      </w:r>
      <w:r w:rsidRPr="00735E6A"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  <w:t>да</w:t>
      </w:r>
      <w:r w:rsidRPr="00735E6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r w:rsidRPr="00735E6A"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  <w:t>нет</w:t>
      </w:r>
      <w:r w:rsidRPr="00735E6A">
        <w:rPr>
          <w:rFonts w:ascii="Times New Roman" w:eastAsiaTheme="minorEastAsia" w:hAnsi="Times New Roman" w:cs="Times New Roman"/>
          <w:sz w:val="28"/>
          <w:szCs w:val="28"/>
          <w:lang w:eastAsia="ru-RU"/>
        </w:rPr>
        <w:t>.*</w:t>
      </w:r>
    </w:p>
    <w:p w14:paraId="137F8C73" w14:textId="77777777" w:rsidR="00C87799" w:rsidRPr="00735E6A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35E6A">
        <w:rPr>
          <w:rFonts w:ascii="Times New Roman" w:eastAsiaTheme="minorEastAsia" w:hAnsi="Times New Roman" w:cs="Times New Roman"/>
          <w:sz w:val="28"/>
          <w:szCs w:val="28"/>
          <w:lang w:eastAsia="ru-RU"/>
        </w:rPr>
        <w:t>*Нормы построения простого предложения, использования инверсии.*</w:t>
      </w:r>
    </w:p>
    <w:p w14:paraId="1F3BD033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Двусоставное предложение</w:t>
      </w:r>
    </w:p>
    <w:p w14:paraId="54AF05C0" w14:textId="77777777" w:rsidR="00C87799" w:rsidRPr="00A5460D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</w:pPr>
      <w:r w:rsidRPr="00A5460D"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  <w:t>Главные члены предложения</w:t>
      </w:r>
    </w:p>
    <w:p w14:paraId="597C6CB1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Подлежащее и сказуемое как главные члены предложения. </w:t>
      </w:r>
    </w:p>
    <w:p w14:paraId="1562A941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Способы выражения подлежащего. </w:t>
      </w:r>
    </w:p>
    <w:p w14:paraId="0503EC1F" w14:textId="77777777" w:rsidR="00C87799" w:rsidRPr="00735E6A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35E6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*Виды сказуемого (простое глагольное, составное глагольное, составное именное) и способы его выражения.* </w:t>
      </w:r>
    </w:p>
    <w:p w14:paraId="02861C02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Тире между подлежащим и сказуемым.</w:t>
      </w:r>
    </w:p>
    <w:p w14:paraId="6DED3BC9" w14:textId="77777777" w:rsidR="00C87799" w:rsidRPr="00735E6A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pacing w:val="-3"/>
          <w:sz w:val="28"/>
          <w:szCs w:val="28"/>
          <w:lang w:eastAsia="ru-RU"/>
        </w:rPr>
      </w:pPr>
      <w:r w:rsidRPr="00735E6A">
        <w:rPr>
          <w:rFonts w:ascii="Times New Roman" w:eastAsiaTheme="minorEastAsia" w:hAnsi="Times New Roman" w:cs="Times New Roman"/>
          <w:spacing w:val="-3"/>
          <w:sz w:val="28"/>
          <w:szCs w:val="28"/>
          <w:lang w:eastAsia="ru-RU"/>
        </w:rPr>
        <w:t xml:space="preserve">*Нормы согласования сказуемого с подлежащим, выраженным словосочетанием, сложносокращёнными словами, словами </w:t>
      </w:r>
      <w:r w:rsidRPr="00735E6A">
        <w:rPr>
          <w:rFonts w:ascii="Times New Roman" w:eastAsiaTheme="minorEastAsia" w:hAnsi="Times New Roman" w:cs="Times New Roman"/>
          <w:b/>
          <w:bCs/>
          <w:iCs/>
          <w:spacing w:val="-3"/>
          <w:sz w:val="28"/>
          <w:szCs w:val="28"/>
          <w:lang w:eastAsia="ru-RU"/>
        </w:rPr>
        <w:t>большинство</w:t>
      </w:r>
      <w:r w:rsidRPr="00735E6A">
        <w:rPr>
          <w:rFonts w:ascii="Times New Roman" w:eastAsiaTheme="minorEastAsia" w:hAnsi="Times New Roman" w:cs="Times New Roman"/>
          <w:spacing w:val="-3"/>
          <w:sz w:val="28"/>
          <w:szCs w:val="28"/>
          <w:lang w:eastAsia="ru-RU"/>
        </w:rPr>
        <w:t xml:space="preserve"> – </w:t>
      </w:r>
      <w:r w:rsidRPr="00735E6A">
        <w:rPr>
          <w:rFonts w:ascii="Times New Roman" w:eastAsiaTheme="minorEastAsia" w:hAnsi="Times New Roman" w:cs="Times New Roman"/>
          <w:b/>
          <w:bCs/>
          <w:iCs/>
          <w:spacing w:val="-3"/>
          <w:sz w:val="28"/>
          <w:szCs w:val="28"/>
          <w:lang w:eastAsia="ru-RU"/>
        </w:rPr>
        <w:t>меньшинство</w:t>
      </w:r>
      <w:r w:rsidRPr="00735E6A">
        <w:rPr>
          <w:rFonts w:ascii="Times New Roman" w:eastAsiaTheme="minorEastAsia" w:hAnsi="Times New Roman" w:cs="Times New Roman"/>
          <w:spacing w:val="-3"/>
          <w:sz w:val="28"/>
          <w:szCs w:val="28"/>
          <w:lang w:eastAsia="ru-RU"/>
        </w:rPr>
        <w:t>, количественными сочетаниями.*</w:t>
      </w:r>
    </w:p>
    <w:p w14:paraId="411B7DAA" w14:textId="77777777" w:rsidR="00C87799" w:rsidRPr="00A5460D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</w:pPr>
      <w:r w:rsidRPr="00A5460D"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  <w:t>Второстепенные члены предложения</w:t>
      </w:r>
    </w:p>
    <w:p w14:paraId="56B0C609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Второстепенные члены предложения, их виды. </w:t>
      </w:r>
    </w:p>
    <w:p w14:paraId="56AA3AF5" w14:textId="77777777" w:rsidR="00C87799" w:rsidRPr="00735E6A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Определение как второстепенный член предложения</w:t>
      </w:r>
      <w:r w:rsidRPr="005F1B0C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 xml:space="preserve">. </w:t>
      </w:r>
      <w:r w:rsidRPr="00735E6A">
        <w:rPr>
          <w:rFonts w:ascii="Times New Roman" w:eastAsiaTheme="minorEastAsia" w:hAnsi="Times New Roman" w:cs="Times New Roman"/>
          <w:sz w:val="28"/>
          <w:szCs w:val="28"/>
          <w:lang w:eastAsia="ru-RU"/>
        </w:rPr>
        <w:t>*Определения согласованные и несогласованные.*</w:t>
      </w:r>
    </w:p>
    <w:p w14:paraId="5BA4B43A" w14:textId="77777777" w:rsidR="00C87799" w:rsidRPr="00735E6A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35E6A">
        <w:rPr>
          <w:rFonts w:ascii="Times New Roman" w:eastAsiaTheme="minorEastAsia" w:hAnsi="Times New Roman" w:cs="Times New Roman"/>
          <w:sz w:val="28"/>
          <w:szCs w:val="28"/>
          <w:lang w:eastAsia="ru-RU"/>
        </w:rPr>
        <w:t>*Приложе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ние как особый вид определения.</w:t>
      </w:r>
      <w:r w:rsidRPr="00735E6A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</w:p>
    <w:p w14:paraId="58A2EC23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Дополнение как второстепенный член предложения. </w:t>
      </w:r>
    </w:p>
    <w:p w14:paraId="7D49D719" w14:textId="77777777" w:rsidR="00C87799" w:rsidRPr="00735E6A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35E6A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Дополнения прямые и косвенные.</w:t>
      </w:r>
      <w:r w:rsidRPr="00735E6A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</w:p>
    <w:p w14:paraId="14CDD8DD" w14:textId="77777777" w:rsidR="00C87799" w:rsidRPr="00735E6A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Обстоятельство как второстепенный член предложения. </w:t>
      </w:r>
      <w:r w:rsidRPr="00735E6A">
        <w:rPr>
          <w:rFonts w:ascii="Times New Roman" w:eastAsiaTheme="minorEastAsia" w:hAnsi="Times New Roman" w:cs="Times New Roman"/>
          <w:sz w:val="28"/>
          <w:szCs w:val="28"/>
          <w:lang w:eastAsia="ru-RU"/>
        </w:rPr>
        <w:t>*Виды обстоятельств (места, времени, причины, цели, образа действия, мер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ы и степени, условия, уступки).</w:t>
      </w:r>
      <w:r w:rsidRPr="00735E6A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</w:p>
    <w:p w14:paraId="380556A6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Односоставные предложения</w:t>
      </w:r>
    </w:p>
    <w:p w14:paraId="3FD9F945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Односоставные предложения, их грамматические признаки. </w:t>
      </w:r>
    </w:p>
    <w:p w14:paraId="283C932D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 xml:space="preserve">Грамматические различия односоставных предложений и двусоставных неполных предложений. </w:t>
      </w:r>
    </w:p>
    <w:p w14:paraId="36E6E749" w14:textId="77777777" w:rsidR="00C87799" w:rsidRPr="00735E6A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35E6A">
        <w:rPr>
          <w:rFonts w:ascii="Times New Roman" w:eastAsiaTheme="minorEastAsia" w:hAnsi="Times New Roman" w:cs="Times New Roman"/>
          <w:sz w:val="28"/>
          <w:szCs w:val="28"/>
          <w:lang w:eastAsia="ru-RU"/>
        </w:rPr>
        <w:t>*Виды односоставных предложений: назывные, определённо-личные, неопределённо-личные, обобщённо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-личные, безличные предложения.</w:t>
      </w:r>
      <w:r w:rsidRPr="00735E6A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</w:p>
    <w:p w14:paraId="5343AF5D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Синтаксическая синонимия односоставных и двусоставных предложений. </w:t>
      </w:r>
    </w:p>
    <w:p w14:paraId="66AB6670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Употребление односоставных предложений в речи.</w:t>
      </w:r>
    </w:p>
    <w:p w14:paraId="5885C6DB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Простое осложнённое предложение</w:t>
      </w:r>
    </w:p>
    <w:p w14:paraId="1F2A962E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Предложения с однородными членами</w:t>
      </w:r>
    </w:p>
    <w:p w14:paraId="3FD0154A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pacing w:val="-4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pacing w:val="-4"/>
          <w:sz w:val="28"/>
          <w:szCs w:val="28"/>
          <w:lang w:eastAsia="ru-RU"/>
        </w:rPr>
        <w:t xml:space="preserve">Однородные члены предложения, их признаки, средства связи. Союзная и бессоюзная связь однородных членов предложения. </w:t>
      </w:r>
    </w:p>
    <w:p w14:paraId="2CCD82AA" w14:textId="77777777" w:rsidR="00C87799" w:rsidRPr="00735E6A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35E6A">
        <w:rPr>
          <w:rFonts w:ascii="Times New Roman" w:eastAsiaTheme="minorEastAsia" w:hAnsi="Times New Roman" w:cs="Times New Roman"/>
          <w:sz w:val="28"/>
          <w:szCs w:val="28"/>
          <w:lang w:eastAsia="ru-RU"/>
        </w:rPr>
        <w:t>*Однород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ные и неоднородные определения.</w:t>
      </w:r>
      <w:r w:rsidRPr="00735E6A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</w:p>
    <w:p w14:paraId="631A71DF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Предложения с обобщающими словами при однородных членах.</w:t>
      </w:r>
    </w:p>
    <w:p w14:paraId="088F681C" w14:textId="77777777" w:rsidR="00C87799" w:rsidRPr="00735E6A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35E6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*Нормы построения предложений с однородными членами, связанными двойными союзами </w:t>
      </w:r>
      <w:r w:rsidRPr="00735E6A"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  <w:t>не только…</w:t>
      </w:r>
      <w:r w:rsidRPr="00735E6A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735E6A"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  <w:t>но и</w:t>
      </w:r>
      <w:r w:rsidRPr="00735E6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r w:rsidRPr="00735E6A"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  <w:t>как… так и.</w:t>
      </w:r>
      <w:r w:rsidRPr="00735E6A"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  <w:t>*</w:t>
      </w:r>
    </w:p>
    <w:p w14:paraId="0099A376" w14:textId="77777777" w:rsidR="00C87799" w:rsidRPr="00735E6A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35E6A">
        <w:rPr>
          <w:rFonts w:ascii="Times New Roman" w:eastAsiaTheme="minorEastAsia" w:hAnsi="Times New Roman" w:cs="Times New Roman"/>
          <w:sz w:val="28"/>
          <w:szCs w:val="28"/>
          <w:lang w:eastAsia="ru-RU"/>
        </w:rPr>
        <w:t>*Нормы постановки знаков препинания в предложениях с однородными членами, связанными попарно, с помощью повторяющихся союзов (</w:t>
      </w:r>
      <w:r w:rsidRPr="00735E6A"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  <w:t>и... и</w:t>
      </w:r>
      <w:r w:rsidRPr="00735E6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r w:rsidRPr="00735E6A"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  <w:t>или... или</w:t>
      </w:r>
      <w:r w:rsidRPr="00735E6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r w:rsidRPr="00735E6A"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  <w:t>либo... либo</w:t>
      </w:r>
      <w:r w:rsidRPr="00735E6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r w:rsidRPr="00735E6A"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  <w:t>ни... ни</w:t>
      </w:r>
      <w:r w:rsidRPr="00735E6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r w:rsidRPr="00735E6A"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  <w:t>тo... тo</w:t>
      </w:r>
      <w:r w:rsidRPr="00735E6A">
        <w:rPr>
          <w:rFonts w:ascii="Times New Roman" w:eastAsiaTheme="minorEastAsia" w:hAnsi="Times New Roman" w:cs="Times New Roman"/>
          <w:sz w:val="28"/>
          <w:szCs w:val="28"/>
          <w:lang w:eastAsia="ru-RU"/>
        </w:rPr>
        <w:t>).*</w:t>
      </w:r>
    </w:p>
    <w:p w14:paraId="21209C91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Нормы постановки знаков препинания в предложениях с обобщающими словами при однородных членах.</w:t>
      </w:r>
    </w:p>
    <w:p w14:paraId="7B233114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Нормы постановки знаков препинания в простом и сложном предложениях с союзом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и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14:paraId="101EBFC5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Предложения с обособленными членами</w:t>
      </w:r>
    </w:p>
    <w:p w14:paraId="06AFAF3A" w14:textId="77777777" w:rsidR="00C87799" w:rsidRPr="00735E6A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Обособление. </w:t>
      </w:r>
      <w:r w:rsidRPr="00735E6A">
        <w:rPr>
          <w:rFonts w:ascii="Times New Roman" w:eastAsiaTheme="minorEastAsia" w:hAnsi="Times New Roman" w:cs="Times New Roman"/>
          <w:sz w:val="28"/>
          <w:szCs w:val="28"/>
          <w:lang w:eastAsia="ru-RU"/>
        </w:rPr>
        <w:t>*Виды обособленных членов предложения (обособленные определения, обособленные приложения, обособленные обстоятельства, обособленные дополнения).*</w:t>
      </w:r>
    </w:p>
    <w:p w14:paraId="1CE20290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Уточняющие члены предложения, пояснительные и присоединительные конструкции.  </w:t>
      </w:r>
    </w:p>
    <w:p w14:paraId="25891486" w14:textId="77777777" w:rsidR="00C87799" w:rsidRPr="00735E6A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35E6A">
        <w:rPr>
          <w:rFonts w:ascii="Times New Roman" w:eastAsiaTheme="minorEastAsia" w:hAnsi="Times New Roman" w:cs="Times New Roman"/>
          <w:sz w:val="28"/>
          <w:szCs w:val="28"/>
          <w:lang w:eastAsia="ru-RU"/>
        </w:rPr>
        <w:t>*Нормы постановки знаков препинания в предложениях со сравнительным оборотом; нормы обособления согласованных и несогласованных определений (в том числе приложений), дополнений, обстоятельств, уточняющих членов, пояснительных и присоединительных конструкций.*</w:t>
      </w:r>
    </w:p>
    <w:p w14:paraId="16E513BA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Предложения с обращениями, вводными и вставными конструкциями</w:t>
      </w:r>
    </w:p>
    <w:p w14:paraId="6D327F24" w14:textId="77777777" w:rsidR="00C87799" w:rsidRPr="00C736BE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Обращение. Основные функции обращения. </w:t>
      </w:r>
      <w:r w:rsidRPr="00C736B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*Распространённое и нераспространённое обращение.* </w:t>
      </w:r>
    </w:p>
    <w:p w14:paraId="4544673D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Вводные конструкции. </w:t>
      </w:r>
    </w:p>
    <w:p w14:paraId="6C395D02" w14:textId="77777777" w:rsidR="00C87799" w:rsidRPr="00C736BE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736BE">
        <w:rPr>
          <w:rFonts w:ascii="Times New Roman" w:eastAsiaTheme="minorEastAsia" w:hAnsi="Times New Roman" w:cs="Times New Roman"/>
          <w:sz w:val="28"/>
          <w:szCs w:val="28"/>
          <w:lang w:eastAsia="ru-RU"/>
        </w:rPr>
        <w:t>*Группы вводных конструкций по значению (вводные слова со значением различной степени уверенности, различных чувств, источника сообщения, порядка мыслей и их связи, способа оформления мыслей). *</w:t>
      </w:r>
    </w:p>
    <w:p w14:paraId="6FB20B5D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Вставные конструкции. </w:t>
      </w:r>
    </w:p>
    <w:p w14:paraId="1C6ACF85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Синонимия вводных конструкций.</w:t>
      </w:r>
    </w:p>
    <w:p w14:paraId="48A7E7F9" w14:textId="77777777" w:rsidR="00C87799" w:rsidRPr="00C736BE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736BE">
        <w:rPr>
          <w:rFonts w:ascii="Times New Roman" w:eastAsiaTheme="minorEastAsia" w:hAnsi="Times New Roman" w:cs="Times New Roman"/>
          <w:sz w:val="28"/>
          <w:szCs w:val="28"/>
          <w:lang w:eastAsia="ru-RU"/>
        </w:rPr>
        <w:t>*Нормы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междометиями.*</w:t>
      </w:r>
    </w:p>
    <w:p w14:paraId="6C7B204F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Нормы постановки знаков препинания в предложениях с вводными и 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вставными конструкциями, обращениями и междометиями.</w:t>
      </w:r>
    </w:p>
    <w:p w14:paraId="4A936345" w14:textId="77777777" w:rsidR="00C87799" w:rsidRPr="005F1B0C" w:rsidRDefault="00C87799" w:rsidP="00C87799">
      <w:pPr>
        <w:spacing w:after="0" w:line="240" w:lineRule="auto"/>
        <w:ind w:left="567" w:firstLine="709"/>
        <w:jc w:val="both"/>
        <w:rPr>
          <w:rFonts w:ascii="Times New Roman" w:eastAsiaTheme="minorEastAsia" w:hAnsi="Times New Roman"/>
          <w:b/>
          <w:sz w:val="28"/>
          <w:szCs w:val="28"/>
          <w:lang w:eastAsia="ru-RU"/>
        </w:rPr>
      </w:pPr>
    </w:p>
    <w:p w14:paraId="13542F8D" w14:textId="77777777" w:rsidR="00C87799" w:rsidRPr="005E2EB3" w:rsidRDefault="00C87799" w:rsidP="00C87799">
      <w:pPr>
        <w:pStyle w:val="3"/>
        <w:spacing w:before="160" w:after="120"/>
        <w:ind w:left="567"/>
        <w:jc w:val="left"/>
        <w:rPr>
          <w:b/>
        </w:rPr>
      </w:pPr>
      <w:bookmarkStart w:id="6" w:name="_Toc153893008"/>
      <w:r w:rsidRPr="005E2EB3">
        <w:rPr>
          <w:b/>
        </w:rPr>
        <w:t>9 КЛАСС</w:t>
      </w:r>
      <w:bookmarkEnd w:id="6"/>
    </w:p>
    <w:p w14:paraId="1FB0F3C4" w14:textId="77777777" w:rsidR="00C87799" w:rsidRPr="005F1B0C" w:rsidRDefault="00C87799" w:rsidP="00C87799">
      <w:pPr>
        <w:spacing w:after="0" w:line="240" w:lineRule="auto"/>
        <w:ind w:left="567" w:firstLine="709"/>
        <w:jc w:val="both"/>
        <w:rPr>
          <w:rFonts w:ascii="Times New Roman" w:eastAsiaTheme="minorEastAsia" w:hAnsi="Times New Roman"/>
          <w:b/>
          <w:sz w:val="28"/>
          <w:szCs w:val="28"/>
          <w:lang w:eastAsia="ru-RU"/>
        </w:rPr>
      </w:pPr>
    </w:p>
    <w:p w14:paraId="62845AE0" w14:textId="77777777" w:rsidR="00C87799" w:rsidRPr="005F1B0C" w:rsidRDefault="00C87799" w:rsidP="00C87799">
      <w:pPr>
        <w:spacing w:after="0" w:line="240" w:lineRule="auto"/>
        <w:ind w:left="567" w:firstLine="709"/>
        <w:jc w:val="both"/>
        <w:rPr>
          <w:rFonts w:ascii="Times New Roman" w:eastAsiaTheme="minorEastAsia" w:hAnsi="Times New Roman"/>
          <w:b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/>
          <w:b/>
          <w:sz w:val="28"/>
          <w:szCs w:val="28"/>
          <w:lang w:eastAsia="ru-RU"/>
        </w:rPr>
        <w:t>Общие сведения о языке</w:t>
      </w:r>
    </w:p>
    <w:p w14:paraId="0A9F37D1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Роль русского языка в Российской Федерации.</w:t>
      </w:r>
    </w:p>
    <w:p w14:paraId="192D0ABF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Русский язык в современном мире.</w:t>
      </w:r>
    </w:p>
    <w:p w14:paraId="7001EF3D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Повторение и систематизация изученного в 5-8 классах.</w:t>
      </w:r>
    </w:p>
    <w:p w14:paraId="1543FDA9" w14:textId="77777777" w:rsidR="00C87799" w:rsidRPr="005F1B0C" w:rsidRDefault="00C87799" w:rsidP="00C87799">
      <w:pPr>
        <w:spacing w:after="0" w:line="240" w:lineRule="auto"/>
        <w:ind w:left="567" w:firstLine="709"/>
        <w:jc w:val="both"/>
        <w:rPr>
          <w:rFonts w:ascii="Times New Roman" w:eastAsiaTheme="minorEastAsia" w:hAnsi="Times New Roman"/>
          <w:b/>
          <w:sz w:val="28"/>
          <w:szCs w:val="28"/>
          <w:lang w:eastAsia="ru-RU"/>
        </w:rPr>
      </w:pPr>
    </w:p>
    <w:p w14:paraId="6C66F1AB" w14:textId="77777777" w:rsidR="00C87799" w:rsidRPr="005F1B0C" w:rsidRDefault="00C87799" w:rsidP="00C87799">
      <w:pPr>
        <w:spacing w:after="0" w:line="240" w:lineRule="auto"/>
        <w:ind w:left="567" w:firstLine="709"/>
        <w:jc w:val="both"/>
        <w:rPr>
          <w:rFonts w:ascii="Times New Roman" w:eastAsiaTheme="minorEastAsia" w:hAnsi="Times New Roman"/>
          <w:b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/>
          <w:b/>
          <w:sz w:val="28"/>
          <w:szCs w:val="28"/>
          <w:lang w:eastAsia="ru-RU"/>
        </w:rPr>
        <w:t>Язык и речь</w:t>
      </w:r>
    </w:p>
    <w:p w14:paraId="44520C94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Речь устная и письменная, монологическая и диалогическая, полилог (повторение).</w:t>
      </w:r>
    </w:p>
    <w:p w14:paraId="1AB9737E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Виды речевой деятельности: говорение, письмо, аудирование, чтение (повторение).</w:t>
      </w:r>
    </w:p>
    <w:p w14:paraId="57906790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Виды аудирования: выборочное, ознакомительное, детальное. </w:t>
      </w:r>
    </w:p>
    <w:p w14:paraId="59E1E164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Виды чтения: изучающее, ознакомительное, просмотровое, поисковое. </w:t>
      </w:r>
    </w:p>
    <w:p w14:paraId="4990B09D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Создание устных и письменных высказываний разной коммуникативной направленности в зависимости от темы и условий общения, с опорой на жизненный и читательский опыт, на иллюстрации, фотографии, сюжетную картину (в том числе сочинения-миниатюры). </w:t>
      </w:r>
    </w:p>
    <w:p w14:paraId="4ED45778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Подробное, сжатое, выборочное изложение прочитанного или прослушанного текста.</w:t>
      </w:r>
    </w:p>
    <w:p w14:paraId="432C67AB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Соблюдение языковых норм (орфоэпических, лексических, грамматических, стилистических, орфографических, пунктуационных) русского литературного языка в речевой практике при создании устных и письменных высказываний.</w:t>
      </w:r>
    </w:p>
    <w:p w14:paraId="1991D321" w14:textId="77777777" w:rsidR="00C87799" w:rsidRPr="00C736BE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736BE">
        <w:rPr>
          <w:rFonts w:ascii="Times New Roman" w:eastAsiaTheme="minorEastAsia" w:hAnsi="Times New Roman" w:cs="Times New Roman"/>
          <w:sz w:val="28"/>
          <w:szCs w:val="28"/>
          <w:lang w:eastAsia="ru-RU"/>
        </w:rPr>
        <w:t>*Приёмы работы с учебной книгой, лингвистическими словарями, справочной литературой.*</w:t>
      </w:r>
    </w:p>
    <w:p w14:paraId="0A5D61D2" w14:textId="77777777" w:rsidR="00C87799" w:rsidRPr="005F1B0C" w:rsidRDefault="00C87799" w:rsidP="00C87799">
      <w:pPr>
        <w:spacing w:after="0" w:line="240" w:lineRule="auto"/>
        <w:ind w:left="567" w:firstLine="709"/>
        <w:jc w:val="both"/>
        <w:rPr>
          <w:rFonts w:ascii="Times New Roman" w:eastAsiaTheme="minorEastAsia" w:hAnsi="Times New Roman"/>
          <w:b/>
          <w:sz w:val="28"/>
          <w:szCs w:val="28"/>
          <w:lang w:eastAsia="ru-RU"/>
        </w:rPr>
      </w:pPr>
    </w:p>
    <w:p w14:paraId="3B7E7E0C" w14:textId="77777777" w:rsidR="00C87799" w:rsidRPr="005F1B0C" w:rsidRDefault="00C87799" w:rsidP="00C87799">
      <w:pPr>
        <w:spacing w:after="0" w:line="240" w:lineRule="auto"/>
        <w:ind w:left="567" w:firstLine="709"/>
        <w:jc w:val="both"/>
        <w:rPr>
          <w:rFonts w:ascii="Times New Roman" w:eastAsiaTheme="minorEastAsia" w:hAnsi="Times New Roman"/>
          <w:b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/>
          <w:b/>
          <w:sz w:val="28"/>
          <w:szCs w:val="28"/>
          <w:lang w:eastAsia="ru-RU"/>
        </w:rPr>
        <w:t xml:space="preserve">Текст </w:t>
      </w:r>
    </w:p>
    <w:p w14:paraId="7EB65425" w14:textId="77777777" w:rsidR="00C87799" w:rsidRPr="00C736BE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736BE">
        <w:rPr>
          <w:rFonts w:ascii="Times New Roman" w:eastAsiaTheme="minorEastAsia" w:hAnsi="Times New Roman" w:cs="Times New Roman"/>
          <w:sz w:val="28"/>
          <w:szCs w:val="28"/>
          <w:lang w:eastAsia="ru-RU"/>
        </w:rPr>
        <w:t>*Сочетание разных функционально-смысловых типов речи в тексте, в том числе сочетание элементов разных функциональных разновидностей языка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художественном произведении.</w:t>
      </w:r>
      <w:r w:rsidRPr="00C736BE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</w:p>
    <w:p w14:paraId="33C6FBB7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Особенности употребления языковых средств выразительности в текстах, принадлежащих к различным функционально-смысловым типам речи.</w:t>
      </w:r>
    </w:p>
    <w:p w14:paraId="73B36116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Информационная переработка текста.</w:t>
      </w:r>
    </w:p>
    <w:p w14:paraId="43A07F61" w14:textId="77777777" w:rsidR="00C87799" w:rsidRPr="005F1B0C" w:rsidRDefault="00C87799" w:rsidP="00C87799">
      <w:pPr>
        <w:spacing w:after="0" w:line="240" w:lineRule="auto"/>
        <w:ind w:left="567" w:firstLine="709"/>
        <w:jc w:val="both"/>
        <w:rPr>
          <w:rFonts w:ascii="Times New Roman" w:eastAsiaTheme="minorEastAsia" w:hAnsi="Times New Roman"/>
          <w:b/>
          <w:sz w:val="28"/>
          <w:szCs w:val="28"/>
          <w:lang w:eastAsia="ru-RU"/>
        </w:rPr>
      </w:pPr>
    </w:p>
    <w:p w14:paraId="7F4385C6" w14:textId="77777777" w:rsidR="00C87799" w:rsidRPr="005F1B0C" w:rsidRDefault="00C87799" w:rsidP="00C87799">
      <w:pPr>
        <w:spacing w:after="0" w:line="240" w:lineRule="auto"/>
        <w:ind w:left="567" w:firstLine="709"/>
        <w:jc w:val="both"/>
        <w:rPr>
          <w:rFonts w:ascii="Times New Roman" w:eastAsiaTheme="minorEastAsia" w:hAnsi="Times New Roman"/>
          <w:b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/>
          <w:b/>
          <w:sz w:val="28"/>
          <w:szCs w:val="28"/>
          <w:lang w:eastAsia="ru-RU"/>
        </w:rPr>
        <w:t>Функциональные разновидности языка</w:t>
      </w:r>
    </w:p>
    <w:p w14:paraId="5C6FFF74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Функциональные разновидности современного русского языка: разговорная речь; функциональные стили: научный (научно-учебный), публицистический, официально-деловой; язык художественной литературы (повторение, обобщение).</w:t>
      </w:r>
    </w:p>
    <w:p w14:paraId="4FA7EF2A" w14:textId="77777777" w:rsidR="00C87799" w:rsidRPr="00C736BE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Научный стиль. Сфера употребления, функции, типичные ситуации речевого общения, задачи речи, языковые средства, характерные для научного стиля. Тезисы, конспект, реферат</w:t>
      </w:r>
      <w:r w:rsidRPr="005F1B0C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 xml:space="preserve">, </w:t>
      </w:r>
      <w:r w:rsidRPr="00C736BE">
        <w:rPr>
          <w:rFonts w:ascii="Times New Roman" w:eastAsiaTheme="minorEastAsia" w:hAnsi="Times New Roman" w:cs="Times New Roman"/>
          <w:sz w:val="28"/>
          <w:szCs w:val="28"/>
          <w:lang w:eastAsia="ru-RU"/>
        </w:rPr>
        <w:t>*рецензия*.</w:t>
      </w:r>
    </w:p>
    <w:p w14:paraId="788EF8EB" w14:textId="77777777" w:rsidR="00C87799" w:rsidRPr="00C736BE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Язык художественной литературы и его отличие от других разновидностей современного русского языка</w:t>
      </w:r>
      <w:r w:rsidRPr="005F1B0C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 xml:space="preserve">. </w:t>
      </w:r>
      <w:r w:rsidRPr="00C736BE">
        <w:rPr>
          <w:rFonts w:ascii="Times New Roman" w:eastAsiaTheme="minorEastAsia" w:hAnsi="Times New Roman" w:cs="Times New Roman"/>
          <w:sz w:val="28"/>
          <w:szCs w:val="28"/>
          <w:lang w:eastAsia="ru-RU"/>
        </w:rPr>
        <w:t>*Основные признаки художественной речи: образность, широкое использование изобразительно-выразительных средств, а также языковых средств других функциональ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ных разновидностей языка.</w:t>
      </w:r>
      <w:r w:rsidRPr="00C736BE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</w:p>
    <w:p w14:paraId="1FF04755" w14:textId="77777777" w:rsidR="00C87799" w:rsidRPr="00C736BE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736BE">
        <w:rPr>
          <w:rFonts w:ascii="Times New Roman" w:eastAsiaTheme="minorEastAsia" w:hAnsi="Times New Roman" w:cs="Times New Roman"/>
          <w:sz w:val="28"/>
          <w:szCs w:val="28"/>
          <w:lang w:eastAsia="ru-RU"/>
        </w:rPr>
        <w:t>*Основные изобразительно-выразительные средства русского языка, их использование в речи (метафора, эпитет, сравнение, гипербола, олицетворение и др.).*</w:t>
      </w:r>
    </w:p>
    <w:p w14:paraId="5FED5A60" w14:textId="77777777" w:rsidR="00C87799" w:rsidRPr="005F1B0C" w:rsidRDefault="00C87799" w:rsidP="00C87799">
      <w:pPr>
        <w:spacing w:after="0" w:line="240" w:lineRule="auto"/>
        <w:ind w:left="567" w:firstLine="709"/>
        <w:jc w:val="both"/>
        <w:rPr>
          <w:rFonts w:ascii="Times New Roman" w:eastAsiaTheme="minorEastAsia" w:hAnsi="Times New Roman"/>
          <w:b/>
          <w:sz w:val="28"/>
          <w:szCs w:val="28"/>
          <w:lang w:eastAsia="ru-RU"/>
        </w:rPr>
      </w:pPr>
    </w:p>
    <w:p w14:paraId="2FB0EE31" w14:textId="77777777" w:rsidR="00C87799" w:rsidRPr="005F1B0C" w:rsidRDefault="00C87799" w:rsidP="00C87799">
      <w:pPr>
        <w:spacing w:after="0" w:line="240" w:lineRule="auto"/>
        <w:ind w:left="567" w:firstLine="709"/>
        <w:jc w:val="both"/>
        <w:rPr>
          <w:rFonts w:ascii="Times New Roman" w:eastAsiaTheme="minorEastAsia" w:hAnsi="Times New Roman"/>
          <w:b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/>
          <w:b/>
          <w:sz w:val="28"/>
          <w:szCs w:val="28"/>
          <w:lang w:eastAsia="ru-RU"/>
        </w:rPr>
        <w:t xml:space="preserve">Синтаксис. Культура речи. Пунктуация </w:t>
      </w:r>
    </w:p>
    <w:p w14:paraId="31AE950F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Сложное предложение</w:t>
      </w:r>
    </w:p>
    <w:p w14:paraId="11993053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Понятие о сложном предложении (повторение). </w:t>
      </w:r>
    </w:p>
    <w:p w14:paraId="3CDFABC1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Классификация сложных предложений.  </w:t>
      </w:r>
    </w:p>
    <w:p w14:paraId="6BCCEF84" w14:textId="77777777" w:rsidR="00C87799" w:rsidRPr="00C736BE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736BE">
        <w:rPr>
          <w:rFonts w:ascii="Times New Roman" w:eastAsiaTheme="minorEastAsia" w:hAnsi="Times New Roman" w:cs="Times New Roman"/>
          <w:sz w:val="28"/>
          <w:szCs w:val="28"/>
          <w:lang w:eastAsia="ru-RU"/>
        </w:rPr>
        <w:t>*Смысловое, структурное и интонационное единство частей сложного предложения.*</w:t>
      </w:r>
    </w:p>
    <w:p w14:paraId="300D8414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Сложносочинённое предложение</w:t>
      </w:r>
    </w:p>
    <w:p w14:paraId="1190C71D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Понятие о сложносочинённом предложении, его строении. </w:t>
      </w:r>
    </w:p>
    <w:p w14:paraId="7A3360D3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Виды сложносочинённых предложений. Средства связи частей сложносочинённого предложения.  </w:t>
      </w:r>
    </w:p>
    <w:p w14:paraId="20166ED3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Интонационные особенности сложносочинённых предложений с разными смысловыми отношениями между частями. </w:t>
      </w:r>
    </w:p>
    <w:p w14:paraId="17A644FC" w14:textId="77777777" w:rsidR="00C87799" w:rsidRPr="00C736BE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736BE">
        <w:rPr>
          <w:rFonts w:ascii="Times New Roman" w:eastAsiaTheme="minorEastAsia" w:hAnsi="Times New Roman" w:cs="Times New Roman"/>
          <w:sz w:val="28"/>
          <w:szCs w:val="28"/>
          <w:lang w:eastAsia="ru-RU"/>
        </w:rPr>
        <w:t>*Употребление сложносочинённых предложений в речи. Грамматическая синонимия сложносочинённых предложений и простых пре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дложений с однородными членами.</w:t>
      </w:r>
      <w:r w:rsidRPr="00C736BE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</w:p>
    <w:p w14:paraId="60B13117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Нормы построения сложносочинённого предложения; нормы постановки знаков препинания в сложных предложениях (обобщение).</w:t>
      </w:r>
    </w:p>
    <w:p w14:paraId="08B52C61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Синтаксический и пунктуационный</w:t>
      </w:r>
      <w:r w:rsidRPr="005F1B0C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 xml:space="preserve"> 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разбор сложносочинённых предложений.</w:t>
      </w:r>
    </w:p>
    <w:p w14:paraId="297443BB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Сложноподчинённое предложение</w:t>
      </w:r>
    </w:p>
    <w:p w14:paraId="6C572324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Понятие о сложноподчинённом предложении. Главная и придаточная части предложения.</w:t>
      </w:r>
    </w:p>
    <w:p w14:paraId="65EBFD7C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Союзы и союзные слова. Различия подчинительных союзов и союзных слов. </w:t>
      </w:r>
    </w:p>
    <w:p w14:paraId="29685CFC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Виды сложноподчинённых предложений по характеру смысловых отношений между главной и придаточной частями, структуре, синтаксическим средствам связи.</w:t>
      </w:r>
    </w:p>
    <w:p w14:paraId="23C3E858" w14:textId="77777777" w:rsidR="00C87799" w:rsidRPr="00C736BE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736BE">
        <w:rPr>
          <w:rFonts w:ascii="Times New Roman" w:eastAsiaTheme="minorEastAsia" w:hAnsi="Times New Roman" w:cs="Times New Roman"/>
          <w:sz w:val="28"/>
          <w:szCs w:val="28"/>
          <w:lang w:eastAsia="ru-RU"/>
        </w:rPr>
        <w:t>*Грамматическая синонимия сложноподчинённых предложений и простых предл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ожений с обособленными членами.</w:t>
      </w:r>
      <w:r w:rsidRPr="00C736BE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</w:p>
    <w:p w14:paraId="2DB545AC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Сложноподчинённые предложения с придаточными определительными. Сложноподчинённые предложения с придаточными изъяснительными. Сложноподчинённые предложения с придаточными обстоятельственными. Сложноподчинённые предложения с придаточными места, времени. Сложноподчинённые предложения с придаточными причины, цели и следствия. Сложноподчинённые предложения с придаточными условия, уступки. Сложноподчинённые предложения с придаточными образа действия, меры и степени и сравнительными. </w:t>
      </w:r>
    </w:p>
    <w:p w14:paraId="1E3E98D3" w14:textId="77777777" w:rsidR="00C87799" w:rsidRPr="00C736BE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Нормы построения сложноподчинённого предложения; место 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 xml:space="preserve">придаточного определительного в сложноподчинённом предложении; построение сложноподчинённого предложения с придаточным изъяснительным, присоединённым к главной части союзом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чтобы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союзными словами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какой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который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</w:t>
      </w:r>
      <w:r w:rsidRPr="00C736BE">
        <w:rPr>
          <w:rFonts w:ascii="Times New Roman" w:eastAsiaTheme="minorEastAsia" w:hAnsi="Times New Roman" w:cs="Times New Roman"/>
          <w:sz w:val="28"/>
          <w:szCs w:val="28"/>
          <w:lang w:eastAsia="ru-RU"/>
        </w:rPr>
        <w:t>*Типичные грамматические ошибки при построении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сложноподчинённых предложений.</w:t>
      </w:r>
      <w:r w:rsidRPr="00C736BE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</w:p>
    <w:p w14:paraId="6279991D" w14:textId="77777777" w:rsidR="00C87799" w:rsidRPr="00C736BE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Сложноподчинённые предложения с несколькими придаточными. </w:t>
      </w:r>
      <w:r w:rsidRPr="00C736BE">
        <w:rPr>
          <w:rFonts w:ascii="Times New Roman" w:eastAsiaTheme="minorEastAsia" w:hAnsi="Times New Roman" w:cs="Times New Roman"/>
          <w:sz w:val="28"/>
          <w:szCs w:val="28"/>
          <w:lang w:eastAsia="ru-RU"/>
        </w:rPr>
        <w:t>*Однородное, неоднородное и последовательное подчинение придаточных частей.*</w:t>
      </w:r>
    </w:p>
    <w:p w14:paraId="6DF3CBCB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Нормы постановки знаков препинания в сложноподчинённых предложениях.</w:t>
      </w:r>
    </w:p>
    <w:p w14:paraId="3CDE17EB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Синтаксический и пунктуационный разбор сложноподчинённого предложения.</w:t>
      </w:r>
    </w:p>
    <w:p w14:paraId="2F485EE0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Бессоюзное сложное предложение</w:t>
      </w:r>
    </w:p>
    <w:p w14:paraId="066C7C50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Понятие о бессоюзном сложном предложении. </w:t>
      </w:r>
    </w:p>
    <w:p w14:paraId="0AE9C0BD" w14:textId="77777777" w:rsidR="00C87799" w:rsidRPr="00C736BE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Смысловые отношения между частями бессоюзного сложного предложения. Виды бессоюзных сложных предложений. Употребление бессоюзных сложных предложений в речи</w:t>
      </w:r>
      <w:r w:rsidRPr="005F1B0C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 xml:space="preserve">. </w:t>
      </w:r>
      <w:r w:rsidRPr="00C736BE">
        <w:rPr>
          <w:rFonts w:ascii="Times New Roman" w:eastAsiaTheme="minorEastAsia" w:hAnsi="Times New Roman" w:cs="Times New Roman"/>
          <w:sz w:val="28"/>
          <w:szCs w:val="28"/>
          <w:lang w:eastAsia="ru-RU"/>
        </w:rPr>
        <w:t>*Грамматическая синонимия бессоюзных сложных предложений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 союзных сложных предложений.</w:t>
      </w:r>
      <w:r w:rsidRPr="00C736BE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</w:p>
    <w:p w14:paraId="4493C490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736BE">
        <w:rPr>
          <w:rFonts w:ascii="Times New Roman" w:eastAsiaTheme="minorEastAsia" w:hAnsi="Times New Roman" w:cs="Times New Roman"/>
          <w:sz w:val="28"/>
          <w:szCs w:val="28"/>
          <w:lang w:eastAsia="ru-RU"/>
        </w:rPr>
        <w:t>*Бессоюзные сложные предложения со значением перечисления.*</w:t>
      </w:r>
      <w:r w:rsidRPr="005F1B0C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 xml:space="preserve"> 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Запятая и точка с запятой в бессоюзном сложном предложении.</w:t>
      </w:r>
    </w:p>
    <w:p w14:paraId="73E8A11A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736BE">
        <w:rPr>
          <w:rFonts w:ascii="Times New Roman" w:eastAsiaTheme="minorEastAsia" w:hAnsi="Times New Roman" w:cs="Times New Roman"/>
          <w:sz w:val="28"/>
          <w:szCs w:val="28"/>
          <w:lang w:eastAsia="ru-RU"/>
        </w:rPr>
        <w:t>*Бессоюзные сложные предложения со значением причины, пояснения, до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полнения.</w:t>
      </w:r>
      <w:r w:rsidRPr="00C736BE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Двоеточие в бессоюзном сложном предложении.</w:t>
      </w:r>
    </w:p>
    <w:p w14:paraId="3E7945A7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736BE">
        <w:rPr>
          <w:rFonts w:ascii="Times New Roman" w:eastAsiaTheme="minorEastAsia" w:hAnsi="Times New Roman" w:cs="Times New Roman"/>
          <w:sz w:val="28"/>
          <w:szCs w:val="28"/>
          <w:lang w:eastAsia="ru-RU"/>
        </w:rPr>
        <w:t>*Бессоюзные сложные предложения со значением противопоставления, времени, условия и следствия, сравнения.*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Тире в бессоюзном сложном предложении.</w:t>
      </w:r>
    </w:p>
    <w:p w14:paraId="4D71DE06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Синтаксический и пунктуационный разбор бессоюзного сложного предложения.</w:t>
      </w:r>
    </w:p>
    <w:p w14:paraId="245F7B86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Сложные предложения с разными видами союзной и бессоюзной связи</w:t>
      </w:r>
    </w:p>
    <w:p w14:paraId="7E129A5E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Типы сложных предложений с разными видами связи. </w:t>
      </w:r>
    </w:p>
    <w:p w14:paraId="2AB90E6C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Синтаксический и пунктуационный разбор сложных предложений с разными видами союзной и бессоюзной связи.</w:t>
      </w:r>
    </w:p>
    <w:p w14:paraId="186B0BE5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Прямая и косвенная речь</w:t>
      </w:r>
    </w:p>
    <w:p w14:paraId="5DB40EAE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Прямая и косвенная речь. Синонимия предложений с прямой и косвенной речью. </w:t>
      </w:r>
    </w:p>
    <w:p w14:paraId="5FA415C8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Цитирование. Способы включения цитат в высказывание.</w:t>
      </w:r>
    </w:p>
    <w:p w14:paraId="34E47B10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Нормы построения предложений с прямой и косвенной речью; нормы постановки знаков препинания в предложениях с косвенной речью, с прямой речью, при цитировании.</w:t>
      </w:r>
    </w:p>
    <w:p w14:paraId="3C51F3BF" w14:textId="77777777" w:rsidR="00C87799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Применение знаний по синтаксису и пунктуации в практике правописания.</w:t>
      </w:r>
      <w:r w:rsidRPr="005F1B0C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</w:t>
      </w:r>
    </w:p>
    <w:p w14:paraId="2F00C58C" w14:textId="77777777" w:rsidR="00C87799" w:rsidRPr="00095B3E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</w:p>
    <w:p w14:paraId="4BA7598F" w14:textId="77777777" w:rsidR="00C87799" w:rsidRPr="00291993" w:rsidRDefault="00C87799" w:rsidP="00C87799">
      <w:pPr>
        <w:pStyle w:val="1"/>
        <w:spacing w:line="240" w:lineRule="auto"/>
        <w:ind w:left="567"/>
        <w:rPr>
          <w:b/>
        </w:rPr>
      </w:pPr>
      <w:bookmarkStart w:id="7" w:name="_Toc153893009"/>
      <w:r w:rsidRPr="00291993">
        <w:t>ПЛАНИРУЕМЫЕ РЕЗУЛЬТАТЫ ОСВОЕНИЯ УЧЕБНОГО ПРЕДМЕТА «РУССКИЙ ЯЗЫК» НА УРОВНЕ ОСНОВНОГО ОБЩЕГО ОБРАЗОВАНИЯ»</w:t>
      </w:r>
      <w:bookmarkEnd w:id="7"/>
    </w:p>
    <w:p w14:paraId="6E23AAA6" w14:textId="77777777" w:rsidR="00C87799" w:rsidRPr="005F1B0C" w:rsidRDefault="00C87799" w:rsidP="00C87799">
      <w:pPr>
        <w:spacing w:after="0" w:line="240" w:lineRule="auto"/>
        <w:ind w:left="567" w:firstLine="709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69568B21" w14:textId="77777777" w:rsidR="00C87799" w:rsidRPr="001B2077" w:rsidRDefault="00C87799" w:rsidP="00C87799">
      <w:pPr>
        <w:pStyle w:val="4"/>
      </w:pPr>
      <w:bookmarkStart w:id="8" w:name="_Toc151545892"/>
      <w:bookmarkStart w:id="9" w:name="_Toc151639511"/>
      <w:bookmarkStart w:id="10" w:name="_Toc153893010"/>
      <w:r w:rsidRPr="001B2077">
        <w:lastRenderedPageBreak/>
        <w:t>Личностные результаты</w:t>
      </w:r>
      <w:bookmarkEnd w:id="8"/>
      <w:bookmarkEnd w:id="9"/>
      <w:bookmarkEnd w:id="10"/>
    </w:p>
    <w:p w14:paraId="38244F53" w14:textId="77777777" w:rsidR="00C87799" w:rsidRPr="003103B9" w:rsidRDefault="00C87799" w:rsidP="00C87799">
      <w:pPr>
        <w:spacing w:after="0" w:line="240" w:lineRule="auto"/>
        <w:ind w:left="567"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 xml:space="preserve">Личностные результаты </w:t>
      </w:r>
      <w:r w:rsidRPr="003103B9">
        <w:rPr>
          <w:rFonts w:ascii="Times New Roman" w:eastAsia="SchoolBookSanPin" w:hAnsi="Times New Roman"/>
          <w:sz w:val="28"/>
          <w:szCs w:val="28"/>
        </w:rPr>
        <w:t>достигаются в единстве учебной</w:t>
      </w:r>
      <w:r>
        <w:rPr>
          <w:rFonts w:ascii="Times New Roman" w:eastAsia="SchoolBookSanPin" w:hAnsi="Times New Roman"/>
          <w:sz w:val="28"/>
          <w:szCs w:val="28"/>
        </w:rPr>
        <w:t xml:space="preserve"> </w:t>
      </w:r>
      <w:r w:rsidRPr="003103B9">
        <w:rPr>
          <w:rFonts w:ascii="Times New Roman" w:eastAsia="SchoolBookSanPin" w:hAnsi="Times New Roman"/>
          <w:sz w:val="28"/>
          <w:szCs w:val="28"/>
        </w:rPr>
        <w:t>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14:paraId="6403F0ED" w14:textId="77777777" w:rsidR="00C87799" w:rsidRPr="003103B9" w:rsidRDefault="00C87799" w:rsidP="00C87799">
      <w:pPr>
        <w:spacing w:after="0" w:line="240" w:lineRule="auto"/>
        <w:ind w:left="567"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3103B9">
        <w:rPr>
          <w:rFonts w:ascii="Times New Roman" w:eastAsia="SchoolBookSanPin" w:hAnsi="Times New Roman"/>
          <w:sz w:val="28"/>
          <w:szCs w:val="28"/>
        </w:rPr>
        <w:t> В результате изучения русского языка на уровне основного общего образования у обучающегося</w:t>
      </w:r>
      <w:r>
        <w:rPr>
          <w:rFonts w:ascii="Times New Roman" w:eastAsia="SchoolBookSanPin" w:hAnsi="Times New Roman"/>
          <w:sz w:val="28"/>
          <w:szCs w:val="28"/>
        </w:rPr>
        <w:t xml:space="preserve"> с ЗПР</w:t>
      </w:r>
      <w:r w:rsidRPr="003103B9">
        <w:rPr>
          <w:rFonts w:ascii="Times New Roman" w:eastAsia="SchoolBookSanPin" w:hAnsi="Times New Roman"/>
          <w:sz w:val="28"/>
          <w:szCs w:val="28"/>
        </w:rPr>
        <w:t xml:space="preserve"> будут сформированы следующие личностные результаты: </w:t>
      </w:r>
    </w:p>
    <w:p w14:paraId="063EA2C5" w14:textId="77777777" w:rsidR="00C87799" w:rsidRPr="003103B9" w:rsidRDefault="00C87799" w:rsidP="00C87799">
      <w:pPr>
        <w:spacing w:after="0" w:line="240" w:lineRule="auto"/>
        <w:ind w:left="567"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3103B9">
        <w:rPr>
          <w:rFonts w:ascii="Times New Roman" w:eastAsia="SchoolBookSanPin" w:hAnsi="Times New Roman"/>
          <w:bCs/>
          <w:position w:val="1"/>
          <w:sz w:val="28"/>
          <w:szCs w:val="28"/>
        </w:rPr>
        <w:t>1) гражданского воспитания:</w:t>
      </w:r>
    </w:p>
    <w:p w14:paraId="2BF71DE9" w14:textId="77777777" w:rsidR="00C87799" w:rsidRPr="003103B9" w:rsidRDefault="00C87799" w:rsidP="00C87799">
      <w:pPr>
        <w:spacing w:after="0" w:line="240" w:lineRule="auto"/>
        <w:ind w:left="567"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3103B9">
        <w:rPr>
          <w:rFonts w:ascii="Times New Roman" w:eastAsia="SchoolBookSanPin" w:hAnsi="Times New Roman"/>
          <w:position w:val="1"/>
          <w:sz w:val="28"/>
          <w:szCs w:val="28"/>
        </w:rPr>
        <w:t>готовность к выполнению обязанностей гражданина и реализации его прав, уважение прав, свобод и законных интересов других людей, активное участие</w:t>
      </w:r>
      <w:r>
        <w:rPr>
          <w:rFonts w:ascii="Times New Roman" w:eastAsia="SchoolBookSanPin" w:hAnsi="Times New Roman"/>
          <w:position w:val="1"/>
          <w:sz w:val="28"/>
          <w:szCs w:val="28"/>
        </w:rPr>
        <w:t xml:space="preserve"> </w:t>
      </w:r>
      <w:r w:rsidRPr="003103B9">
        <w:rPr>
          <w:rFonts w:ascii="Times New Roman" w:eastAsia="SchoolBookSanPin" w:hAnsi="Times New Roman"/>
          <w:position w:val="1"/>
          <w:sz w:val="28"/>
          <w:szCs w:val="28"/>
        </w:rPr>
        <w:t>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произведениях, написанных на русском языке;</w:t>
      </w:r>
    </w:p>
    <w:p w14:paraId="42432BEA" w14:textId="77777777" w:rsidR="00C87799" w:rsidRPr="003103B9" w:rsidRDefault="00C87799" w:rsidP="00C87799">
      <w:pPr>
        <w:spacing w:after="0" w:line="240" w:lineRule="auto"/>
        <w:ind w:left="567"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3103B9">
        <w:rPr>
          <w:rFonts w:ascii="Times New Roman" w:eastAsia="SchoolBookSanPin" w:hAnsi="Times New Roman"/>
          <w:position w:val="1"/>
          <w:sz w:val="28"/>
          <w:szCs w:val="28"/>
        </w:rPr>
        <w:t>неприятие любых форм экстремизма, дискриминации; понимание роли различных социальных институтов в жизни человека;</w:t>
      </w:r>
    </w:p>
    <w:p w14:paraId="25F899A9" w14:textId="77777777" w:rsidR="00C87799" w:rsidRPr="003103B9" w:rsidRDefault="00C87799" w:rsidP="00C87799">
      <w:pPr>
        <w:spacing w:after="0" w:line="240" w:lineRule="auto"/>
        <w:ind w:left="567"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3103B9">
        <w:rPr>
          <w:rFonts w:ascii="Times New Roman" w:eastAsia="SchoolBookSanPin" w:hAnsi="Times New Roman"/>
          <w:position w:val="1"/>
          <w:sz w:val="28"/>
          <w:szCs w:val="28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</w:t>
      </w:r>
      <w:r>
        <w:rPr>
          <w:rFonts w:ascii="Times New Roman" w:eastAsia="SchoolBookSanPin" w:hAnsi="Times New Roman"/>
          <w:position w:val="1"/>
          <w:sz w:val="28"/>
          <w:szCs w:val="28"/>
        </w:rPr>
        <w:t xml:space="preserve"> </w:t>
      </w:r>
      <w:r w:rsidRPr="003103B9">
        <w:rPr>
          <w:rFonts w:ascii="Times New Roman" w:eastAsia="SchoolBookSanPin" w:hAnsi="Times New Roman"/>
          <w:position w:val="1"/>
          <w:sz w:val="28"/>
          <w:szCs w:val="28"/>
        </w:rPr>
        <w:t>и многоконфессиональном обществе, формируемое в том числе на основе примеров из литературных произведений, написанных на русском языке; готовность</w:t>
      </w:r>
      <w:r>
        <w:rPr>
          <w:rFonts w:ascii="Times New Roman" w:eastAsia="SchoolBookSanPin" w:hAnsi="Times New Roman"/>
          <w:position w:val="1"/>
          <w:sz w:val="28"/>
          <w:szCs w:val="28"/>
        </w:rPr>
        <w:t xml:space="preserve"> </w:t>
      </w:r>
      <w:r w:rsidRPr="003103B9">
        <w:rPr>
          <w:rFonts w:ascii="Times New Roman" w:eastAsia="SchoolBookSanPin" w:hAnsi="Times New Roman"/>
          <w:position w:val="1"/>
          <w:sz w:val="28"/>
          <w:szCs w:val="28"/>
        </w:rPr>
        <w:t>к разнообразной совместной деятельности, стремление к взаимопониманию</w:t>
      </w:r>
      <w:r>
        <w:rPr>
          <w:rFonts w:ascii="Times New Roman" w:eastAsia="SchoolBookSanPin" w:hAnsi="Times New Roman"/>
          <w:position w:val="1"/>
          <w:sz w:val="28"/>
          <w:szCs w:val="28"/>
        </w:rPr>
        <w:t xml:space="preserve"> </w:t>
      </w:r>
      <w:r w:rsidRPr="003103B9">
        <w:rPr>
          <w:rFonts w:ascii="Times New Roman" w:eastAsia="SchoolBookSanPin" w:hAnsi="Times New Roman"/>
          <w:position w:val="1"/>
          <w:sz w:val="28"/>
          <w:szCs w:val="28"/>
        </w:rPr>
        <w:t>и взаимопомощи, активное участие в самоуправлении в образовательной организации; готовность к участию в гуманитарной деятельности (помощь людям, нуждающимся в ней; волонтёрство);</w:t>
      </w:r>
    </w:p>
    <w:p w14:paraId="4D2BA037" w14:textId="77777777" w:rsidR="00C87799" w:rsidRPr="003103B9" w:rsidRDefault="00C87799" w:rsidP="00C87799">
      <w:pPr>
        <w:spacing w:after="0" w:line="240" w:lineRule="auto"/>
        <w:ind w:left="567"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3103B9">
        <w:rPr>
          <w:rFonts w:ascii="Times New Roman" w:eastAsia="SchoolBookSanPin" w:hAnsi="Times New Roman"/>
          <w:bCs/>
          <w:position w:val="1"/>
          <w:sz w:val="28"/>
          <w:szCs w:val="28"/>
        </w:rPr>
        <w:t>2) патриотического воспитания:</w:t>
      </w:r>
    </w:p>
    <w:p w14:paraId="1DAE442F" w14:textId="77777777" w:rsidR="00C87799" w:rsidRPr="003103B9" w:rsidRDefault="00C87799" w:rsidP="00C87799">
      <w:pPr>
        <w:spacing w:after="0" w:line="240" w:lineRule="auto"/>
        <w:ind w:left="567"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3103B9">
        <w:rPr>
          <w:rFonts w:ascii="Times New Roman" w:eastAsia="SchoolBookSanPin" w:hAnsi="Times New Roman"/>
          <w:position w:val="1"/>
          <w:sz w:val="28"/>
          <w:szCs w:val="28"/>
        </w:rPr>
        <w:t>осознание российской гражданской идентичности в поликультурном</w:t>
      </w:r>
      <w:r>
        <w:rPr>
          <w:rFonts w:ascii="Times New Roman" w:eastAsia="SchoolBookSanPin" w:hAnsi="Times New Roman"/>
          <w:position w:val="1"/>
          <w:sz w:val="28"/>
          <w:szCs w:val="28"/>
        </w:rPr>
        <w:t xml:space="preserve"> </w:t>
      </w:r>
      <w:r w:rsidRPr="003103B9">
        <w:rPr>
          <w:rFonts w:ascii="Times New Roman" w:eastAsia="SchoolBookSanPin" w:hAnsi="Times New Roman"/>
          <w:position w:val="1"/>
          <w:sz w:val="28"/>
          <w:szCs w:val="28"/>
        </w:rPr>
        <w:t>и многоконфессиональном обществе, понимание</w:t>
      </w:r>
      <w:r w:rsidRPr="003103B9">
        <w:rPr>
          <w:rFonts w:ascii="Times New Roman" w:eastAsia="SchoolBookSanPin" w:hAnsi="Times New Roman"/>
          <w:sz w:val="28"/>
          <w:szCs w:val="28"/>
        </w:rPr>
        <w:t xml:space="preserve"> роли русского языка</w:t>
      </w:r>
      <w:r>
        <w:rPr>
          <w:rFonts w:ascii="Times New Roman" w:eastAsia="SchoolBookSanPin" w:hAnsi="Times New Roman"/>
          <w:sz w:val="28"/>
          <w:szCs w:val="28"/>
        </w:rPr>
        <w:t xml:space="preserve"> </w:t>
      </w:r>
      <w:r w:rsidRPr="003103B9">
        <w:rPr>
          <w:rFonts w:ascii="Times New Roman" w:eastAsia="SchoolBookSanPin" w:hAnsi="Times New Roman"/>
          <w:sz w:val="28"/>
          <w:szCs w:val="28"/>
        </w:rPr>
        <w:t>как государственного языка Российской Федерации и языка межнационального общения народов России, проявление интереса к познанию русского языка,</w:t>
      </w:r>
      <w:r>
        <w:rPr>
          <w:rFonts w:ascii="Times New Roman" w:eastAsia="SchoolBookSanPin" w:hAnsi="Times New Roman"/>
          <w:sz w:val="28"/>
          <w:szCs w:val="28"/>
        </w:rPr>
        <w:t xml:space="preserve"> </w:t>
      </w:r>
      <w:r w:rsidRPr="003103B9">
        <w:rPr>
          <w:rFonts w:ascii="Times New Roman" w:eastAsia="SchoolBookSanPin" w:hAnsi="Times New Roman"/>
          <w:sz w:val="28"/>
          <w:szCs w:val="28"/>
        </w:rPr>
        <w:t>к истории и культуре Российской Федерации, культуре своего края, народов России,</w:t>
      </w:r>
      <w:r>
        <w:rPr>
          <w:rFonts w:ascii="Times New Roman" w:eastAsia="SchoolBookSanPin" w:hAnsi="Times New Roman"/>
          <w:sz w:val="28"/>
          <w:szCs w:val="28"/>
        </w:rPr>
        <w:t xml:space="preserve"> </w:t>
      </w:r>
      <w:r w:rsidRPr="003103B9">
        <w:rPr>
          <w:rFonts w:ascii="Times New Roman" w:eastAsia="SchoolBookSanPin" w:hAnsi="Times New Roman"/>
          <w:sz w:val="28"/>
          <w:szCs w:val="28"/>
        </w:rPr>
        <w:t>ценностное отношение к русскому языку, к достижениям своей Родины – России,</w:t>
      </w:r>
      <w:r>
        <w:rPr>
          <w:rFonts w:ascii="Times New Roman" w:eastAsia="SchoolBookSanPin" w:hAnsi="Times New Roman"/>
          <w:sz w:val="28"/>
          <w:szCs w:val="28"/>
        </w:rPr>
        <w:t xml:space="preserve"> </w:t>
      </w:r>
      <w:r w:rsidRPr="003103B9">
        <w:rPr>
          <w:rFonts w:ascii="Times New Roman" w:eastAsia="SchoolBookSanPin" w:hAnsi="Times New Roman"/>
          <w:sz w:val="28"/>
          <w:szCs w:val="28"/>
        </w:rPr>
        <w:t>к науке, искусству, боевым подвигам и трудовым достижениям народа, в том числе отражённым в художественных произведениях, уважение к символам России, государственным праздникам, историческому и природному наследию</w:t>
      </w:r>
      <w:r>
        <w:rPr>
          <w:rFonts w:ascii="Times New Roman" w:eastAsia="SchoolBookSanPin" w:hAnsi="Times New Roman"/>
          <w:sz w:val="28"/>
          <w:szCs w:val="28"/>
        </w:rPr>
        <w:t xml:space="preserve"> </w:t>
      </w:r>
      <w:r w:rsidRPr="003103B9">
        <w:rPr>
          <w:rFonts w:ascii="Times New Roman" w:eastAsia="SchoolBookSanPin" w:hAnsi="Times New Roman"/>
          <w:sz w:val="28"/>
          <w:szCs w:val="28"/>
        </w:rPr>
        <w:t>и памятникам, традициям разных народов, проживающих в родной стране;</w:t>
      </w:r>
    </w:p>
    <w:p w14:paraId="417A8F9F" w14:textId="77777777" w:rsidR="00C87799" w:rsidRPr="003103B9" w:rsidRDefault="00C87799" w:rsidP="00C87799">
      <w:pPr>
        <w:spacing w:after="0" w:line="240" w:lineRule="auto"/>
        <w:ind w:left="567"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3103B9">
        <w:rPr>
          <w:rFonts w:ascii="Times New Roman" w:eastAsia="SchoolBookSanPin" w:hAnsi="Times New Roman"/>
          <w:bCs/>
          <w:position w:val="1"/>
          <w:sz w:val="28"/>
          <w:szCs w:val="28"/>
        </w:rPr>
        <w:t>3) духовно-нравственного воспитания:</w:t>
      </w:r>
    </w:p>
    <w:p w14:paraId="15E4AAB8" w14:textId="77777777" w:rsidR="00C87799" w:rsidRPr="003103B9" w:rsidRDefault="00C87799" w:rsidP="00C87799">
      <w:pPr>
        <w:spacing w:after="0" w:line="240" w:lineRule="auto"/>
        <w:ind w:left="567"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3103B9">
        <w:rPr>
          <w:rFonts w:ascii="Times New Roman" w:eastAsia="SchoolBookSanPin" w:hAnsi="Times New Roman"/>
          <w:position w:val="1"/>
          <w:sz w:val="28"/>
          <w:szCs w:val="28"/>
        </w:rPr>
        <w:t>ориентация на моральные ценности и нормы в ситуациях нравственного выбора, готовность оценивать своё поведение, в том числе речевое, и поступки,</w:t>
      </w:r>
      <w:r>
        <w:rPr>
          <w:rFonts w:ascii="Times New Roman" w:eastAsia="SchoolBookSanPin" w:hAnsi="Times New Roman"/>
          <w:position w:val="1"/>
          <w:sz w:val="28"/>
          <w:szCs w:val="28"/>
        </w:rPr>
        <w:t xml:space="preserve"> </w:t>
      </w:r>
      <w:r w:rsidRPr="003103B9">
        <w:rPr>
          <w:rFonts w:ascii="Times New Roman" w:eastAsia="SchoolBookSanPin" w:hAnsi="Times New Roman"/>
          <w:position w:val="1"/>
          <w:sz w:val="28"/>
          <w:szCs w:val="28"/>
        </w:rPr>
        <w:t>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поступков, свобода и ответственность личности в условиях индивидуального</w:t>
      </w:r>
      <w:r>
        <w:rPr>
          <w:rFonts w:ascii="Times New Roman" w:eastAsia="SchoolBookSanPin" w:hAnsi="Times New Roman"/>
          <w:position w:val="1"/>
          <w:sz w:val="28"/>
          <w:szCs w:val="28"/>
        </w:rPr>
        <w:t xml:space="preserve"> </w:t>
      </w:r>
      <w:r w:rsidRPr="003103B9">
        <w:rPr>
          <w:rFonts w:ascii="Times New Roman" w:eastAsia="SchoolBookSanPin" w:hAnsi="Times New Roman"/>
          <w:position w:val="1"/>
          <w:sz w:val="28"/>
          <w:szCs w:val="28"/>
        </w:rPr>
        <w:t>и общественного пространства;</w:t>
      </w:r>
    </w:p>
    <w:p w14:paraId="0076142A" w14:textId="77777777" w:rsidR="00C87799" w:rsidRPr="003103B9" w:rsidRDefault="00C87799" w:rsidP="00C87799">
      <w:pPr>
        <w:spacing w:after="0" w:line="240" w:lineRule="auto"/>
        <w:ind w:left="567"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3103B9">
        <w:rPr>
          <w:rFonts w:ascii="Times New Roman" w:eastAsia="SchoolBookSanPin" w:hAnsi="Times New Roman"/>
          <w:bCs/>
          <w:position w:val="1"/>
          <w:sz w:val="28"/>
          <w:szCs w:val="28"/>
        </w:rPr>
        <w:t>4) эстетического воспитания:</w:t>
      </w:r>
    </w:p>
    <w:p w14:paraId="4CF02F07" w14:textId="77777777" w:rsidR="00C87799" w:rsidRPr="003103B9" w:rsidRDefault="00C87799" w:rsidP="00C87799">
      <w:pPr>
        <w:spacing w:after="0" w:line="240" w:lineRule="auto"/>
        <w:ind w:left="567"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3103B9">
        <w:rPr>
          <w:rFonts w:ascii="Times New Roman" w:eastAsia="SchoolBookSanPin" w:hAnsi="Times New Roman"/>
          <w:position w:val="1"/>
          <w:sz w:val="28"/>
          <w:szCs w:val="28"/>
        </w:rPr>
        <w:lastRenderedPageBreak/>
        <w:t>восприимчивость к разным видам искусства, традициям и творчеству своего</w:t>
      </w:r>
      <w:r>
        <w:rPr>
          <w:rFonts w:ascii="Times New Roman" w:eastAsia="SchoolBookSanPin" w:hAnsi="Times New Roman"/>
          <w:position w:val="1"/>
          <w:sz w:val="28"/>
          <w:szCs w:val="28"/>
        </w:rPr>
        <w:t xml:space="preserve"> </w:t>
      </w:r>
      <w:r w:rsidRPr="003103B9">
        <w:rPr>
          <w:rFonts w:ascii="Times New Roman" w:eastAsia="SchoolBookSanPin" w:hAnsi="Times New Roman"/>
          <w:position w:val="1"/>
          <w:sz w:val="28"/>
          <w:szCs w:val="28"/>
        </w:rPr>
        <w:t>и других народов, понимание эмоционального воздействия искусства, осознание важности художественной культуры как средства коммуникации и самовыражения;</w:t>
      </w:r>
    </w:p>
    <w:p w14:paraId="3548F9FC" w14:textId="77777777" w:rsidR="00C87799" w:rsidRPr="003103B9" w:rsidRDefault="00C87799" w:rsidP="00C87799">
      <w:pPr>
        <w:spacing w:after="0" w:line="240" w:lineRule="auto"/>
        <w:ind w:left="567"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3103B9">
        <w:rPr>
          <w:rFonts w:ascii="Times New Roman" w:eastAsia="SchoolBookSanPin" w:hAnsi="Times New Roman"/>
          <w:position w:val="1"/>
          <w:sz w:val="28"/>
          <w:szCs w:val="28"/>
        </w:rPr>
        <w:t>осознание важности русского языка как средства коммуникации</w:t>
      </w:r>
      <w:r>
        <w:rPr>
          <w:rFonts w:ascii="Times New Roman" w:eastAsia="SchoolBookSanPin" w:hAnsi="Times New Roman"/>
          <w:position w:val="1"/>
          <w:sz w:val="28"/>
          <w:szCs w:val="28"/>
        </w:rPr>
        <w:t xml:space="preserve"> </w:t>
      </w:r>
      <w:r w:rsidRPr="003103B9">
        <w:rPr>
          <w:rFonts w:ascii="Times New Roman" w:eastAsia="SchoolBookSanPin" w:hAnsi="Times New Roman"/>
          <w:position w:val="1"/>
          <w:sz w:val="28"/>
          <w:szCs w:val="28"/>
        </w:rPr>
        <w:t>и самовыражения; понимание ценности отечественного и мирового искусства, роли этнических культурных традиций и народного творчества, стремление</w:t>
      </w:r>
      <w:r>
        <w:rPr>
          <w:rFonts w:ascii="Times New Roman" w:eastAsia="SchoolBookSanPin" w:hAnsi="Times New Roman"/>
          <w:position w:val="1"/>
          <w:sz w:val="28"/>
          <w:szCs w:val="28"/>
        </w:rPr>
        <w:t xml:space="preserve"> </w:t>
      </w:r>
      <w:r w:rsidRPr="003103B9">
        <w:rPr>
          <w:rFonts w:ascii="Times New Roman" w:eastAsia="SchoolBookSanPin" w:hAnsi="Times New Roman"/>
          <w:position w:val="1"/>
          <w:sz w:val="28"/>
          <w:szCs w:val="28"/>
        </w:rPr>
        <w:t>к самовыражению в разных видах искусства;</w:t>
      </w:r>
    </w:p>
    <w:p w14:paraId="4BAB00B4" w14:textId="77777777" w:rsidR="00C87799" w:rsidRPr="003103B9" w:rsidRDefault="00C87799" w:rsidP="00C87799">
      <w:pPr>
        <w:spacing w:after="0" w:line="240" w:lineRule="auto"/>
        <w:ind w:left="567"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3103B9">
        <w:rPr>
          <w:rFonts w:ascii="Times New Roman" w:eastAsia="SchoolBookSanPin" w:hAnsi="Times New Roman"/>
          <w:bCs/>
          <w:position w:val="1"/>
          <w:sz w:val="28"/>
          <w:szCs w:val="28"/>
        </w:rPr>
        <w:t>5) физического воспитания, формирования культуры здоровья</w:t>
      </w:r>
      <w:r>
        <w:rPr>
          <w:rFonts w:ascii="Times New Roman" w:eastAsia="SchoolBookSanPin" w:hAnsi="Times New Roman"/>
          <w:bCs/>
          <w:position w:val="1"/>
          <w:sz w:val="28"/>
          <w:szCs w:val="28"/>
        </w:rPr>
        <w:t xml:space="preserve"> </w:t>
      </w:r>
      <w:r w:rsidRPr="003103B9">
        <w:rPr>
          <w:rFonts w:ascii="Times New Roman" w:eastAsia="SchoolBookSanPin" w:hAnsi="Times New Roman"/>
          <w:bCs/>
          <w:position w:val="1"/>
          <w:sz w:val="28"/>
          <w:szCs w:val="28"/>
        </w:rPr>
        <w:t>и эмоционального благополучия:</w:t>
      </w:r>
    </w:p>
    <w:p w14:paraId="7A46D028" w14:textId="77777777" w:rsidR="00C87799" w:rsidRPr="003103B9" w:rsidRDefault="00C87799" w:rsidP="00C87799">
      <w:pPr>
        <w:spacing w:after="0" w:line="240" w:lineRule="auto"/>
        <w:ind w:left="567"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3103B9">
        <w:rPr>
          <w:rFonts w:ascii="Times New Roman" w:eastAsia="SchoolBookSanPin" w:hAnsi="Times New Roman"/>
          <w:position w:val="1"/>
          <w:sz w:val="28"/>
          <w:szCs w:val="28"/>
        </w:rPr>
        <w:t>осознание ценности жизни с использованием собственного жизненного</w:t>
      </w:r>
      <w:r>
        <w:rPr>
          <w:rFonts w:ascii="Times New Roman" w:eastAsia="SchoolBookSanPin" w:hAnsi="Times New Roman"/>
          <w:position w:val="1"/>
          <w:sz w:val="28"/>
          <w:szCs w:val="28"/>
        </w:rPr>
        <w:t xml:space="preserve"> </w:t>
      </w:r>
      <w:r w:rsidRPr="003103B9">
        <w:rPr>
          <w:rFonts w:ascii="Times New Roman" w:eastAsia="SchoolBookSanPin" w:hAnsi="Times New Roman"/>
          <w:position w:val="1"/>
          <w:sz w:val="28"/>
          <w:szCs w:val="28"/>
        </w:rPr>
        <w:t>и читательского опыта, ответственного отношения к своему здоровью и установки</w:t>
      </w:r>
      <w:r>
        <w:rPr>
          <w:rFonts w:ascii="Times New Roman" w:eastAsia="SchoolBookSanPin" w:hAnsi="Times New Roman"/>
          <w:position w:val="1"/>
          <w:sz w:val="28"/>
          <w:szCs w:val="28"/>
        </w:rPr>
        <w:t xml:space="preserve"> </w:t>
      </w:r>
      <w:r w:rsidRPr="003103B9">
        <w:rPr>
          <w:rFonts w:ascii="Times New Roman" w:eastAsia="SchoolBookSanPin" w:hAnsi="Times New Roman"/>
          <w:position w:val="1"/>
          <w:sz w:val="28"/>
          <w:szCs w:val="28"/>
        </w:rPr>
        <w:t>на здоровый образ жизни (здоровое питание, соблюдение гигиенических правил, рациональный режим занятий и отдыха, регулярная физическая активность);</w:t>
      </w:r>
    </w:p>
    <w:p w14:paraId="09AC7569" w14:textId="77777777" w:rsidR="00C87799" w:rsidRPr="003103B9" w:rsidRDefault="00C87799" w:rsidP="00C87799">
      <w:pPr>
        <w:spacing w:after="0" w:line="240" w:lineRule="auto"/>
        <w:ind w:left="567"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3103B9">
        <w:rPr>
          <w:rFonts w:ascii="Times New Roman" w:eastAsia="SchoolBookSanPin" w:hAnsi="Times New Roman"/>
          <w:position w:val="1"/>
          <w:sz w:val="28"/>
          <w:szCs w:val="28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безопасного поведения в информационно-коммуникационной сети «Интернет» (далее – Интернет) в образовательном процессе;</w:t>
      </w:r>
    </w:p>
    <w:p w14:paraId="3820FFC2" w14:textId="77777777" w:rsidR="00C87799" w:rsidRPr="003103B9" w:rsidRDefault="00C87799" w:rsidP="00C87799">
      <w:pPr>
        <w:spacing w:after="0" w:line="240" w:lineRule="auto"/>
        <w:ind w:left="567"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3103B9">
        <w:rPr>
          <w:rFonts w:ascii="Times New Roman" w:eastAsia="SchoolBookSanPin" w:hAnsi="Times New Roman"/>
          <w:position w:val="1"/>
          <w:sz w:val="28"/>
          <w:szCs w:val="28"/>
        </w:rPr>
        <w:t>способность адаптироваться к стрессовым ситуациям и меняю</w:t>
      </w:r>
      <w:r>
        <w:rPr>
          <w:rFonts w:ascii="Times New Roman" w:eastAsia="SchoolBookSanPin" w:hAnsi="Times New Roman"/>
          <w:sz w:val="28"/>
          <w:szCs w:val="28"/>
        </w:rPr>
        <w:t>щ</w:t>
      </w:r>
      <w:r w:rsidRPr="003103B9">
        <w:rPr>
          <w:rFonts w:ascii="Times New Roman" w:eastAsia="SchoolBookSanPin" w:hAnsi="Times New Roman"/>
          <w:sz w:val="28"/>
          <w:szCs w:val="28"/>
        </w:rPr>
        <w:t>имся социальным, информационным и природным условиям, в том числе осмысляя собственный опыт и выстраивая дальнейшие цели;</w:t>
      </w:r>
    </w:p>
    <w:p w14:paraId="65007B4F" w14:textId="77777777" w:rsidR="00C87799" w:rsidRPr="003103B9" w:rsidRDefault="00C87799" w:rsidP="00C87799">
      <w:pPr>
        <w:spacing w:after="0" w:line="240" w:lineRule="auto"/>
        <w:ind w:left="567"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3103B9">
        <w:rPr>
          <w:rFonts w:ascii="Times New Roman" w:eastAsia="SchoolBookSanPin" w:hAnsi="Times New Roman"/>
          <w:position w:val="1"/>
          <w:sz w:val="28"/>
          <w:szCs w:val="28"/>
        </w:rPr>
        <w:t>умение принимать себя и других, не осуждая;</w:t>
      </w:r>
    </w:p>
    <w:p w14:paraId="5E876AA0" w14:textId="77777777" w:rsidR="00C87799" w:rsidRPr="003103B9" w:rsidRDefault="00C87799" w:rsidP="00C87799">
      <w:pPr>
        <w:spacing w:after="0" w:line="240" w:lineRule="auto"/>
        <w:ind w:left="567"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3103B9">
        <w:rPr>
          <w:rFonts w:ascii="Times New Roman" w:eastAsia="SchoolBookSanPin" w:hAnsi="Times New Roman"/>
          <w:position w:val="1"/>
          <w:sz w:val="28"/>
          <w:szCs w:val="28"/>
        </w:rPr>
        <w:t>умение осознавать своё эмоциональное состояние и эмоциональное состояние других, использовать языковые средства для выражения своего состояния, в том числе опираясь на примеры из литературных произведений, написанных на русском языке, сформированность навыков рефлексии, признание своего права на ошибку</w:t>
      </w:r>
      <w:r>
        <w:rPr>
          <w:rFonts w:ascii="Times New Roman" w:eastAsia="SchoolBookSanPin" w:hAnsi="Times New Roman"/>
          <w:position w:val="1"/>
          <w:sz w:val="28"/>
          <w:szCs w:val="28"/>
        </w:rPr>
        <w:t xml:space="preserve"> </w:t>
      </w:r>
      <w:r w:rsidRPr="003103B9">
        <w:rPr>
          <w:rFonts w:ascii="Times New Roman" w:eastAsia="SchoolBookSanPin" w:hAnsi="Times New Roman"/>
          <w:position w:val="1"/>
          <w:sz w:val="28"/>
          <w:szCs w:val="28"/>
        </w:rPr>
        <w:t>и такого же права другого человека;</w:t>
      </w:r>
    </w:p>
    <w:p w14:paraId="0C126FAB" w14:textId="77777777" w:rsidR="00C87799" w:rsidRPr="003103B9" w:rsidRDefault="00C87799" w:rsidP="00C87799">
      <w:pPr>
        <w:spacing w:after="0" w:line="240" w:lineRule="auto"/>
        <w:ind w:left="567"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3103B9">
        <w:rPr>
          <w:rFonts w:ascii="Times New Roman" w:eastAsia="SchoolBookSanPin" w:hAnsi="Times New Roman"/>
          <w:bCs/>
          <w:position w:val="1"/>
          <w:sz w:val="28"/>
          <w:szCs w:val="28"/>
        </w:rPr>
        <w:t>6) трудового воспитания:</w:t>
      </w:r>
    </w:p>
    <w:p w14:paraId="3A52AA0B" w14:textId="77777777" w:rsidR="00C87799" w:rsidRPr="003103B9" w:rsidRDefault="00C87799" w:rsidP="00C87799">
      <w:pPr>
        <w:spacing w:after="0" w:line="240" w:lineRule="auto"/>
        <w:ind w:left="567"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3103B9">
        <w:rPr>
          <w:rFonts w:ascii="Times New Roman" w:eastAsia="SchoolBookSanPin" w:hAnsi="Times New Roman"/>
          <w:position w:val="1"/>
          <w:sz w:val="28"/>
          <w:szCs w:val="28"/>
        </w:rPr>
        <w:t>установка на активное участие в решении практических задач (в рамках семьи, общеобра</w:t>
      </w:r>
      <w:r>
        <w:rPr>
          <w:rFonts w:ascii="Times New Roman" w:eastAsia="SchoolBookSanPin" w:hAnsi="Times New Roman"/>
          <w:position w:val="1"/>
          <w:sz w:val="28"/>
          <w:szCs w:val="28"/>
        </w:rPr>
        <w:t>зо</w:t>
      </w:r>
      <w:r w:rsidRPr="003103B9">
        <w:rPr>
          <w:rFonts w:ascii="Times New Roman" w:eastAsia="SchoolBookSanPin" w:hAnsi="Times New Roman"/>
          <w:position w:val="1"/>
          <w:sz w:val="28"/>
          <w:szCs w:val="28"/>
        </w:rPr>
        <w:t xml:space="preserve">вательной организации, </w:t>
      </w:r>
      <w:r w:rsidRPr="003103B9">
        <w:rPr>
          <w:rFonts w:ascii="Times New Roman" w:eastAsia="SchoolBookSanPin" w:hAnsi="Times New Roman"/>
          <w:sz w:val="28"/>
          <w:szCs w:val="28"/>
        </w:rPr>
        <w:t>населенного пункта, родного края)</w:t>
      </w:r>
      <w:r>
        <w:rPr>
          <w:rFonts w:ascii="Times New Roman" w:eastAsia="SchoolBookSanPin" w:hAnsi="Times New Roman"/>
          <w:position w:val="1"/>
          <w:sz w:val="28"/>
          <w:szCs w:val="28"/>
        </w:rPr>
        <w:t xml:space="preserve"> </w:t>
      </w:r>
      <w:r w:rsidRPr="003103B9">
        <w:rPr>
          <w:rFonts w:ascii="Times New Roman" w:eastAsia="SchoolBookSanPin" w:hAnsi="Times New Roman"/>
          <w:position w:val="1"/>
          <w:sz w:val="28"/>
          <w:szCs w:val="28"/>
        </w:rPr>
        <w:t>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14:paraId="1052474F" w14:textId="77777777" w:rsidR="00C87799" w:rsidRPr="003103B9" w:rsidRDefault="00C87799" w:rsidP="00C87799">
      <w:pPr>
        <w:spacing w:after="0" w:line="240" w:lineRule="auto"/>
        <w:ind w:left="567"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3103B9">
        <w:rPr>
          <w:rFonts w:ascii="Times New Roman" w:eastAsia="SchoolBookSanPin" w:hAnsi="Times New Roman"/>
          <w:position w:val="1"/>
          <w:sz w:val="28"/>
          <w:szCs w:val="28"/>
        </w:rPr>
        <w:t>интерес к практическому изучению профессий и труда различного рода, в том числе на основе применения изучаемого предметного знания и ознакомления</w:t>
      </w:r>
      <w:r>
        <w:rPr>
          <w:rFonts w:ascii="Times New Roman" w:eastAsia="SchoolBookSanPin" w:hAnsi="Times New Roman"/>
          <w:position w:val="1"/>
          <w:sz w:val="28"/>
          <w:szCs w:val="28"/>
        </w:rPr>
        <w:t xml:space="preserve"> </w:t>
      </w:r>
      <w:r w:rsidRPr="003103B9">
        <w:rPr>
          <w:rFonts w:ascii="Times New Roman" w:eastAsia="SchoolBookSanPin" w:hAnsi="Times New Roman"/>
          <w:position w:val="1"/>
          <w:sz w:val="28"/>
          <w:szCs w:val="28"/>
        </w:rPr>
        <w:t>с деятельностью филологов, журналистов, писателей, уважение к труду</w:t>
      </w:r>
      <w:r>
        <w:rPr>
          <w:rFonts w:ascii="Times New Roman" w:eastAsia="SchoolBookSanPin" w:hAnsi="Times New Roman"/>
          <w:position w:val="1"/>
          <w:sz w:val="28"/>
          <w:szCs w:val="28"/>
        </w:rPr>
        <w:t xml:space="preserve"> </w:t>
      </w:r>
      <w:r w:rsidRPr="003103B9">
        <w:rPr>
          <w:rFonts w:ascii="Times New Roman" w:eastAsia="SchoolBookSanPin" w:hAnsi="Times New Roman"/>
          <w:position w:val="1"/>
          <w:sz w:val="28"/>
          <w:szCs w:val="28"/>
        </w:rPr>
        <w:t>и результатам трудовой деятельности, осознанный выбор и построение индивидуальной траектории образования и жизненных планов с учётом личных</w:t>
      </w:r>
      <w:r>
        <w:rPr>
          <w:rFonts w:ascii="Times New Roman" w:eastAsia="SchoolBookSanPin" w:hAnsi="Times New Roman"/>
          <w:position w:val="1"/>
          <w:sz w:val="28"/>
          <w:szCs w:val="28"/>
        </w:rPr>
        <w:t xml:space="preserve"> </w:t>
      </w:r>
      <w:r w:rsidRPr="003103B9">
        <w:rPr>
          <w:rFonts w:ascii="Times New Roman" w:eastAsia="SchoolBookSanPin" w:hAnsi="Times New Roman"/>
          <w:position w:val="1"/>
          <w:sz w:val="28"/>
          <w:szCs w:val="28"/>
        </w:rPr>
        <w:t>и общественных интересов и потребностей;</w:t>
      </w:r>
    </w:p>
    <w:p w14:paraId="3F8656F9" w14:textId="77777777" w:rsidR="00C87799" w:rsidRPr="003103B9" w:rsidRDefault="00C87799" w:rsidP="00C87799">
      <w:pPr>
        <w:spacing w:after="0" w:line="240" w:lineRule="auto"/>
        <w:ind w:left="567"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3103B9">
        <w:rPr>
          <w:rFonts w:ascii="Times New Roman" w:eastAsia="SchoolBookSanPin" w:hAnsi="Times New Roman"/>
          <w:position w:val="1"/>
          <w:sz w:val="28"/>
          <w:szCs w:val="28"/>
        </w:rPr>
        <w:t>умение рассказать о своих планах на будущее;</w:t>
      </w:r>
    </w:p>
    <w:p w14:paraId="1FC36DEB" w14:textId="77777777" w:rsidR="00C87799" w:rsidRPr="003103B9" w:rsidRDefault="00C87799" w:rsidP="00C87799">
      <w:pPr>
        <w:spacing w:after="0" w:line="240" w:lineRule="auto"/>
        <w:ind w:left="567"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3103B9">
        <w:rPr>
          <w:rFonts w:ascii="Times New Roman" w:eastAsia="SchoolBookSanPin" w:hAnsi="Times New Roman"/>
          <w:bCs/>
          <w:position w:val="1"/>
          <w:sz w:val="28"/>
          <w:szCs w:val="28"/>
        </w:rPr>
        <w:t>7) экологического воспитания:</w:t>
      </w:r>
    </w:p>
    <w:p w14:paraId="275C9395" w14:textId="77777777" w:rsidR="00C87799" w:rsidRPr="003103B9" w:rsidRDefault="00C87799" w:rsidP="00C87799">
      <w:pPr>
        <w:spacing w:after="0" w:line="240" w:lineRule="auto"/>
        <w:ind w:left="567"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3103B9">
        <w:rPr>
          <w:rFonts w:ascii="Times New Roman" w:eastAsia="SchoolBookSanPin" w:hAnsi="Times New Roman"/>
          <w:position w:val="1"/>
          <w:sz w:val="28"/>
          <w:szCs w:val="28"/>
        </w:rPr>
        <w:t>ориентация на применение знаний из области социальных и естественных наук для решения задач в области окружающей среды, планирования поступков</w:t>
      </w:r>
      <w:r>
        <w:rPr>
          <w:rFonts w:ascii="Times New Roman" w:eastAsia="SchoolBookSanPin" w:hAnsi="Times New Roman"/>
          <w:position w:val="1"/>
          <w:sz w:val="28"/>
          <w:szCs w:val="28"/>
        </w:rPr>
        <w:t xml:space="preserve"> </w:t>
      </w:r>
      <w:r w:rsidRPr="003103B9">
        <w:rPr>
          <w:rFonts w:ascii="Times New Roman" w:eastAsia="SchoolBookSanPin" w:hAnsi="Times New Roman"/>
          <w:position w:val="1"/>
          <w:sz w:val="28"/>
          <w:szCs w:val="28"/>
        </w:rPr>
        <w:t xml:space="preserve">и оценки их возможных последствий для </w:t>
      </w:r>
      <w:r w:rsidRPr="003103B9">
        <w:rPr>
          <w:rFonts w:ascii="Times New Roman" w:eastAsia="SchoolBookSanPin" w:hAnsi="Times New Roman"/>
          <w:position w:val="1"/>
          <w:sz w:val="28"/>
          <w:szCs w:val="28"/>
        </w:rPr>
        <w:lastRenderedPageBreak/>
        <w:t>окружающей среды, умение точно, логично выражать свою точку зрения на экологические проблемы;</w:t>
      </w:r>
    </w:p>
    <w:p w14:paraId="25969259" w14:textId="77777777" w:rsidR="00C87799" w:rsidRPr="003103B9" w:rsidRDefault="00C87799" w:rsidP="00C87799">
      <w:pPr>
        <w:spacing w:after="0" w:line="240" w:lineRule="auto"/>
        <w:ind w:left="567"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3103B9">
        <w:rPr>
          <w:rFonts w:ascii="Times New Roman" w:eastAsia="SchoolBookSanPin" w:hAnsi="Times New Roman"/>
          <w:position w:val="1"/>
          <w:sz w:val="28"/>
          <w:szCs w:val="28"/>
        </w:rPr>
        <w:t>повышение уровня экологической культуры, осознание глобального характера экологических проблем и путей их решения, активное неприятие действий, приносящих вред окружающей среде, в том числе сформированное при знакомстве</w:t>
      </w:r>
      <w:r>
        <w:rPr>
          <w:rFonts w:ascii="Times New Roman" w:eastAsia="SchoolBookSanPin" w:hAnsi="Times New Roman"/>
          <w:position w:val="1"/>
          <w:sz w:val="28"/>
          <w:szCs w:val="28"/>
        </w:rPr>
        <w:t xml:space="preserve"> </w:t>
      </w:r>
      <w:r w:rsidRPr="003103B9">
        <w:rPr>
          <w:rFonts w:ascii="Times New Roman" w:eastAsia="SchoolBookSanPin" w:hAnsi="Times New Roman"/>
          <w:position w:val="1"/>
          <w:sz w:val="28"/>
          <w:szCs w:val="28"/>
        </w:rPr>
        <w:t>с литературными произведениями, поднимающими экологические проблемы, осознание своей роли как гражданина и потребителя в условиях взаимосвязи природной, технологической и социальной сред, готовность к участию</w:t>
      </w:r>
      <w:r>
        <w:rPr>
          <w:rFonts w:ascii="Times New Roman" w:eastAsia="SchoolBookSanPin" w:hAnsi="Times New Roman"/>
          <w:position w:val="1"/>
          <w:sz w:val="28"/>
          <w:szCs w:val="28"/>
        </w:rPr>
        <w:t xml:space="preserve"> </w:t>
      </w:r>
      <w:r w:rsidRPr="003103B9">
        <w:rPr>
          <w:rFonts w:ascii="Times New Roman" w:eastAsia="SchoolBookSanPin" w:hAnsi="Times New Roman"/>
          <w:position w:val="1"/>
          <w:sz w:val="28"/>
          <w:szCs w:val="28"/>
        </w:rPr>
        <w:t>в практической деятельности экологической направленности;</w:t>
      </w:r>
    </w:p>
    <w:p w14:paraId="1C79244B" w14:textId="77777777" w:rsidR="00C87799" w:rsidRPr="003103B9" w:rsidRDefault="00C87799" w:rsidP="00C87799">
      <w:pPr>
        <w:spacing w:after="0" w:line="240" w:lineRule="auto"/>
        <w:ind w:left="567"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3103B9">
        <w:rPr>
          <w:rFonts w:ascii="Times New Roman" w:eastAsia="SchoolBookSanPin" w:hAnsi="Times New Roman"/>
          <w:bCs/>
          <w:position w:val="1"/>
          <w:sz w:val="28"/>
          <w:szCs w:val="28"/>
        </w:rPr>
        <w:t>8) ценности научного познания:</w:t>
      </w:r>
    </w:p>
    <w:p w14:paraId="6E72216B" w14:textId="77777777" w:rsidR="00C87799" w:rsidRPr="003103B9" w:rsidRDefault="00C87799" w:rsidP="00C87799">
      <w:pPr>
        <w:spacing w:after="0" w:line="240" w:lineRule="auto"/>
        <w:ind w:left="567"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3103B9">
        <w:rPr>
          <w:rFonts w:ascii="Times New Roman" w:eastAsia="SchoolBookSanPin" w:hAnsi="Times New Roman"/>
          <w:position w:val="1"/>
          <w:sz w:val="28"/>
          <w:szCs w:val="28"/>
        </w:rPr>
        <w:t>ориентация в деятельности на современную систему научных представлений об основных закономерностях развития чело</w:t>
      </w:r>
      <w:r w:rsidRPr="003103B9">
        <w:rPr>
          <w:rFonts w:ascii="Times New Roman" w:eastAsia="SchoolBookSanPin" w:hAnsi="Times New Roman"/>
          <w:sz w:val="28"/>
          <w:szCs w:val="28"/>
        </w:rPr>
        <w:t>века, природы и общества, взаимосвязях человека с природной и социальной средой, закономерностях развития языка, овладение языковой и читательской культурой, навыками чтения</w:t>
      </w:r>
      <w:r>
        <w:rPr>
          <w:rFonts w:ascii="Times New Roman" w:eastAsia="SchoolBookSanPin" w:hAnsi="Times New Roman"/>
          <w:sz w:val="28"/>
          <w:szCs w:val="28"/>
        </w:rPr>
        <w:t xml:space="preserve"> </w:t>
      </w:r>
      <w:r w:rsidRPr="003103B9">
        <w:rPr>
          <w:rFonts w:ascii="Times New Roman" w:eastAsia="SchoolBookSanPin" w:hAnsi="Times New Roman"/>
          <w:sz w:val="28"/>
          <w:szCs w:val="28"/>
        </w:rPr>
        <w:t>как средства познания мира, овладение основными навыками исследовательской деятельности, установка на осмысление опыта, наблюдений, поступков</w:t>
      </w:r>
      <w:r>
        <w:rPr>
          <w:rFonts w:ascii="Times New Roman" w:eastAsia="SchoolBookSanPin" w:hAnsi="Times New Roman"/>
          <w:sz w:val="28"/>
          <w:szCs w:val="28"/>
        </w:rPr>
        <w:t xml:space="preserve"> </w:t>
      </w:r>
      <w:r w:rsidRPr="003103B9">
        <w:rPr>
          <w:rFonts w:ascii="Times New Roman" w:eastAsia="SchoolBookSanPin" w:hAnsi="Times New Roman"/>
          <w:sz w:val="28"/>
          <w:szCs w:val="28"/>
        </w:rPr>
        <w:t>и стремление совершенствовать пути достижения индивидуального и коллективного благополучия;</w:t>
      </w:r>
    </w:p>
    <w:p w14:paraId="2B78ED59" w14:textId="77777777" w:rsidR="00C87799" w:rsidRPr="003103B9" w:rsidRDefault="00C87799" w:rsidP="00C87799">
      <w:pPr>
        <w:spacing w:after="0" w:line="240" w:lineRule="auto"/>
        <w:ind w:left="567"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3103B9">
        <w:rPr>
          <w:rFonts w:ascii="Times New Roman" w:eastAsia="SchoolBookSanPin" w:hAnsi="Times New Roman"/>
          <w:bCs/>
          <w:sz w:val="28"/>
          <w:szCs w:val="28"/>
        </w:rPr>
        <w:t>9) адаптации обучающегося</w:t>
      </w:r>
      <w:r>
        <w:rPr>
          <w:rFonts w:ascii="Times New Roman" w:eastAsia="SchoolBookSanPin" w:hAnsi="Times New Roman"/>
          <w:bCs/>
          <w:sz w:val="28"/>
          <w:szCs w:val="28"/>
        </w:rPr>
        <w:t xml:space="preserve"> с ЗПР</w:t>
      </w:r>
      <w:r w:rsidRPr="003103B9">
        <w:rPr>
          <w:rFonts w:ascii="Times New Roman" w:eastAsia="SchoolBookSanPin" w:hAnsi="Times New Roman"/>
          <w:bCs/>
          <w:sz w:val="28"/>
          <w:szCs w:val="28"/>
        </w:rPr>
        <w:t xml:space="preserve"> к изменяющимся условиям социальной</w:t>
      </w:r>
      <w:r>
        <w:rPr>
          <w:rFonts w:ascii="Times New Roman" w:eastAsia="SchoolBookSanPin" w:hAnsi="Times New Roman"/>
          <w:bCs/>
          <w:sz w:val="28"/>
          <w:szCs w:val="28"/>
        </w:rPr>
        <w:t xml:space="preserve"> </w:t>
      </w:r>
      <w:r w:rsidRPr="003103B9">
        <w:rPr>
          <w:rFonts w:ascii="Times New Roman" w:eastAsia="SchoolBookSanPin" w:hAnsi="Times New Roman"/>
          <w:bCs/>
          <w:sz w:val="28"/>
          <w:szCs w:val="28"/>
        </w:rPr>
        <w:t>и природной среды:</w:t>
      </w:r>
    </w:p>
    <w:p w14:paraId="59364353" w14:textId="77777777" w:rsidR="00C87799" w:rsidRPr="003103B9" w:rsidRDefault="00C87799" w:rsidP="00C87799">
      <w:pPr>
        <w:spacing w:after="0" w:line="240" w:lineRule="auto"/>
        <w:ind w:left="567"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3103B9">
        <w:rPr>
          <w:rFonts w:ascii="Times New Roman" w:eastAsia="SchoolBookSanPin" w:hAnsi="Times New Roman"/>
          <w:sz w:val="28"/>
          <w:szCs w:val="28"/>
        </w:rPr>
        <w:t xml:space="preserve">освоение обучающимися </w:t>
      </w:r>
      <w:r>
        <w:rPr>
          <w:rFonts w:ascii="Times New Roman" w:eastAsia="SchoolBookSanPin" w:hAnsi="Times New Roman"/>
          <w:sz w:val="28"/>
          <w:szCs w:val="28"/>
        </w:rPr>
        <w:t xml:space="preserve">с ЗПР </w:t>
      </w:r>
      <w:r w:rsidRPr="003103B9">
        <w:rPr>
          <w:rFonts w:ascii="Times New Roman" w:eastAsia="SchoolBookSanPin" w:hAnsi="Times New Roman"/>
          <w:sz w:val="28"/>
          <w:szCs w:val="28"/>
        </w:rPr>
        <w:t>социального опыта, основных социальных ролей, норм и правил общественного поведения, форм социальной жизни в группах</w:t>
      </w:r>
      <w:r>
        <w:rPr>
          <w:rFonts w:ascii="Times New Roman" w:eastAsia="SchoolBookSanPin" w:hAnsi="Times New Roman"/>
          <w:sz w:val="28"/>
          <w:szCs w:val="28"/>
        </w:rPr>
        <w:t xml:space="preserve"> </w:t>
      </w:r>
      <w:r w:rsidRPr="003103B9">
        <w:rPr>
          <w:rFonts w:ascii="Times New Roman" w:eastAsia="SchoolBookSanPin" w:hAnsi="Times New Roman"/>
          <w:sz w:val="28"/>
          <w:szCs w:val="28"/>
        </w:rPr>
        <w:t>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14:paraId="11C1B8BF" w14:textId="77777777" w:rsidR="00C87799" w:rsidRPr="003103B9" w:rsidRDefault="00C87799" w:rsidP="00C87799">
      <w:pPr>
        <w:spacing w:after="0" w:line="240" w:lineRule="auto"/>
        <w:ind w:left="567"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3103B9">
        <w:rPr>
          <w:rFonts w:ascii="Times New Roman" w:eastAsia="SchoolBookSanPin" w:hAnsi="Times New Roman"/>
          <w:sz w:val="28"/>
          <w:szCs w:val="28"/>
        </w:rPr>
        <w:t>потребность во взаимодействии в условиях неопределённости, открытость опыту и знаниям других, потребность в действии в условиях неопределённости,</w:t>
      </w:r>
      <w:r>
        <w:rPr>
          <w:rFonts w:ascii="Times New Roman" w:eastAsia="SchoolBookSanPin" w:hAnsi="Times New Roman"/>
          <w:sz w:val="28"/>
          <w:szCs w:val="28"/>
        </w:rPr>
        <w:t xml:space="preserve"> </w:t>
      </w:r>
      <w:r w:rsidRPr="003103B9">
        <w:rPr>
          <w:rFonts w:ascii="Times New Roman" w:eastAsia="SchoolBookSanPin" w:hAnsi="Times New Roman"/>
          <w:sz w:val="28"/>
          <w:szCs w:val="28"/>
        </w:rPr>
        <w:t>в повышении уровня своей компетентности через практическую деятельность,</w:t>
      </w:r>
      <w:r>
        <w:rPr>
          <w:rFonts w:ascii="Times New Roman" w:eastAsia="SchoolBookSanPin" w:hAnsi="Times New Roman"/>
          <w:sz w:val="28"/>
          <w:szCs w:val="28"/>
        </w:rPr>
        <w:t xml:space="preserve"> </w:t>
      </w:r>
      <w:r w:rsidRPr="003103B9">
        <w:rPr>
          <w:rFonts w:ascii="Times New Roman" w:eastAsia="SchoolBookSanPin" w:hAnsi="Times New Roman"/>
          <w:sz w:val="28"/>
          <w:szCs w:val="28"/>
        </w:rPr>
        <w:t>в том числе умение учиться у других людей, получать в совместной деятельности новые знания, навыки и компетенции из опыта других, необходимость</w:t>
      </w:r>
      <w:r>
        <w:rPr>
          <w:rFonts w:ascii="Times New Roman" w:eastAsia="SchoolBookSanPin" w:hAnsi="Times New Roman"/>
          <w:sz w:val="28"/>
          <w:szCs w:val="28"/>
        </w:rPr>
        <w:t xml:space="preserve"> </w:t>
      </w:r>
      <w:r w:rsidRPr="003103B9">
        <w:rPr>
          <w:rFonts w:ascii="Times New Roman" w:eastAsia="SchoolBookSanPin" w:hAnsi="Times New Roman"/>
          <w:sz w:val="28"/>
          <w:szCs w:val="28"/>
        </w:rPr>
        <w:t>в формировании новых знаний, умений связывать образы, формулировать идеи, понятия, гипотезы об объектах и явлениях, в том числе ранее неизвестных, осознание дефицита собственных знаний и компетенций, планирование своего развития, умение оперировать основными понятиями, терминами</w:t>
      </w:r>
      <w:r>
        <w:rPr>
          <w:rFonts w:ascii="Times New Roman" w:eastAsia="SchoolBookSanPin" w:hAnsi="Times New Roman"/>
          <w:sz w:val="28"/>
          <w:szCs w:val="28"/>
        </w:rPr>
        <w:t xml:space="preserve"> </w:t>
      </w:r>
      <w:r w:rsidRPr="003103B9">
        <w:rPr>
          <w:rFonts w:ascii="Times New Roman" w:eastAsia="SchoolBookSanPin" w:hAnsi="Times New Roman"/>
          <w:sz w:val="28"/>
          <w:szCs w:val="28"/>
        </w:rPr>
        <w:t>и представлениями в области концепции устойчивого развития, анализировать</w:t>
      </w:r>
      <w:r>
        <w:rPr>
          <w:rFonts w:ascii="Times New Roman" w:eastAsia="SchoolBookSanPin" w:hAnsi="Times New Roman"/>
          <w:sz w:val="28"/>
          <w:szCs w:val="28"/>
        </w:rPr>
        <w:t xml:space="preserve"> </w:t>
      </w:r>
      <w:r w:rsidRPr="003103B9">
        <w:rPr>
          <w:rFonts w:ascii="Times New Roman" w:eastAsia="SchoolBookSanPin" w:hAnsi="Times New Roman"/>
          <w:sz w:val="28"/>
          <w:szCs w:val="28"/>
        </w:rPr>
        <w:t>и выявлять взаимосвязь природы, общества и экономики, оценивать свои действия</w:t>
      </w:r>
      <w:r>
        <w:rPr>
          <w:rFonts w:ascii="Times New Roman" w:eastAsia="SchoolBookSanPin" w:hAnsi="Times New Roman"/>
          <w:sz w:val="28"/>
          <w:szCs w:val="28"/>
        </w:rPr>
        <w:t xml:space="preserve"> </w:t>
      </w:r>
      <w:r w:rsidRPr="003103B9">
        <w:rPr>
          <w:rFonts w:ascii="Times New Roman" w:eastAsia="SchoolBookSanPin" w:hAnsi="Times New Roman"/>
          <w:sz w:val="28"/>
          <w:szCs w:val="28"/>
        </w:rPr>
        <w:t>с учётом влияния на окружающую среду, достижения целей и преодоления вызовов, возможных глобальных последствий;</w:t>
      </w:r>
    </w:p>
    <w:p w14:paraId="4FD938F3" w14:textId="77777777" w:rsidR="00C87799" w:rsidRPr="003103B9" w:rsidRDefault="00C87799" w:rsidP="00C87799">
      <w:pPr>
        <w:spacing w:after="0" w:line="240" w:lineRule="auto"/>
        <w:ind w:left="567"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3103B9">
        <w:rPr>
          <w:rFonts w:ascii="Times New Roman" w:eastAsia="SchoolBookSanPin" w:hAnsi="Times New Roman"/>
          <w:sz w:val="28"/>
          <w:szCs w:val="28"/>
        </w:rPr>
        <w:t>способность осознавать стрессовую ситуацию, оценивать происходящие изменения и их последствия, опираясь на жизненный, речевой и читательский опыт,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находить позитивное в сложившейся ситуации, быть готовым действовать</w:t>
      </w:r>
      <w:r>
        <w:rPr>
          <w:rFonts w:ascii="Times New Roman" w:eastAsia="SchoolBookSanPin" w:hAnsi="Times New Roman"/>
          <w:sz w:val="28"/>
          <w:szCs w:val="28"/>
        </w:rPr>
        <w:t xml:space="preserve"> </w:t>
      </w:r>
      <w:r w:rsidRPr="003103B9">
        <w:rPr>
          <w:rFonts w:ascii="Times New Roman" w:eastAsia="SchoolBookSanPin" w:hAnsi="Times New Roman"/>
          <w:sz w:val="28"/>
          <w:szCs w:val="28"/>
        </w:rPr>
        <w:t>в отсутствие гарантий успеха.</w:t>
      </w:r>
    </w:p>
    <w:p w14:paraId="5B6A99A4" w14:textId="77777777" w:rsidR="00C87799" w:rsidRPr="005F1B0C" w:rsidRDefault="00C87799" w:rsidP="00C87799">
      <w:pPr>
        <w:spacing w:after="0" w:line="240" w:lineRule="auto"/>
        <w:ind w:left="567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39520D7" w14:textId="77777777" w:rsidR="00C87799" w:rsidRPr="001B2077" w:rsidRDefault="00C87799" w:rsidP="00C87799">
      <w:pPr>
        <w:pStyle w:val="4"/>
      </w:pPr>
      <w:bookmarkStart w:id="11" w:name="_Toc153893011"/>
      <w:r>
        <w:t>Метапредметные результаты</w:t>
      </w:r>
      <w:bookmarkEnd w:id="11"/>
    </w:p>
    <w:p w14:paraId="2B19A00A" w14:textId="77777777" w:rsidR="00C87799" w:rsidRPr="00BF34CA" w:rsidRDefault="00C87799" w:rsidP="00C87799">
      <w:pPr>
        <w:spacing w:after="0" w:line="240" w:lineRule="auto"/>
        <w:ind w:left="567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F34C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Овладение универсальными учебными познавательными действиями:</w:t>
      </w:r>
    </w:p>
    <w:p w14:paraId="111D617F" w14:textId="77777777" w:rsidR="00C87799" w:rsidRPr="005F1B0C" w:rsidRDefault="00C87799" w:rsidP="00C87799">
      <w:pPr>
        <w:spacing w:after="0" w:line="240" w:lineRule="auto"/>
        <w:ind w:left="567"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5F1B0C">
        <w:rPr>
          <w:rFonts w:ascii="Times New Roman" w:eastAsia="Arial Unicode MS" w:hAnsi="Times New Roman" w:cs="Times New Roman"/>
          <w:kern w:val="1"/>
          <w:sz w:val="28"/>
          <w:szCs w:val="28"/>
        </w:rPr>
        <w:t>выявлять и характеризовать существенные признаки различных языковых явлений (грамматических категорий, морфологического состава и т.п.);</w:t>
      </w:r>
    </w:p>
    <w:p w14:paraId="2F321204" w14:textId="77777777" w:rsidR="00C87799" w:rsidRPr="005F1B0C" w:rsidRDefault="00C87799" w:rsidP="00C87799">
      <w:pPr>
        <w:spacing w:after="0" w:line="240" w:lineRule="auto"/>
        <w:ind w:left="567"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5F1B0C">
        <w:rPr>
          <w:rFonts w:ascii="Times New Roman" w:eastAsia="Arial Unicode MS" w:hAnsi="Times New Roman" w:cs="Times New Roman"/>
          <w:kern w:val="1"/>
          <w:sz w:val="28"/>
          <w:szCs w:val="28"/>
        </w:rPr>
        <w:t>устанавливать причинно-следственные связи при применении правил русского языка;</w:t>
      </w:r>
    </w:p>
    <w:p w14:paraId="2EE9E4DE" w14:textId="77777777" w:rsidR="00C87799" w:rsidRPr="005F1B0C" w:rsidRDefault="00C87799" w:rsidP="00C87799">
      <w:pPr>
        <w:spacing w:after="0" w:line="240" w:lineRule="auto"/>
        <w:ind w:left="567"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5F1B0C">
        <w:rPr>
          <w:rFonts w:ascii="Times New Roman" w:eastAsia="Arial Unicode MS" w:hAnsi="Times New Roman" w:cs="Times New Roman"/>
          <w:kern w:val="1"/>
          <w:sz w:val="28"/>
          <w:szCs w:val="28"/>
        </w:rPr>
        <w:t>владеть смысловым чтением; использовать смысловое чтение для извлечения и обобщения информации из одного или нескольких источников с учетом поставленных целей;</w:t>
      </w:r>
    </w:p>
    <w:p w14:paraId="5DFDE214" w14:textId="77777777" w:rsidR="00C87799" w:rsidRPr="005F1B0C" w:rsidRDefault="00C87799" w:rsidP="00C87799">
      <w:pPr>
        <w:spacing w:after="0" w:line="240" w:lineRule="auto"/>
        <w:ind w:left="567"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5F1B0C">
        <w:rPr>
          <w:rFonts w:ascii="Times New Roman" w:eastAsia="Arial Unicode MS" w:hAnsi="Times New Roman" w:cs="Times New Roman"/>
          <w:kern w:val="1"/>
          <w:sz w:val="28"/>
          <w:szCs w:val="28"/>
        </w:rPr>
        <w:t>применять и создавать схемы для решения учебных задач при овладении предметом;</w:t>
      </w:r>
    </w:p>
    <w:p w14:paraId="6FD6F367" w14:textId="77777777" w:rsidR="00C87799" w:rsidRPr="005F1B0C" w:rsidRDefault="00C87799" w:rsidP="00C87799">
      <w:pPr>
        <w:spacing w:after="0" w:line="240" w:lineRule="auto"/>
        <w:ind w:left="567"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5F1B0C">
        <w:rPr>
          <w:rFonts w:ascii="Times New Roman" w:eastAsia="Arial Unicode MS" w:hAnsi="Times New Roman" w:cs="Times New Roman"/>
          <w:kern w:val="1"/>
          <w:sz w:val="28"/>
          <w:szCs w:val="28"/>
        </w:rPr>
        <w:t>пользоваться словарями и другими поисковыми системами.</w:t>
      </w:r>
    </w:p>
    <w:p w14:paraId="2444A3F7" w14:textId="77777777" w:rsidR="00C87799" w:rsidRPr="00BF34CA" w:rsidRDefault="00C87799" w:rsidP="00C87799">
      <w:pPr>
        <w:spacing w:after="0" w:line="240" w:lineRule="auto"/>
        <w:ind w:left="567" w:firstLine="709"/>
        <w:jc w:val="both"/>
        <w:rPr>
          <w:rFonts w:ascii="Times New Roman" w:eastAsia="Times New Roman" w:hAnsi="Times New Roman" w:cs="Times New Roman"/>
          <w:b/>
          <w:kern w:val="28"/>
          <w:sz w:val="28"/>
          <w:szCs w:val="28"/>
        </w:rPr>
      </w:pPr>
      <w:r w:rsidRPr="00BF34CA">
        <w:rPr>
          <w:rFonts w:ascii="Times New Roman" w:eastAsia="Times New Roman" w:hAnsi="Times New Roman" w:cs="Times New Roman"/>
          <w:b/>
          <w:kern w:val="28"/>
          <w:sz w:val="28"/>
          <w:szCs w:val="28"/>
        </w:rPr>
        <w:t>Овладение универсальными учебными коммуникативными действиями</w:t>
      </w:r>
    </w:p>
    <w:p w14:paraId="785303C8" w14:textId="77777777" w:rsidR="00C87799" w:rsidRPr="005F1B0C" w:rsidRDefault="00C87799" w:rsidP="00C87799">
      <w:pPr>
        <w:spacing w:after="0" w:line="240" w:lineRule="auto"/>
        <w:ind w:left="567"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5F1B0C">
        <w:rPr>
          <w:rFonts w:ascii="Times New Roman" w:eastAsia="Arial Unicode MS" w:hAnsi="Times New Roman" w:cs="Times New Roman"/>
          <w:kern w:val="1"/>
          <w:sz w:val="28"/>
          <w:szCs w:val="28"/>
        </w:rPr>
        <w:t>осознанно использовать речевые средства в соответствии с задачей коммуникации для выражения своих чувств, мыслей и потребностей;</w:t>
      </w:r>
    </w:p>
    <w:p w14:paraId="23C513AF" w14:textId="77777777" w:rsidR="00C87799" w:rsidRPr="005F1B0C" w:rsidRDefault="00C87799" w:rsidP="00C87799">
      <w:pPr>
        <w:spacing w:after="0" w:line="240" w:lineRule="auto"/>
        <w:ind w:left="567"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5F1B0C">
        <w:rPr>
          <w:rFonts w:ascii="Times New Roman" w:eastAsia="Arial Unicode MS" w:hAnsi="Times New Roman" w:cs="Times New Roman"/>
          <w:kern w:val="1"/>
          <w:sz w:val="28"/>
          <w:szCs w:val="28"/>
        </w:rPr>
        <w:t>организовывать учебное сотрудничество и совместную деятельность с учителем и сверстниками;</w:t>
      </w:r>
    </w:p>
    <w:p w14:paraId="5A90D626" w14:textId="77777777" w:rsidR="00C87799" w:rsidRPr="005F1B0C" w:rsidRDefault="00C87799" w:rsidP="00C87799">
      <w:pPr>
        <w:spacing w:after="0" w:line="240" w:lineRule="auto"/>
        <w:ind w:left="567"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5F1B0C">
        <w:rPr>
          <w:rFonts w:ascii="Times New Roman" w:eastAsia="Arial Unicode MS" w:hAnsi="Times New Roman" w:cs="Times New Roman"/>
          <w:kern w:val="1"/>
          <w:sz w:val="28"/>
          <w:szCs w:val="28"/>
        </w:rPr>
        <w:t>оценивать качество своего вклада в общий продукт (например, при написании коллективного сочинения, изложения);</w:t>
      </w:r>
    </w:p>
    <w:p w14:paraId="017444C7" w14:textId="77777777" w:rsidR="00C87799" w:rsidRPr="005F1B0C" w:rsidRDefault="00C87799" w:rsidP="00C87799">
      <w:pPr>
        <w:spacing w:after="0" w:line="240" w:lineRule="auto"/>
        <w:ind w:left="567"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5F1B0C">
        <w:rPr>
          <w:rFonts w:ascii="Times New Roman" w:eastAsia="Arial Unicode MS" w:hAnsi="Times New Roman" w:cs="Times New Roman"/>
          <w:kern w:val="1"/>
          <w:sz w:val="28"/>
          <w:szCs w:val="28"/>
        </w:rPr>
        <w:t>соблюдать в практике речевого общения основные орфоэпические, лексические, грамматические, стилистические нормы современного русского литературного языка; соблюдать основные правила орфографии и пунктуации в процессе письменного общения;</w:t>
      </w:r>
    </w:p>
    <w:p w14:paraId="647F3904" w14:textId="77777777" w:rsidR="00C87799" w:rsidRPr="005F1B0C" w:rsidRDefault="00C87799" w:rsidP="00C87799">
      <w:pPr>
        <w:spacing w:after="0" w:line="240" w:lineRule="auto"/>
        <w:ind w:left="567"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5F1B0C">
        <w:rPr>
          <w:rFonts w:ascii="Times New Roman" w:eastAsia="Arial Unicode MS" w:hAnsi="Times New Roman" w:cs="Times New Roman"/>
          <w:kern w:val="1"/>
          <w:sz w:val="28"/>
          <w:szCs w:val="28"/>
        </w:rPr>
        <w:t>оценивать свою речь с точки зрения ее содержания, языкового оформления; находить грамматические и речевые ошибки, недочеты, исправлять их; совершенствовать и редактировать собственные тексты;</w:t>
      </w:r>
    </w:p>
    <w:p w14:paraId="7FBB4D87" w14:textId="77777777" w:rsidR="00C87799" w:rsidRPr="005F1B0C" w:rsidRDefault="00C87799" w:rsidP="00C87799">
      <w:pPr>
        <w:spacing w:after="0" w:line="240" w:lineRule="auto"/>
        <w:ind w:left="567"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5F1B0C">
        <w:rPr>
          <w:rFonts w:ascii="Times New Roman" w:eastAsia="Arial Unicode MS" w:hAnsi="Times New Roman" w:cs="Times New Roman"/>
          <w:kern w:val="1"/>
          <w:sz w:val="28"/>
          <w:szCs w:val="28"/>
        </w:rPr>
        <w:t>выступать перед аудиторией сверстников с небольшими сообщениями, докладами.</w:t>
      </w:r>
    </w:p>
    <w:p w14:paraId="4F9A421B" w14:textId="77777777" w:rsidR="00C87799" w:rsidRPr="00BF34CA" w:rsidRDefault="00C87799" w:rsidP="00C87799">
      <w:pPr>
        <w:spacing w:after="0" w:line="240" w:lineRule="auto"/>
        <w:ind w:left="567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F34C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Овладение универсальными учебными регулятивными действиями:</w:t>
      </w:r>
    </w:p>
    <w:p w14:paraId="6BE6EEA2" w14:textId="77777777" w:rsidR="00C87799" w:rsidRPr="005F1B0C" w:rsidRDefault="00C87799" w:rsidP="00C87799">
      <w:pPr>
        <w:spacing w:after="0" w:line="240" w:lineRule="auto"/>
        <w:ind w:left="567"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5F1B0C">
        <w:rPr>
          <w:rFonts w:ascii="Times New Roman" w:eastAsia="Arial Unicode MS" w:hAnsi="Times New Roman" w:cs="Times New Roman"/>
          <w:kern w:val="1"/>
          <w:sz w:val="28"/>
          <w:szCs w:val="28"/>
        </w:rPr>
        <w:t>самостоятельно определять цели своего обучения русскому языку, ставить и формулировать для себя новые задачи в процессе его усвоения;</w:t>
      </w:r>
    </w:p>
    <w:p w14:paraId="155D9B1D" w14:textId="77777777" w:rsidR="00C87799" w:rsidRPr="005F1B0C" w:rsidRDefault="00C87799" w:rsidP="00C87799">
      <w:pPr>
        <w:spacing w:after="0" w:line="240" w:lineRule="auto"/>
        <w:ind w:left="567"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5F1B0C">
        <w:rPr>
          <w:rFonts w:ascii="Times New Roman" w:eastAsia="Arial Unicode MS" w:hAnsi="Times New Roman" w:cs="Times New Roman"/>
          <w:kern w:val="1"/>
          <w:sz w:val="28"/>
          <w:szCs w:val="28"/>
        </w:rPr>
        <w:t>использовать родной язык как средство получения знаний по другим учебным предметам, применять полученные знания, умения и навыки анализа языковых явлений на межпредметном уровне (на уроках иностранного языка, литературы и др.);</w:t>
      </w:r>
    </w:p>
    <w:p w14:paraId="43146E7E" w14:textId="77777777" w:rsidR="00C87799" w:rsidRPr="005F1B0C" w:rsidRDefault="00C87799" w:rsidP="00C87799">
      <w:pPr>
        <w:spacing w:after="0" w:line="240" w:lineRule="auto"/>
        <w:ind w:left="567"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5F1B0C">
        <w:rPr>
          <w:rFonts w:ascii="Times New Roman" w:eastAsia="Arial Unicode MS" w:hAnsi="Times New Roman" w:cs="Times New Roman"/>
          <w:kern w:val="1"/>
          <w:sz w:val="28"/>
          <w:szCs w:val="28"/>
        </w:rPr>
        <w:t>владеть основами самооценки при выполнении учебных заданий по русскому языку;</w:t>
      </w:r>
    </w:p>
    <w:p w14:paraId="01DFB224" w14:textId="77777777" w:rsidR="00C87799" w:rsidRPr="005F1B0C" w:rsidRDefault="00C87799" w:rsidP="00C87799">
      <w:pPr>
        <w:spacing w:after="0" w:line="240" w:lineRule="auto"/>
        <w:ind w:left="567"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5F1B0C">
        <w:rPr>
          <w:rFonts w:ascii="Times New Roman" w:eastAsia="Arial Unicode MS" w:hAnsi="Times New Roman" w:cs="Times New Roman"/>
          <w:kern w:val="1"/>
          <w:sz w:val="28"/>
          <w:szCs w:val="28"/>
        </w:rPr>
        <w:t>осуществлять контроль своей деятельности в процессе достижения результата;</w:t>
      </w:r>
    </w:p>
    <w:p w14:paraId="7DC1C4CC" w14:textId="77777777" w:rsidR="00C87799" w:rsidRPr="005F1B0C" w:rsidRDefault="00C87799" w:rsidP="00C87799">
      <w:pPr>
        <w:spacing w:after="0" w:line="240" w:lineRule="auto"/>
        <w:ind w:left="567"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5F1B0C">
        <w:rPr>
          <w:rFonts w:ascii="Times New Roman" w:eastAsia="Arial Unicode MS" w:hAnsi="Times New Roman" w:cs="Times New Roman"/>
          <w:kern w:val="1"/>
          <w:sz w:val="28"/>
          <w:szCs w:val="28"/>
        </w:rPr>
        <w:t>понимать причины, по которым не был достигнут ожидаемый результат деятельности, находить позитивное в произошедшей ситуации (за диктант тройка, зато не было ошибок в написании безударных гласных);</w:t>
      </w:r>
    </w:p>
    <w:p w14:paraId="0DA7CF62" w14:textId="77777777" w:rsidR="00C87799" w:rsidRPr="005F1B0C" w:rsidRDefault="00C87799" w:rsidP="00C87799">
      <w:pPr>
        <w:spacing w:after="0" w:line="240" w:lineRule="auto"/>
        <w:ind w:left="567"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5F1B0C">
        <w:rPr>
          <w:rFonts w:ascii="Times New Roman" w:eastAsia="Arial Unicode MS" w:hAnsi="Times New Roman" w:cs="Times New Roman"/>
          <w:kern w:val="1"/>
          <w:sz w:val="28"/>
          <w:szCs w:val="28"/>
        </w:rPr>
        <w:lastRenderedPageBreak/>
        <w:t>регулировать способ выражения эмоций;</w:t>
      </w:r>
    </w:p>
    <w:p w14:paraId="79CBA429" w14:textId="77777777" w:rsidR="00C87799" w:rsidRPr="005F1B0C" w:rsidRDefault="00C87799" w:rsidP="00C87799">
      <w:pPr>
        <w:spacing w:after="0" w:line="240" w:lineRule="auto"/>
        <w:ind w:left="567"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5F1B0C">
        <w:rPr>
          <w:rFonts w:ascii="Times New Roman" w:eastAsia="Arial Unicode MS" w:hAnsi="Times New Roman" w:cs="Times New Roman"/>
          <w:kern w:val="1"/>
          <w:sz w:val="28"/>
          <w:szCs w:val="28"/>
        </w:rPr>
        <w:t>осознанно относиться к другому человеку и его мнению;</w:t>
      </w:r>
    </w:p>
    <w:p w14:paraId="1465B6A1" w14:textId="77777777" w:rsidR="00C87799" w:rsidRPr="005F1B0C" w:rsidRDefault="00C87799" w:rsidP="00C87799">
      <w:pPr>
        <w:spacing w:after="0" w:line="240" w:lineRule="auto"/>
        <w:ind w:left="567"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5F1B0C">
        <w:rPr>
          <w:rFonts w:ascii="Times New Roman" w:eastAsia="Arial Unicode MS" w:hAnsi="Times New Roman" w:cs="Times New Roman"/>
          <w:kern w:val="1"/>
          <w:sz w:val="28"/>
          <w:szCs w:val="28"/>
        </w:rPr>
        <w:t>признавать свое и чужое право на ошибку.</w:t>
      </w:r>
    </w:p>
    <w:p w14:paraId="1D1BEA2D" w14:textId="77777777" w:rsidR="00C87799" w:rsidRPr="005F1B0C" w:rsidRDefault="00C87799" w:rsidP="00C87799">
      <w:pPr>
        <w:spacing w:after="0" w:line="240" w:lineRule="auto"/>
        <w:ind w:left="567" w:firstLine="709"/>
        <w:jc w:val="both"/>
        <w:rPr>
          <w:rFonts w:ascii="Times New Roman" w:eastAsia="Times New Roman" w:hAnsi="Times New Roman" w:cs="Times New Roman"/>
          <w:kern w:val="28"/>
          <w:sz w:val="28"/>
          <w:szCs w:val="28"/>
        </w:rPr>
      </w:pPr>
    </w:p>
    <w:p w14:paraId="52F36FDA" w14:textId="77777777" w:rsidR="00C87799" w:rsidRPr="001B2077" w:rsidRDefault="00C87799" w:rsidP="00C87799">
      <w:pPr>
        <w:pStyle w:val="4"/>
      </w:pPr>
      <w:bookmarkStart w:id="12" w:name="_Toc153893012"/>
      <w:r>
        <w:t>Предметные результаты</w:t>
      </w:r>
      <w:bookmarkEnd w:id="12"/>
    </w:p>
    <w:p w14:paraId="6016DE2D" w14:textId="77777777" w:rsidR="00C87799" w:rsidRPr="005F1B0C" w:rsidRDefault="00C87799" w:rsidP="00C87799">
      <w:pPr>
        <w:spacing w:after="0" w:line="240" w:lineRule="auto"/>
        <w:ind w:left="567" w:firstLine="709"/>
        <w:jc w:val="both"/>
        <w:rPr>
          <w:rFonts w:ascii="Times New Roman" w:eastAsia="Arial Unicode MS" w:hAnsi="Times New Roman" w:cs="Times New Roman"/>
          <w:b/>
          <w:kern w:val="28"/>
          <w:sz w:val="28"/>
          <w:szCs w:val="28"/>
        </w:rPr>
      </w:pPr>
      <w:r w:rsidRPr="005F1B0C">
        <w:rPr>
          <w:rFonts w:ascii="Times New Roman" w:eastAsia="Times New Roman" w:hAnsi="Times New Roman" w:cs="Times New Roman"/>
          <w:kern w:val="28"/>
          <w:sz w:val="28"/>
          <w:szCs w:val="28"/>
        </w:rPr>
        <w:t>Результаты по годам обучения формулируются по принципу добавления новых результатов от года к году (результаты очередного года по умолчанию включают результаты предыдущих лет).</w:t>
      </w:r>
    </w:p>
    <w:p w14:paraId="68565856" w14:textId="77777777" w:rsidR="00C87799" w:rsidRPr="005F1B0C" w:rsidRDefault="00C87799" w:rsidP="00C87799">
      <w:pPr>
        <w:spacing w:after="0" w:line="240" w:lineRule="auto"/>
        <w:ind w:left="567" w:firstLine="709"/>
        <w:jc w:val="both"/>
        <w:rPr>
          <w:rFonts w:ascii="Times New Roman" w:eastAsia="Times New Roman" w:hAnsi="Times New Roman" w:cs="Times New Roman"/>
          <w:kern w:val="28"/>
          <w:sz w:val="28"/>
          <w:szCs w:val="28"/>
        </w:rPr>
      </w:pPr>
    </w:p>
    <w:p w14:paraId="5387BBF9" w14:textId="77777777" w:rsidR="00C87799" w:rsidRPr="00291993" w:rsidRDefault="00C87799" w:rsidP="00C87799">
      <w:pPr>
        <w:pStyle w:val="4"/>
        <w:spacing w:before="40"/>
        <w:ind w:left="567"/>
        <w:rPr>
          <w:rFonts w:eastAsia="Times New Roman"/>
        </w:rPr>
      </w:pPr>
      <w:bookmarkStart w:id="13" w:name="_Toc153893013"/>
      <w:r w:rsidRPr="00291993">
        <w:rPr>
          <w:rFonts w:eastAsia="Times New Roman"/>
        </w:rPr>
        <w:t>5 КЛАСС</w:t>
      </w:r>
      <w:bookmarkEnd w:id="13"/>
    </w:p>
    <w:p w14:paraId="19432C68" w14:textId="77777777" w:rsidR="00C87799" w:rsidRPr="005F1B0C" w:rsidRDefault="00C87799" w:rsidP="00C87799">
      <w:pPr>
        <w:spacing w:after="0" w:line="240" w:lineRule="auto"/>
        <w:ind w:left="567" w:firstLine="709"/>
        <w:jc w:val="both"/>
        <w:rPr>
          <w:rFonts w:ascii="Times New Roman" w:eastAsia="Arial Unicode MS" w:hAnsi="Times New Roman" w:cs="Times New Roman"/>
          <w:caps/>
          <w:kern w:val="1"/>
          <w:sz w:val="28"/>
          <w:szCs w:val="28"/>
        </w:rPr>
      </w:pPr>
    </w:p>
    <w:p w14:paraId="410B494E" w14:textId="77777777" w:rsidR="00C87799" w:rsidRPr="005F1B0C" w:rsidRDefault="00C87799" w:rsidP="00C87799">
      <w:pPr>
        <w:spacing w:after="0" w:line="240" w:lineRule="auto"/>
        <w:ind w:left="567" w:firstLine="709"/>
        <w:rPr>
          <w:rFonts w:ascii="Times New Roman" w:eastAsiaTheme="minorEastAsia" w:hAnsi="Times New Roman"/>
          <w:b/>
          <w:sz w:val="28"/>
          <w:lang w:eastAsia="ru-RU"/>
        </w:rPr>
      </w:pPr>
      <w:r w:rsidRPr="005F1B0C">
        <w:rPr>
          <w:rFonts w:ascii="Times New Roman" w:eastAsiaTheme="minorEastAsia" w:hAnsi="Times New Roman"/>
          <w:b/>
          <w:sz w:val="28"/>
          <w:lang w:eastAsia="ru-RU"/>
        </w:rPr>
        <w:t>Общие сведения о языке</w:t>
      </w:r>
    </w:p>
    <w:p w14:paraId="6907FFAA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Осознавать богатство и выразительность русского языка, приводить примеры с направляющей помощью педагога. </w:t>
      </w:r>
    </w:p>
    <w:p w14:paraId="72E7FDCA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Знать основные разделы лингвистики, основные единицы языка и речи (звук, морфема, слово, словосочетание, предложение) при необходимости с использованием смысловой опоры.</w:t>
      </w:r>
    </w:p>
    <w:p w14:paraId="490010D7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2292D5A9" w14:textId="77777777" w:rsidR="00C87799" w:rsidRPr="005F1B0C" w:rsidRDefault="00C87799" w:rsidP="00C87799">
      <w:pPr>
        <w:spacing w:after="0" w:line="240" w:lineRule="auto"/>
        <w:ind w:left="567" w:firstLine="709"/>
        <w:rPr>
          <w:rFonts w:ascii="Times New Roman" w:eastAsiaTheme="minorEastAsia" w:hAnsi="Times New Roman"/>
          <w:b/>
          <w:sz w:val="28"/>
          <w:lang w:eastAsia="ru-RU"/>
        </w:rPr>
      </w:pPr>
      <w:r w:rsidRPr="005F1B0C">
        <w:rPr>
          <w:rFonts w:ascii="Times New Roman" w:eastAsiaTheme="minorEastAsia" w:hAnsi="Times New Roman"/>
          <w:b/>
          <w:sz w:val="28"/>
          <w:lang w:eastAsia="ru-RU"/>
        </w:rPr>
        <w:t>Язык и речь</w:t>
      </w:r>
    </w:p>
    <w:p w14:paraId="761B67CB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Характеризовать различия между устной и письменной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  <w:t>речью, диалогом и монологом, учитывать особенности видов речевой деятельности при решении практико-ориентированных учебных задач и в повседневной жизни.</w:t>
      </w:r>
    </w:p>
    <w:p w14:paraId="1469C7D1" w14:textId="77777777" w:rsidR="00C87799" w:rsidRPr="00D52A57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Создавать устные монологические высказывания по вопросному плану объёмом не менее 5 предложений на основе жизненных наблюдений, </w:t>
      </w:r>
      <w:r w:rsidRPr="00D52A57">
        <w:rPr>
          <w:rFonts w:ascii="Times New Roman" w:eastAsiaTheme="minorEastAsia" w:hAnsi="Times New Roman" w:cs="Times New Roman"/>
          <w:sz w:val="28"/>
          <w:szCs w:val="28"/>
          <w:lang w:eastAsia="ru-RU"/>
        </w:rPr>
        <w:t>*чтения научно-учебной, художественной и научно-популярной литературы</w:t>
      </w:r>
      <w:r w:rsidRPr="00D52A57">
        <w:rPr>
          <w:rFonts w:ascii="Times New Roman" w:eastAsiaTheme="minorEastAsia" w:hAnsi="Times New Roman" w:cs="Times New Roman"/>
          <w:sz w:val="28"/>
          <w:szCs w:val="28"/>
          <w:vertAlign w:val="superscript"/>
          <w:lang w:eastAsia="ru-RU"/>
        </w:rPr>
        <w:t>*</w:t>
      </w:r>
      <w:r w:rsidRPr="00D52A57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14:paraId="39235426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Участвовать в диалоге на лингвистические темы (в рамках изученного) и в диалоге/полилоге на основе жизненных наблюдений объёмом не менее 2 реплик.</w:t>
      </w:r>
    </w:p>
    <w:p w14:paraId="1B600AA0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Владеть различными видами аудирования: </w:t>
      </w:r>
      <w:r w:rsidRPr="00D52A57">
        <w:rPr>
          <w:rFonts w:ascii="Times New Roman" w:eastAsiaTheme="minorEastAsia" w:hAnsi="Times New Roman" w:cs="Times New Roman"/>
          <w:sz w:val="28"/>
          <w:szCs w:val="28"/>
          <w:lang w:eastAsia="ru-RU"/>
        </w:rPr>
        <w:t>*выборочным*,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ознакомительным, </w:t>
      </w:r>
      <w:r w:rsidRPr="00D52A57">
        <w:rPr>
          <w:rFonts w:ascii="Times New Roman" w:eastAsiaTheme="minorEastAsia" w:hAnsi="Times New Roman" w:cs="Times New Roman"/>
          <w:sz w:val="28"/>
          <w:szCs w:val="28"/>
          <w:lang w:eastAsia="ru-RU"/>
        </w:rPr>
        <w:t>*детальным*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– научно-учебных и художественных текстов различных функционально-смысловых типов речи.</w:t>
      </w:r>
    </w:p>
    <w:p w14:paraId="4E846747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Владеть различными видами чтения: ознакомительным, поисковым.</w:t>
      </w:r>
    </w:p>
    <w:p w14:paraId="487AEFC0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Устно пересказывать прочитанный или прослушанный текст объёмом не менее  90 слов.</w:t>
      </w:r>
    </w:p>
    <w:p w14:paraId="2F4C743D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 120 слов: устно и письменно формулировать тему и главную мысль текста; формулировать вопросы по опорным словам  по содержанию текста и отвечать на них; подробно и сжато передавать в письменной форме содержание исходного текста (для подробного изложения объём исходного текста должен составлять не менее 90 слов; для сжатого изложения – не менее 100 слов).</w:t>
      </w:r>
    </w:p>
    <w:p w14:paraId="231419AF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Осуществлять выбор языковых средств для создания высказывания в соответствии с целью, темой и коммуникативным замыслом с использованием речевого клише.</w:t>
      </w:r>
    </w:p>
    <w:p w14:paraId="552A1A07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Соблюдать на письме нормы современного русского литературного 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языка, в том числе во время списывания текста объёмом 80-90 слов; словарного диктанта объёмом 10-15 слов; диктанта на основе связного текста объёмом 80-90 слов, составленного с учётом ранее изученных правил правописания (в том числе содержащего изученные в течение первого года обучения орфограммы (не более 12), пунктограммы (не более 2-3) и слова с непровер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яемыми написаниями (не более 5)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; уметь пользоваться разными видами лексических словарей; соблюдать в устной речи и на письме правила речевого этикета.</w:t>
      </w:r>
    </w:p>
    <w:p w14:paraId="4B355503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580B1F18" w14:textId="77777777" w:rsidR="00C87799" w:rsidRPr="005F1B0C" w:rsidRDefault="00C87799" w:rsidP="00C87799">
      <w:pPr>
        <w:spacing w:after="0" w:line="240" w:lineRule="auto"/>
        <w:ind w:left="567" w:firstLine="709"/>
        <w:rPr>
          <w:rFonts w:ascii="Times New Roman" w:eastAsiaTheme="minorEastAsia" w:hAnsi="Times New Roman"/>
          <w:b/>
          <w:sz w:val="28"/>
          <w:lang w:eastAsia="ru-RU"/>
        </w:rPr>
      </w:pPr>
      <w:r w:rsidRPr="005F1B0C">
        <w:rPr>
          <w:rFonts w:ascii="Times New Roman" w:eastAsiaTheme="minorEastAsia" w:hAnsi="Times New Roman"/>
          <w:b/>
          <w:sz w:val="28"/>
          <w:lang w:eastAsia="ru-RU"/>
        </w:rPr>
        <w:t xml:space="preserve">Текст </w:t>
      </w:r>
    </w:p>
    <w:p w14:paraId="3DB4AEBD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Распознавать по смысловой опоре основные признаки текста; членить текст на композиционно-смысловые части (абзацы); распознавать средства связи предложений и частей текста (формы слова, однокоренные слова, синонимы, антонимы, личные местоимения, повтор слова); применять эти знания при создании собственного текста (устного и письменного). </w:t>
      </w:r>
    </w:p>
    <w:p w14:paraId="57A06C63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Проводить смысловой анализ текста с направляющей помощью педагога, его композиционных особенностей, определять количество микротем и абзацев.</w:t>
      </w:r>
    </w:p>
    <w:p w14:paraId="406B091A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Характеризовать текст с использованием алгоритма последовательности действий с точки зрения его соответствия основным признакам (наличие темы, главной мысли, грамматической связи предложений, цельности и относительной законченности); с точки зрения его принадлежности к функ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softHyphen/>
        <w:t>ционально-смысловому типу речи.</w:t>
      </w:r>
    </w:p>
    <w:p w14:paraId="6548FCF0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Использовать знание основных признаков текста, особенностей функционально-смысловых типов речи, функциональных разновидностей языка в практике создания текста (в рамках изученного). Распознавать с использованием опорной схемы.</w:t>
      </w:r>
    </w:p>
    <w:p w14:paraId="3C1C82DE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Применять знание основных признаков текста (повествование) в практике его создания по вопросному плану.</w:t>
      </w:r>
    </w:p>
    <w:p w14:paraId="2CD545E8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Создавать тексты-повествования с опорой на жизненный и читательский опыт по вопросному плану; тексты с опорой на сюжетную картину (в том числе сочинения-миниатюры объёмом 3 и более предложений; сочинения объёмом не менее 60 слов по развёрнутому плану).</w:t>
      </w:r>
    </w:p>
    <w:p w14:paraId="0CE7A529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Восстанавливать деформированный текст; осуществлять корректировку восстановленного текста с опорой на образец.  </w:t>
      </w:r>
    </w:p>
    <w:p w14:paraId="2DB7BB23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pacing w:val="-4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pacing w:val="-4"/>
          <w:sz w:val="28"/>
          <w:szCs w:val="28"/>
          <w:lang w:eastAsia="ru-RU"/>
        </w:rPr>
        <w:t>Владеть умениями информационной переработки прослушанного и прочитанного научно-учебного, художественного и научно-популярного текстов: составлять план (простой) с целью дальнейшего воспроизведения содержания текста в устной и письменной форме; передавать содержание текста;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14:paraId="7C92EBC1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pacing w:val="-3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pacing w:val="-3"/>
          <w:sz w:val="28"/>
          <w:szCs w:val="28"/>
          <w:lang w:eastAsia="ru-RU"/>
        </w:rPr>
        <w:t>Представлять сообщение на заданную тему в виде презентации.</w:t>
      </w:r>
    </w:p>
    <w:p w14:paraId="2B6B343D" w14:textId="77777777" w:rsidR="00C87799" w:rsidRPr="00D52A57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52A57">
        <w:rPr>
          <w:rFonts w:ascii="Times New Roman" w:eastAsiaTheme="minorEastAsia" w:hAnsi="Times New Roman" w:cs="Times New Roman"/>
          <w:sz w:val="28"/>
          <w:szCs w:val="28"/>
          <w:lang w:eastAsia="ru-RU"/>
        </w:rPr>
        <w:t>*Редактировать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информативность).*</w:t>
      </w:r>
    </w:p>
    <w:p w14:paraId="4ABFDC01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</w:pPr>
    </w:p>
    <w:p w14:paraId="3D67F605" w14:textId="77777777" w:rsidR="00C87799" w:rsidRPr="005F1B0C" w:rsidRDefault="00C87799" w:rsidP="00C87799">
      <w:pPr>
        <w:spacing w:after="0" w:line="240" w:lineRule="auto"/>
        <w:ind w:left="567" w:firstLine="709"/>
        <w:rPr>
          <w:rFonts w:ascii="Times New Roman" w:eastAsiaTheme="minorEastAsia" w:hAnsi="Times New Roman"/>
          <w:b/>
          <w:sz w:val="28"/>
          <w:lang w:eastAsia="ru-RU"/>
        </w:rPr>
      </w:pPr>
      <w:r w:rsidRPr="005F1B0C">
        <w:rPr>
          <w:rFonts w:ascii="Times New Roman" w:eastAsiaTheme="minorEastAsia" w:hAnsi="Times New Roman"/>
          <w:b/>
          <w:sz w:val="28"/>
          <w:lang w:eastAsia="ru-RU"/>
        </w:rPr>
        <w:t>Функциональные разновидности языка</w:t>
      </w:r>
    </w:p>
    <w:p w14:paraId="5855E79F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Иметь общее представление об особенностях разговорной речи, функциональных стилей, языка художественной литературы.</w:t>
      </w:r>
    </w:p>
    <w:p w14:paraId="72A39560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</w:pPr>
    </w:p>
    <w:p w14:paraId="08A6832F" w14:textId="77777777" w:rsidR="00C87799" w:rsidRPr="005F1B0C" w:rsidRDefault="00C87799" w:rsidP="00C87799">
      <w:pPr>
        <w:spacing w:after="0" w:line="240" w:lineRule="auto"/>
        <w:ind w:left="567" w:firstLine="709"/>
        <w:rPr>
          <w:rFonts w:ascii="Times New Roman" w:eastAsiaTheme="minorEastAsia" w:hAnsi="Times New Roman"/>
          <w:b/>
          <w:caps/>
          <w:sz w:val="28"/>
          <w:lang w:eastAsia="ru-RU"/>
        </w:rPr>
      </w:pPr>
      <w:r w:rsidRPr="005F1B0C">
        <w:rPr>
          <w:rFonts w:ascii="Times New Roman" w:eastAsiaTheme="minorEastAsia" w:hAnsi="Times New Roman"/>
          <w:b/>
          <w:caps/>
          <w:sz w:val="28"/>
          <w:lang w:eastAsia="ru-RU"/>
        </w:rPr>
        <w:t>Система языка</w:t>
      </w:r>
    </w:p>
    <w:p w14:paraId="77034690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Фонетика. Графика. Орфоэпия</w:t>
      </w:r>
    </w:p>
    <w:p w14:paraId="53B6EDC2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Характеризовать звуки с использованием визуальной опоры; понимать различие между звуком и буквой, характеризовать систему звуков.</w:t>
      </w:r>
    </w:p>
    <w:p w14:paraId="2BCC179A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Проводить фонетический разбор слова по алгоритму.</w:t>
      </w:r>
    </w:p>
    <w:p w14:paraId="4FB2268B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Использовать знания по фонетике, графике и орфоэпии в практике произношения и правописания слов.</w:t>
      </w:r>
    </w:p>
    <w:p w14:paraId="007D73CC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Орфография</w:t>
      </w:r>
    </w:p>
    <w:p w14:paraId="67D00FA8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Оперировать понятием «орфограмма» и различать буквенные и небуквенные орфограммы при проведении орфографического анализа слова.</w:t>
      </w:r>
    </w:p>
    <w:p w14:paraId="33F582DD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Распознавать изученные орфограммы.</w:t>
      </w:r>
    </w:p>
    <w:p w14:paraId="6CAA2DA0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Применять знания по орфографии в практике правописания (в том числе применять знание о правописании разделительных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ъ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ь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).</w:t>
      </w:r>
    </w:p>
    <w:p w14:paraId="57A54F0E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Лексикология</w:t>
      </w:r>
    </w:p>
    <w:p w14:paraId="7BD6B6B5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Объяснять лексическое значение слова разными способами (подбор однокоренных слов; подбор синонимов и антонимов; определение значения слова по контексту, с помощью толкового словаря).</w:t>
      </w:r>
    </w:p>
    <w:p w14:paraId="772C29CC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Распознавать однозначные и многозначные слова, различать прямое и переносное значения слова.</w:t>
      </w:r>
    </w:p>
    <w:p w14:paraId="744C749D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Распознавать синонимы, антонимы, омонимы; различать многозначные слова и омонимы; уметь правильно употреблять слова-паронимы.</w:t>
      </w:r>
    </w:p>
    <w:p w14:paraId="34228E77" w14:textId="77777777" w:rsidR="00C87799" w:rsidRPr="00D52A57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52A57">
        <w:rPr>
          <w:rFonts w:ascii="Times New Roman" w:eastAsiaTheme="minorEastAsia" w:hAnsi="Times New Roman" w:cs="Times New Roman"/>
          <w:sz w:val="28"/>
          <w:szCs w:val="28"/>
          <w:lang w:eastAsia="ru-RU"/>
        </w:rPr>
        <w:t>*Характеризовать тематические группы слов, родовые и видовые понятия.*</w:t>
      </w:r>
    </w:p>
    <w:p w14:paraId="2CC04692" w14:textId="77777777" w:rsidR="00C87799" w:rsidRPr="00D52A57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52A57">
        <w:rPr>
          <w:rFonts w:ascii="Times New Roman" w:eastAsiaTheme="minorEastAsia" w:hAnsi="Times New Roman" w:cs="Times New Roman"/>
          <w:sz w:val="28"/>
          <w:szCs w:val="28"/>
          <w:lang w:eastAsia="ru-RU"/>
        </w:rPr>
        <w:t>*Проводить лексический анализ слов (в рамках изученного).*</w:t>
      </w:r>
    </w:p>
    <w:p w14:paraId="6760129F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Уметь пользоваться лексическими словарями (толковым словарём, словарями синонимов, антонимов, омонимов, паро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softHyphen/>
        <w:t>нимов).</w:t>
      </w:r>
    </w:p>
    <w:p w14:paraId="6BB757D1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Морфемика. Орфография</w:t>
      </w:r>
    </w:p>
    <w:p w14:paraId="73B0E901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Характеризовать морфему как минимальную значимую единицу языка.</w:t>
      </w:r>
    </w:p>
    <w:p w14:paraId="64E7C3C5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Распознавать морфемы в слове (корень, приставку, суффикс, окончание), выделять основу слова.</w:t>
      </w:r>
    </w:p>
    <w:p w14:paraId="2A4E58E0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Проводить морфемный разбор слов по алгоритму.</w:t>
      </w:r>
    </w:p>
    <w:p w14:paraId="1AB449F7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Применять знания по морфемике при выполнении языкового анализа различных видов (при решении практико-ориентированных учебных задач) и в практике правописания неизменяемых приставок и приставок на -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з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(-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с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);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ы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—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и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после приставок; корней с безударными проверяемыми, непроверяемыми, чередующимися гласными (в рамках изученного); корней с проверяемыми, непроверяемыми, непроизносимыми согласными (в рамках изученного);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ё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—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о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после шипящих в корне слова;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ы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—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и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после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ц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</w:t>
      </w:r>
    </w:p>
    <w:p w14:paraId="1186523D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*</w:t>
      </w:r>
      <w:r w:rsidRPr="00D52A57">
        <w:rPr>
          <w:rFonts w:ascii="Times New Roman" w:eastAsiaTheme="minorEastAsia" w:hAnsi="Times New Roman" w:cs="Times New Roman"/>
          <w:sz w:val="28"/>
          <w:szCs w:val="28"/>
          <w:lang w:eastAsia="ru-RU"/>
        </w:rPr>
        <w:t>Уместно использовать слова с суффиксами оценки в собственной речи.*</w:t>
      </w:r>
    </w:p>
    <w:p w14:paraId="690DA8E7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</w:pPr>
    </w:p>
    <w:p w14:paraId="4C158F57" w14:textId="77777777" w:rsidR="00C87799" w:rsidRPr="005F1B0C" w:rsidRDefault="00C87799" w:rsidP="00C87799">
      <w:pPr>
        <w:spacing w:after="0" w:line="240" w:lineRule="auto"/>
        <w:ind w:left="567" w:firstLine="709"/>
        <w:rPr>
          <w:rFonts w:ascii="Times New Roman" w:eastAsiaTheme="minorEastAsia" w:hAnsi="Times New Roman"/>
          <w:b/>
          <w:sz w:val="28"/>
          <w:lang w:eastAsia="ru-RU"/>
        </w:rPr>
      </w:pPr>
      <w:r w:rsidRPr="005F1B0C">
        <w:rPr>
          <w:rFonts w:ascii="Times New Roman" w:eastAsiaTheme="minorEastAsia" w:hAnsi="Times New Roman"/>
          <w:b/>
          <w:sz w:val="28"/>
          <w:lang w:eastAsia="ru-RU"/>
        </w:rPr>
        <w:lastRenderedPageBreak/>
        <w:t>Морфология. Культура речи. Орфография</w:t>
      </w:r>
    </w:p>
    <w:p w14:paraId="7228EC3F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Применять знания о частях речи как лексико-грамматических разрядах слов, о грамматическом значении слова, о системе частей речи в русском языке для решения практико-ориентированных учебных задач.</w:t>
      </w:r>
    </w:p>
    <w:p w14:paraId="26FC1F74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Распознавать имена существительные, имена прилагательные, глаголы. </w:t>
      </w:r>
    </w:p>
    <w:p w14:paraId="314F74A4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Проводить морфологический разбор по алгоритму имён существительных, частичный морфологический разбор по алгоритму имён прилагательных, глаголов. </w:t>
      </w:r>
    </w:p>
    <w:p w14:paraId="503A86B4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Применять знания по морфологии при выполнении языкового анализа различных видов (при решении практико-ориентированных учебных задач) и в речевой практике.</w:t>
      </w:r>
    </w:p>
    <w:p w14:paraId="704E7A09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Имя существительное</w:t>
      </w:r>
    </w:p>
    <w:p w14:paraId="0DAC9286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Определять общее грамматическое значение, морфологические признаки и синтаксические функции имени существительного по смысловой опоре; объяснять его роль в речи. </w:t>
      </w:r>
    </w:p>
    <w:p w14:paraId="307DDDD8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Определять лексико-грамматические разряды имён существительных по смысловой опоре. </w:t>
      </w:r>
    </w:p>
    <w:p w14:paraId="67B48607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Различать типы склонения имён существительных, выявлять разносклоняемые и несклоняемые имена существительные после совместного анализа.</w:t>
      </w:r>
    </w:p>
    <w:p w14:paraId="13869D3A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Проводить морфологический разбор по алгоритму имён существительных.</w:t>
      </w:r>
    </w:p>
    <w:p w14:paraId="2E4A7604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Соблюдать нормы словоизменения, произношения имён существительных, постановки в них ударения (в рамках изученного), употребления несклоняемых имён существительных. </w:t>
      </w:r>
    </w:p>
    <w:p w14:paraId="799E36EA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Соблюдать нормы правописания имён существительных: безударных окончаний;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о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—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е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(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ё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) после шипящих и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ц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суффиксах и окончаниях; суффиксов </w:t>
      </w:r>
      <w:r w:rsidRPr="005F1B0C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-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чик</w:t>
      </w:r>
      <w:r w:rsidRPr="005F1B0C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-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— </w:t>
      </w:r>
      <w:r w:rsidRPr="005F1B0C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-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щик</w:t>
      </w:r>
      <w:r w:rsidRPr="005F1B0C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-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r w:rsidRPr="005F1B0C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-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ек</w:t>
      </w:r>
      <w:r w:rsidRPr="005F1B0C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-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— </w:t>
      </w:r>
      <w:r w:rsidRPr="005F1B0C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-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ик</w:t>
      </w:r>
      <w:r w:rsidRPr="005F1B0C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- (-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чик</w:t>
      </w:r>
      <w:r w:rsidRPr="005F1B0C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-);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корней </w:t>
      </w:r>
      <w:r w:rsidRPr="005F1B0C">
        <w:rPr>
          <w:rFonts w:ascii="Times New Roman" w:eastAsiaTheme="minorEastAsia" w:hAnsi="Times New Roman" w:cs="Times New Roman"/>
          <w:spacing w:val="-5"/>
          <w:sz w:val="28"/>
          <w:szCs w:val="28"/>
          <w:lang w:eastAsia="ru-RU"/>
        </w:rPr>
        <w:t xml:space="preserve">с чередованием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pacing w:val="-5"/>
          <w:sz w:val="28"/>
          <w:szCs w:val="28"/>
          <w:lang w:eastAsia="ru-RU"/>
        </w:rPr>
        <w:t>а </w:t>
      </w:r>
      <w:r w:rsidRPr="005F1B0C">
        <w:rPr>
          <w:rFonts w:ascii="Times New Roman" w:eastAsiaTheme="minorEastAsia" w:hAnsi="Times New Roman" w:cs="Times New Roman"/>
          <w:spacing w:val="-5"/>
          <w:sz w:val="28"/>
          <w:szCs w:val="28"/>
          <w:lang w:eastAsia="ru-RU"/>
        </w:rPr>
        <w:t>//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pacing w:val="-5"/>
          <w:sz w:val="28"/>
          <w:szCs w:val="28"/>
          <w:lang w:eastAsia="ru-RU"/>
        </w:rPr>
        <w:t> о</w:t>
      </w:r>
      <w:r w:rsidRPr="005F1B0C">
        <w:rPr>
          <w:rFonts w:ascii="Times New Roman" w:eastAsiaTheme="minorEastAsia" w:hAnsi="Times New Roman" w:cs="Times New Roman"/>
          <w:spacing w:val="-5"/>
          <w:sz w:val="28"/>
          <w:szCs w:val="28"/>
          <w:lang w:eastAsia="ru-RU"/>
        </w:rPr>
        <w:t xml:space="preserve">: </w:t>
      </w:r>
      <w:r w:rsidRPr="005F1B0C">
        <w:rPr>
          <w:rFonts w:ascii="Times New Roman" w:eastAsiaTheme="minorEastAsia" w:hAnsi="Times New Roman" w:cs="Times New Roman"/>
          <w:b/>
          <w:bCs/>
          <w:spacing w:val="-5"/>
          <w:sz w:val="28"/>
          <w:szCs w:val="28"/>
          <w:lang w:eastAsia="ru-RU"/>
        </w:rPr>
        <w:t>-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pacing w:val="-5"/>
          <w:sz w:val="28"/>
          <w:szCs w:val="28"/>
          <w:lang w:eastAsia="ru-RU"/>
        </w:rPr>
        <w:t>лаг</w:t>
      </w:r>
      <w:r w:rsidRPr="005F1B0C">
        <w:rPr>
          <w:rFonts w:ascii="Times New Roman" w:eastAsiaTheme="minorEastAsia" w:hAnsi="Times New Roman" w:cs="Times New Roman"/>
          <w:b/>
          <w:bCs/>
          <w:spacing w:val="-5"/>
          <w:sz w:val="28"/>
          <w:szCs w:val="28"/>
          <w:lang w:eastAsia="ru-RU"/>
        </w:rPr>
        <w:t>-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pacing w:val="-5"/>
          <w:sz w:val="28"/>
          <w:szCs w:val="28"/>
          <w:lang w:eastAsia="ru-RU"/>
        </w:rPr>
        <w:t xml:space="preserve"> </w:t>
      </w:r>
      <w:r w:rsidRPr="005F1B0C">
        <w:rPr>
          <w:rFonts w:ascii="Times New Roman" w:eastAsiaTheme="minorEastAsia" w:hAnsi="Times New Roman" w:cs="Times New Roman"/>
          <w:spacing w:val="-5"/>
          <w:sz w:val="28"/>
          <w:szCs w:val="28"/>
          <w:lang w:eastAsia="ru-RU"/>
        </w:rPr>
        <w:t>—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pacing w:val="-5"/>
          <w:sz w:val="28"/>
          <w:szCs w:val="28"/>
          <w:lang w:eastAsia="ru-RU"/>
        </w:rPr>
        <w:t xml:space="preserve"> </w:t>
      </w:r>
      <w:r w:rsidRPr="005F1B0C">
        <w:rPr>
          <w:rFonts w:ascii="Times New Roman" w:eastAsiaTheme="minorEastAsia" w:hAnsi="Times New Roman" w:cs="Times New Roman"/>
          <w:b/>
          <w:bCs/>
          <w:spacing w:val="-5"/>
          <w:sz w:val="28"/>
          <w:szCs w:val="28"/>
          <w:lang w:eastAsia="ru-RU"/>
        </w:rPr>
        <w:t>-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pacing w:val="-5"/>
          <w:sz w:val="28"/>
          <w:szCs w:val="28"/>
          <w:lang w:eastAsia="ru-RU"/>
        </w:rPr>
        <w:t>лож</w:t>
      </w:r>
      <w:r w:rsidRPr="005F1B0C">
        <w:rPr>
          <w:rFonts w:ascii="Times New Roman" w:eastAsiaTheme="minorEastAsia" w:hAnsi="Times New Roman" w:cs="Times New Roman"/>
          <w:spacing w:val="-5"/>
          <w:sz w:val="28"/>
          <w:szCs w:val="28"/>
          <w:lang w:eastAsia="ru-RU"/>
        </w:rPr>
        <w:t xml:space="preserve">; </w:t>
      </w:r>
      <w:r w:rsidRPr="005F1B0C">
        <w:rPr>
          <w:rFonts w:ascii="Times New Roman" w:eastAsiaTheme="minorEastAsia" w:hAnsi="Times New Roman" w:cs="Times New Roman"/>
          <w:b/>
          <w:bCs/>
          <w:spacing w:val="-5"/>
          <w:sz w:val="28"/>
          <w:szCs w:val="28"/>
          <w:lang w:eastAsia="ru-RU"/>
        </w:rPr>
        <w:t>-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pacing w:val="-5"/>
          <w:sz w:val="28"/>
          <w:szCs w:val="28"/>
          <w:lang w:eastAsia="ru-RU"/>
        </w:rPr>
        <w:t>раст</w:t>
      </w:r>
      <w:r w:rsidRPr="005F1B0C">
        <w:rPr>
          <w:rFonts w:ascii="Times New Roman" w:eastAsiaTheme="minorEastAsia" w:hAnsi="Times New Roman" w:cs="Times New Roman"/>
          <w:b/>
          <w:bCs/>
          <w:spacing w:val="-5"/>
          <w:sz w:val="28"/>
          <w:szCs w:val="28"/>
          <w:lang w:eastAsia="ru-RU"/>
        </w:rPr>
        <w:t>-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pacing w:val="-5"/>
          <w:sz w:val="28"/>
          <w:szCs w:val="28"/>
          <w:lang w:eastAsia="ru-RU"/>
        </w:rPr>
        <w:t xml:space="preserve"> </w:t>
      </w:r>
      <w:r w:rsidRPr="005F1B0C">
        <w:rPr>
          <w:rFonts w:ascii="Times New Roman" w:eastAsiaTheme="minorEastAsia" w:hAnsi="Times New Roman" w:cs="Times New Roman"/>
          <w:spacing w:val="-5"/>
          <w:sz w:val="28"/>
          <w:szCs w:val="28"/>
          <w:lang w:eastAsia="ru-RU"/>
        </w:rPr>
        <w:t>—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pacing w:val="-5"/>
          <w:sz w:val="28"/>
          <w:szCs w:val="28"/>
          <w:lang w:eastAsia="ru-RU"/>
        </w:rPr>
        <w:t xml:space="preserve"> </w:t>
      </w:r>
      <w:r w:rsidRPr="005F1B0C">
        <w:rPr>
          <w:rFonts w:ascii="Times New Roman" w:eastAsiaTheme="minorEastAsia" w:hAnsi="Times New Roman" w:cs="Times New Roman"/>
          <w:b/>
          <w:bCs/>
          <w:spacing w:val="-5"/>
          <w:sz w:val="28"/>
          <w:szCs w:val="28"/>
          <w:lang w:eastAsia="ru-RU"/>
        </w:rPr>
        <w:t>-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pacing w:val="-5"/>
          <w:sz w:val="28"/>
          <w:szCs w:val="28"/>
          <w:lang w:eastAsia="ru-RU"/>
        </w:rPr>
        <w:t>ращ</w:t>
      </w:r>
      <w:r w:rsidRPr="005F1B0C">
        <w:rPr>
          <w:rFonts w:ascii="Times New Roman" w:eastAsiaTheme="minorEastAsia" w:hAnsi="Times New Roman" w:cs="Times New Roman"/>
          <w:b/>
          <w:bCs/>
          <w:spacing w:val="-5"/>
          <w:sz w:val="28"/>
          <w:szCs w:val="28"/>
          <w:lang w:eastAsia="ru-RU"/>
        </w:rPr>
        <w:t>-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pacing w:val="-5"/>
          <w:sz w:val="28"/>
          <w:szCs w:val="28"/>
          <w:lang w:eastAsia="ru-RU"/>
        </w:rPr>
        <w:t xml:space="preserve"> </w:t>
      </w:r>
      <w:r w:rsidRPr="005F1B0C">
        <w:rPr>
          <w:rFonts w:ascii="Times New Roman" w:eastAsiaTheme="minorEastAsia" w:hAnsi="Times New Roman" w:cs="Times New Roman"/>
          <w:spacing w:val="-5"/>
          <w:sz w:val="28"/>
          <w:szCs w:val="28"/>
          <w:lang w:eastAsia="ru-RU"/>
        </w:rPr>
        <w:t>—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pacing w:val="-5"/>
          <w:sz w:val="28"/>
          <w:szCs w:val="28"/>
          <w:lang w:eastAsia="ru-RU"/>
        </w:rPr>
        <w:t xml:space="preserve"> </w:t>
      </w:r>
      <w:r w:rsidRPr="005F1B0C">
        <w:rPr>
          <w:rFonts w:ascii="Times New Roman" w:eastAsiaTheme="minorEastAsia" w:hAnsi="Times New Roman" w:cs="Times New Roman"/>
          <w:b/>
          <w:bCs/>
          <w:spacing w:val="-5"/>
          <w:sz w:val="28"/>
          <w:szCs w:val="28"/>
          <w:lang w:eastAsia="ru-RU"/>
        </w:rPr>
        <w:t>-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pacing w:val="-5"/>
          <w:sz w:val="28"/>
          <w:szCs w:val="28"/>
          <w:lang w:eastAsia="ru-RU"/>
        </w:rPr>
        <w:t>рос</w:t>
      </w:r>
      <w:r w:rsidRPr="005F1B0C">
        <w:rPr>
          <w:rFonts w:ascii="Times New Roman" w:eastAsiaTheme="minorEastAsia" w:hAnsi="Times New Roman" w:cs="Times New Roman"/>
          <w:b/>
          <w:bCs/>
          <w:spacing w:val="-5"/>
          <w:sz w:val="28"/>
          <w:szCs w:val="28"/>
          <w:lang w:eastAsia="ru-RU"/>
        </w:rPr>
        <w:t>-</w:t>
      </w:r>
      <w:r w:rsidRPr="005F1B0C">
        <w:rPr>
          <w:rFonts w:ascii="Times New Roman" w:eastAsiaTheme="minorEastAsia" w:hAnsi="Times New Roman" w:cs="Times New Roman"/>
          <w:spacing w:val="-5"/>
          <w:sz w:val="28"/>
          <w:szCs w:val="28"/>
          <w:lang w:eastAsia="ru-RU"/>
        </w:rPr>
        <w:t xml:space="preserve">; </w:t>
      </w:r>
      <w:r w:rsidRPr="005F1B0C">
        <w:rPr>
          <w:rFonts w:ascii="Times New Roman" w:eastAsiaTheme="minorEastAsia" w:hAnsi="Times New Roman" w:cs="Times New Roman"/>
          <w:b/>
          <w:bCs/>
          <w:spacing w:val="-2"/>
          <w:sz w:val="28"/>
          <w:szCs w:val="28"/>
          <w:lang w:eastAsia="ru-RU"/>
        </w:rPr>
        <w:t>-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pacing w:val="-2"/>
          <w:sz w:val="28"/>
          <w:szCs w:val="28"/>
          <w:lang w:eastAsia="ru-RU"/>
        </w:rPr>
        <w:t>гар</w:t>
      </w:r>
      <w:r w:rsidRPr="005F1B0C">
        <w:rPr>
          <w:rFonts w:ascii="Times New Roman" w:eastAsiaTheme="minorEastAsia" w:hAnsi="Times New Roman" w:cs="Times New Roman"/>
          <w:b/>
          <w:bCs/>
          <w:spacing w:val="-2"/>
          <w:sz w:val="28"/>
          <w:szCs w:val="28"/>
          <w:lang w:eastAsia="ru-RU"/>
        </w:rPr>
        <w:t>-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pacing w:val="-5"/>
          <w:sz w:val="28"/>
          <w:szCs w:val="28"/>
          <w:lang w:eastAsia="ru-RU"/>
        </w:rPr>
        <w:t xml:space="preserve"> </w:t>
      </w:r>
      <w:r w:rsidRPr="005F1B0C">
        <w:rPr>
          <w:rFonts w:ascii="Times New Roman" w:eastAsiaTheme="minorEastAsia" w:hAnsi="Times New Roman" w:cs="Times New Roman"/>
          <w:spacing w:val="-5"/>
          <w:sz w:val="28"/>
          <w:szCs w:val="28"/>
          <w:lang w:eastAsia="ru-RU"/>
        </w:rPr>
        <w:t>—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pacing w:val="-5"/>
          <w:sz w:val="28"/>
          <w:szCs w:val="28"/>
          <w:lang w:eastAsia="ru-RU"/>
        </w:rPr>
        <w:t xml:space="preserve"> </w:t>
      </w:r>
      <w:r w:rsidRPr="005F1B0C">
        <w:rPr>
          <w:rFonts w:ascii="Times New Roman" w:eastAsiaTheme="minorEastAsia" w:hAnsi="Times New Roman" w:cs="Times New Roman"/>
          <w:b/>
          <w:bCs/>
          <w:spacing w:val="-2"/>
          <w:sz w:val="28"/>
          <w:szCs w:val="28"/>
          <w:lang w:eastAsia="ru-RU"/>
        </w:rPr>
        <w:t>-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pacing w:val="-2"/>
          <w:sz w:val="28"/>
          <w:szCs w:val="28"/>
          <w:lang w:eastAsia="ru-RU"/>
        </w:rPr>
        <w:t>гор</w:t>
      </w:r>
      <w:r w:rsidRPr="005F1B0C">
        <w:rPr>
          <w:rFonts w:ascii="Times New Roman" w:eastAsiaTheme="minorEastAsia" w:hAnsi="Times New Roman" w:cs="Times New Roman"/>
          <w:b/>
          <w:bCs/>
          <w:spacing w:val="-2"/>
          <w:sz w:val="28"/>
          <w:szCs w:val="28"/>
          <w:lang w:eastAsia="ru-RU"/>
        </w:rPr>
        <w:t>-</w:t>
      </w:r>
      <w:r w:rsidRPr="005F1B0C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 xml:space="preserve">, </w:t>
      </w:r>
      <w:r w:rsidRPr="005F1B0C">
        <w:rPr>
          <w:rFonts w:ascii="Times New Roman" w:eastAsiaTheme="minorEastAsia" w:hAnsi="Times New Roman" w:cs="Times New Roman"/>
          <w:b/>
          <w:bCs/>
          <w:spacing w:val="-2"/>
          <w:sz w:val="28"/>
          <w:szCs w:val="28"/>
          <w:lang w:eastAsia="ru-RU"/>
        </w:rPr>
        <w:t>-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pacing w:val="-2"/>
          <w:sz w:val="28"/>
          <w:szCs w:val="28"/>
          <w:lang w:eastAsia="ru-RU"/>
        </w:rPr>
        <w:t>зар</w:t>
      </w:r>
      <w:r w:rsidRPr="005F1B0C">
        <w:rPr>
          <w:rFonts w:ascii="Times New Roman" w:eastAsiaTheme="minorEastAsia" w:hAnsi="Times New Roman" w:cs="Times New Roman"/>
          <w:b/>
          <w:bCs/>
          <w:spacing w:val="-2"/>
          <w:sz w:val="28"/>
          <w:szCs w:val="28"/>
          <w:lang w:eastAsia="ru-RU"/>
        </w:rPr>
        <w:t>-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pacing w:val="-5"/>
          <w:sz w:val="28"/>
          <w:szCs w:val="28"/>
          <w:lang w:eastAsia="ru-RU"/>
        </w:rPr>
        <w:t xml:space="preserve"> </w:t>
      </w:r>
      <w:r w:rsidRPr="005F1B0C">
        <w:rPr>
          <w:rFonts w:ascii="Times New Roman" w:eastAsiaTheme="minorEastAsia" w:hAnsi="Times New Roman" w:cs="Times New Roman"/>
          <w:spacing w:val="-5"/>
          <w:sz w:val="28"/>
          <w:szCs w:val="28"/>
          <w:lang w:eastAsia="ru-RU"/>
        </w:rPr>
        <w:t>—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pacing w:val="-5"/>
          <w:sz w:val="28"/>
          <w:szCs w:val="28"/>
          <w:lang w:eastAsia="ru-RU"/>
        </w:rPr>
        <w:t xml:space="preserve"> </w:t>
      </w:r>
      <w:r w:rsidRPr="005F1B0C">
        <w:rPr>
          <w:rFonts w:ascii="Times New Roman" w:eastAsiaTheme="minorEastAsia" w:hAnsi="Times New Roman" w:cs="Times New Roman"/>
          <w:b/>
          <w:bCs/>
          <w:spacing w:val="-2"/>
          <w:sz w:val="28"/>
          <w:szCs w:val="28"/>
          <w:lang w:eastAsia="ru-RU"/>
        </w:rPr>
        <w:t>-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pacing w:val="-2"/>
          <w:sz w:val="28"/>
          <w:szCs w:val="28"/>
          <w:lang w:eastAsia="ru-RU"/>
        </w:rPr>
        <w:t>зор</w:t>
      </w:r>
      <w:r w:rsidRPr="005F1B0C">
        <w:rPr>
          <w:rFonts w:ascii="Times New Roman" w:eastAsiaTheme="minorEastAsia" w:hAnsi="Times New Roman" w:cs="Times New Roman"/>
          <w:b/>
          <w:bCs/>
          <w:spacing w:val="-2"/>
          <w:sz w:val="28"/>
          <w:szCs w:val="28"/>
          <w:lang w:eastAsia="ru-RU"/>
        </w:rPr>
        <w:t>-</w:t>
      </w:r>
      <w:r w:rsidRPr="005F1B0C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 xml:space="preserve">;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pacing w:val="-2"/>
          <w:sz w:val="28"/>
          <w:szCs w:val="28"/>
          <w:lang w:eastAsia="ru-RU"/>
        </w:rPr>
        <w:t>-клан-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pacing w:val="-5"/>
          <w:sz w:val="28"/>
          <w:szCs w:val="28"/>
          <w:lang w:eastAsia="ru-RU"/>
        </w:rPr>
        <w:t xml:space="preserve"> </w:t>
      </w:r>
      <w:r w:rsidRPr="005F1B0C">
        <w:rPr>
          <w:rFonts w:ascii="Times New Roman" w:eastAsiaTheme="minorEastAsia" w:hAnsi="Times New Roman" w:cs="Times New Roman"/>
          <w:spacing w:val="-5"/>
          <w:sz w:val="28"/>
          <w:szCs w:val="28"/>
          <w:lang w:eastAsia="ru-RU"/>
        </w:rPr>
        <w:t xml:space="preserve">—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pacing w:val="-2"/>
          <w:sz w:val="28"/>
          <w:szCs w:val="28"/>
          <w:lang w:eastAsia="ru-RU"/>
        </w:rPr>
        <w:t>-клон-</w:t>
      </w:r>
      <w:r w:rsidRPr="005F1B0C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 xml:space="preserve">,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pacing w:val="-2"/>
          <w:sz w:val="28"/>
          <w:szCs w:val="28"/>
          <w:lang w:eastAsia="ru-RU"/>
        </w:rPr>
        <w:t>-скак-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pacing w:val="-5"/>
          <w:sz w:val="28"/>
          <w:szCs w:val="28"/>
          <w:lang w:eastAsia="ru-RU"/>
        </w:rPr>
        <w:t xml:space="preserve"> </w:t>
      </w:r>
      <w:r w:rsidRPr="005F1B0C">
        <w:rPr>
          <w:rFonts w:ascii="Times New Roman" w:eastAsiaTheme="minorEastAsia" w:hAnsi="Times New Roman" w:cs="Times New Roman"/>
          <w:spacing w:val="-5"/>
          <w:sz w:val="28"/>
          <w:szCs w:val="28"/>
          <w:lang w:eastAsia="ru-RU"/>
        </w:rPr>
        <w:t>—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pacing w:val="-5"/>
          <w:sz w:val="28"/>
          <w:szCs w:val="28"/>
          <w:lang w:eastAsia="ru-RU"/>
        </w:rPr>
        <w:t xml:space="preserve">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pacing w:val="-2"/>
          <w:sz w:val="28"/>
          <w:szCs w:val="28"/>
          <w:lang w:eastAsia="ru-RU"/>
        </w:rPr>
        <w:t>-скоч-</w:t>
      </w:r>
      <w:r w:rsidRPr="005F1B0C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 xml:space="preserve">; употребления/неупотребления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pacing w:val="-2"/>
          <w:sz w:val="28"/>
          <w:szCs w:val="28"/>
          <w:lang w:eastAsia="ru-RU"/>
        </w:rPr>
        <w:t xml:space="preserve">ь 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на конце имён существительных после шипящих; слитное и раздельное написание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не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 именами существительными; правописание собственных имён существительных.</w:t>
      </w:r>
    </w:p>
    <w:p w14:paraId="45ADA971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Имя прилагательное</w:t>
      </w:r>
    </w:p>
    <w:p w14:paraId="324A2666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Определять общее грамматическое значение, морфологические признаки и синтаксические функции имени прилагательного по смысловой опоре; объяснять его роль в речи; различать полную и краткую формы имён прилагательных. </w:t>
      </w:r>
    </w:p>
    <w:p w14:paraId="61AFE26E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Проводить частичный морфологический разбор по алгоритму имён прилагательных (в рамках изученного).</w:t>
      </w:r>
    </w:p>
    <w:p w14:paraId="338E8BD3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Соблюдать нормы словоизменения, произношения имён прилагательных, постановки в них ударения (в рамках изученного).</w:t>
      </w:r>
    </w:p>
    <w:p w14:paraId="7E96ECC6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Соблюдать нормы правописания имён прилагательных: безударных окончаний;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о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—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е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после шипящих и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ц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суффиксах и окончаниях; кратких форм имён прилагательных с основой на шипящие; нормы слитного и раздельного написания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не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 именами прилагательными.</w:t>
      </w:r>
    </w:p>
    <w:p w14:paraId="7F0660EF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Глагол</w:t>
      </w:r>
    </w:p>
    <w:p w14:paraId="32C1BE84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 xml:space="preserve">Определять общее грамматическое значение, морфологические признаки и синтаксические функции глагола по смысловой опоре; объяснять его роль в словосочетании и предложении, а также в речи. </w:t>
      </w:r>
    </w:p>
    <w:p w14:paraId="4DB69403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Различать глаголы совершенного и несовершенного вида,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Pr="00D52A57">
        <w:rPr>
          <w:rFonts w:ascii="Times New Roman" w:eastAsiaTheme="minorEastAsia" w:hAnsi="Times New Roman" w:cs="Times New Roman"/>
          <w:sz w:val="28"/>
          <w:szCs w:val="28"/>
          <w:lang w:eastAsia="ru-RU"/>
        </w:rPr>
        <w:t>возвратные и невозвратные</w:t>
      </w:r>
      <w:r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*</w:t>
      </w:r>
      <w:r w:rsidRPr="005F1B0C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.</w:t>
      </w:r>
    </w:p>
    <w:p w14:paraId="70590A8F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Называть грамматические свойства инфинитива (неопределённой формы) глагола, выделять его основу; выделять основу настоящего (будущего простого) времени глагола.</w:t>
      </w:r>
    </w:p>
    <w:p w14:paraId="22F6F721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Определять спряжение глагола, уметь спрягать глаголы.</w:t>
      </w:r>
    </w:p>
    <w:p w14:paraId="7773651B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Проводить частичный морфологический разбор по алгоритму глаголов (в рамках изученного). </w:t>
      </w:r>
    </w:p>
    <w:p w14:paraId="20FABEE3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Соблюдать нормы словоизменения глаголов, постановки ударения в глагольных формах (в рамках изученного).</w:t>
      </w:r>
    </w:p>
    <w:p w14:paraId="4E79CA87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Соблюдать нормы правописания глаголов: корней с чередованием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е</w:t>
      </w:r>
      <w:r w:rsidRPr="005F1B0C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//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и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;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 xml:space="preserve">ь 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 глаголах во 2-м лице единственного числа;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-тся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-ться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глаголах; суффиксов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-ова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-</w:t>
      </w:r>
      <w:r w:rsidRPr="005F1B0C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— -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ева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-,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-ыва-</w:t>
      </w:r>
      <w:r w:rsidRPr="005F1B0C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—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-ива-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; личных окончаний глагола, гласной перед суффиксом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-л-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формах прошедшего времени глагола; слитного и раздельного написания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не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 глаголами.</w:t>
      </w:r>
    </w:p>
    <w:p w14:paraId="315B827F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1EAA19BB" w14:textId="77777777" w:rsidR="00C87799" w:rsidRPr="005F1B0C" w:rsidRDefault="00C87799" w:rsidP="00C87799">
      <w:pPr>
        <w:spacing w:after="0" w:line="240" w:lineRule="auto"/>
        <w:ind w:left="567" w:firstLine="709"/>
        <w:rPr>
          <w:rFonts w:ascii="Times New Roman" w:eastAsiaTheme="minorEastAsia" w:hAnsi="Times New Roman"/>
          <w:b/>
          <w:sz w:val="28"/>
          <w:lang w:eastAsia="ru-RU"/>
        </w:rPr>
      </w:pPr>
      <w:r w:rsidRPr="005F1B0C">
        <w:rPr>
          <w:rFonts w:ascii="Times New Roman" w:eastAsiaTheme="minorEastAsia" w:hAnsi="Times New Roman"/>
          <w:b/>
          <w:sz w:val="28"/>
          <w:lang w:eastAsia="ru-RU"/>
        </w:rPr>
        <w:t>Синтаксис. Культура речи. Пунктуация</w:t>
      </w:r>
    </w:p>
    <w:p w14:paraId="7EA9DB5E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 xml:space="preserve">Распознавать единицы синтаксиса (словосочетание и предложение); проводить синтаксический 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разбор </w:t>
      </w:r>
      <w:r w:rsidRPr="005F1B0C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 xml:space="preserve">словосочетаний и простых предложений; </w:t>
      </w:r>
      <w:r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*</w:t>
      </w:r>
      <w:r w:rsidRPr="00D52A57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проводить пунктуационный анализ простых осложнённых и сложных предложений (в рамках изученного)*;</w:t>
      </w:r>
      <w:r w:rsidRPr="005F1B0C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 xml:space="preserve"> применять знания по синтаксису и пунктуации при выполнении языкового анализа различных видов и в речевой практике.</w:t>
      </w:r>
    </w:p>
    <w:p w14:paraId="5551AD71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Распознавать</w:t>
      </w:r>
      <w:r w:rsidRPr="005F1B0C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*</w:t>
      </w:r>
      <w:r w:rsidRPr="00D52A57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 необходимости с визуальной поддержкой словосочетания по морфологическим свойствам главного слова (именные, глагольные, наречные)</w:t>
      </w:r>
      <w:r w:rsidRPr="00D52A57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*</w:t>
      </w:r>
      <w:r w:rsidRPr="00D52A57">
        <w:rPr>
          <w:rFonts w:ascii="Times New Roman" w:eastAsiaTheme="minorEastAsia" w:hAnsi="Times New Roman" w:cs="Times New Roman"/>
          <w:sz w:val="28"/>
          <w:szCs w:val="28"/>
          <w:lang w:eastAsia="ru-RU"/>
        </w:rPr>
        <w:t>;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простые неосложнённые предложения; простые предложения, осложнённые однородными членами, включая предложения с обобщающим словом при однородных членах, обращением; распознавать предложения по цели высказывания (повествовательные, побудительные, вопросительные), эмоциональной окраске (восклицательные и невосклицательные), количеству грамматических основ (</w:t>
      </w:r>
      <w:r w:rsidRPr="00D52A57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простые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 сложные), наличию второстепенных членов (распространённые и нераспространённые); определять главные (грамматическую основу) и второстепенные члены предложения, морфологические средства выражения подлежащего (именем существительным или местоимением в 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падежа) и сказуемого (глаголом, именем существительным, именем прилагательным), морфологические средства выражения второстепенных членов предложения (в рамках изученного).</w:t>
      </w:r>
    </w:p>
    <w:p w14:paraId="3977B17A" w14:textId="77777777" w:rsidR="00C87799" w:rsidRPr="00D52A57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Соблюдать на письме пунктуационные нормы при постановке тире между подлежащим и сказуемым, выборе знаков препинания в предложениях 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 xml:space="preserve">с однородными членами, связанными бессоюзной связью, одиночным союзом </w:t>
      </w:r>
      <w:r w:rsidRPr="005F1B0C"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  <w:t>и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союзами </w:t>
      </w:r>
      <w:r w:rsidRPr="005F1B0C"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  <w:t>а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r w:rsidRPr="005F1B0C"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  <w:t>но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однако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зато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да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(в значении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и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),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да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(в значении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но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); с обобщающим словом при однородных членах</w:t>
      </w:r>
      <w:r w:rsidRPr="005F1B0C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 xml:space="preserve"> </w:t>
      </w:r>
      <w:r w:rsidRPr="00D52A57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*</w:t>
      </w:r>
      <w:r w:rsidRPr="00D52A57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 необходимости с визуальной поддержкой; с обращением при необходимости с визуальной поддержкой</w:t>
      </w:r>
      <w:r w:rsidRPr="00D52A57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*</w:t>
      </w:r>
      <w:r w:rsidRPr="00D52A57">
        <w:rPr>
          <w:rFonts w:ascii="Times New Roman" w:eastAsiaTheme="minorEastAsia" w:hAnsi="Times New Roman" w:cs="Times New Roman"/>
          <w:sz w:val="28"/>
          <w:szCs w:val="28"/>
          <w:lang w:eastAsia="ru-RU"/>
        </w:rPr>
        <w:t>; в предложениях с прямой речью *при необходимости с визуальной поддержкой</w:t>
      </w:r>
      <w:r w:rsidRPr="00D52A57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*</w:t>
      </w:r>
      <w:r w:rsidRPr="00D52A5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; в сложных предложениях, состоящих из частей, связанных бессоюзной связью и союзами </w:t>
      </w:r>
      <w:r w:rsidRPr="00D52A57"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  <w:t>и</w:t>
      </w:r>
      <w:r w:rsidRPr="00D52A5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r w:rsidRPr="00D52A57"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  <w:t>но</w:t>
      </w:r>
      <w:r w:rsidRPr="00D52A5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r w:rsidRPr="00D52A57"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  <w:t>а</w:t>
      </w:r>
      <w:r w:rsidRPr="00D52A5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r w:rsidRPr="00D52A57"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  <w:t>однако</w:t>
      </w:r>
      <w:r w:rsidRPr="00D52A5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r w:rsidRPr="00D52A57"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  <w:t>зато</w:t>
      </w:r>
      <w:r w:rsidRPr="00D52A5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r w:rsidRPr="00D52A57"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  <w:t>да</w:t>
      </w:r>
      <w:r w:rsidRPr="00D52A5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; оформлять на письме диалог </w:t>
      </w:r>
      <w:r w:rsidRPr="00D52A57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*</w:t>
      </w:r>
      <w:r w:rsidRPr="00D52A57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 образцу</w:t>
      </w:r>
      <w:r w:rsidRPr="00D52A57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*</w:t>
      </w:r>
      <w:r w:rsidRPr="00D52A57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14:paraId="3FE05E9A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1D9A0626" w14:textId="77777777" w:rsidR="00C87799" w:rsidRPr="00291993" w:rsidRDefault="00C87799" w:rsidP="00C87799">
      <w:pPr>
        <w:pStyle w:val="4"/>
        <w:spacing w:before="40"/>
        <w:ind w:left="567"/>
        <w:rPr>
          <w:rFonts w:eastAsia="Times New Roman"/>
        </w:rPr>
      </w:pPr>
      <w:bookmarkStart w:id="14" w:name="_Toc153893014"/>
      <w:r w:rsidRPr="00291993">
        <w:rPr>
          <w:rFonts w:eastAsia="Times New Roman"/>
        </w:rPr>
        <w:t>6 КЛАСС</w:t>
      </w:r>
      <w:bookmarkEnd w:id="14"/>
    </w:p>
    <w:p w14:paraId="38EAAF3B" w14:textId="77777777" w:rsidR="00C87799" w:rsidRPr="005F1B0C" w:rsidRDefault="00C87799" w:rsidP="00C87799">
      <w:pPr>
        <w:spacing w:after="0" w:line="240" w:lineRule="auto"/>
        <w:ind w:left="567" w:firstLine="709"/>
        <w:rPr>
          <w:rFonts w:ascii="Times New Roman" w:eastAsiaTheme="minorEastAsia" w:hAnsi="Times New Roman"/>
          <w:b/>
          <w:sz w:val="28"/>
          <w:lang w:eastAsia="ru-RU"/>
        </w:rPr>
      </w:pPr>
    </w:p>
    <w:p w14:paraId="1E513298" w14:textId="77777777" w:rsidR="00C87799" w:rsidRPr="005F1B0C" w:rsidRDefault="00C87799" w:rsidP="00C87799">
      <w:pPr>
        <w:spacing w:after="0" w:line="240" w:lineRule="auto"/>
        <w:ind w:left="567" w:firstLine="709"/>
        <w:rPr>
          <w:rFonts w:ascii="Times New Roman" w:eastAsiaTheme="minorEastAsia" w:hAnsi="Times New Roman"/>
          <w:b/>
          <w:sz w:val="28"/>
          <w:lang w:eastAsia="ru-RU"/>
        </w:rPr>
      </w:pPr>
      <w:r w:rsidRPr="005F1B0C">
        <w:rPr>
          <w:rFonts w:ascii="Times New Roman" w:eastAsiaTheme="minorEastAsia" w:hAnsi="Times New Roman"/>
          <w:b/>
          <w:sz w:val="28"/>
          <w:lang w:eastAsia="ru-RU"/>
        </w:rPr>
        <w:t>Общие сведения о языке</w:t>
      </w:r>
    </w:p>
    <w:p w14:paraId="2C0EA1A0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Характеризовать функции русского языка как государственного языка Российской Федерации и языка межнационального общения, приводить примеры с направляющей помощью педагога использования русского языка как государственного языка Российской Федерации и как языка межнационального общения (в рамках изученного).</w:t>
      </w:r>
    </w:p>
    <w:p w14:paraId="485B37A3" w14:textId="77777777" w:rsidR="00C87799" w:rsidRPr="00D52A57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52A57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*</w:t>
      </w:r>
      <w:r w:rsidRPr="00D52A57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Иметь представление о русском литературном языке.</w:t>
      </w:r>
      <w:r w:rsidRPr="00D52A57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*</w:t>
      </w:r>
      <w:r w:rsidRPr="00D52A5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</w:p>
    <w:p w14:paraId="6E72511D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</w:pPr>
    </w:p>
    <w:p w14:paraId="329EAAC4" w14:textId="77777777" w:rsidR="00C87799" w:rsidRPr="005F1B0C" w:rsidRDefault="00C87799" w:rsidP="00C87799">
      <w:pPr>
        <w:spacing w:after="0" w:line="240" w:lineRule="auto"/>
        <w:ind w:left="567" w:firstLine="709"/>
        <w:rPr>
          <w:rFonts w:ascii="Times New Roman" w:eastAsiaTheme="minorEastAsia" w:hAnsi="Times New Roman"/>
          <w:b/>
          <w:sz w:val="28"/>
          <w:lang w:eastAsia="ru-RU"/>
        </w:rPr>
      </w:pPr>
      <w:r w:rsidRPr="005F1B0C">
        <w:rPr>
          <w:rFonts w:ascii="Times New Roman" w:eastAsiaTheme="minorEastAsia" w:hAnsi="Times New Roman"/>
          <w:b/>
          <w:sz w:val="28"/>
          <w:lang w:eastAsia="ru-RU"/>
        </w:rPr>
        <w:t>Язык и речь</w:t>
      </w:r>
    </w:p>
    <w:p w14:paraId="0C09E3F8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Создавать устные монологические высказывания объёмом не менее 6 предложений на основе жизненных наблюдений, чтения научно-учебной, художественной и доступной для понимания научно-популярной литературы (монолог-описание, монолог-повествование, монолог-рассуждение); выступать с сообщением на лингвистическую тему с опорой на презентацию, развернутый план.</w:t>
      </w:r>
    </w:p>
    <w:p w14:paraId="727B4E7F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Участвовать в диалоге (побуждение к действию, обмен мнениями) объёмом не менее 4 реплик.</w:t>
      </w:r>
    </w:p>
    <w:p w14:paraId="7F7F612F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речи.</w:t>
      </w:r>
    </w:p>
    <w:p w14:paraId="54C03C70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Владеть различными видами чтения: ознакомительным, изучающим, поисковым.</w:t>
      </w:r>
    </w:p>
    <w:p w14:paraId="6DDB71F9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Устно пересказывать прочитанный или прослушанный текст объёмом не менее 100 слов с опорой на план, опорные слова.</w:t>
      </w:r>
    </w:p>
    <w:p w14:paraId="16B03CC5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170 слов: устно и письменно формулировать тему и главную мысль текста после предварительного анализа, вопросы по содержанию текста и отвечать на них; подробно и сжато передавать в устной и письменной форме содержание прочитанных научно-учебных и художественных текстов различных функционально-смысловых типов речи с опорой на план(для подробного изложения объём исходного текста должен составлять не менее 150 слов; для сжатого изложения – не менее 140-150 слов).</w:t>
      </w:r>
    </w:p>
    <w:p w14:paraId="021806D8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Осуществлять выбор лексических средств в соответствии с речевой ситуацией; пользоваться словарями иностранных слов, устаревших слов; </w:t>
      </w:r>
      <w:r w:rsidRPr="00D52A57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lastRenderedPageBreak/>
        <w:t>*</w:t>
      </w:r>
      <w:r w:rsidRPr="00D52A57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оценивать свою и чужую речь с точки зрения точного, уместного и выразительного словоупотребления</w:t>
      </w:r>
      <w:r w:rsidRPr="00D52A57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*</w:t>
      </w:r>
      <w:r w:rsidRPr="00D52A5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; 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использовать толковые словари.</w:t>
      </w:r>
    </w:p>
    <w:p w14:paraId="6ECB4590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 90-100 слов; словарного диктанта объёмом 15-20 слов; диктанта на основе связного текста объёмом 90-100 слов, составленного с учётом ранее изученных правил правописания (в том числе содержащего изученные в течение второго года обучения орфограммы (не более 16), пунктограммы (не более 3-4) и слова (не более 7) с непроверяемыми написаниями); соблюдать в устной речи и на письме правила речевого этикета.</w:t>
      </w:r>
    </w:p>
    <w:p w14:paraId="07388EE5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1FCE88B0" w14:textId="77777777" w:rsidR="00C87799" w:rsidRPr="005F1B0C" w:rsidRDefault="00C87799" w:rsidP="00C87799">
      <w:pPr>
        <w:spacing w:after="0" w:line="240" w:lineRule="auto"/>
        <w:ind w:left="567" w:firstLine="709"/>
        <w:rPr>
          <w:rFonts w:ascii="Times New Roman" w:eastAsiaTheme="minorEastAsia" w:hAnsi="Times New Roman"/>
          <w:b/>
          <w:sz w:val="28"/>
          <w:lang w:eastAsia="ru-RU"/>
        </w:rPr>
      </w:pPr>
      <w:r w:rsidRPr="005F1B0C">
        <w:rPr>
          <w:rFonts w:ascii="Times New Roman" w:eastAsiaTheme="minorEastAsia" w:hAnsi="Times New Roman"/>
          <w:b/>
          <w:sz w:val="28"/>
          <w:lang w:eastAsia="ru-RU"/>
        </w:rPr>
        <w:t>Текст</w:t>
      </w:r>
    </w:p>
    <w:p w14:paraId="515E82D5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Анализировать текст текста с направляющей помощью педагога с точки зрения его соответствия основным признакам; с точки зрения его принадлежности к функционально-смысловому типу речи.</w:t>
      </w:r>
    </w:p>
    <w:p w14:paraId="31CDF661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Характеризовать тексты с использованием алгоритма последовательности действий различных функционально-смысловых типов речи; характеризовать особенности описания как типа речи (описание внешности человека, помещения, природы, местности, действий).</w:t>
      </w:r>
    </w:p>
    <w:p w14:paraId="4571A847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Выявлять средства связи предложений в тексте, в том числе притяжательные и указательные местоимения, видо-временную соотнесённость глагольных форм текста с направляющей помощью педагога.</w:t>
      </w:r>
    </w:p>
    <w:p w14:paraId="345178BF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Применять знания с использованием речевого клише о функционально-смысловых типах речи при выполнении анализа различных видов и в речевой практике; использовать знание основных признаков текста в практике создания собственного текста.</w:t>
      </w:r>
    </w:p>
    <w:p w14:paraId="3491FFC5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Проводить смысловой анализ текста, его композиционных особенностей, определять количество микротем и абзацев текста с направляющей помощью педагога.</w:t>
      </w:r>
    </w:p>
    <w:p w14:paraId="600DEDE0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Создавать тексты различных функционально-смысловых</w:t>
      </w:r>
      <w:r w:rsidRPr="005F1B0C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br/>
        <w:t xml:space="preserve">типов речи 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с опорой на план</w:t>
      </w:r>
      <w:r w:rsidRPr="005F1B0C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 xml:space="preserve"> (повествование, описание внешности человека, помещения, природы, местности, действий) с опорой на жизненный и читательский опыт; произведение искусства (в том числе сочинения-миниатюры объёмом 4 и более предложений; классные сочинения объёмом не менее 90 слов с учётом функциональной разновидности и жанра сочинения, характера темы).</w:t>
      </w:r>
    </w:p>
    <w:p w14:paraId="116B84E4" w14:textId="77777777" w:rsidR="00C87799" w:rsidRPr="00D52A57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Владеть навыками информационной переработки текста: составлять план прочитанного текста после предварительного анализа (простой, назывной, вопросный) с целью дальнейшего воспроизведения содержания текста в устной и письменной форме; выделять главную и второстепенную информацию в прослушанном и прочитанном тексте; </w:t>
      </w:r>
      <w:r w:rsidRPr="00D52A57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*</w:t>
      </w:r>
      <w:r w:rsidRPr="00D52A57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</w:t>
      </w:r>
      <w:r w:rsidRPr="00D52A57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*</w:t>
      </w:r>
      <w:r w:rsidRPr="00D52A57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14:paraId="64D5E27D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pacing w:val="-4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pacing w:val="-4"/>
          <w:sz w:val="28"/>
          <w:szCs w:val="28"/>
          <w:lang w:eastAsia="ru-RU"/>
        </w:rPr>
        <w:t xml:space="preserve">Представлять сообщение на заданную тему в виде презентации. </w:t>
      </w:r>
    </w:p>
    <w:p w14:paraId="7C5EB012" w14:textId="77777777" w:rsidR="00C87799" w:rsidRPr="00D52A57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Представлять содержание прослушанного или прочитанного научно-учебного текста в виде таблицы, схемы; </w:t>
      </w:r>
      <w:r w:rsidRPr="00D52A57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*</w:t>
      </w:r>
      <w:r w:rsidRPr="00D52A5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представлять содержание таблицы, </w:t>
      </w:r>
      <w:r w:rsidRPr="00D52A57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схемы в виде текста</w:t>
      </w:r>
      <w:r w:rsidRPr="00D52A57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*</w:t>
      </w:r>
      <w:r w:rsidRPr="00D52A57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14:paraId="57959A80" w14:textId="77777777" w:rsidR="00C87799" w:rsidRPr="00D52A57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52A57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*</w:t>
      </w:r>
      <w:r w:rsidRPr="00D52A57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Редактировать собственные тексты с опорой на знание норм современного русского литературного языка.</w:t>
      </w:r>
      <w:r w:rsidRPr="00D52A57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*</w:t>
      </w:r>
      <w:r w:rsidRPr="00D52A5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</w:p>
    <w:p w14:paraId="2154F300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</w:pPr>
    </w:p>
    <w:p w14:paraId="52FAF9F3" w14:textId="77777777" w:rsidR="00C87799" w:rsidRPr="005F1B0C" w:rsidRDefault="00C87799" w:rsidP="00C87799">
      <w:pPr>
        <w:spacing w:after="0" w:line="240" w:lineRule="auto"/>
        <w:ind w:left="567" w:firstLine="709"/>
        <w:rPr>
          <w:rFonts w:ascii="Times New Roman" w:eastAsiaTheme="minorEastAsia" w:hAnsi="Times New Roman"/>
          <w:b/>
          <w:sz w:val="28"/>
          <w:lang w:eastAsia="ru-RU"/>
        </w:rPr>
      </w:pPr>
      <w:r w:rsidRPr="005F1B0C">
        <w:rPr>
          <w:rFonts w:ascii="Times New Roman" w:eastAsiaTheme="minorEastAsia" w:hAnsi="Times New Roman"/>
          <w:b/>
          <w:sz w:val="28"/>
          <w:lang w:eastAsia="ru-RU"/>
        </w:rPr>
        <w:t>Функциональные разновидности языка</w:t>
      </w:r>
    </w:p>
    <w:p w14:paraId="0153CCE7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pacing w:val="-4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pacing w:val="-4"/>
          <w:sz w:val="28"/>
          <w:szCs w:val="28"/>
          <w:lang w:eastAsia="ru-RU"/>
        </w:rPr>
        <w:t xml:space="preserve">Характеризовать особенности 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с использованием алгоритма последовательности действий</w:t>
      </w:r>
      <w:r w:rsidRPr="005F1B0C">
        <w:rPr>
          <w:rFonts w:ascii="Times New Roman" w:eastAsiaTheme="minorEastAsia" w:hAnsi="Times New Roman" w:cs="Times New Roman"/>
          <w:spacing w:val="-4"/>
          <w:sz w:val="28"/>
          <w:szCs w:val="28"/>
          <w:lang w:eastAsia="ru-RU"/>
        </w:rPr>
        <w:t xml:space="preserve"> официально-делового стиля речи, научного стиля речи; перечислять требования к составлению словарной статьи и научного сообщения; анализировать тексты разных функциональных разновидностей языка и жанров (рассказ; заявление, расписка; словарная статья, научное сообщение).</w:t>
      </w:r>
    </w:p>
    <w:p w14:paraId="06E8636F" w14:textId="77777777" w:rsidR="00C87799" w:rsidRPr="00D52A57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</w:pPr>
      <w:r w:rsidRPr="00D52A57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*</w:t>
      </w:r>
      <w:r w:rsidRPr="00D52A5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Применять знания об официально-деловом и научном стиле </w:t>
      </w:r>
      <w:r w:rsidRPr="00D52A57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при выполнении языкового анализа различных видов и в речевой практике.*</w:t>
      </w:r>
    </w:p>
    <w:p w14:paraId="1C3B3E91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i/>
          <w:spacing w:val="-2"/>
          <w:sz w:val="28"/>
          <w:szCs w:val="28"/>
          <w:lang w:eastAsia="ru-RU"/>
        </w:rPr>
      </w:pPr>
    </w:p>
    <w:p w14:paraId="27DC0A38" w14:textId="77777777" w:rsidR="00C87799" w:rsidRPr="005F1B0C" w:rsidRDefault="00C87799" w:rsidP="00C87799">
      <w:pPr>
        <w:spacing w:after="0" w:line="240" w:lineRule="auto"/>
        <w:ind w:left="567" w:firstLine="709"/>
        <w:rPr>
          <w:rFonts w:ascii="Times New Roman" w:eastAsiaTheme="minorEastAsia" w:hAnsi="Times New Roman" w:cs="Times New Roman"/>
          <w:b/>
          <w:caps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b/>
          <w:caps/>
          <w:sz w:val="28"/>
          <w:szCs w:val="28"/>
          <w:lang w:eastAsia="ru-RU"/>
        </w:rPr>
        <w:t>Система языка</w:t>
      </w:r>
    </w:p>
    <w:p w14:paraId="3F80D7C1" w14:textId="77777777" w:rsidR="00C87799" w:rsidRPr="005F1B0C" w:rsidRDefault="00C87799" w:rsidP="00C87799">
      <w:pPr>
        <w:spacing w:after="0" w:line="240" w:lineRule="auto"/>
        <w:ind w:left="567" w:firstLine="709"/>
        <w:rPr>
          <w:rFonts w:ascii="Times New Roman" w:eastAsiaTheme="minorEastAsia" w:hAnsi="Times New Roman"/>
          <w:b/>
          <w:sz w:val="28"/>
          <w:lang w:eastAsia="ru-RU"/>
        </w:rPr>
      </w:pPr>
      <w:r w:rsidRPr="005F1B0C">
        <w:rPr>
          <w:rFonts w:ascii="Times New Roman" w:eastAsiaTheme="minorEastAsia" w:hAnsi="Times New Roman"/>
          <w:b/>
          <w:sz w:val="28"/>
          <w:lang w:eastAsia="ru-RU"/>
        </w:rPr>
        <w:t>Лексикология. Культура речи</w:t>
      </w:r>
    </w:p>
    <w:p w14:paraId="4CE1DB4B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Различать слова с точки зрения их происхождения: исконно русские и заимствованные слова; различать слова с точки зрения их принадлежности к активному или пассивному запасу: неологизмы, устаревшие слова (историзмы и архаизмы); различать слова с точки зрения сферы их употребления: общеупотребительные слова и слова ограниченной сферы употребления (диалектизмы, термины, профессионализмы, жаргонизмы); определять стилистическую окраску слова.</w:t>
      </w:r>
    </w:p>
    <w:p w14:paraId="0FA6BC0B" w14:textId="77777777" w:rsidR="00C87799" w:rsidRPr="00D52A57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Распознавать с опорой на образец эпитеты, метафоры, олицетворения; </w:t>
      </w:r>
      <w:r w:rsidRPr="00D52A57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*</w:t>
      </w:r>
      <w:r w:rsidRPr="00D52A57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понимать их основное коммуникативное назначение в художественном тексте и использовать в речи с целью повышения её богатства и выразительности</w:t>
      </w:r>
      <w:r w:rsidRPr="00D52A57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*</w:t>
      </w:r>
      <w:r w:rsidRPr="00D52A57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14:paraId="0A88A5C6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Распознавать в тексте фразеологизмы, уметь определять после предварительного анализа их значения; характеризовать ситуацию употреб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softHyphen/>
        <w:t>ления фра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softHyphen/>
        <w:t>зеологизма.</w:t>
      </w:r>
    </w:p>
    <w:p w14:paraId="374C641D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Осуществлять выбор лексических средств в соответствии с речевой ситуацией; пользоваться словарями иностранных слов, устаревших слов; </w:t>
      </w:r>
      <w:r w:rsidRPr="00D52A57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*</w:t>
      </w:r>
      <w:r w:rsidRPr="00D52A57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оценивать свою и чужую речь с точки зрения точного, уместного и выразительного словоупотребления</w:t>
      </w:r>
      <w:r w:rsidRPr="00D52A57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*</w:t>
      </w:r>
      <w:r w:rsidRPr="00D52A57">
        <w:rPr>
          <w:rFonts w:ascii="Times New Roman" w:eastAsiaTheme="minorEastAsia" w:hAnsi="Times New Roman" w:cs="Times New Roman"/>
          <w:sz w:val="28"/>
          <w:szCs w:val="28"/>
          <w:lang w:eastAsia="ru-RU"/>
        </w:rPr>
        <w:t>;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использовать толковые словари.</w:t>
      </w:r>
    </w:p>
    <w:p w14:paraId="08A97572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680B3FC6" w14:textId="77777777" w:rsidR="00C87799" w:rsidRPr="005F1B0C" w:rsidRDefault="00C87799" w:rsidP="00C87799">
      <w:pPr>
        <w:spacing w:after="0" w:line="240" w:lineRule="auto"/>
        <w:ind w:left="567" w:firstLine="709"/>
        <w:rPr>
          <w:rFonts w:ascii="Times New Roman" w:eastAsiaTheme="minorEastAsia" w:hAnsi="Times New Roman"/>
          <w:b/>
          <w:sz w:val="28"/>
          <w:lang w:eastAsia="ru-RU"/>
        </w:rPr>
      </w:pPr>
      <w:r w:rsidRPr="005F1B0C">
        <w:rPr>
          <w:rFonts w:ascii="Times New Roman" w:eastAsiaTheme="minorEastAsia" w:hAnsi="Times New Roman"/>
          <w:b/>
          <w:sz w:val="28"/>
          <w:lang w:eastAsia="ru-RU"/>
        </w:rPr>
        <w:t>Словообразование. Культура речи. Орфография</w:t>
      </w:r>
    </w:p>
    <w:p w14:paraId="129A72F6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Распознавать формообразующие и словообразующие морфемы в слове; выделять производящую основу.</w:t>
      </w:r>
    </w:p>
    <w:p w14:paraId="4A390DA6" w14:textId="77777777" w:rsidR="00C87799" w:rsidRPr="00D52A57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Определять способы словообразования с направляющей помощью педагога (приставочный, суффиксальный, приставочно-суффиксальный, бессуффиксный, сложение, переход из одной части речи в другую); проводить морфемный и словообразовательный разбор слов с опорой на алгоритм; </w:t>
      </w:r>
      <w:r w:rsidRPr="00D52A57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*</w:t>
      </w:r>
      <w:r w:rsidRPr="00D52A57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применять знания по морфемике и словообразованию при выполнении языкового анализа различных видов</w:t>
      </w:r>
      <w:r w:rsidRPr="00D52A57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*</w:t>
      </w:r>
      <w:r w:rsidRPr="00D52A57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14:paraId="09CD81AF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Соблюдать нормы словообразования имён прилагательных.</w:t>
      </w:r>
    </w:p>
    <w:p w14:paraId="2BF4CB07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Распознавать изученные орфограммы; проводить орфографический анализ слов по алгоритму учебных действий; применять знания по 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орфографии в практике правописания.</w:t>
      </w:r>
    </w:p>
    <w:p w14:paraId="691D84B6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Соблюдать нормы правописания сложных и сложносокращённых слов; нормы правописания корня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-кас-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—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 xml:space="preserve">-кос- 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 чередованием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а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//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о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гласных в приставках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пре-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 xml:space="preserve">при- </w:t>
      </w:r>
      <w:r w:rsidRPr="005F1B0C"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  <w:t>по визуальной опоре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</w:t>
      </w:r>
    </w:p>
    <w:p w14:paraId="2C792AA9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3F66687E" w14:textId="77777777" w:rsidR="00C87799" w:rsidRPr="005F1B0C" w:rsidRDefault="00C87799" w:rsidP="00C87799">
      <w:pPr>
        <w:spacing w:after="0" w:line="240" w:lineRule="auto"/>
        <w:ind w:left="567" w:firstLine="709"/>
        <w:rPr>
          <w:rFonts w:ascii="Times New Roman" w:eastAsiaTheme="minorEastAsia" w:hAnsi="Times New Roman"/>
          <w:b/>
          <w:sz w:val="28"/>
          <w:lang w:eastAsia="ru-RU"/>
        </w:rPr>
      </w:pPr>
      <w:r w:rsidRPr="005F1B0C">
        <w:rPr>
          <w:rFonts w:ascii="Times New Roman" w:eastAsiaTheme="minorEastAsia" w:hAnsi="Times New Roman"/>
          <w:b/>
          <w:sz w:val="28"/>
          <w:lang w:eastAsia="ru-RU"/>
        </w:rPr>
        <w:t>Морфология. Культура речи. Орфография</w:t>
      </w:r>
    </w:p>
    <w:p w14:paraId="56C36E1B" w14:textId="77777777" w:rsidR="00C87799" w:rsidRPr="005F1B0C" w:rsidRDefault="00C87799" w:rsidP="00C87799">
      <w:pPr>
        <w:spacing w:after="0" w:line="240" w:lineRule="auto"/>
        <w:ind w:left="567" w:firstLine="709"/>
        <w:rPr>
          <w:rFonts w:ascii="Times New Roman" w:eastAsiaTheme="minorEastAsia" w:hAnsi="Times New Roman"/>
          <w:b/>
          <w:sz w:val="28"/>
          <w:lang w:eastAsia="ru-RU"/>
        </w:rPr>
      </w:pPr>
      <w:r w:rsidRPr="005F1B0C">
        <w:rPr>
          <w:rFonts w:ascii="Times New Roman" w:eastAsiaTheme="minorEastAsia" w:hAnsi="Times New Roman"/>
          <w:b/>
          <w:sz w:val="28"/>
          <w:lang w:eastAsia="ru-RU"/>
        </w:rPr>
        <w:t>Имя существительное</w:t>
      </w:r>
    </w:p>
    <w:p w14:paraId="2263F4D3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Характеризовать особенности словообразования имён существительных.</w:t>
      </w:r>
    </w:p>
    <w:p w14:paraId="6FB41585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Соблюдать нормы слитного и дефисного написания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пол-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полу-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со словами </w:t>
      </w:r>
      <w:r w:rsidRPr="005F1B0C"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  <w:t>по визуальной опоре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14:paraId="6AAA8B78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Соблюдать нормы произношения, постановки ударения (в рамках изученного), словоизменения имён существительных.</w:t>
      </w:r>
    </w:p>
    <w:p w14:paraId="2BB57A0C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b/>
          <w:spacing w:val="-2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b/>
          <w:spacing w:val="-2"/>
          <w:sz w:val="28"/>
          <w:szCs w:val="28"/>
          <w:lang w:eastAsia="ru-RU"/>
        </w:rPr>
        <w:t>Имя прилагательное</w:t>
      </w:r>
    </w:p>
    <w:p w14:paraId="6C17F712" w14:textId="77777777" w:rsidR="00C87799" w:rsidRPr="00D52A57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52A57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*</w:t>
      </w:r>
      <w:r w:rsidRPr="00D52A5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Различать качественные, относительные и притяжательные имена прилагательные, степени сравнения качественных имён прилагательных. </w:t>
      </w:r>
      <w:r w:rsidRPr="00D52A57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*</w:t>
      </w:r>
    </w:p>
    <w:p w14:paraId="6E6E7023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Соблюдать нормы словообразования имён прилагательных; нормы произношения имён прилагательных, нормы ударения (в рамках изученного); соблюдать нормы правописания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н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 xml:space="preserve">нн 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именах прилагательных,  суффиксов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-к-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-ск-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имён прилагательных, сложных имён прилагательных по алгоритму учебных действий.</w:t>
      </w:r>
    </w:p>
    <w:p w14:paraId="1DD0DFA2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Имя числительное</w:t>
      </w:r>
    </w:p>
    <w:p w14:paraId="7120197F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Распознавать числительные; определять с опорой на алгоритм общее грамматическое значение имени числительного; различать по визуальной опоре разряды имён числительных по значению, по строению.</w:t>
      </w:r>
    </w:p>
    <w:p w14:paraId="777F208F" w14:textId="77777777" w:rsidR="00C87799" w:rsidRPr="00D52A57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Уметь склонять числительные и характеризовать особенности склонения,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Pr="00BF34CA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словообразования</w:t>
      </w:r>
      <w:r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*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 синтаксических функций числительных; характеризовать роль имён числительных в речи, </w:t>
      </w:r>
      <w:r w:rsidRPr="00D52A57">
        <w:rPr>
          <w:rFonts w:ascii="Times New Roman" w:eastAsiaTheme="minorEastAsia" w:hAnsi="Times New Roman" w:cs="Times New Roman"/>
          <w:i/>
          <w:spacing w:val="-2"/>
          <w:sz w:val="28"/>
          <w:szCs w:val="28"/>
          <w:lang w:eastAsia="ru-RU"/>
        </w:rPr>
        <w:t>*</w:t>
      </w:r>
      <w:r w:rsidRPr="00BF34CA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особенности употребления в научных текстах, деловой речи</w:t>
      </w:r>
      <w:r w:rsidRPr="00D52A57">
        <w:rPr>
          <w:rFonts w:ascii="Times New Roman" w:eastAsiaTheme="minorEastAsia" w:hAnsi="Times New Roman" w:cs="Times New Roman"/>
          <w:i/>
          <w:spacing w:val="-2"/>
          <w:sz w:val="28"/>
          <w:szCs w:val="28"/>
          <w:lang w:eastAsia="ru-RU"/>
        </w:rPr>
        <w:t>*</w:t>
      </w:r>
      <w:r w:rsidRPr="00D52A57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.</w:t>
      </w:r>
    </w:p>
    <w:p w14:paraId="6310FEDD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Правильно употреблять собирательные имена числительные; соблюдать нормы правописания имён числительных, в том числе написание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ь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именах числительных; написание двойных согласных; слитное, раздельное, дефисное написание числительных; нормы правописания окончаний числительных с направляющей помощью педагога.</w:t>
      </w:r>
    </w:p>
    <w:p w14:paraId="1E0E5A4D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Местоимение</w:t>
      </w:r>
    </w:p>
    <w:p w14:paraId="27AAF2AC" w14:textId="77777777" w:rsidR="00C87799" w:rsidRPr="00D52A57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Распознавать местоимения; определять с опорой на алгоритм общее грамматическое значение; </w:t>
      </w:r>
      <w:r w:rsidRPr="00D52A57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*</w:t>
      </w:r>
      <w:r w:rsidRPr="00D52A57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различать разряды местоимений</w:t>
      </w:r>
      <w:r w:rsidRPr="00D52A57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*</w:t>
      </w:r>
      <w:r w:rsidRPr="00D52A57">
        <w:rPr>
          <w:rFonts w:ascii="Times New Roman" w:eastAsiaTheme="minorEastAsia" w:hAnsi="Times New Roman" w:cs="Times New Roman"/>
          <w:sz w:val="28"/>
          <w:szCs w:val="28"/>
          <w:lang w:eastAsia="ru-RU"/>
        </w:rPr>
        <w:t>;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уметь склонять местоимения по смысловой опоре; характеризовать особенности их склонения, </w:t>
      </w:r>
      <w:r w:rsidRPr="00D52A57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*</w:t>
      </w:r>
      <w:r w:rsidRPr="00D52A57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словообразования, синтаксических функций, роли в речи</w:t>
      </w:r>
      <w:r w:rsidRPr="00D52A57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*</w:t>
      </w:r>
      <w:r w:rsidRPr="00D52A57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14:paraId="642C7AE3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52A57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*</w:t>
      </w:r>
      <w:r w:rsidRPr="00D52A57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Правильно употреблять местоимения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</w:t>
      </w:r>
      <w:r w:rsidRPr="00D52A57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*</w:t>
      </w:r>
      <w:r w:rsidRPr="00D52A57">
        <w:rPr>
          <w:rFonts w:ascii="Times New Roman" w:eastAsiaTheme="minorEastAsia" w:hAnsi="Times New Roman" w:cs="Times New Roman"/>
          <w:sz w:val="28"/>
          <w:szCs w:val="28"/>
          <w:lang w:eastAsia="ru-RU"/>
        </w:rPr>
        <w:t>;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соблюдать нормы правописания местоимений с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не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ни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, слитного, раздельного и дефисного написания местоимений по визуальной опоре.</w:t>
      </w:r>
    </w:p>
    <w:p w14:paraId="19733E78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Глагол</w:t>
      </w:r>
    </w:p>
    <w:p w14:paraId="75303990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Соблюдать нормы правописания гласных в суффиксах -ова(ть), -ева(ть) 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и -ыва(ть), -ива(ть) по смысловой опоре.</w:t>
      </w:r>
    </w:p>
    <w:p w14:paraId="561D3D73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52A57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*</w:t>
      </w:r>
      <w:r w:rsidRPr="00D52A57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Распознавать переходные и непереходные глаголы; разноспрягаемые глаголы</w:t>
      </w:r>
      <w:r w:rsidRPr="00D52A57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*</w:t>
      </w:r>
      <w:r w:rsidRPr="00D52A57">
        <w:rPr>
          <w:rFonts w:ascii="Times New Roman" w:eastAsiaTheme="minorEastAsia" w:hAnsi="Times New Roman" w:cs="Times New Roman"/>
          <w:sz w:val="28"/>
          <w:szCs w:val="28"/>
          <w:lang w:eastAsia="ru-RU"/>
        </w:rPr>
        <w:t>;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определять с опорой на алгоритм наклонение глагола, значение глаголов в изъявительном, условном и повелительном наклонении; различать безличные и личные глаголы.</w:t>
      </w:r>
    </w:p>
    <w:p w14:paraId="3ACB5399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Соблюдать нормы правописания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ь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формах глагола повелительного наклонения.</w:t>
      </w:r>
    </w:p>
    <w:p w14:paraId="2552E0DC" w14:textId="77777777" w:rsidR="00C87799" w:rsidRPr="00D52A57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Проводить морфологический разбор по алгоритму имён прилагательных, имён числительных, местоимений, глаголов; </w:t>
      </w:r>
      <w:r w:rsidRPr="00D52A57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*</w:t>
      </w:r>
      <w:r w:rsidRPr="00D52A57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применять знания по морфологии при выполнении языкового анализа различных видов и в речевой практике</w:t>
      </w:r>
      <w:r w:rsidRPr="00D52A57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*</w:t>
      </w:r>
      <w:r w:rsidRPr="00D52A57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14:paraId="77892E50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Проводить фонетический разбор слов; использовать знания по фонетике и графике в практике произношения и правописания слов.</w:t>
      </w:r>
    </w:p>
    <w:p w14:paraId="64C29D75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14:paraId="191F8F03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Проводить синтаксический разбор </w:t>
      </w:r>
      <w:r w:rsidRPr="00D52A57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*</w:t>
      </w:r>
      <w:r w:rsidRPr="00D52A57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 необходимости с визуальной поддержкой</w:t>
      </w:r>
      <w:r w:rsidRPr="00D52A57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*</w:t>
      </w:r>
      <w:r w:rsidRPr="00D52A5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словосочетаний, синтаксический разбор </w:t>
      </w:r>
      <w:r w:rsidRPr="00D52A57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*</w:t>
      </w:r>
      <w:r w:rsidRPr="00D52A57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 необходимости с визуальной поддержкой</w:t>
      </w:r>
      <w:r w:rsidRPr="00D52A57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*</w:t>
      </w:r>
      <w:r w:rsidRPr="00D52A5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предложений (в рамках изученного); </w:t>
      </w:r>
      <w:r w:rsidRPr="00D52A57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*</w:t>
      </w:r>
      <w:r w:rsidRPr="00D52A57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применять знания по синтаксису и пунктуации при выполнении языкового анализа различных видов и в речевой практике</w:t>
      </w:r>
      <w:r w:rsidRPr="00D52A57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*</w:t>
      </w:r>
      <w:r w:rsidRPr="00D52A57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14:paraId="6ABE2314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</w:pPr>
    </w:p>
    <w:p w14:paraId="1B54B0ED" w14:textId="77777777" w:rsidR="00C87799" w:rsidRPr="00291993" w:rsidRDefault="00C87799" w:rsidP="00C87799">
      <w:pPr>
        <w:pStyle w:val="4"/>
        <w:spacing w:before="40"/>
        <w:ind w:left="567"/>
        <w:rPr>
          <w:rFonts w:eastAsia="Times New Roman"/>
        </w:rPr>
      </w:pPr>
      <w:bookmarkStart w:id="15" w:name="_Toc153893015"/>
      <w:r w:rsidRPr="00291993">
        <w:rPr>
          <w:rFonts w:eastAsia="Times New Roman"/>
        </w:rPr>
        <w:t>7 КЛАСС</w:t>
      </w:r>
      <w:bookmarkEnd w:id="15"/>
    </w:p>
    <w:p w14:paraId="1B1434D7" w14:textId="77777777" w:rsidR="00C87799" w:rsidRPr="005F1B0C" w:rsidRDefault="00C87799" w:rsidP="00C87799">
      <w:pPr>
        <w:spacing w:after="0" w:line="240" w:lineRule="auto"/>
        <w:ind w:left="567" w:firstLine="709"/>
        <w:rPr>
          <w:rFonts w:ascii="Times New Roman" w:eastAsiaTheme="minorEastAsia" w:hAnsi="Times New Roman"/>
          <w:b/>
          <w:sz w:val="28"/>
          <w:lang w:eastAsia="ru-RU"/>
        </w:rPr>
      </w:pPr>
    </w:p>
    <w:p w14:paraId="713BCD2E" w14:textId="77777777" w:rsidR="00C87799" w:rsidRPr="005F1B0C" w:rsidRDefault="00C87799" w:rsidP="00C87799">
      <w:pPr>
        <w:spacing w:after="0" w:line="240" w:lineRule="auto"/>
        <w:ind w:left="567" w:firstLine="709"/>
        <w:rPr>
          <w:rFonts w:ascii="Times New Roman" w:eastAsiaTheme="minorEastAsia" w:hAnsi="Times New Roman"/>
          <w:b/>
          <w:sz w:val="28"/>
          <w:lang w:eastAsia="ru-RU"/>
        </w:rPr>
      </w:pPr>
      <w:r w:rsidRPr="005F1B0C">
        <w:rPr>
          <w:rFonts w:ascii="Times New Roman" w:eastAsiaTheme="minorEastAsia" w:hAnsi="Times New Roman"/>
          <w:b/>
          <w:sz w:val="28"/>
          <w:lang w:eastAsia="ru-RU"/>
        </w:rPr>
        <w:t>Общие сведения о языке</w:t>
      </w:r>
    </w:p>
    <w:p w14:paraId="1E3B5CF1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Иметь представление о языке как развивающемся явлении. </w:t>
      </w:r>
    </w:p>
    <w:p w14:paraId="66694D82" w14:textId="77777777" w:rsidR="00C87799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Осознавать взаимосвязь языка, культуры и истории народа </w:t>
      </w:r>
    </w:p>
    <w:p w14:paraId="70CF6AC3" w14:textId="77777777" w:rsidR="00C87799" w:rsidRPr="00D52A57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52A57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*</w:t>
      </w:r>
      <w:r w:rsidRPr="00D52A57">
        <w:rPr>
          <w:rFonts w:ascii="Times New Roman" w:eastAsiaTheme="minorEastAsia" w:hAnsi="Times New Roman" w:cs="Times New Roman"/>
          <w:sz w:val="28"/>
          <w:szCs w:val="28"/>
          <w:lang w:eastAsia="ru-RU"/>
        </w:rPr>
        <w:t>(приводить примеры)</w:t>
      </w:r>
      <w:r w:rsidRPr="00D52A57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 xml:space="preserve"> *</w:t>
      </w:r>
      <w:r w:rsidRPr="00D52A57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14:paraId="603FA250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0442D16D" w14:textId="77777777" w:rsidR="00C87799" w:rsidRPr="005F1B0C" w:rsidRDefault="00C87799" w:rsidP="00C87799">
      <w:pPr>
        <w:spacing w:after="0" w:line="240" w:lineRule="auto"/>
        <w:ind w:left="567" w:firstLine="709"/>
        <w:rPr>
          <w:rFonts w:ascii="Times New Roman" w:eastAsiaTheme="minorEastAsia" w:hAnsi="Times New Roman"/>
          <w:b/>
          <w:sz w:val="28"/>
          <w:lang w:eastAsia="ru-RU"/>
        </w:rPr>
      </w:pPr>
      <w:r w:rsidRPr="005F1B0C">
        <w:rPr>
          <w:rFonts w:ascii="Times New Roman" w:eastAsiaTheme="minorEastAsia" w:hAnsi="Times New Roman"/>
          <w:b/>
          <w:sz w:val="28"/>
          <w:lang w:eastAsia="ru-RU"/>
        </w:rPr>
        <w:t xml:space="preserve">Язык и речь </w:t>
      </w:r>
    </w:p>
    <w:p w14:paraId="1268E777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Создавать устные монологические высказывания с опорой на план, опорные слова объёмом не менее 7 предложений на основе наблюдений, личных впечатлений, чтения научно-учебной, художественной и научно-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softHyphen/>
        <w:t>по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softHyphen/>
        <w:t>пулярной литературы (монолог-описание, монолог-рассуждение, монолог-повествование); выступать с научным сообщением с опорой на презентацию, развёрнутый план.</w:t>
      </w:r>
    </w:p>
    <w:p w14:paraId="5D8481CB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Участвовать в диалоге на лингвистические темы (в рамках изученного) и темы на основе жизненных наблюдений объёмом не менее 4 реплик.</w:t>
      </w:r>
    </w:p>
    <w:p w14:paraId="3F74201D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Владеть различными видами диалога: диалог – запрос информации, диалог – сообщение информации.</w:t>
      </w:r>
    </w:p>
    <w:p w14:paraId="6500CA6E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Владеть различными видами аудирования (выборочное, детальное) публицистических текстов различных функционально-смысловых типов речи.</w:t>
      </w:r>
    </w:p>
    <w:p w14:paraId="6A62CC41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Владеть различными видами чтения: просмотровым, ознакомительным, изучающим. </w:t>
      </w:r>
    </w:p>
    <w:p w14:paraId="6B42C1D6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Устно пересказывать прослушанный или прочитанный текст объёмом не менее 110 слов.</w:t>
      </w:r>
    </w:p>
    <w:p w14:paraId="7B1321FB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Понимать содержание прослушанных и прочитанных 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публицистических текстов (рассуждение-доказательство, рассуждение-объяснение, рассуждение-размышление) объёмом не менее 220 слов: устно и письменно формулировать тему и главную мысль текста по предварительному совместному анализу; формулировать вопросы по содержанию текста и отвечать на них; подробно, сжато и выборочно передавать в устной и письменной форме по плану, перечню вопросов содержание прослушанных публицистических текстов (для подробного изложения объём исходного текста должен составлять не менее 170 слов; для сжатого и выборочного изложения – не менее 190 слов).</w:t>
      </w:r>
    </w:p>
    <w:p w14:paraId="280B821C" w14:textId="77777777" w:rsidR="00C87799" w:rsidRPr="00D52A57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D52A57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*</w:t>
      </w:r>
      <w:r w:rsidRPr="00D52A57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Осуществлять адекватный выбор языковых средств для создания высказывания в соответствии с целью, темой и коммуникативным замыслом.</w:t>
      </w:r>
      <w:r w:rsidRPr="00D52A57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*</w:t>
      </w:r>
      <w:r w:rsidRPr="00D52A5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</w:p>
    <w:p w14:paraId="5C8B439D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52A57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Соблюдать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устной речи и на письме нормы современного русского литературного языка, в том числе во время списывания текста объёмом 100-110 слов; словарного диктанта объёмом 20-25 слов; диктанта на основе связного текста объёмом 100-110 слов, составленного с учётом ранее изученных правил правописания (в том числе содержащего содержащего не более 20 орфограмм, 4-5 пунктограмм и не более 7 слов с непроверяемыми написаниями); соблюдать на письме пра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softHyphen/>
        <w:t>вила речевого этикета.</w:t>
      </w:r>
    </w:p>
    <w:p w14:paraId="65ADB6E6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544E7FBA" w14:textId="77777777" w:rsidR="00C87799" w:rsidRPr="005F1B0C" w:rsidRDefault="00C87799" w:rsidP="00C87799">
      <w:pPr>
        <w:spacing w:after="0" w:line="240" w:lineRule="auto"/>
        <w:ind w:left="567" w:firstLine="709"/>
        <w:rPr>
          <w:rFonts w:ascii="Times New Roman" w:eastAsiaTheme="minorEastAsia" w:hAnsi="Times New Roman"/>
          <w:b/>
          <w:sz w:val="28"/>
          <w:lang w:eastAsia="ru-RU"/>
        </w:rPr>
      </w:pPr>
      <w:r w:rsidRPr="005F1B0C">
        <w:rPr>
          <w:rFonts w:ascii="Times New Roman" w:eastAsiaTheme="minorEastAsia" w:hAnsi="Times New Roman"/>
          <w:b/>
          <w:sz w:val="28"/>
          <w:lang w:eastAsia="ru-RU"/>
        </w:rPr>
        <w:t>Текст</w:t>
      </w:r>
    </w:p>
    <w:p w14:paraId="6286EB2B" w14:textId="77777777" w:rsidR="00C87799" w:rsidRPr="00F7088F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Анализировать с направляющей помощью педагога текст с точки зрения его соответствия ос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softHyphen/>
        <w:t xml:space="preserve">новным признакам; выявлять его структуру, особенности абзацного членения, </w:t>
      </w:r>
      <w:r w:rsidRPr="00F7088F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*</w:t>
      </w:r>
      <w:r w:rsidRPr="00F7088F">
        <w:rPr>
          <w:rFonts w:ascii="Times New Roman" w:eastAsiaTheme="minorEastAsia" w:hAnsi="Times New Roman" w:cs="Times New Roman"/>
          <w:sz w:val="28"/>
          <w:szCs w:val="28"/>
          <w:lang w:eastAsia="ru-RU"/>
        </w:rPr>
        <w:t>языковые средства выразительности в тексте: фонетические (звукопись), словообразовательные, лексические</w:t>
      </w:r>
      <w:r w:rsidRPr="00F7088F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*</w:t>
      </w:r>
      <w:r w:rsidRPr="00F7088F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14:paraId="6CF8C056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Проводить по предварительному совместному анализу смысловой анализ текста, его композиционных особенностей, определять количество микротем и абзацев.</w:t>
      </w:r>
    </w:p>
    <w:p w14:paraId="1DF79CC7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Выявлять лексические и грамматические средства связи предложений и частей текста.</w:t>
      </w:r>
    </w:p>
    <w:p w14:paraId="3F4649BF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Создавать с опорой на план, опорные слова тексты различных функционально-смысловых 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softHyphen/>
        <w:t>типов речи с опорой на жизненный и читательский опыт; на произведения искусства (в том числе сочинения-миниатюры объёмом 5 и более предложений; сочинения объёмом от 60 слов с учётом стиля и жанра сочинения, характера темы).</w:t>
      </w:r>
    </w:p>
    <w:p w14:paraId="0687FADC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Владеть умениями информационной переработки текста после предварительного анализа: составлять план прочитанного текста (простой, сложный; </w:t>
      </w:r>
      <w:r w:rsidRPr="00F7088F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*</w:t>
      </w:r>
      <w:r w:rsidRPr="00F7088F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назывной</w:t>
      </w:r>
      <w:r w:rsidRPr="00F7088F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*</w:t>
      </w:r>
      <w:r w:rsidRPr="00F7088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вопросный, </w:t>
      </w:r>
      <w:r w:rsidRPr="00F7088F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*</w:t>
      </w:r>
      <w:r w:rsidRPr="00F7088F">
        <w:rPr>
          <w:rFonts w:ascii="Times New Roman" w:eastAsiaTheme="minorEastAsia" w:hAnsi="Times New Roman" w:cs="Times New Roman"/>
          <w:sz w:val="28"/>
          <w:szCs w:val="28"/>
          <w:lang w:eastAsia="ru-RU"/>
        </w:rPr>
        <w:t>тезисный</w:t>
      </w:r>
      <w:r w:rsidRPr="00F7088F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*</w:t>
      </w:r>
      <w:r w:rsidRPr="00F7088F">
        <w:rPr>
          <w:rFonts w:ascii="Times New Roman" w:eastAsiaTheme="minorEastAsia" w:hAnsi="Times New Roman" w:cs="Times New Roman"/>
          <w:sz w:val="28"/>
          <w:szCs w:val="28"/>
          <w:lang w:eastAsia="ru-RU"/>
        </w:rPr>
        <w:t>)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 целью дальнейшего воспроизведения содержания текста в устной и письменной форме; выделять главную и второстепенную информацию в тексте; передавать содержание текста с изменением лица рассказчика; </w:t>
      </w:r>
      <w:r w:rsidRPr="00F7088F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*</w:t>
      </w:r>
      <w:r w:rsidRPr="00F7088F">
        <w:rPr>
          <w:rFonts w:ascii="Times New Roman" w:eastAsiaTheme="minorEastAsia" w:hAnsi="Times New Roman" w:cs="Times New Roman"/>
          <w:sz w:val="28"/>
          <w:szCs w:val="28"/>
          <w:lang w:eastAsia="ru-RU"/>
        </w:rPr>
        <w:t>использовать способы информационной переработки текста;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</w:t>
      </w:r>
      <w:r w:rsidRPr="00F7088F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*</w:t>
      </w:r>
      <w:r w:rsidRPr="00F7088F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14:paraId="29AF6E90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Представлять сообщение на заданную тему в виде презентации. </w:t>
      </w:r>
    </w:p>
    <w:p w14:paraId="4A315D55" w14:textId="77777777" w:rsidR="00C87799" w:rsidRPr="00F7088F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Представлять содержание научно-учебного текста в виде таблицы, схемы; </w:t>
      </w:r>
      <w:r w:rsidRPr="00F7088F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*</w:t>
      </w:r>
      <w:r w:rsidRPr="00F7088F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представлять содержание таблицы, схемы в виде текста</w:t>
      </w:r>
      <w:r w:rsidRPr="00F7088F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*</w:t>
      </w:r>
      <w:r w:rsidRPr="00F7088F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14:paraId="62D6699B" w14:textId="77777777" w:rsidR="00C87799" w:rsidRPr="00F7088F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7088F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lastRenderedPageBreak/>
        <w:t>*</w:t>
      </w:r>
      <w:r w:rsidRPr="00F7088F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Редактировать тексты: сопоставлять исходный и отредактированный тексты; редактировать собственные тексты с целью совершенствования их содержания и формы с опорой на знание норм современного русского литературного языка.</w:t>
      </w:r>
      <w:r w:rsidRPr="00F7088F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*</w:t>
      </w:r>
    </w:p>
    <w:p w14:paraId="569E5672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</w:pPr>
    </w:p>
    <w:p w14:paraId="136725EA" w14:textId="77777777" w:rsidR="00C87799" w:rsidRPr="005F1B0C" w:rsidRDefault="00C87799" w:rsidP="00C87799">
      <w:pPr>
        <w:spacing w:after="0" w:line="240" w:lineRule="auto"/>
        <w:ind w:left="567" w:firstLine="709"/>
        <w:rPr>
          <w:rFonts w:ascii="Times New Roman" w:eastAsiaTheme="minorEastAsia" w:hAnsi="Times New Roman"/>
          <w:b/>
          <w:sz w:val="28"/>
          <w:lang w:eastAsia="ru-RU"/>
        </w:rPr>
      </w:pPr>
      <w:r w:rsidRPr="005F1B0C">
        <w:rPr>
          <w:rFonts w:ascii="Times New Roman" w:eastAsiaTheme="minorEastAsia" w:hAnsi="Times New Roman"/>
          <w:b/>
          <w:sz w:val="28"/>
          <w:lang w:eastAsia="ru-RU"/>
        </w:rPr>
        <w:t>Функциональные разновидности языка</w:t>
      </w:r>
    </w:p>
    <w:p w14:paraId="772634F5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Характеризовать с направляющей помощью педагога функциональные разновидности языка: разговорную речь и функциональные стили (научный, публицистический, официально-деловой), язык художественной литературы. </w:t>
      </w:r>
    </w:p>
    <w:p w14:paraId="0FCA88A1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Характеризовать с направляющей помощью педагога особенности публицистического стиля (в том числе сферу употребления, функции), употребления языковых средств выразительности в текстах публицистического стиля, нормы построения текстов публицистического стиля, особенности жанров (интервью, репортаж, заметка).</w:t>
      </w:r>
    </w:p>
    <w:p w14:paraId="67E83212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Создавать с опорой на план, опорные слова тексты публицистического стиля в жанре репортажа, заметки, интервью; оформлять деловые бумаги (инструкция).</w:t>
      </w:r>
    </w:p>
    <w:p w14:paraId="51D5D579" w14:textId="77777777" w:rsidR="00C87799" w:rsidRPr="00F7088F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7088F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*</w:t>
      </w:r>
      <w:r w:rsidRPr="00F7088F">
        <w:rPr>
          <w:rFonts w:ascii="Times New Roman" w:eastAsiaTheme="minorEastAsia" w:hAnsi="Times New Roman" w:cs="Times New Roman"/>
          <w:sz w:val="28"/>
          <w:szCs w:val="28"/>
          <w:lang w:eastAsia="ru-RU"/>
        </w:rPr>
        <w:t>Владеть нормами построения текстов публицистического стиля.</w:t>
      </w:r>
    </w:p>
    <w:p w14:paraId="136B633E" w14:textId="77777777" w:rsidR="00C87799" w:rsidRPr="00F7088F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7088F">
        <w:rPr>
          <w:rFonts w:ascii="Times New Roman" w:eastAsiaTheme="minorEastAsia" w:hAnsi="Times New Roman" w:cs="Times New Roman"/>
          <w:sz w:val="28"/>
          <w:szCs w:val="28"/>
          <w:lang w:eastAsia="ru-RU"/>
        </w:rPr>
        <w:t>Характеризовать особенности официально-делового стиля (в том числе сферу употребления, функции, языковые особенности), особенности жанра инструкции.</w:t>
      </w:r>
    </w:p>
    <w:p w14:paraId="19CB04A9" w14:textId="77777777" w:rsidR="00C87799" w:rsidRPr="00F7088F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</w:pPr>
      <w:r w:rsidRPr="00F7088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Применять знания о функциональных разновидностях языка </w:t>
      </w:r>
      <w:r w:rsidRPr="00F7088F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при выполнении языкового анализа различных видов и в речевой практике.*</w:t>
      </w:r>
    </w:p>
    <w:p w14:paraId="1C7E97A5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i/>
          <w:spacing w:val="-2"/>
          <w:sz w:val="28"/>
          <w:szCs w:val="28"/>
          <w:lang w:eastAsia="ru-RU"/>
        </w:rPr>
      </w:pPr>
    </w:p>
    <w:p w14:paraId="3F8C5D06" w14:textId="77777777" w:rsidR="00C87799" w:rsidRPr="005F1B0C" w:rsidRDefault="00C87799" w:rsidP="00C87799">
      <w:pPr>
        <w:spacing w:after="0" w:line="240" w:lineRule="auto"/>
        <w:ind w:left="567" w:firstLine="709"/>
        <w:rPr>
          <w:rFonts w:ascii="Times New Roman" w:eastAsiaTheme="minorEastAsia" w:hAnsi="Times New Roman"/>
          <w:b/>
          <w:caps/>
          <w:sz w:val="28"/>
          <w:lang w:eastAsia="ru-RU"/>
        </w:rPr>
      </w:pPr>
      <w:r w:rsidRPr="005F1B0C">
        <w:rPr>
          <w:rFonts w:ascii="Times New Roman" w:eastAsiaTheme="minorEastAsia" w:hAnsi="Times New Roman"/>
          <w:b/>
          <w:caps/>
          <w:sz w:val="28"/>
          <w:lang w:eastAsia="ru-RU"/>
        </w:rPr>
        <w:t>Система языка</w:t>
      </w:r>
    </w:p>
    <w:p w14:paraId="06D97EFB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Распознавать изученные орфограммы; проводить с опорой на алгоритм орфографический анализ слов; применять знания по орфографии в практике правописания.</w:t>
      </w:r>
    </w:p>
    <w:p w14:paraId="60E927D1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Использовать знания по морфемике и словообразованию при выполнении языкового анализа различных видов и в практике правописания.</w:t>
      </w:r>
    </w:p>
    <w:p w14:paraId="6BA96573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Объяснять по предварительному совместному анализу значения фразеологизмов, пословиц и поговорок, афоризмов, крылатых слов (на основе изученного), в том числе с использованием фразеологических словарей русского языка.</w:t>
      </w:r>
    </w:p>
    <w:p w14:paraId="5CA5D587" w14:textId="77777777" w:rsidR="00C87799" w:rsidRPr="00F7088F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Распознавать по визуальной опоре метафору, олицетворение, эпитет, гиперболу, литоту; </w:t>
      </w:r>
      <w:r w:rsidRPr="00F7088F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*</w:t>
      </w:r>
      <w:r w:rsidRPr="00F7088F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понимать их коммуникативное назначение в художественном тексте и использовать в речи как средство выразительности</w:t>
      </w:r>
      <w:r w:rsidRPr="00F7088F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*</w:t>
      </w:r>
      <w:r w:rsidRPr="00F7088F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14:paraId="60FD737C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Характеризовать с опорой на алгоритм слово с точки зрения сферы его употребления, происхождения, активного и пассивного запаса и стилистической окраски; проводить с опорой на алгоритм лексический анализ слов; применять знания по лексике и фразеологии при выполнении языкового анализа </w:t>
      </w:r>
      <w:r w:rsidRPr="00F7088F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*</w:t>
      </w:r>
      <w:r w:rsidRPr="00F7088F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различных видов</w:t>
      </w:r>
      <w:r w:rsidRPr="00F7088F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*</w:t>
      </w:r>
      <w:r w:rsidRPr="00F7088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речевой практике.</w:t>
      </w:r>
    </w:p>
    <w:p w14:paraId="764434E9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Использовать грамматические словари и справочники в речевой практике.</w:t>
      </w:r>
    </w:p>
    <w:p w14:paraId="31AEB8D2" w14:textId="77777777" w:rsidR="00C87799" w:rsidRPr="005F1B0C" w:rsidRDefault="00C87799" w:rsidP="00C87799">
      <w:pPr>
        <w:spacing w:after="0" w:line="240" w:lineRule="auto"/>
        <w:ind w:left="567" w:firstLine="709"/>
        <w:rPr>
          <w:rFonts w:ascii="Times New Roman" w:eastAsiaTheme="minorEastAsia" w:hAnsi="Times New Roman"/>
          <w:b/>
          <w:sz w:val="28"/>
          <w:lang w:eastAsia="ru-RU"/>
        </w:rPr>
      </w:pPr>
      <w:r w:rsidRPr="005F1B0C">
        <w:rPr>
          <w:rFonts w:ascii="Times New Roman" w:eastAsiaTheme="minorEastAsia" w:hAnsi="Times New Roman"/>
          <w:b/>
          <w:sz w:val="28"/>
          <w:lang w:eastAsia="ru-RU"/>
        </w:rPr>
        <w:t>Морфология. Культура речи</w:t>
      </w:r>
    </w:p>
    <w:p w14:paraId="16F5129A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Распознавать по алгоритму учебных действий причастия и 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 xml:space="preserve">деепричастия, наречия, служебные слова (предлоги, союзы, частицы), </w:t>
      </w:r>
      <w:r w:rsidRPr="00F7088F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*</w:t>
      </w:r>
      <w:r w:rsidRPr="00F7088F">
        <w:rPr>
          <w:rFonts w:ascii="Times New Roman" w:eastAsiaTheme="minorEastAsia" w:hAnsi="Times New Roman" w:cs="Times New Roman"/>
          <w:sz w:val="28"/>
          <w:szCs w:val="28"/>
          <w:lang w:eastAsia="ru-RU"/>
        </w:rPr>
        <w:t>междометия, звукоподражательные слова</w:t>
      </w:r>
      <w:r w:rsidRPr="00F7088F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*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 проводить их морфологический разбор: определять общее грамматическое значение, морфологические признаки, синтаксические функции.</w:t>
      </w:r>
    </w:p>
    <w:p w14:paraId="52D76E45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Причастие</w:t>
      </w:r>
    </w:p>
    <w:p w14:paraId="2DAE1C1E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Характеризовать причастия как особую группу слов. Определять с направляющей помощью педагога признаки глагола и имени прилагательного в причастии.</w:t>
      </w:r>
    </w:p>
    <w:p w14:paraId="0B797694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Распознавать с опорой на образец причастия настоящего и прошедшего времени, действительные и страдательные причастия. Различать и характеризовать с опорой на образец полные и краткие формы страдательных причастий. Склонять причастия.</w:t>
      </w:r>
    </w:p>
    <w:p w14:paraId="4DC6D0C6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Проводить по алгоритму учебных действий морфологический разбор причастий, применять это умение в речевой практике.</w:t>
      </w:r>
    </w:p>
    <w:p w14:paraId="5F4420EE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Составлять по смысловой опоре словосочетания с причастием в роли зависимого слова. Конструировать по смысловой опоре причастные обороты. Определять роль причастия в предложении.</w:t>
      </w:r>
    </w:p>
    <w:p w14:paraId="53B044F8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Уместно использовать причастия в речи. Различать созвучные причастия и имена прилагательные (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висящий</w:t>
      </w:r>
      <w:r w:rsidRPr="005F1B0C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 xml:space="preserve"> —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висячий</w:t>
      </w:r>
      <w:r w:rsidRPr="005F1B0C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 xml:space="preserve">,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горящий</w:t>
      </w:r>
      <w:r w:rsidRPr="005F1B0C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 xml:space="preserve"> —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горячий</w:t>
      </w:r>
      <w:r w:rsidRPr="00F7088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). </w:t>
      </w:r>
      <w:r w:rsidRPr="00F7088F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*</w:t>
      </w:r>
      <w:r w:rsidRPr="00F7088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Правильно употреблять причастия с суффиксом </w:t>
      </w:r>
      <w:r w:rsidRPr="00F7088F"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  <w:t>-ся</w:t>
      </w:r>
      <w:r w:rsidRPr="00F7088F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Pr="00F7088F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*</w:t>
      </w:r>
      <w:r w:rsidRPr="005F1B0C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 xml:space="preserve"> 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Правильно устанавливать согласование в словосочетаниях типа </w:t>
      </w:r>
      <w:r w:rsidRPr="005F1B0C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прич. + сущ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14:paraId="2C52B743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Правильно ставить ударение в некоторых формах причастий.</w:t>
      </w:r>
    </w:p>
    <w:p w14:paraId="7C4D3EA8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Применять по визуальной опоре правила правописания падежных окончаний и суффиксов причастий;</w:t>
      </w:r>
      <w:r w:rsidRPr="005F1B0C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 xml:space="preserve">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н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</w:t>
      </w:r>
      <w:r w:rsidRPr="005F1B0C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 xml:space="preserve">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нн</w:t>
      </w:r>
      <w:r w:rsidRPr="005F1B0C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 причастиях и отглагольных именах прилагательных; написания гласной перед суффиксом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-вш-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действительных причастий прошедшего времени, перед суффиксом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-нн-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страдательных причастий прошедшего времени; написания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не</w:t>
      </w:r>
      <w:r w:rsidRPr="005F1B0C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с причастиями.</w:t>
      </w:r>
    </w:p>
    <w:p w14:paraId="3A69B183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Правильно расставлять по алгоритму учебных действий знаки препинания в предложениях с причастным оборотом.</w:t>
      </w:r>
    </w:p>
    <w:p w14:paraId="03CBB972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Деепричастие</w:t>
      </w:r>
    </w:p>
    <w:p w14:paraId="39960F80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Характеризовать деепричастия как особую группу слов. Определять с направляющей помощью педагога признаки глагола и наречия в деепричастии.</w:t>
      </w:r>
    </w:p>
    <w:p w14:paraId="4CDD671C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Распознавать с опорой на образец деепричастия совершенного и несовершенного вида. </w:t>
      </w:r>
    </w:p>
    <w:p w14:paraId="64C96D32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Проводить по алгоритму учебных действий морфологический разбор деепричастий, применять это умение в речевой практике.</w:t>
      </w:r>
    </w:p>
    <w:p w14:paraId="1E6EF0B5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Конструировать по смысловой опоре деепричастный оборот. Определять роль деепричастия в предложении.</w:t>
      </w:r>
    </w:p>
    <w:p w14:paraId="2115058E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Уместно использовать деепричастия в речи. </w:t>
      </w:r>
    </w:p>
    <w:p w14:paraId="3E82DC19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Правильно ставить ударение в деепричастиях.</w:t>
      </w:r>
    </w:p>
    <w:p w14:paraId="3D4277CF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Применять по визуальной опоре правила написания гласных в суффиксах деепричастий; правила слитного и раздельного написания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не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 деепричастиями.</w:t>
      </w:r>
    </w:p>
    <w:p w14:paraId="39FB1A0A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Правильно по смысловой опоре строить предложения с одиночными деепричастиями и деепричастными оборотами.</w:t>
      </w:r>
    </w:p>
    <w:p w14:paraId="7122C34D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Правильно по алгоритму учебных действий расставлять знаки препинания в предложениях с одиночным деепричастием и деепричастным оборотом.</w:t>
      </w:r>
    </w:p>
    <w:p w14:paraId="5DAB60B9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Наречие</w:t>
      </w:r>
    </w:p>
    <w:p w14:paraId="12AA8DE0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Распознавать с опорой на образец наречия в речи. Определять общее грамматическое значение наречий; </w:t>
      </w:r>
      <w:r w:rsidRPr="00F7088F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*</w:t>
      </w:r>
      <w:r w:rsidRPr="00F7088F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различать разряды наречий по значению</w:t>
      </w:r>
      <w:r w:rsidRPr="00F7088F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*</w:t>
      </w:r>
      <w:r w:rsidRPr="005F1B0C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;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характеризовать особенности словообразования наречий, их синтаксических свойств, роли в речи.</w:t>
      </w:r>
    </w:p>
    <w:p w14:paraId="341176BC" w14:textId="77777777" w:rsidR="00C87799" w:rsidRPr="00F7088F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7088F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*</w:t>
      </w:r>
      <w:r w:rsidRPr="00F7088F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Проводить по алгоритму учебных действий морфологический разбор наречий, применять это умение в речевой практике.</w:t>
      </w:r>
      <w:r w:rsidRPr="00F7088F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*</w:t>
      </w:r>
    </w:p>
    <w:p w14:paraId="1D04D228" w14:textId="77777777" w:rsidR="00C87799" w:rsidRPr="00F7088F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7088F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*</w:t>
      </w:r>
      <w:r w:rsidRPr="00F7088F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Соблюдать нормы образования степеней сравнения наречий, произношения наречий, постановки в них ударения.</w:t>
      </w:r>
      <w:r w:rsidRPr="00F7088F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*</w:t>
      </w:r>
    </w:p>
    <w:p w14:paraId="5CFF036C" w14:textId="77777777" w:rsidR="00C87799" w:rsidRPr="005F1B0C" w:rsidRDefault="00C87799" w:rsidP="00C87799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Применять по визуальной опоре правила слитного, раздельного и дефисного написания наречий; написания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н</w:t>
      </w:r>
      <w:r w:rsidRPr="005F1B0C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и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нн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наречиях на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-о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-е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; написания суффиксов </w:t>
      </w:r>
      <w:r w:rsidRPr="005F1B0C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-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 xml:space="preserve">а 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и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 xml:space="preserve"> -о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наречий с приставками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из-</w:t>
      </w:r>
      <w:r w:rsidRPr="005F1B0C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 xml:space="preserve">,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до-</w:t>
      </w:r>
      <w:r w:rsidRPr="005F1B0C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 xml:space="preserve">,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с-</w:t>
      </w:r>
      <w:r w:rsidRPr="005F1B0C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 xml:space="preserve">,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в-</w:t>
      </w:r>
      <w:r w:rsidRPr="005F1B0C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 xml:space="preserve">,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на-</w:t>
      </w:r>
      <w:r w:rsidRPr="005F1B0C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 xml:space="preserve">,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за-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; употребления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ь</w:t>
      </w:r>
      <w:r w:rsidRPr="005F1B0C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 конце наречий после шипящих; написания суффиксов наречий -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о</w:t>
      </w:r>
      <w:r w:rsidRPr="005F1B0C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 xml:space="preserve"> 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и</w:t>
      </w:r>
      <w:r w:rsidRPr="005F1B0C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 xml:space="preserve"> -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е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после шипящих; написания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е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и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приставках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не-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 xml:space="preserve">ни- 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наречий; слитного и раздельного написания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не</w:t>
      </w:r>
      <w:r w:rsidRPr="005F1B0C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с наречиями.</w:t>
      </w:r>
    </w:p>
    <w:p w14:paraId="3E333D98" w14:textId="77777777" w:rsidR="00C87799" w:rsidRPr="005F1B0C" w:rsidRDefault="00C87799" w:rsidP="00C87799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Слова категории состояния</w:t>
      </w:r>
    </w:p>
    <w:p w14:paraId="4ECED79F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Иметь общее представление о словах категории состояния в системе частей речи. </w:t>
      </w:r>
    </w:p>
    <w:p w14:paraId="7032BBB6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Служебные части речи</w:t>
      </w:r>
    </w:p>
    <w:p w14:paraId="655823DC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Давать общую характеристику служебных частей речи; объяснять их отличия от самостоятельных частей речи.</w:t>
      </w:r>
    </w:p>
    <w:p w14:paraId="01649ABF" w14:textId="77777777" w:rsidR="00C87799" w:rsidRPr="005F1B0C" w:rsidRDefault="00C87799" w:rsidP="00C87799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Предлог</w:t>
      </w:r>
    </w:p>
    <w:p w14:paraId="0B91537A" w14:textId="77777777" w:rsidR="00C87799" w:rsidRPr="005F1B0C" w:rsidRDefault="00C87799" w:rsidP="00C87799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Характеризовать предлог как служебную часть речи; различать с опорой на образец производные и непроизводные предлоги, простые и составные предлоги.</w:t>
      </w:r>
    </w:p>
    <w:p w14:paraId="613C2ABD" w14:textId="77777777" w:rsidR="00C87799" w:rsidRPr="005F1B0C" w:rsidRDefault="00C87799" w:rsidP="00C87799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Употреблять предлоги в речи в соответствии с их значением и стилистическими особенностями; соблюдать по визуальной опоре нормы правописания производных предлогов.</w:t>
      </w:r>
    </w:p>
    <w:p w14:paraId="5C407B93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 xml:space="preserve">Соблюдать нормы употребления имён существительных и местоимений с предлогами, предлогов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pacing w:val="-2"/>
          <w:sz w:val="28"/>
          <w:szCs w:val="28"/>
          <w:lang w:eastAsia="ru-RU"/>
        </w:rPr>
        <w:t>из</w:t>
      </w:r>
      <w:r w:rsidRPr="005F1B0C">
        <w:rPr>
          <w:rFonts w:ascii="Times New Roman" w:eastAsiaTheme="minorEastAsia" w:hAnsi="Times New Roman" w:cs="Times New Roman"/>
          <w:i/>
          <w:iCs/>
          <w:spacing w:val="-2"/>
          <w:sz w:val="28"/>
          <w:szCs w:val="28"/>
          <w:lang w:eastAsia="ru-RU"/>
        </w:rPr>
        <w:t xml:space="preserve"> —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pacing w:val="-2"/>
          <w:sz w:val="28"/>
          <w:szCs w:val="28"/>
          <w:lang w:eastAsia="ru-RU"/>
        </w:rPr>
        <w:t>с</w:t>
      </w:r>
      <w:r w:rsidRPr="005F1B0C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,</w:t>
      </w:r>
      <w:r w:rsidRPr="005F1B0C">
        <w:rPr>
          <w:rFonts w:ascii="Times New Roman" w:eastAsiaTheme="minorEastAsia" w:hAnsi="Times New Roman" w:cs="Times New Roman"/>
          <w:i/>
          <w:iCs/>
          <w:spacing w:val="-2"/>
          <w:sz w:val="28"/>
          <w:szCs w:val="28"/>
          <w:lang w:eastAsia="ru-RU"/>
        </w:rPr>
        <w:t xml:space="preserve">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pacing w:val="-2"/>
          <w:sz w:val="28"/>
          <w:szCs w:val="28"/>
          <w:lang w:eastAsia="ru-RU"/>
        </w:rPr>
        <w:t>в</w:t>
      </w:r>
      <w:r w:rsidRPr="005F1B0C">
        <w:rPr>
          <w:rFonts w:ascii="Times New Roman" w:eastAsiaTheme="minorEastAsia" w:hAnsi="Times New Roman" w:cs="Times New Roman"/>
          <w:i/>
          <w:iCs/>
          <w:spacing w:val="-2"/>
          <w:sz w:val="28"/>
          <w:szCs w:val="28"/>
          <w:lang w:eastAsia="ru-RU"/>
        </w:rPr>
        <w:t xml:space="preserve"> —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pacing w:val="-2"/>
          <w:sz w:val="28"/>
          <w:szCs w:val="28"/>
          <w:lang w:eastAsia="ru-RU"/>
        </w:rPr>
        <w:t>на</w:t>
      </w:r>
      <w:r w:rsidRPr="005F1B0C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 xml:space="preserve"> в составе словосочетаний; правила правописания по смысловой опоре производных предлогов.</w:t>
      </w:r>
    </w:p>
    <w:p w14:paraId="30D18F91" w14:textId="77777777" w:rsidR="00C87799" w:rsidRPr="00F7088F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F7088F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*</w:t>
      </w:r>
      <w:r w:rsidRPr="00F7088F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Проводить морфологический разбор предлогов, применять это умение при выполнении языкового анализа различных видов и в речевой практике.</w:t>
      </w:r>
      <w:r w:rsidRPr="00F7088F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*</w:t>
      </w:r>
    </w:p>
    <w:p w14:paraId="727D8D5B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Союз</w:t>
      </w:r>
    </w:p>
    <w:p w14:paraId="55A4DA89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Характеризовать союз как служебную часть речи; различать с опорой на образец разряды союзов по значению, по строению; объяснять роль сою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softHyphen/>
        <w:t>зов в тексте, в том числе как средств связи однородных членов предложения и частей сложного предложения.</w:t>
      </w:r>
    </w:p>
    <w:p w14:paraId="3060AAFD" w14:textId="77777777" w:rsidR="00C87799" w:rsidRPr="005F1B0C" w:rsidRDefault="00C87799" w:rsidP="00C87799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trike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Употреблять союзы в речи в соответствии с их значением и стилистическими особенностями; соблюдать нормы правописания союзов, постановки с опорой на схему знаков препинания в сложных союзных предложениях, постановки с опорой на схему знаков препинания в предложениях с союзом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и</w:t>
      </w:r>
      <w:r w:rsidRPr="005F1B0C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 xml:space="preserve">, 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связывающим однородные члены и части 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 xml:space="preserve">сложного предложения. </w:t>
      </w:r>
    </w:p>
    <w:p w14:paraId="078C70FF" w14:textId="77777777" w:rsidR="00C87799" w:rsidRPr="00F7088F" w:rsidRDefault="00C87799" w:rsidP="00C87799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7088F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*</w:t>
      </w:r>
      <w:r w:rsidRPr="00F7088F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Проводить морфологический разбор союзов, применять это умение в речевой практике.</w:t>
      </w:r>
      <w:r w:rsidRPr="00F7088F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*</w:t>
      </w:r>
    </w:p>
    <w:p w14:paraId="31D7AC3F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Частица</w:t>
      </w:r>
    </w:p>
    <w:p w14:paraId="39F7BCE9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Характеризовать частицу как служебную часть речи; </w:t>
      </w:r>
      <w:r w:rsidRPr="00F7088F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*</w:t>
      </w:r>
      <w:r w:rsidRPr="00F7088F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различать разряды частиц по значению, по составу; объяснять роль частиц в передаче различных оттенков значения в слове и тексте, в образовании форм глагола</w:t>
      </w:r>
      <w:r w:rsidRPr="00F7088F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*</w:t>
      </w:r>
      <w:r w:rsidRPr="00F7088F">
        <w:rPr>
          <w:rFonts w:ascii="Times New Roman" w:eastAsiaTheme="minorEastAsia" w:hAnsi="Times New Roman" w:cs="Times New Roman"/>
          <w:sz w:val="28"/>
          <w:szCs w:val="28"/>
          <w:lang w:eastAsia="ru-RU"/>
        </w:rPr>
        <w:t>; понимать интонационные особенности предлож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ений с частицами.</w:t>
      </w:r>
    </w:p>
    <w:p w14:paraId="7017102E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7088F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*</w:t>
      </w:r>
      <w:r w:rsidRPr="00F7088F">
        <w:rPr>
          <w:rFonts w:ascii="Times New Roman" w:eastAsiaTheme="minorEastAsia" w:hAnsi="Times New Roman" w:cs="Times New Roman"/>
          <w:sz w:val="28"/>
          <w:szCs w:val="28"/>
          <w:lang w:eastAsia="ru-RU"/>
        </w:rPr>
        <w:t>Употреблять частицы в речи в соответствии с их значением и стилистической окраской</w:t>
      </w:r>
      <w:r w:rsidRPr="00F7088F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*</w:t>
      </w:r>
      <w:r w:rsidRPr="00F7088F">
        <w:rPr>
          <w:rFonts w:ascii="Times New Roman" w:eastAsiaTheme="minorEastAsia" w:hAnsi="Times New Roman" w:cs="Times New Roman"/>
          <w:sz w:val="28"/>
          <w:szCs w:val="28"/>
          <w:lang w:eastAsia="ru-RU"/>
        </w:rPr>
        <w:t>;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соблюдать по визуальной опоре нормы правописания частиц.</w:t>
      </w:r>
    </w:p>
    <w:p w14:paraId="3FD4B73D" w14:textId="77777777" w:rsidR="00C87799" w:rsidRPr="00F7088F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7088F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*</w:t>
      </w:r>
      <w:r w:rsidRPr="00F7088F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Проводить морфологический разбор частиц, применять это умение в речевой практике.</w:t>
      </w:r>
      <w:r w:rsidRPr="00F7088F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*</w:t>
      </w:r>
    </w:p>
    <w:p w14:paraId="5E8662D2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F7088F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Междометия и звукоподражательные</w:t>
      </w:r>
      <w:r w:rsidRPr="005F1B0C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 слова</w:t>
      </w:r>
    </w:p>
    <w:p w14:paraId="6489ECF3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Характеризовать междометия как особую группу слов, </w:t>
      </w:r>
      <w:r w:rsidRPr="00F7088F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*</w:t>
      </w:r>
      <w:r w:rsidRPr="00F7088F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различать группы междометий по значению; объяснять роль междометий в речи. Характеризовать особенности звукоподражательных слов и их употребление в разговорной речи, в художественной литературе</w:t>
      </w:r>
      <w:r w:rsidRPr="00F7088F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*</w:t>
      </w:r>
      <w:r w:rsidRPr="00F7088F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14:paraId="1A541E3D" w14:textId="77777777" w:rsidR="00C87799" w:rsidRPr="00F7088F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7088F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*</w:t>
      </w:r>
      <w:r w:rsidRPr="00F7088F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Проводить морфологический разбор междометий; применять это умение в речевой практике.</w:t>
      </w:r>
      <w:r w:rsidRPr="00F7088F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*</w:t>
      </w:r>
    </w:p>
    <w:p w14:paraId="2818DC95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Соблюдать с опорой на схему пунктуационные нормы оформления предложений с междометиями.</w:t>
      </w:r>
    </w:p>
    <w:p w14:paraId="5CD31279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28789DB3" w14:textId="77777777" w:rsidR="00C87799" w:rsidRPr="00291993" w:rsidRDefault="00C87799" w:rsidP="00C87799">
      <w:pPr>
        <w:pStyle w:val="4"/>
        <w:spacing w:before="40"/>
        <w:ind w:left="567"/>
        <w:rPr>
          <w:rFonts w:eastAsia="Times New Roman"/>
        </w:rPr>
      </w:pPr>
      <w:bookmarkStart w:id="16" w:name="_Toc153893016"/>
      <w:r w:rsidRPr="00291993">
        <w:rPr>
          <w:rFonts w:eastAsia="Times New Roman"/>
        </w:rPr>
        <w:t>8 КЛАСС</w:t>
      </w:r>
      <w:bookmarkEnd w:id="16"/>
    </w:p>
    <w:p w14:paraId="3646AB87" w14:textId="77777777" w:rsidR="00C87799" w:rsidRPr="005F1B0C" w:rsidRDefault="00C87799" w:rsidP="00C87799">
      <w:pPr>
        <w:spacing w:after="0" w:line="240" w:lineRule="auto"/>
        <w:ind w:left="567" w:firstLine="709"/>
        <w:rPr>
          <w:rFonts w:ascii="Times New Roman" w:eastAsiaTheme="minorEastAsia" w:hAnsi="Times New Roman"/>
          <w:b/>
          <w:sz w:val="28"/>
          <w:lang w:eastAsia="ru-RU"/>
        </w:rPr>
      </w:pPr>
    </w:p>
    <w:p w14:paraId="502F292B" w14:textId="77777777" w:rsidR="00C87799" w:rsidRPr="005F1B0C" w:rsidRDefault="00C87799" w:rsidP="00C87799">
      <w:pPr>
        <w:spacing w:after="0" w:line="240" w:lineRule="auto"/>
        <w:ind w:left="567" w:firstLine="709"/>
        <w:rPr>
          <w:rFonts w:ascii="Times New Roman" w:eastAsiaTheme="minorEastAsia" w:hAnsi="Times New Roman"/>
          <w:b/>
          <w:sz w:val="28"/>
          <w:lang w:eastAsia="ru-RU"/>
        </w:rPr>
      </w:pPr>
      <w:r w:rsidRPr="005F1B0C">
        <w:rPr>
          <w:rFonts w:ascii="Times New Roman" w:eastAsiaTheme="minorEastAsia" w:hAnsi="Times New Roman"/>
          <w:b/>
          <w:sz w:val="28"/>
          <w:lang w:eastAsia="ru-RU"/>
        </w:rPr>
        <w:t>Общие сведения о языке</w:t>
      </w:r>
    </w:p>
    <w:p w14:paraId="3C4B2944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Иметь представление о русском языке как одном из славянских языков.</w:t>
      </w:r>
    </w:p>
    <w:p w14:paraId="2A7AFCF5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4B470205" w14:textId="77777777" w:rsidR="00C87799" w:rsidRPr="005F1B0C" w:rsidRDefault="00C87799" w:rsidP="00C87799">
      <w:pPr>
        <w:spacing w:after="0" w:line="240" w:lineRule="auto"/>
        <w:ind w:left="567" w:firstLine="709"/>
        <w:rPr>
          <w:rFonts w:ascii="Times New Roman" w:eastAsiaTheme="minorEastAsia" w:hAnsi="Times New Roman"/>
          <w:b/>
          <w:sz w:val="28"/>
          <w:lang w:eastAsia="ru-RU"/>
        </w:rPr>
      </w:pPr>
      <w:r w:rsidRPr="005F1B0C">
        <w:rPr>
          <w:rFonts w:ascii="Times New Roman" w:eastAsiaTheme="minorEastAsia" w:hAnsi="Times New Roman"/>
          <w:b/>
          <w:sz w:val="28"/>
          <w:lang w:eastAsia="ru-RU"/>
        </w:rPr>
        <w:t>Язык и речь</w:t>
      </w:r>
    </w:p>
    <w:p w14:paraId="7E254A70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Создавать устные монологические высказывания с опорой на план, опорные слова объёмом не менее 8 предложений на основе жизненных наблюдений, личных впечатлений, чтения научно-учебной, художественной, научно-популярной и публицистической литературы (монолог-описание, монолог-рассуждение, монолог-повествование); выступать с научным сообщением с использованием презентации, плана.</w:t>
      </w:r>
    </w:p>
    <w:p w14:paraId="77A5959B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Участвовать в диалоге на лингвистические темы (в рамках изученного) и темы на основе жизненных наблюдений (объём не менее 5 реплик).</w:t>
      </w:r>
    </w:p>
    <w:p w14:paraId="2669634E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Владеть различными видами аудирования: выборочным, ознакомительным, детальным – научно-учебных, художественных, публицистических текстов различных функционально-смысловых типов речи.</w:t>
      </w:r>
    </w:p>
    <w:p w14:paraId="341374E3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Владеть различными видами чтения: просмотровым, ознакомительным, изучающим, поисковым.</w:t>
      </w:r>
    </w:p>
    <w:p w14:paraId="6978023A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Устно пересказывать с опорой на план, опорные слова прочитанный или прослушанный текст объёмом не менее 130 слов.</w:t>
      </w:r>
    </w:p>
    <w:p w14:paraId="3BFA5C23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Понимать содержание прослушанных и прочитанных научно-учебных, художественных, публицистических текстов различных функционально-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смысловых типов речи объёмом не менее 270 слов: подробно, сжато и выборочно с опорой на план, опорные слова передавать в устной и письменной форме содержание прослушанных и прочитанных научно-учебных, художественных, публицистических текстов различных функционально-смысловых типов речи (для подробного изложения объём исходного текста должен составлять не менее 220 слов; для сжатого и выборочного изложения – не менее 250 слов).</w:t>
      </w:r>
    </w:p>
    <w:p w14:paraId="0EAD883B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Осуществлять выбор языковых средств для создания высказывания в соответствии с целью, темой и коммуникативным замыслом с использованием речевого клише.</w:t>
      </w:r>
    </w:p>
    <w:p w14:paraId="324FE6EC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100-120 слов; словарного диктанта объёмом 25-30 слов; диктанта на основе связного текста объёмом 100-120 слов, составленного с учётом ранее изученных правил содержащего не более 24 орфограмм, 10 пунктограмм и не более 10 слов с непроверяемыми написаниями); понимать особенности использования мимики и жестов в разговорной речи; объяснять национальную обусловленность норм речевого этикета; соблюдать в устной речи и на письме правила русского речевого этикета.</w:t>
      </w:r>
    </w:p>
    <w:p w14:paraId="3E5ABB02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39C51C4F" w14:textId="77777777" w:rsidR="00C87799" w:rsidRPr="005F1B0C" w:rsidRDefault="00C87799" w:rsidP="00C87799">
      <w:pPr>
        <w:spacing w:after="0" w:line="240" w:lineRule="auto"/>
        <w:ind w:left="567" w:firstLine="709"/>
        <w:rPr>
          <w:rFonts w:ascii="Times New Roman" w:eastAsiaTheme="minorEastAsia" w:hAnsi="Times New Roman"/>
          <w:b/>
          <w:sz w:val="28"/>
          <w:lang w:eastAsia="ru-RU"/>
        </w:rPr>
      </w:pPr>
      <w:r w:rsidRPr="005F1B0C">
        <w:rPr>
          <w:rFonts w:ascii="Times New Roman" w:eastAsiaTheme="minorEastAsia" w:hAnsi="Times New Roman"/>
          <w:b/>
          <w:sz w:val="28"/>
          <w:lang w:eastAsia="ru-RU"/>
        </w:rPr>
        <w:t xml:space="preserve">Текст </w:t>
      </w:r>
    </w:p>
    <w:p w14:paraId="59DBE1B5" w14:textId="77777777" w:rsidR="00C87799" w:rsidRPr="00F7088F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Анализировать по смысловой опоре текст с точки зрения его соответствия основным признакам: наличия темы, главной мысли, грамматической связи предложений, цельности и относительной законченности; указывать по визуальной опоре способы и средства связи предложений в тексте; анализировать текст с точки зрения его принадлежности к функционально-смысловому типу </w:t>
      </w:r>
      <w:r w:rsidRPr="00F7088F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речи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; </w:t>
      </w:r>
      <w:r w:rsidRPr="00F7088F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*</w:t>
      </w:r>
      <w:r w:rsidRPr="00F7088F">
        <w:rPr>
          <w:rFonts w:ascii="Times New Roman" w:eastAsiaTheme="minorEastAsia" w:hAnsi="Times New Roman" w:cs="Times New Roman"/>
          <w:sz w:val="28"/>
          <w:szCs w:val="28"/>
          <w:lang w:eastAsia="ru-RU"/>
        </w:rPr>
        <w:t>анализировать языковые средства выразительности в тексте (фонетические, словообразовательные, лексические, морфологические)</w:t>
      </w:r>
      <w:r w:rsidRPr="00F7088F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 xml:space="preserve"> *</w:t>
      </w:r>
      <w:r w:rsidRPr="00F7088F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14:paraId="636EC2E1" w14:textId="77777777" w:rsidR="00C87799" w:rsidRPr="00F7088F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Распознавать с направляющей помощью педагога тексты разных функционально-смысловых типов речи; анализировать с опорой на алгоритм тексты разных функциональных разновидностей языка и жанров; </w:t>
      </w:r>
      <w:r w:rsidRPr="00F7088F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*</w:t>
      </w:r>
      <w:r w:rsidRPr="00F7088F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применять эти знания при выполнении языкового анализа различных видов и в речевой практике</w:t>
      </w:r>
      <w:r w:rsidRPr="00F7088F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*</w:t>
      </w:r>
      <w:r w:rsidRPr="00F7088F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14:paraId="2B3721AF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Создавать по плану, опорным словам тексты различных функционально-смысловых типов речи с опорой на жизненный и читательский опыт; тексты с опорой на произведения искусства (в том числе сочинения-миниатюры объёмом 6 и более предложений; сочинения объёмом от 80 слов с учётом стиля и жанра сочинения, характера темы).</w:t>
      </w:r>
    </w:p>
    <w:p w14:paraId="7D13F848" w14:textId="77777777" w:rsidR="00C87799" w:rsidRPr="00F7088F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7088F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*</w:t>
      </w:r>
      <w:r w:rsidRPr="00F7088F">
        <w:rPr>
          <w:rFonts w:ascii="Times New Roman" w:eastAsiaTheme="minorEastAsia" w:hAnsi="Times New Roman" w:cs="Times New Roman"/>
          <w:sz w:val="28"/>
          <w:szCs w:val="28"/>
          <w:lang w:eastAsia="ru-RU"/>
        </w:rPr>
        <w:t>Владеть умениями информационной переработки текста: создавать тезисы, конспект;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  <w:r w:rsidRPr="00F7088F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*</w:t>
      </w:r>
    </w:p>
    <w:p w14:paraId="0228EDD4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pacing w:val="-4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pacing w:val="-4"/>
          <w:sz w:val="28"/>
          <w:szCs w:val="28"/>
          <w:lang w:eastAsia="ru-RU"/>
        </w:rPr>
        <w:t xml:space="preserve">Представлять сообщение на заданную тему в виде презентации. </w:t>
      </w:r>
    </w:p>
    <w:p w14:paraId="7738814E" w14:textId="77777777" w:rsidR="00C87799" w:rsidRPr="00F7088F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Представлять содержание прослушанного или прочитанного научно-учебного текста в виде таблицы, схемы; </w:t>
      </w:r>
      <w:r w:rsidRPr="00F7088F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*</w:t>
      </w:r>
      <w:r w:rsidRPr="00F7088F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представлять содержание таблицы, схемы в виде текста</w:t>
      </w:r>
      <w:r w:rsidRPr="00F7088F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*</w:t>
      </w:r>
      <w:r w:rsidRPr="00F7088F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14:paraId="4DC57C62" w14:textId="77777777" w:rsidR="00C87799" w:rsidRPr="00F7088F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7088F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lastRenderedPageBreak/>
        <w:t>*</w:t>
      </w:r>
      <w:r w:rsidRPr="00F7088F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Редактировать тексты: собственные/созданные другими обучающимися тексты с целью совершенствования их содержания и формы; сопоставлять исходный и отредактированный тексты.</w:t>
      </w:r>
      <w:r w:rsidRPr="00F7088F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*</w:t>
      </w:r>
    </w:p>
    <w:p w14:paraId="2C418D80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</w:pPr>
    </w:p>
    <w:p w14:paraId="69DE2F6E" w14:textId="77777777" w:rsidR="00C87799" w:rsidRPr="005F1B0C" w:rsidRDefault="00C87799" w:rsidP="00C87799">
      <w:pPr>
        <w:spacing w:after="0" w:line="240" w:lineRule="auto"/>
        <w:ind w:left="567" w:firstLine="709"/>
        <w:rPr>
          <w:rFonts w:ascii="Times New Roman" w:eastAsiaTheme="minorEastAsia" w:hAnsi="Times New Roman"/>
          <w:b/>
          <w:sz w:val="28"/>
          <w:lang w:eastAsia="ru-RU"/>
        </w:rPr>
      </w:pPr>
      <w:r w:rsidRPr="005F1B0C">
        <w:rPr>
          <w:rFonts w:ascii="Times New Roman" w:eastAsiaTheme="minorEastAsia" w:hAnsi="Times New Roman"/>
          <w:b/>
          <w:sz w:val="28"/>
          <w:lang w:eastAsia="ru-RU"/>
        </w:rPr>
        <w:t>Функциональные разновидности языка</w:t>
      </w:r>
    </w:p>
    <w:p w14:paraId="0BCE7731" w14:textId="77777777" w:rsidR="00C87799" w:rsidRPr="00F7088F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Характеризовать особенности официально-делового стиля (заявление, объяснительная записка, автобиография, характеристика) и научного стиля, основных жанров научного стиля (реферат, доклад на научную тему), </w:t>
      </w:r>
      <w:r w:rsidRPr="00F7088F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*</w:t>
      </w:r>
      <w:r w:rsidRPr="00F7088F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выявлять сочетание различных функциональных разновидностей языка в тексте, средства связи предложений в тексте</w:t>
      </w:r>
      <w:r w:rsidRPr="00F7088F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*</w:t>
      </w:r>
      <w:r w:rsidRPr="00F7088F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14:paraId="0ABF3951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Создавать тексты с опорой на образец официально-делового стиля (заявление, объяснительная записка, автобиография, характеристика), публицистических жанров; оформлять деловые бумаги с опорой на образец. </w:t>
      </w:r>
    </w:p>
    <w:p w14:paraId="650699D6" w14:textId="77777777" w:rsidR="00C87799" w:rsidRPr="00F7088F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7088F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*</w:t>
      </w:r>
      <w:r w:rsidRPr="00F7088F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  <w:r w:rsidRPr="00F7088F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*</w:t>
      </w:r>
    </w:p>
    <w:p w14:paraId="49489689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</w:pPr>
    </w:p>
    <w:p w14:paraId="00C3DFEA" w14:textId="77777777" w:rsidR="00C87799" w:rsidRPr="005F1B0C" w:rsidRDefault="00C87799" w:rsidP="00C87799">
      <w:pPr>
        <w:spacing w:after="0" w:line="240" w:lineRule="auto"/>
        <w:ind w:left="567" w:firstLine="709"/>
        <w:rPr>
          <w:rFonts w:ascii="Times New Roman" w:eastAsiaTheme="minorEastAsia" w:hAnsi="Times New Roman"/>
          <w:b/>
          <w:caps/>
          <w:sz w:val="28"/>
          <w:lang w:eastAsia="ru-RU"/>
        </w:rPr>
      </w:pPr>
      <w:r w:rsidRPr="005F1B0C">
        <w:rPr>
          <w:rFonts w:ascii="Times New Roman" w:eastAsiaTheme="minorEastAsia" w:hAnsi="Times New Roman"/>
          <w:b/>
          <w:caps/>
          <w:sz w:val="28"/>
          <w:lang w:eastAsia="ru-RU"/>
        </w:rPr>
        <w:t>Система языка</w:t>
      </w:r>
    </w:p>
    <w:p w14:paraId="7571B4D3" w14:textId="77777777" w:rsidR="00C87799" w:rsidRPr="005F1B0C" w:rsidRDefault="00C87799" w:rsidP="00C87799">
      <w:pPr>
        <w:spacing w:after="0" w:line="240" w:lineRule="auto"/>
        <w:ind w:left="567" w:firstLine="709"/>
        <w:rPr>
          <w:rFonts w:ascii="Times New Roman" w:eastAsiaTheme="minorEastAsia" w:hAnsi="Times New Roman"/>
          <w:b/>
          <w:sz w:val="28"/>
          <w:lang w:eastAsia="ru-RU"/>
        </w:rPr>
      </w:pPr>
      <w:r w:rsidRPr="005F1B0C">
        <w:rPr>
          <w:rFonts w:ascii="Times New Roman" w:eastAsiaTheme="minorEastAsia" w:hAnsi="Times New Roman"/>
          <w:b/>
          <w:sz w:val="28"/>
          <w:lang w:eastAsia="ru-RU"/>
        </w:rPr>
        <w:t>Cинтаксис. Культура речи. Пунктуация</w:t>
      </w:r>
    </w:p>
    <w:p w14:paraId="2632F1ED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Иметь представление о синтаксисе как разделе лингвистики. </w:t>
      </w:r>
    </w:p>
    <w:p w14:paraId="0B77C613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Распознавать словосочетание и предложение как единицы синтаксиса.</w:t>
      </w:r>
    </w:p>
    <w:p w14:paraId="0CF68A7E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Различать функции знаков препинания. </w:t>
      </w:r>
    </w:p>
    <w:p w14:paraId="692BB11A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4C362E87" w14:textId="77777777" w:rsidR="00C87799" w:rsidRPr="005F1B0C" w:rsidRDefault="00C87799" w:rsidP="00C87799">
      <w:pPr>
        <w:spacing w:after="0" w:line="240" w:lineRule="auto"/>
        <w:ind w:left="567" w:firstLine="709"/>
        <w:rPr>
          <w:rFonts w:ascii="Times New Roman" w:eastAsiaTheme="minorEastAsia" w:hAnsi="Times New Roman"/>
          <w:b/>
          <w:sz w:val="28"/>
          <w:lang w:eastAsia="ru-RU"/>
        </w:rPr>
      </w:pPr>
      <w:r w:rsidRPr="005F1B0C">
        <w:rPr>
          <w:rFonts w:ascii="Times New Roman" w:eastAsiaTheme="minorEastAsia" w:hAnsi="Times New Roman"/>
          <w:b/>
          <w:sz w:val="28"/>
          <w:lang w:eastAsia="ru-RU"/>
        </w:rPr>
        <w:t>Словосочетание</w:t>
      </w:r>
    </w:p>
    <w:p w14:paraId="55A3C317" w14:textId="77777777" w:rsidR="00C87799" w:rsidRPr="00F7088F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Распознавать словосочетания по морфологическим свойствам главного слова: именные, глагольные, наречные; </w:t>
      </w:r>
      <w:r w:rsidRPr="00F7088F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*</w:t>
      </w:r>
      <w:r w:rsidRPr="00F7088F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определять типы подчинительной связи слов в словосочетании: согласование, управление, примыкание; выявлять грамматическую синонимию словосочетаний</w:t>
      </w:r>
      <w:r w:rsidRPr="00F7088F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*</w:t>
      </w:r>
      <w:r w:rsidRPr="00F7088F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14:paraId="06801F3A" w14:textId="77777777" w:rsidR="00C87799" w:rsidRPr="00F7088F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7088F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*</w:t>
      </w:r>
      <w:r w:rsidRPr="00F7088F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Применять н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ормы построения словосочетаний.</w:t>
      </w:r>
      <w:r w:rsidRPr="00F7088F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*</w:t>
      </w:r>
    </w:p>
    <w:p w14:paraId="7C3AADB0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</w:pPr>
    </w:p>
    <w:p w14:paraId="72262CEC" w14:textId="77777777" w:rsidR="00C87799" w:rsidRPr="005F1B0C" w:rsidRDefault="00C87799" w:rsidP="00C87799">
      <w:pPr>
        <w:spacing w:after="0" w:line="240" w:lineRule="auto"/>
        <w:ind w:left="567" w:firstLine="709"/>
        <w:rPr>
          <w:rFonts w:ascii="Times New Roman" w:eastAsiaTheme="minorEastAsia" w:hAnsi="Times New Roman"/>
          <w:b/>
          <w:sz w:val="28"/>
          <w:lang w:eastAsia="ru-RU"/>
        </w:rPr>
      </w:pPr>
      <w:r w:rsidRPr="005F1B0C">
        <w:rPr>
          <w:rFonts w:ascii="Times New Roman" w:eastAsiaTheme="minorEastAsia" w:hAnsi="Times New Roman"/>
          <w:b/>
          <w:sz w:val="28"/>
          <w:lang w:eastAsia="ru-RU"/>
        </w:rPr>
        <w:t>Предложение</w:t>
      </w:r>
    </w:p>
    <w:p w14:paraId="3D9660D5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Характеризовать основные признаки предложения, средства оформления предложения в устной и письменной речи; различать функции знаков препинания.</w:t>
      </w:r>
    </w:p>
    <w:p w14:paraId="4D0D9209" w14:textId="77777777" w:rsidR="00C87799" w:rsidRPr="00F97AE9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Распознавать предложения по цели высказывания, эмоциональной окраске, характеризовать с опорой на алгоритм их интонационные и смысловые особенности, языковые формы выражения побуждения в побудительных предложениях; </w:t>
      </w:r>
      <w:r w:rsidRPr="00F97AE9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*</w:t>
      </w:r>
      <w:r w:rsidRPr="00F97A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использовать в текстах публицистического стиля риторическое восклицание, вопросно-ответную форму изложения</w:t>
      </w:r>
      <w:r w:rsidRPr="00F97AE9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*</w:t>
      </w:r>
      <w:r w:rsidRPr="00F97AE9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14:paraId="1CA84820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Распознавать предложения по количеству грамматических основ; различать с опорой на визуализацию способы выражения подлежащего, виды сказуемого и способы его выражения. Применять нормы построения простого предложения, </w:t>
      </w:r>
      <w:r w:rsidRPr="00F97AE9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*</w:t>
      </w:r>
      <w:r w:rsidRPr="00F97A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использования инверсии</w:t>
      </w:r>
      <w:r w:rsidRPr="00F97AE9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*</w:t>
      </w:r>
      <w:r w:rsidRPr="00F97AE9">
        <w:rPr>
          <w:rFonts w:ascii="Times New Roman" w:eastAsiaTheme="minorEastAsia" w:hAnsi="Times New Roman" w:cs="Times New Roman"/>
          <w:sz w:val="28"/>
          <w:szCs w:val="28"/>
          <w:lang w:eastAsia="ru-RU"/>
        </w:rPr>
        <w:t>;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применять нормы согласования сказуемого с подлежащим, в том числе выраженным словосочетанием, сложносокращёнными словами, словами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большинство</w:t>
      </w:r>
      <w:r w:rsidRPr="005F1B0C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 xml:space="preserve"> –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меньшинство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, количественными сочетаниями. Применять с опорой на алгоритм нормы постановки тире между подлежащим и сказуемым.</w:t>
      </w:r>
    </w:p>
    <w:p w14:paraId="7EE3B9D4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Распознавать предложения по наличию главных и второстепенных 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 xml:space="preserve">членов, </w:t>
      </w:r>
      <w:r w:rsidRPr="00F97AE9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*</w:t>
      </w:r>
      <w:r w:rsidRPr="00F97A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предложения полные и неполные (понимать особенности употребления неполных предложений в диалогической речи, соблюдения в устной речи интонации неполного предложения)</w:t>
      </w:r>
      <w:r w:rsidRPr="00F97AE9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 xml:space="preserve"> *</w:t>
      </w:r>
      <w:r w:rsidRPr="00F97AE9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Pr="005F1B0C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 xml:space="preserve"> </w:t>
      </w:r>
    </w:p>
    <w:p w14:paraId="015D01CA" w14:textId="77777777" w:rsidR="00C87799" w:rsidRPr="00F97AE9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Различать с опорой на визуализацию виды второстепенных членов предложения </w:t>
      </w:r>
      <w:r w:rsidRPr="00F97AE9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*</w:t>
      </w:r>
      <w:r w:rsidRPr="00F97AE9">
        <w:rPr>
          <w:rFonts w:ascii="Times New Roman" w:eastAsiaTheme="minorEastAsia" w:hAnsi="Times New Roman" w:cs="Times New Roman"/>
          <w:sz w:val="28"/>
          <w:szCs w:val="28"/>
          <w:lang w:eastAsia="ru-RU"/>
        </w:rPr>
        <w:t>(согласованные и несогласованные определения, приложение как особый вид определения; прямые и косвенные дополнения, виды обстоятельств)</w:t>
      </w:r>
      <w:r w:rsidRPr="00F97AE9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*</w:t>
      </w:r>
      <w:r w:rsidRPr="00F97AE9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14:paraId="681A5AF4" w14:textId="77777777" w:rsidR="00C87799" w:rsidRPr="00F97AE9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Распознавать с направляющей помощью педагога односоставные предложения, их грамматические признаки, морфологические средства выражения главных членов; </w:t>
      </w:r>
      <w:r w:rsidRPr="00F97AE9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*</w:t>
      </w:r>
      <w:r w:rsidRPr="00F97A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различать виды односоставных предложений (назывное предложение, определённо-личное предложение, неопределённо-личное предложение, обощённо-личное предложение, безличное предложение)</w:t>
      </w:r>
      <w:r w:rsidRPr="00F97AE9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*</w:t>
      </w:r>
      <w:r w:rsidRPr="00F97AE9">
        <w:rPr>
          <w:rFonts w:ascii="Times New Roman" w:eastAsiaTheme="minorEastAsia" w:hAnsi="Times New Roman" w:cs="Times New Roman"/>
          <w:sz w:val="28"/>
          <w:szCs w:val="28"/>
          <w:lang w:eastAsia="ru-RU"/>
        </w:rPr>
        <w:t>;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характеризовать с направляющей помощью педагога грамматические различия односоставных предложений и двусоставных неполных предложений; выявлять с опорой на алгоритм синтаксическую синонимию односоставных и двусоставных предложений; понимать особенности употребления односоставных предложений в речи; </w:t>
      </w:r>
      <w:r w:rsidRPr="00F97AE9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*</w:t>
      </w:r>
      <w:r w:rsidRPr="00F97A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характеризовать грамматические, интонационные и пунктуационные особенности предложений со словами </w:t>
      </w:r>
      <w:r w:rsidRPr="00F97AE9"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  <w:t>да</w:t>
      </w:r>
      <w:r w:rsidRPr="00F97AE9">
        <w:rPr>
          <w:rFonts w:ascii="Times New Roman" w:eastAsiaTheme="minorEastAsia" w:hAnsi="Times New Roman" w:cs="Times New Roman"/>
          <w:iCs/>
          <w:sz w:val="28"/>
          <w:szCs w:val="28"/>
          <w:lang w:eastAsia="ru-RU"/>
        </w:rPr>
        <w:t xml:space="preserve">, </w:t>
      </w:r>
      <w:r w:rsidRPr="00F97AE9"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  <w:t>нет</w:t>
      </w:r>
      <w:r w:rsidRPr="00F97AE9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*</w:t>
      </w:r>
      <w:r w:rsidRPr="00F97AE9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14:paraId="562021CD" w14:textId="77777777" w:rsidR="00C87799" w:rsidRPr="00F97AE9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pacing w:val="2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pacing w:val="2"/>
          <w:sz w:val="28"/>
          <w:szCs w:val="28"/>
          <w:lang w:eastAsia="ru-RU"/>
        </w:rPr>
        <w:t xml:space="preserve">Характеризовать с использованием визуальной опоры признаки однородных членов предложения, средства их связи (союзная и бессоюзная связь); </w:t>
      </w:r>
      <w:r w:rsidRPr="00F97AE9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*</w:t>
      </w:r>
      <w:r w:rsidRPr="00F97AE9">
        <w:rPr>
          <w:rFonts w:ascii="Times New Roman" w:eastAsiaTheme="minorEastAsia" w:hAnsi="Times New Roman" w:cs="Times New Roman"/>
          <w:spacing w:val="2"/>
          <w:sz w:val="28"/>
          <w:szCs w:val="28"/>
          <w:lang w:eastAsia="ru-RU"/>
        </w:rPr>
        <w:t>различать однородные и неоднородные определения</w:t>
      </w:r>
      <w:r w:rsidRPr="00F97AE9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*</w:t>
      </w:r>
      <w:r w:rsidRPr="00F97AE9">
        <w:rPr>
          <w:rFonts w:ascii="Times New Roman" w:eastAsiaTheme="minorEastAsia" w:hAnsi="Times New Roman" w:cs="Times New Roman"/>
          <w:spacing w:val="2"/>
          <w:sz w:val="28"/>
          <w:szCs w:val="28"/>
          <w:lang w:eastAsia="ru-RU"/>
        </w:rPr>
        <w:t>;</w:t>
      </w:r>
      <w:r w:rsidRPr="005F1B0C">
        <w:rPr>
          <w:rFonts w:ascii="Times New Roman" w:eastAsiaTheme="minorEastAsia" w:hAnsi="Times New Roman" w:cs="Times New Roman"/>
          <w:spacing w:val="2"/>
          <w:sz w:val="28"/>
          <w:szCs w:val="28"/>
          <w:lang w:eastAsia="ru-RU"/>
        </w:rPr>
        <w:t xml:space="preserve"> находить обобщающие слова при однородных членах; </w:t>
      </w:r>
      <w:r w:rsidRPr="00F97AE9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*</w:t>
      </w:r>
      <w:r w:rsidRPr="00F97AE9">
        <w:rPr>
          <w:rFonts w:ascii="Times New Roman" w:eastAsiaTheme="minorEastAsia" w:hAnsi="Times New Roman" w:cs="Times New Roman"/>
          <w:spacing w:val="2"/>
          <w:sz w:val="28"/>
          <w:szCs w:val="28"/>
          <w:lang w:eastAsia="ru-RU"/>
        </w:rPr>
        <w:t>понимать особенности употреб</w:t>
      </w:r>
      <w:r w:rsidRPr="00F97AE9">
        <w:rPr>
          <w:rFonts w:ascii="Times New Roman" w:eastAsiaTheme="minorEastAsia" w:hAnsi="Times New Roman" w:cs="Times New Roman"/>
          <w:spacing w:val="2"/>
          <w:sz w:val="28"/>
          <w:szCs w:val="28"/>
          <w:lang w:eastAsia="ru-RU"/>
        </w:rPr>
        <w:softHyphen/>
        <w:t>ления в речи сочетаний однородных членов разных типов</w:t>
      </w:r>
      <w:r w:rsidRPr="00F97AE9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*</w:t>
      </w:r>
      <w:r w:rsidRPr="00F97AE9">
        <w:rPr>
          <w:rFonts w:ascii="Times New Roman" w:eastAsiaTheme="minorEastAsia" w:hAnsi="Times New Roman" w:cs="Times New Roman"/>
          <w:spacing w:val="2"/>
          <w:sz w:val="28"/>
          <w:szCs w:val="28"/>
          <w:lang w:eastAsia="ru-RU"/>
        </w:rPr>
        <w:t xml:space="preserve">. </w:t>
      </w:r>
    </w:p>
    <w:p w14:paraId="29BD8EA4" w14:textId="77777777" w:rsidR="00C87799" w:rsidRPr="00F97AE9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97AE9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*</w:t>
      </w:r>
      <w:r w:rsidRPr="00F97A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Применять нормы построения предложений с однородными членами, связанными двойными союзами </w:t>
      </w:r>
      <w:r w:rsidRPr="00F97AE9"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  <w:t>не только… но и</w:t>
      </w:r>
      <w:r w:rsidRPr="00F97AE9">
        <w:rPr>
          <w:rFonts w:ascii="Times New Roman" w:eastAsiaTheme="minorEastAsia" w:hAnsi="Times New Roman" w:cs="Times New Roman"/>
          <w:iCs/>
          <w:sz w:val="28"/>
          <w:szCs w:val="28"/>
          <w:lang w:eastAsia="ru-RU"/>
        </w:rPr>
        <w:t xml:space="preserve">, </w:t>
      </w:r>
      <w:r w:rsidRPr="00F97AE9"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  <w:t>как… так и</w:t>
      </w:r>
      <w:r w:rsidRPr="00F97AE9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Pr="00F97AE9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 xml:space="preserve"> *</w:t>
      </w:r>
    </w:p>
    <w:p w14:paraId="6815E2E5" w14:textId="77777777" w:rsidR="00C87799" w:rsidRPr="00F97AE9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97AE9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*</w:t>
      </w:r>
      <w:r w:rsidRPr="00F97A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Применять при необходимости с визуальной поддержкой</w:t>
      </w:r>
    </w:p>
    <w:p w14:paraId="2AAE69AC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97A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нормы постановки знаков препинания в предложениях с однородными членами, связанными попарно, с помощью повторяющихся союзов (</w:t>
      </w:r>
      <w:r w:rsidRPr="00F97AE9"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  <w:t>и... и, или... или, либo... либo, ни... ни, тo... тo</w:t>
      </w:r>
      <w:r w:rsidRPr="00F97AE9">
        <w:rPr>
          <w:rFonts w:ascii="Times New Roman" w:eastAsiaTheme="minorEastAsia" w:hAnsi="Times New Roman" w:cs="Times New Roman"/>
          <w:sz w:val="28"/>
          <w:szCs w:val="28"/>
          <w:lang w:eastAsia="ru-RU"/>
        </w:rPr>
        <w:t>)</w:t>
      </w:r>
      <w:r w:rsidRPr="00F97AE9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*</w:t>
      </w:r>
      <w:r w:rsidRPr="00F97AE9">
        <w:rPr>
          <w:rFonts w:ascii="Times New Roman" w:eastAsiaTheme="minorEastAsia" w:hAnsi="Times New Roman" w:cs="Times New Roman"/>
          <w:sz w:val="28"/>
          <w:szCs w:val="28"/>
          <w:lang w:eastAsia="ru-RU"/>
        </w:rPr>
        <w:t>;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нормы постановки знаков препинания в предложениях с обобщающим словом при однородных членах при необходимости с визуальной поддержкой.</w:t>
      </w:r>
    </w:p>
    <w:p w14:paraId="0018B658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Распознавать простые неосложнённые предложения, </w:t>
      </w:r>
      <w:r w:rsidRPr="00F97AE9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*</w:t>
      </w:r>
      <w:r w:rsidRPr="00F97A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том числе предложения с неоднородными определениями</w:t>
      </w:r>
      <w:r w:rsidRPr="00F97AE9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*</w:t>
      </w:r>
      <w:r w:rsidRPr="00F97AE9">
        <w:rPr>
          <w:rFonts w:ascii="Times New Roman" w:eastAsiaTheme="minorEastAsia" w:hAnsi="Times New Roman" w:cs="Times New Roman"/>
          <w:sz w:val="28"/>
          <w:szCs w:val="28"/>
          <w:lang w:eastAsia="ru-RU"/>
        </w:rPr>
        <w:t>;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простые предложения, осложнённые однородными членами, включая предложения с обобщающим словом при однородных членах, осложнённые обособленными членами, обращением, вводными словами и предложениями, вставными конструкциями, междометиями.</w:t>
      </w:r>
      <w:r w:rsidRPr="005F1B0C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 xml:space="preserve"> </w:t>
      </w:r>
    </w:p>
    <w:p w14:paraId="4F17ECB0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i/>
          <w:spacing w:val="-2"/>
          <w:sz w:val="28"/>
          <w:szCs w:val="28"/>
          <w:lang w:eastAsia="ru-RU"/>
        </w:rPr>
      </w:pPr>
      <w:r w:rsidRPr="00F97AE9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*Различать виды обособленных членов предложения, применять нормы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конструкций.*</w:t>
      </w:r>
      <w:r w:rsidRPr="005F1B0C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 xml:space="preserve"> Применять нормы постановки знаков препинания в предложениях со сравнительным оборотом; нормы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конструкций; нормы постановки знаков препинания в предложениях с вводными и вставными конструкциями, </w:t>
      </w:r>
      <w:r w:rsidRPr="005F1B0C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lastRenderedPageBreak/>
        <w:t>обращениями и междометиями.</w:t>
      </w:r>
      <w:r w:rsidRPr="005F1B0C">
        <w:rPr>
          <w:rFonts w:ascii="Times New Roman" w:eastAsiaTheme="minorEastAsia" w:hAnsi="Times New Roman" w:cs="Times New Roman"/>
          <w:i/>
          <w:spacing w:val="-2"/>
          <w:sz w:val="28"/>
          <w:szCs w:val="28"/>
          <w:lang w:eastAsia="ru-RU"/>
        </w:rPr>
        <w:t xml:space="preserve"> </w:t>
      </w:r>
    </w:p>
    <w:p w14:paraId="63E007E9" w14:textId="77777777" w:rsidR="00C87799" w:rsidRPr="00F97AE9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97AE9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*</w:t>
      </w:r>
      <w:r w:rsidRPr="00F97AE9">
        <w:rPr>
          <w:rFonts w:ascii="Times New Roman" w:eastAsiaTheme="minorEastAsia" w:hAnsi="Times New Roman" w:cs="Times New Roman"/>
          <w:spacing w:val="-1"/>
          <w:sz w:val="28"/>
          <w:szCs w:val="28"/>
          <w:lang w:eastAsia="ru-RU"/>
        </w:rPr>
        <w:t>Различать группы вводных слов по значению, различать ввод</w:t>
      </w:r>
      <w:r w:rsidRPr="00F97A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ные предложения и вставные конструкции; понимать особенности употребления предложений с вводными словами, вводными предложениями и вставными конструкциями, обращениями и междометиями в речи, понимать их функции; выявлять синонимию членов предложения и вводных слов, словосочетаний и предложений.</w:t>
      </w:r>
      <w:r w:rsidRPr="00F97AE9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*</w:t>
      </w:r>
    </w:p>
    <w:p w14:paraId="249C534F" w14:textId="77777777" w:rsidR="00C87799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 xml:space="preserve">Применять нормы построения предложений с вводными словами и предложениями, вставными конструкциями, обращениями </w:t>
      </w:r>
    </w:p>
    <w:p w14:paraId="1C34B320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 xml:space="preserve">       </w:t>
      </w:r>
      <w:r w:rsidRPr="00F97AE9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* (распространёнными и нераспространёнными)</w:t>
      </w:r>
      <w:r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 xml:space="preserve"> </w:t>
      </w:r>
      <w:r w:rsidRPr="00F97AE9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*,</w:t>
      </w:r>
      <w:r w:rsidRPr="005F1B0C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 xml:space="preserve"> междометиями.</w:t>
      </w:r>
    </w:p>
    <w:p w14:paraId="2CC899A9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Распознавать при необходимости с визуальной поддержкой сложные предложения, конструкции с чужой речью (в рамках изученного).</w:t>
      </w:r>
    </w:p>
    <w:p w14:paraId="26BBA35D" w14:textId="77777777" w:rsidR="00C87799" w:rsidRPr="0066053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Проводить с опорой на алгоритм синтаксический разбор словосочетаний, синтаксический </w:t>
      </w:r>
      <w:r w:rsidRPr="0066053C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*</w:t>
      </w:r>
      <w:r w:rsidRPr="0066053C">
        <w:rPr>
          <w:rFonts w:ascii="Times New Roman" w:eastAsiaTheme="minorEastAsia" w:hAnsi="Times New Roman" w:cs="Times New Roman"/>
          <w:sz w:val="28"/>
          <w:szCs w:val="28"/>
          <w:lang w:eastAsia="ru-RU"/>
        </w:rPr>
        <w:t>и пунктуационный</w:t>
      </w:r>
      <w:r w:rsidRPr="0066053C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*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разбор предложений; </w:t>
      </w:r>
      <w:r w:rsidRPr="0066053C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*</w:t>
      </w:r>
      <w:r w:rsidRPr="0066053C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применять знания по синтаксису и пунктуации при выполнении языкового анализа различных видов и в речевой практике</w:t>
      </w:r>
      <w:r w:rsidRPr="0066053C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*</w:t>
      </w:r>
      <w:r w:rsidRPr="0066053C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14:paraId="0776FEC1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</w:pPr>
    </w:p>
    <w:p w14:paraId="7B17EF07" w14:textId="77777777" w:rsidR="00C87799" w:rsidRPr="00291993" w:rsidRDefault="00C87799" w:rsidP="00C87799">
      <w:pPr>
        <w:pStyle w:val="4"/>
        <w:spacing w:before="40"/>
        <w:ind w:left="567"/>
        <w:rPr>
          <w:rFonts w:eastAsia="Times New Roman"/>
        </w:rPr>
      </w:pPr>
      <w:bookmarkStart w:id="17" w:name="_Toc153893017"/>
      <w:r w:rsidRPr="00291993">
        <w:rPr>
          <w:rFonts w:eastAsia="Times New Roman"/>
        </w:rPr>
        <w:t>9 КЛАСС</w:t>
      </w:r>
      <w:bookmarkEnd w:id="17"/>
    </w:p>
    <w:p w14:paraId="6039D33B" w14:textId="77777777" w:rsidR="00C87799" w:rsidRPr="005F1B0C" w:rsidRDefault="00C87799" w:rsidP="00C87799">
      <w:pPr>
        <w:spacing w:after="0" w:line="240" w:lineRule="auto"/>
        <w:ind w:left="567" w:firstLine="709"/>
        <w:rPr>
          <w:rFonts w:ascii="Times New Roman" w:eastAsiaTheme="minorEastAsia" w:hAnsi="Times New Roman"/>
          <w:b/>
          <w:sz w:val="28"/>
          <w:lang w:eastAsia="ru-RU"/>
        </w:rPr>
      </w:pPr>
    </w:p>
    <w:p w14:paraId="256969A8" w14:textId="77777777" w:rsidR="00C87799" w:rsidRPr="005F1B0C" w:rsidRDefault="00C87799" w:rsidP="00C87799">
      <w:pPr>
        <w:spacing w:after="0" w:line="240" w:lineRule="auto"/>
        <w:ind w:left="567" w:firstLine="709"/>
        <w:rPr>
          <w:rFonts w:ascii="Times New Roman" w:eastAsiaTheme="minorEastAsia" w:hAnsi="Times New Roman"/>
          <w:b/>
          <w:sz w:val="28"/>
          <w:lang w:eastAsia="ru-RU"/>
        </w:rPr>
      </w:pPr>
      <w:r w:rsidRPr="005F1B0C">
        <w:rPr>
          <w:rFonts w:ascii="Times New Roman" w:eastAsiaTheme="minorEastAsia" w:hAnsi="Times New Roman"/>
          <w:b/>
          <w:sz w:val="28"/>
          <w:lang w:eastAsia="ru-RU"/>
        </w:rPr>
        <w:t>Общие сведения о языке</w:t>
      </w:r>
    </w:p>
    <w:p w14:paraId="58072919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Осознавать роль русского языка в жизни человека, государства, общества; понимать внутренние и внешние функции русского языка и уметь рассказать о них. </w:t>
      </w:r>
    </w:p>
    <w:p w14:paraId="25C08078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650D5402" w14:textId="77777777" w:rsidR="00C87799" w:rsidRPr="005F1B0C" w:rsidRDefault="00C87799" w:rsidP="00C87799">
      <w:pPr>
        <w:spacing w:after="0" w:line="240" w:lineRule="auto"/>
        <w:ind w:left="567" w:firstLine="709"/>
        <w:rPr>
          <w:rFonts w:ascii="Times New Roman" w:eastAsiaTheme="minorEastAsia" w:hAnsi="Times New Roman"/>
          <w:b/>
          <w:sz w:val="28"/>
          <w:lang w:eastAsia="ru-RU"/>
        </w:rPr>
      </w:pPr>
      <w:r w:rsidRPr="005F1B0C">
        <w:rPr>
          <w:rFonts w:ascii="Times New Roman" w:eastAsiaTheme="minorEastAsia" w:hAnsi="Times New Roman"/>
          <w:b/>
          <w:sz w:val="28"/>
          <w:lang w:eastAsia="ru-RU"/>
        </w:rPr>
        <w:t>Язык и речь</w:t>
      </w:r>
    </w:p>
    <w:p w14:paraId="4B5CB774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Создавать с использованием речевого клише устные монологические высказывания объёмом не менее 80 слов на основе наблюдений, личных впечатлений, чтения научно-учебной, художественной и научно-популярной литературы: монолог-сообщение, монолог-описание, монолог-рассуждение, монолог-повествование; выступать с научным сообщением.</w:t>
      </w:r>
    </w:p>
    <w:p w14:paraId="3EF6B81B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Участвовать в диалогическом и полилогическом общении (побуждение к действию, обмен мнениями, запрос информации, сообщение информации) на бытовые, научно-учебные (в том числе лингвистические) темы (объём не менее 6 реплик).</w:t>
      </w:r>
    </w:p>
    <w:p w14:paraId="1A01AAEB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Владеть различными видами аудирования: выборочным, ознакомительным, детальным – научно-учебных, художественных, публицистических текстов различных функционально-смысловых типов речи.</w:t>
      </w:r>
    </w:p>
    <w:p w14:paraId="4D06BB4F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Владеть различными видами чтения: просмотровым, ознакомительным, изучающим, поисковым.</w:t>
      </w:r>
    </w:p>
    <w:p w14:paraId="164C998C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Устно пересказывать с опорой на план, опорные слова прочитанный или прослушанный текст объёмом не менее 150 слов.</w:t>
      </w:r>
    </w:p>
    <w:p w14:paraId="13AB4D27" w14:textId="77777777" w:rsidR="00C87799" w:rsidRPr="0066053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66053C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*</w:t>
      </w:r>
      <w:r w:rsidRPr="0066053C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  <w:r w:rsidRPr="0066053C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*</w:t>
      </w:r>
    </w:p>
    <w:p w14:paraId="2DBB9AF9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Соблюдать в устной речи и на письме нормы современного русского литературного языка, в том числе во время списывания текста объёмом 120-130 слов; словарного диктанта объёмом 30-35 слов; диктанта на основе 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связного текста объёмом 120-130 слов, составленного с учётом ранее изученных правил правописания (в том числе содержащего не более 24 орфограмм, 15 пунктограмм и не более 10 слов с непроверяемыми написаниями).</w:t>
      </w:r>
    </w:p>
    <w:p w14:paraId="11351914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3D0FC6D8" w14:textId="77777777" w:rsidR="00C87799" w:rsidRPr="005F1B0C" w:rsidRDefault="00C87799" w:rsidP="00C87799">
      <w:pPr>
        <w:spacing w:after="0" w:line="240" w:lineRule="auto"/>
        <w:ind w:left="567" w:firstLine="709"/>
        <w:rPr>
          <w:rFonts w:ascii="Times New Roman" w:eastAsiaTheme="minorEastAsia" w:hAnsi="Times New Roman"/>
          <w:b/>
          <w:sz w:val="28"/>
          <w:lang w:eastAsia="ru-RU"/>
        </w:rPr>
      </w:pPr>
      <w:r w:rsidRPr="005F1B0C">
        <w:rPr>
          <w:rFonts w:ascii="Times New Roman" w:eastAsiaTheme="minorEastAsia" w:hAnsi="Times New Roman"/>
          <w:b/>
          <w:sz w:val="28"/>
          <w:lang w:eastAsia="ru-RU"/>
        </w:rPr>
        <w:t>Текст</w:t>
      </w:r>
    </w:p>
    <w:p w14:paraId="214C1740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Анализировать с использованием речевого клише текст: определять и комментировать тему и главную мысль текста; подбирать заголовок, отражающий тему или главную мысль текста. </w:t>
      </w:r>
    </w:p>
    <w:p w14:paraId="7F24B05D" w14:textId="77777777" w:rsidR="00C87799" w:rsidRPr="0066053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6053C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*</w:t>
      </w:r>
      <w:r w:rsidRPr="0066053C">
        <w:rPr>
          <w:rFonts w:ascii="Times New Roman" w:eastAsiaTheme="minorEastAsia" w:hAnsi="Times New Roman" w:cs="Times New Roman"/>
          <w:sz w:val="28"/>
          <w:szCs w:val="28"/>
          <w:lang w:eastAsia="ru-RU"/>
        </w:rPr>
        <w:t>Устанавливать принадлежность текста к функционально-смысловому типу речи.</w:t>
      </w:r>
      <w:r w:rsidRPr="0066053C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*</w:t>
      </w:r>
    </w:p>
    <w:p w14:paraId="3D8ECFE1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Находить в тексте типовые фрагменты — описание, повествование, рассуждение-доказательство, оценочные высказывания.</w:t>
      </w:r>
    </w:p>
    <w:p w14:paraId="2AC9BA64" w14:textId="77777777" w:rsidR="00C87799" w:rsidRPr="0066053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6053C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*</w:t>
      </w:r>
      <w:r w:rsidRPr="0066053C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Прогнозировать содержание текста по заголовку, ключевым словам, зачину или концовке.</w:t>
      </w:r>
      <w:r w:rsidRPr="0066053C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*</w:t>
      </w:r>
    </w:p>
    <w:p w14:paraId="18004507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Выявлять отличительные признаки текстов разных жанров. </w:t>
      </w:r>
    </w:p>
    <w:p w14:paraId="5D64E7F2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Создавать с использованием речевого клише высказывание на основе текста: выражать своё отношение к прочитанному или прослушанному в устной и письменной форме.</w:t>
      </w:r>
    </w:p>
    <w:p w14:paraId="032316EB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Создавать с использованием речевого клише тексты с опорой на жизненный и читательский опыт; на произведения искусства (в том числе сочинения-миниатюры объёмом 7 и более предложений или объёмом не менее 5-6 предложений сложной структуры, если этот объём позволяет раскрыть тему, выразить главную мысль); сочинения объёмом от 100 слов с учётом стиля и жанра сочинения, характера темы.</w:t>
      </w:r>
    </w:p>
    <w:p w14:paraId="7432ED57" w14:textId="77777777" w:rsidR="00C87799" w:rsidRPr="0066053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Владеть умениями информационной переработки текста: выделять главную и второстепенную информацию в тексте; извлекать информацию из различных источников, в том числе из лингвистических словарей и справочной литературы, </w:t>
      </w:r>
      <w:r w:rsidRPr="0066053C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*</w:t>
      </w:r>
      <w:r w:rsidRPr="0066053C">
        <w:rPr>
          <w:rFonts w:ascii="Times New Roman" w:eastAsiaTheme="minorEastAsia" w:hAnsi="Times New Roman" w:cs="Times New Roman"/>
          <w:sz w:val="28"/>
          <w:szCs w:val="28"/>
          <w:lang w:eastAsia="ru-RU"/>
        </w:rPr>
        <w:t>и использовать её в учебной деятельности</w:t>
      </w:r>
      <w:r w:rsidRPr="0066053C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*</w:t>
      </w:r>
      <w:r w:rsidRPr="0066053C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14:paraId="60C816BF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pacing w:val="-4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pacing w:val="-4"/>
          <w:sz w:val="28"/>
          <w:szCs w:val="28"/>
          <w:lang w:eastAsia="ru-RU"/>
        </w:rPr>
        <w:t xml:space="preserve">Представлять сообщение на заданную тему в виде презентации. </w:t>
      </w:r>
    </w:p>
    <w:p w14:paraId="771D7CC4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14:paraId="4148742C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Подробно и сжато передавать в устной и письменной форме содержание прослушанных и прочитанных текстов различных функционально-смысловых типов речи после предварительного анализа (для подробного изложения объём исходного текста должен составлять не менее 250 слов; для сжатого и выборочного изложения – не менее 280 слов).</w:t>
      </w:r>
    </w:p>
    <w:p w14:paraId="139D9753" w14:textId="77777777" w:rsidR="00C87799" w:rsidRPr="0066053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6053C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*</w:t>
      </w:r>
      <w:r w:rsidRPr="0066053C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  <w:r w:rsidRPr="0066053C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*</w:t>
      </w:r>
    </w:p>
    <w:p w14:paraId="1FC30EBD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</w:pPr>
    </w:p>
    <w:p w14:paraId="19193C5C" w14:textId="77777777" w:rsidR="00C87799" w:rsidRPr="005F1B0C" w:rsidRDefault="00C87799" w:rsidP="00C87799">
      <w:pPr>
        <w:spacing w:after="0" w:line="240" w:lineRule="auto"/>
        <w:ind w:left="567" w:firstLine="709"/>
        <w:rPr>
          <w:rFonts w:ascii="Times New Roman" w:eastAsiaTheme="minorEastAsia" w:hAnsi="Times New Roman"/>
          <w:b/>
          <w:sz w:val="28"/>
          <w:lang w:eastAsia="ru-RU"/>
        </w:rPr>
      </w:pPr>
      <w:r w:rsidRPr="005F1B0C">
        <w:rPr>
          <w:rFonts w:ascii="Times New Roman" w:eastAsiaTheme="minorEastAsia" w:hAnsi="Times New Roman"/>
          <w:b/>
          <w:sz w:val="28"/>
          <w:lang w:eastAsia="ru-RU"/>
        </w:rPr>
        <w:t>Функциональные разновидности языка</w:t>
      </w:r>
    </w:p>
    <w:p w14:paraId="782D44C6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Характеризовать сферу употребления, функции, типичные ситуации речевого общения, задачи речи, языковые средства, характерные для научного стиля; основные особенности языка художественной литературы; 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особенности сочетания элементов разговорной речи и разных функциональных стилей в художественном произведении.</w:t>
      </w:r>
    </w:p>
    <w:p w14:paraId="7BB45856" w14:textId="77777777" w:rsidR="00C87799" w:rsidRPr="0066053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6053C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*</w:t>
      </w:r>
      <w:r w:rsidRPr="0066053C">
        <w:rPr>
          <w:rFonts w:ascii="Times New Roman" w:eastAsiaTheme="minorEastAsia" w:hAnsi="Times New Roman" w:cs="Times New Roman"/>
          <w:sz w:val="28"/>
          <w:szCs w:val="28"/>
          <w:lang w:eastAsia="ru-RU"/>
        </w:rPr>
        <w:t>Характеризовать разные функционально-смысловые типы речи, понимать особенности их сочетания в пределах одного текста; понимать особенности употребления языковых средств выразительности в текстах, принадлежащих к различным функционально-смысловым типам речи, функциональным разновидностям языка.</w:t>
      </w:r>
      <w:r w:rsidRPr="0066053C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*</w:t>
      </w:r>
    </w:p>
    <w:p w14:paraId="50ADD78C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Использовать </w:t>
      </w:r>
      <w:r w:rsidRPr="005F1B0C">
        <w:rPr>
          <w:rFonts w:ascii="Times New Roman" w:eastAsiaTheme="minorEastAsia" w:hAnsi="Times New Roman" w:cs="Times New Roman"/>
          <w:spacing w:val="2"/>
          <w:sz w:val="28"/>
          <w:szCs w:val="28"/>
          <w:lang w:eastAsia="ru-RU"/>
        </w:rPr>
        <w:t>с помощью визуальной опоры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при создании собственного текста нормы построения текстов, принадлежащих к различным функционально-смысловым типам речи, функциональным разновидностям языка, нормы составления тезисов, конспекта, написания реферата.</w:t>
      </w:r>
    </w:p>
    <w:p w14:paraId="3832FCE3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Составлять с опорой на образец тезисы, конспект, писать рецензию, реферат.</w:t>
      </w:r>
    </w:p>
    <w:p w14:paraId="171C60F1" w14:textId="77777777" w:rsidR="00C87799" w:rsidRPr="0066053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6053C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*</w:t>
      </w:r>
      <w:r w:rsidRPr="0066053C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правильности; исправлять речевые недостатки, редактировать текст.</w:t>
      </w:r>
      <w:r w:rsidRPr="0066053C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*</w:t>
      </w:r>
    </w:p>
    <w:p w14:paraId="36BFB42D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Выявлять отличительные особенности языка художественной литературы в сравнении с другими функциональными разновидностями языка. Распознавать с использованием опорной схемы метафору, олицетворение, эпитет, гиперболу, сравнение.</w:t>
      </w:r>
    </w:p>
    <w:p w14:paraId="736FE5C8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26CF15C8" w14:textId="77777777" w:rsidR="00C87799" w:rsidRPr="005F1B0C" w:rsidRDefault="00C87799" w:rsidP="00C87799">
      <w:pPr>
        <w:spacing w:after="0" w:line="240" w:lineRule="auto"/>
        <w:ind w:left="567" w:firstLine="709"/>
        <w:rPr>
          <w:rFonts w:ascii="Times New Roman" w:eastAsiaTheme="minorEastAsia" w:hAnsi="Times New Roman" w:cs="Times New Roman"/>
          <w:b/>
          <w:caps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b/>
          <w:caps/>
          <w:sz w:val="28"/>
          <w:szCs w:val="28"/>
          <w:lang w:eastAsia="ru-RU"/>
        </w:rPr>
        <w:t>Система языка</w:t>
      </w:r>
    </w:p>
    <w:p w14:paraId="71835153" w14:textId="77777777" w:rsidR="00C87799" w:rsidRPr="005F1B0C" w:rsidRDefault="00C87799" w:rsidP="00C87799">
      <w:pPr>
        <w:spacing w:after="0" w:line="240" w:lineRule="auto"/>
        <w:ind w:left="567" w:firstLine="709"/>
        <w:rPr>
          <w:rFonts w:ascii="Times New Roman" w:eastAsiaTheme="minorEastAsia" w:hAnsi="Times New Roman"/>
          <w:b/>
          <w:sz w:val="28"/>
          <w:lang w:eastAsia="ru-RU"/>
        </w:rPr>
      </w:pPr>
      <w:r w:rsidRPr="005F1B0C">
        <w:rPr>
          <w:rFonts w:ascii="Times New Roman" w:eastAsiaTheme="minorEastAsia" w:hAnsi="Times New Roman"/>
          <w:b/>
          <w:sz w:val="28"/>
          <w:lang w:eastAsia="ru-RU"/>
        </w:rPr>
        <w:t>Cинтаксис. Культура речи. Пунктуация</w:t>
      </w:r>
    </w:p>
    <w:p w14:paraId="55D3DBC8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Сложносочинённое предложение</w:t>
      </w:r>
    </w:p>
    <w:p w14:paraId="3BA36099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Выявлять основные средства синтаксической связи между частями сложного предложения.</w:t>
      </w:r>
    </w:p>
    <w:p w14:paraId="05BD985D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Распознавать при необходимости с опорой на алгоритм сложные предложения с разными видами связи, бессоюзные и союзные предложения (сложносочинённые и сложноподчинённые).</w:t>
      </w:r>
    </w:p>
    <w:p w14:paraId="558AE5E6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Характеризовать при необходимости по смысловой опоре сложносочинённое предложение, его строение, смысловое, структурное и интонационное единство частей сложного предложения.</w:t>
      </w:r>
    </w:p>
    <w:p w14:paraId="4CA298A6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Выявлять смысловые отношения между частями сложносочинённого предложения, интонационные особенности сложносочинённых предложений с разными типами смысловых отношений между частями. </w:t>
      </w:r>
    </w:p>
    <w:p w14:paraId="14C6E7F5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Понимать особенности употребления сложносочинённых предложений в речи.</w:t>
      </w:r>
    </w:p>
    <w:p w14:paraId="2DBD58B4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Понимать основные нормы построения сложносочинённого предложения.</w:t>
      </w:r>
    </w:p>
    <w:p w14:paraId="5400BBCB" w14:textId="77777777" w:rsidR="00C87799" w:rsidRPr="0066053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pacing w:val="1"/>
          <w:sz w:val="28"/>
          <w:szCs w:val="28"/>
          <w:lang w:eastAsia="ru-RU"/>
        </w:rPr>
      </w:pPr>
      <w:r w:rsidRPr="0066053C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*</w:t>
      </w:r>
      <w:r w:rsidRPr="0066053C">
        <w:rPr>
          <w:rFonts w:ascii="Times New Roman" w:eastAsiaTheme="minorEastAsia" w:hAnsi="Times New Roman" w:cs="Times New Roman"/>
          <w:spacing w:val="1"/>
          <w:sz w:val="28"/>
          <w:szCs w:val="28"/>
          <w:lang w:eastAsia="ru-RU"/>
        </w:rPr>
        <w:t>Понимать явления грамматической синонимии сложно</w:t>
      </w:r>
      <w:r w:rsidRPr="0066053C">
        <w:rPr>
          <w:rFonts w:ascii="Times New Roman" w:eastAsiaTheme="minorEastAsia" w:hAnsi="Times New Roman" w:cs="Times New Roman"/>
          <w:spacing w:val="1"/>
          <w:sz w:val="28"/>
          <w:szCs w:val="28"/>
          <w:lang w:eastAsia="ru-RU"/>
        </w:rPr>
        <w:softHyphen/>
        <w:t>сочинённых предложений и простых предложений с однородными членами; использовать соответствующие конструкции в речи.</w:t>
      </w:r>
      <w:r w:rsidRPr="0066053C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*</w:t>
      </w:r>
    </w:p>
    <w:p w14:paraId="3B3142BF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Проводить при необходимости с опорой на алгоритм синтаксический и пунктуационный разбор сложносочинённых предложений.</w:t>
      </w:r>
    </w:p>
    <w:p w14:paraId="6BDA77B8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Применять нормы постановки знаков препинания в сложносочинённых 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предложениях.</w:t>
      </w:r>
    </w:p>
    <w:p w14:paraId="372FC1FC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Сложноподчинённое предложение</w:t>
      </w:r>
    </w:p>
    <w:p w14:paraId="3E31A901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Распознавать при необходимости с опорой на алгоритм сложноподчинённые предложения, выделять главную и придаточную части предложения, средства связи частей сложноподчинённого предложения. </w:t>
      </w:r>
    </w:p>
    <w:p w14:paraId="122D57A5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Различать при необходимости с опорой на таблицу подчинительные союзы и союзные слова.</w:t>
      </w:r>
    </w:p>
    <w:p w14:paraId="708804F8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Различать при необходимости по смысловой опоре виды сложноподчинённых предложений по характеру смысловых отношений между главной и придаточной частями, структуре, синтаксическим средствам связи, выявлять особенности их строения.</w:t>
      </w:r>
    </w:p>
    <w:p w14:paraId="2D33887E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Выявлять с использованием опорной схемы сложноподчинённые предложения с несколькими придаточными, сложноподчинённые предложения с придаточной частью определительной, изъяснительной и обстоятельственной (места, времени, причины, образа действия, меры и степени, сравнения, условия, уступки, следствия, цели).</w:t>
      </w:r>
    </w:p>
    <w:p w14:paraId="2D0820EB" w14:textId="77777777" w:rsidR="00C87799" w:rsidRPr="0066053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6053C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*</w:t>
      </w:r>
      <w:r w:rsidRPr="0066053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Выявлять однородное, неоднородное и последовательное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подчинение придаточных частей.</w:t>
      </w:r>
      <w:r w:rsidRPr="0066053C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*</w:t>
      </w:r>
    </w:p>
    <w:p w14:paraId="2BE3945D" w14:textId="77777777" w:rsidR="00C87799" w:rsidRPr="0066053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6053C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*</w:t>
      </w:r>
      <w:r w:rsidRPr="0066053C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Понимать явления грамматической синонимии сложноподчинённых предложений и простых предложений с обособленными членами; использовать соответствующие конструкции в речи.</w:t>
      </w:r>
      <w:r w:rsidRPr="0066053C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*</w:t>
      </w:r>
    </w:p>
    <w:p w14:paraId="54BF8814" w14:textId="77777777" w:rsidR="00C87799" w:rsidRPr="0066053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6053C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*</w:t>
      </w:r>
      <w:r w:rsidRPr="0066053C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Понимать основные нормы построения сложноподчинённого предложения, особенности употребления сложноподчинённых предложений в речи.</w:t>
      </w:r>
      <w:r w:rsidRPr="0066053C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 xml:space="preserve"> *</w:t>
      </w:r>
    </w:p>
    <w:p w14:paraId="52D44E5E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Проводить синтаксический и пунктуационный разбор сложноподчинённых предложений.</w:t>
      </w:r>
    </w:p>
    <w:p w14:paraId="35CF4397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Применять при необходимости с опорой на образец нормы построения сложноподчинённых предложений и постановки знаков препинания в них.</w:t>
      </w:r>
    </w:p>
    <w:p w14:paraId="6B60D0B8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Бессоюзное сложное предложение</w:t>
      </w:r>
    </w:p>
    <w:p w14:paraId="7C340D04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Характеризовать при необходимости с опорой на образец смысловые отношения между частями бессоюзного сложного предложения, интонационное и пунктуационное выражение этих отношений. </w:t>
      </w:r>
    </w:p>
    <w:p w14:paraId="73E43B20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Понимать основные грамматические нормы построения бессоюзного сложного предложения, особенности употребления бессоюзных сложных предложений в речи. </w:t>
      </w:r>
    </w:p>
    <w:p w14:paraId="15BD3164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Проводить синтаксический и пунктуационный разбор бессоюзных сложных предложений.</w:t>
      </w:r>
    </w:p>
    <w:p w14:paraId="161C790F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6053C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*</w:t>
      </w:r>
      <w:r w:rsidRPr="0066053C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Выявлять грамматическую синонимию бессоюзных сложных предложений и союзных сложных предложений, использовать соответствующие конструкции в речи</w:t>
      </w:r>
      <w:r w:rsidRPr="0066053C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*</w:t>
      </w:r>
      <w:r w:rsidRPr="0066053C">
        <w:rPr>
          <w:rFonts w:ascii="Times New Roman" w:eastAsiaTheme="minorEastAsia" w:hAnsi="Times New Roman" w:cs="Times New Roman"/>
          <w:sz w:val="28"/>
          <w:szCs w:val="28"/>
          <w:lang w:eastAsia="ru-RU"/>
        </w:rPr>
        <w:t>;</w:t>
      </w:r>
      <w:r w:rsidRPr="005F1B0C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 xml:space="preserve"> 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применять нормы постановки знаков препинания в бессоюзных сложных предложе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softHyphen/>
        <w:t>ниях.</w:t>
      </w:r>
    </w:p>
    <w:p w14:paraId="5D5D02F9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Сложные предложения с разными видами союзной и бессоюзной связи</w:t>
      </w:r>
    </w:p>
    <w:p w14:paraId="5447F215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Распознавать с использованием алгоритма последовательности действий типы сложных предложений с разными видами связи. </w:t>
      </w:r>
    </w:p>
    <w:p w14:paraId="671EF17C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Понимать основные нормы построения сложных предложений с разными видами связи. </w:t>
      </w:r>
    </w:p>
    <w:p w14:paraId="2923046E" w14:textId="77777777" w:rsidR="00C87799" w:rsidRPr="0066053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6053C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lastRenderedPageBreak/>
        <w:t>*</w:t>
      </w:r>
      <w:r w:rsidRPr="0066053C">
        <w:rPr>
          <w:rFonts w:ascii="Times New Roman" w:eastAsiaTheme="minorEastAsia" w:hAnsi="Times New Roman" w:cs="Times New Roman"/>
          <w:sz w:val="28"/>
          <w:szCs w:val="28"/>
          <w:lang w:eastAsia="ru-RU"/>
        </w:rPr>
        <w:t>Употреблять сложные предложения с разными видами связи в речи.</w:t>
      </w:r>
      <w:r w:rsidRPr="0066053C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*</w:t>
      </w:r>
    </w:p>
    <w:p w14:paraId="3F6DB665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Проводить синтаксический </w:t>
      </w:r>
      <w:r w:rsidRPr="0066053C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*</w:t>
      </w:r>
      <w:r w:rsidRPr="0066053C">
        <w:rPr>
          <w:rFonts w:ascii="Times New Roman" w:eastAsiaTheme="minorEastAsia" w:hAnsi="Times New Roman" w:cs="Times New Roman"/>
          <w:sz w:val="28"/>
          <w:szCs w:val="28"/>
          <w:lang w:eastAsia="ru-RU"/>
        </w:rPr>
        <w:t>и пунктуационный</w:t>
      </w:r>
      <w:r w:rsidRPr="0066053C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*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разбор сложных предложений с разными видами связи.</w:t>
      </w:r>
    </w:p>
    <w:p w14:paraId="6EFB10A3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Применять правила при необходимости с использованием опорной схемы постановки знаков препинания в сложных предложениях с разными видами связи.</w:t>
      </w:r>
    </w:p>
    <w:p w14:paraId="30BA3626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Прямая и косвенная речь</w:t>
      </w:r>
    </w:p>
    <w:p w14:paraId="72BC303C" w14:textId="77777777" w:rsidR="00C87799" w:rsidRPr="005F1B0C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Распознавать прямую и косвенную речь; выявлять синонимию предложений с прямой и косвенной речью. </w:t>
      </w:r>
    </w:p>
    <w:p w14:paraId="50CE7046" w14:textId="29D7E115" w:rsidR="00C87799" w:rsidRDefault="00C8779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Уметь цитировать и применять разные способы включения цитат в высказывание. </w:t>
      </w:r>
    </w:p>
    <w:p w14:paraId="59E2A05E" w14:textId="662F29C3" w:rsidR="00072489" w:rsidRDefault="0007248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3A620218" w14:textId="5CF72DE8" w:rsidR="00072489" w:rsidRDefault="0007248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11A8F94C" w14:textId="1A708E30" w:rsidR="00072489" w:rsidRDefault="0007248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6B0B760A" w14:textId="31BC5D16" w:rsidR="00072489" w:rsidRDefault="0007248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224BEDC9" w14:textId="55EDF4DC" w:rsidR="00072489" w:rsidRDefault="0007248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24D788A5" w14:textId="7BA1EAEB" w:rsidR="00072489" w:rsidRDefault="0007248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0DBE366E" w14:textId="553AD394" w:rsidR="00072489" w:rsidRDefault="0007248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4CD3C8C1" w14:textId="73C974D8" w:rsidR="00072489" w:rsidRDefault="0007248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12946F6B" w14:textId="6383138A" w:rsidR="00072489" w:rsidRDefault="0007248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369193C3" w14:textId="09DE78A2" w:rsidR="00072489" w:rsidRDefault="0007248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36C69BB2" w14:textId="7C4FC205" w:rsidR="00072489" w:rsidRDefault="0007248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1AD3292A" w14:textId="31DEE0BD" w:rsidR="00072489" w:rsidRDefault="0007248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4E607A24" w14:textId="663A9BDB" w:rsidR="00072489" w:rsidRDefault="0007248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717A0629" w14:textId="714B386B" w:rsidR="00072489" w:rsidRDefault="0007248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6DC065DE" w14:textId="0910DF60" w:rsidR="00072489" w:rsidRDefault="0007248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675624BD" w14:textId="6ECC4FB5" w:rsidR="00072489" w:rsidRDefault="0007248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2F1AC5EC" w14:textId="3127A941" w:rsidR="00072489" w:rsidRDefault="0007248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5994F722" w14:textId="42D9A8FF" w:rsidR="00072489" w:rsidRDefault="0007248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333509B7" w14:textId="14C28B79" w:rsidR="00072489" w:rsidRDefault="0007248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066D5A35" w14:textId="2C2A4E0A" w:rsidR="00072489" w:rsidRDefault="0007248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6E00A49B" w14:textId="29B7B962" w:rsidR="00072489" w:rsidRDefault="0007248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084FADCF" w14:textId="73CBA36E" w:rsidR="00072489" w:rsidRDefault="0007248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6649ACDE" w14:textId="3379AEDE" w:rsidR="00072489" w:rsidRDefault="0007248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5E365BE7" w14:textId="6670A447" w:rsidR="00072489" w:rsidRDefault="0007248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0A5B1F33" w14:textId="64C88E1D" w:rsidR="00072489" w:rsidRDefault="0007248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7D00DD47" w14:textId="2535D878" w:rsidR="00072489" w:rsidRDefault="0007248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1DBE27D2" w14:textId="230A6DEB" w:rsidR="00072489" w:rsidRDefault="0007248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6227A6E9" w14:textId="263B30FB" w:rsidR="00072489" w:rsidRDefault="0007248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47D2DC15" w14:textId="7F51F5BB" w:rsidR="00072489" w:rsidRDefault="0007248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064CFA8D" w14:textId="5234B130" w:rsidR="00072489" w:rsidRDefault="0007248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4A7E6098" w14:textId="6D4C7F1B" w:rsidR="00072489" w:rsidRDefault="0007248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2AB5317C" w14:textId="0438337F" w:rsidR="00072489" w:rsidRDefault="0007248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7B1C539E" w14:textId="08C0D55B" w:rsidR="00072489" w:rsidRDefault="0007248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68C5A866" w14:textId="01DA2E92" w:rsidR="00072489" w:rsidRDefault="0007248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2A393E87" w14:textId="71209051" w:rsidR="00072489" w:rsidRDefault="0007248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094D6B04" w14:textId="7A0F2808" w:rsidR="00072489" w:rsidRDefault="0007248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327FA1DC" w14:textId="65713E93" w:rsidR="00072489" w:rsidRDefault="0007248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447A7C72" w14:textId="2A050299" w:rsidR="00072489" w:rsidRDefault="0007248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1D41719D" w14:textId="72B05931" w:rsidR="00072489" w:rsidRDefault="0007248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725A9FBD" w14:textId="19AF0814" w:rsidR="00072489" w:rsidRDefault="0007248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659E5093" w14:textId="77777777" w:rsidR="00072489" w:rsidRDefault="00072489" w:rsidP="00F151C5">
      <w:pPr>
        <w:widowControl w:val="0"/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  <w:sectPr w:rsidR="00072489" w:rsidSect="00E54453">
          <w:pgSz w:w="11906" w:h="16838"/>
          <w:pgMar w:top="426" w:right="851" w:bottom="1134" w:left="1276" w:header="709" w:footer="709" w:gutter="0"/>
          <w:cols w:space="708"/>
          <w:docGrid w:linePitch="360"/>
        </w:sectPr>
      </w:pPr>
    </w:p>
    <w:p w14:paraId="6AD5A8D3" w14:textId="3F9581B8" w:rsidR="00072489" w:rsidRDefault="00072489" w:rsidP="00F151C5">
      <w:pPr>
        <w:widowControl w:val="0"/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104115A7" w14:textId="0B6512F9" w:rsidR="00072489" w:rsidRPr="00C87799" w:rsidRDefault="00072489" w:rsidP="00C8779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46F8E907" w14:textId="41436034" w:rsidR="00C87799" w:rsidRPr="005E51DA" w:rsidRDefault="00C87799" w:rsidP="00C87799">
      <w:pPr>
        <w:jc w:val="center"/>
        <w:rPr>
          <w:rFonts w:ascii="Times New Roman" w:hAnsi="Times New Roman" w:cs="Times New Roman"/>
          <w:sz w:val="24"/>
          <w:szCs w:val="24"/>
        </w:rPr>
      </w:pPr>
      <w:r w:rsidRPr="005E51DA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ТЕМАТИЧЕСКОЕ ПЛАНИРОВАНИЕ</w:t>
      </w:r>
    </w:p>
    <w:p w14:paraId="56109306" w14:textId="77777777" w:rsidR="00C87799" w:rsidRPr="005E51DA" w:rsidRDefault="00C87799" w:rsidP="00C87799">
      <w:pPr>
        <w:jc w:val="center"/>
        <w:rPr>
          <w:rFonts w:ascii="Times New Roman" w:hAnsi="Times New Roman" w:cs="Times New Roman"/>
          <w:sz w:val="24"/>
          <w:szCs w:val="24"/>
        </w:rPr>
      </w:pPr>
      <w:r w:rsidRPr="005E51DA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5 КЛАСС</w:t>
      </w:r>
    </w:p>
    <w:tbl>
      <w:tblPr>
        <w:tblStyle w:val="af3"/>
        <w:tblW w:w="0" w:type="auto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10"/>
        <w:gridCol w:w="2475"/>
        <w:gridCol w:w="840"/>
        <w:gridCol w:w="1110"/>
        <w:gridCol w:w="1080"/>
        <w:gridCol w:w="2010"/>
        <w:gridCol w:w="7080"/>
      </w:tblGrid>
      <w:tr w:rsidR="00C87799" w:rsidRPr="00F151C5" w14:paraId="562C20BF" w14:textId="77777777" w:rsidTr="00307313">
        <w:tc>
          <w:tcPr>
            <w:tcW w:w="51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4E53315" w14:textId="77777777" w:rsidR="00C87799" w:rsidRPr="00F151C5" w:rsidRDefault="00C87799" w:rsidP="0030731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51C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14:paraId="77E587AA" w14:textId="77777777" w:rsidR="00C87799" w:rsidRPr="00F151C5" w:rsidRDefault="00C87799" w:rsidP="0030731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7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B927932" w14:textId="77777777" w:rsidR="00C87799" w:rsidRPr="00F151C5" w:rsidRDefault="00C87799" w:rsidP="0030731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51C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</w:tc>
        <w:tc>
          <w:tcPr>
            <w:tcW w:w="303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D40577D" w14:textId="77777777" w:rsidR="00C87799" w:rsidRPr="00F151C5" w:rsidRDefault="00C87799" w:rsidP="0030731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51C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99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8695EEE" w14:textId="77777777" w:rsidR="00C87799" w:rsidRPr="00F151C5" w:rsidRDefault="00C87799" w:rsidP="0030731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51C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</w:tc>
        <w:tc>
          <w:tcPr>
            <w:tcW w:w="708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D6BA880" w14:textId="77777777" w:rsidR="00C87799" w:rsidRPr="00F151C5" w:rsidRDefault="00C87799" w:rsidP="00307313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F151C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Основные виды деятельности обучающихся</w:t>
            </w:r>
          </w:p>
        </w:tc>
      </w:tr>
      <w:tr w:rsidR="00C87799" w:rsidRPr="00F151C5" w14:paraId="133E2F2E" w14:textId="77777777" w:rsidTr="00307313">
        <w:tc>
          <w:tcPr>
            <w:tcW w:w="802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5F12F1A" w14:textId="77777777" w:rsidR="00C87799" w:rsidRPr="00F151C5" w:rsidRDefault="00C87799" w:rsidP="0030731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7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0A8F1FB" w14:textId="77777777" w:rsidR="00C87799" w:rsidRPr="00F151C5" w:rsidRDefault="00C87799" w:rsidP="0030731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C57F5A3" w14:textId="77777777" w:rsidR="00C87799" w:rsidRPr="00F151C5" w:rsidRDefault="00C87799" w:rsidP="0030731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51C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14:paraId="457744AF" w14:textId="77777777" w:rsidR="00C87799" w:rsidRPr="00F151C5" w:rsidRDefault="00C87799" w:rsidP="0030731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B92B895" w14:textId="77777777" w:rsidR="00C87799" w:rsidRPr="00F151C5" w:rsidRDefault="00C87799" w:rsidP="0030731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51C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</w:tc>
        <w:tc>
          <w:tcPr>
            <w:tcW w:w="106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6BFD8CA" w14:textId="77777777" w:rsidR="00C87799" w:rsidRPr="00F151C5" w:rsidRDefault="00C87799" w:rsidP="0030731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51C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</w:tc>
        <w:tc>
          <w:tcPr>
            <w:tcW w:w="199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8EC7ABF" w14:textId="77777777" w:rsidR="00C87799" w:rsidRPr="00F151C5" w:rsidRDefault="00C87799" w:rsidP="0030731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32DE887" w14:textId="77777777" w:rsidR="00C87799" w:rsidRPr="00F151C5" w:rsidRDefault="00C87799" w:rsidP="00307313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C87799" w:rsidRPr="00F151C5" w14:paraId="5CA9B137" w14:textId="77777777" w:rsidTr="00307313">
        <w:tc>
          <w:tcPr>
            <w:tcW w:w="8025" w:type="dxa"/>
            <w:gridSpan w:val="6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3A4AAAA" w14:textId="77777777" w:rsidR="00C87799" w:rsidRPr="00F151C5" w:rsidRDefault="00C87799" w:rsidP="00307313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F151C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Раздел 1.</w:t>
            </w:r>
            <w:r w:rsidRPr="00F151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151C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Общие сведения о языке</w:t>
            </w:r>
          </w:p>
        </w:tc>
        <w:tc>
          <w:tcPr>
            <w:tcW w:w="7080" w:type="dxa"/>
            <w:vMerge w:val="restart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F341A04" w14:textId="77777777" w:rsidR="00C87799" w:rsidRPr="00F151C5" w:rsidRDefault="00C87799" w:rsidP="0030731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151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Анализировать лексические значения многозначных слов, сравнивать прямое и переносное значения слова, значения слов в синонимическом ряду и антонимической паре, значения слова и фразеологизма, наблюдать за образованием новых слов от иноязычных, использованием «старых» слов в новом значении.</w:t>
            </w:r>
          </w:p>
          <w:p w14:paraId="3CD6F8A0" w14:textId="77777777" w:rsidR="00C87799" w:rsidRPr="00F151C5" w:rsidRDefault="00C87799" w:rsidP="0030731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151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Самостоятельно формулировать суждения о красоте и богатстве русского языка на основе проведённого анализа.</w:t>
            </w:r>
          </w:p>
          <w:p w14:paraId="1E0CDEA1" w14:textId="77777777" w:rsidR="00C87799" w:rsidRPr="00F151C5" w:rsidRDefault="00C87799" w:rsidP="0030731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151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Анализировать прозаические и поэтические тексты с точки зрения использования в них изобразительно-выразительных языковых средств; самостоятельно формулировать обобщения и  выводы о  словарном богатстве русского языка.</w:t>
            </w:r>
          </w:p>
          <w:p w14:paraId="6EC58B6B" w14:textId="77777777" w:rsidR="00C87799" w:rsidRPr="00F151C5" w:rsidRDefault="00C87799" w:rsidP="0030731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151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Определять основания для сравнения слова и социальных знаков (дорожные знаки, знаки сервисов, предупредительные знаки, математические символы и другие).</w:t>
            </w:r>
          </w:p>
          <w:p w14:paraId="2B828C45" w14:textId="77777777" w:rsidR="00C87799" w:rsidRPr="00F151C5" w:rsidRDefault="00C87799" w:rsidP="0030731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151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Характеризовать язык как систему знаков и как средство человеческого общения.</w:t>
            </w:r>
          </w:p>
          <w:p w14:paraId="4A4C0B68" w14:textId="77777777" w:rsidR="00C87799" w:rsidRPr="00F151C5" w:rsidRDefault="00C87799" w:rsidP="0030731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151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Характеризовать основные разделы лингвистики.</w:t>
            </w:r>
          </w:p>
          <w:p w14:paraId="625E748A" w14:textId="77777777" w:rsidR="00C87799" w:rsidRPr="00F151C5" w:rsidRDefault="00C87799" w:rsidP="00307313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F151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Выявлять и сравнивать основные единицы языка и речи (в пределах изученного в начальной школе)</w:t>
            </w:r>
          </w:p>
        </w:tc>
      </w:tr>
      <w:tr w:rsidR="00C87799" w:rsidRPr="00F151C5" w14:paraId="0A6A3252" w14:textId="77777777" w:rsidTr="00307313">
        <w:tc>
          <w:tcPr>
            <w:tcW w:w="5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5007813" w14:textId="77777777" w:rsidR="00C87799" w:rsidRPr="00F151C5" w:rsidRDefault="00C87799" w:rsidP="0030731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51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47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E0B5CBA" w14:textId="77777777" w:rsidR="00C87799" w:rsidRPr="00F151C5" w:rsidRDefault="00C87799" w:rsidP="0030731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51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Богатство и выразительность русского языка</w:t>
            </w:r>
          </w:p>
        </w:tc>
        <w:tc>
          <w:tcPr>
            <w:tcW w:w="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4F10DBC" w14:textId="77777777" w:rsidR="00C87799" w:rsidRPr="00F151C5" w:rsidRDefault="00C87799" w:rsidP="0030731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51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EA8A7AF" w14:textId="77777777" w:rsidR="00C87799" w:rsidRPr="00F151C5" w:rsidRDefault="00C87799" w:rsidP="0030731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735BBDE" w14:textId="77777777" w:rsidR="00C87799" w:rsidRPr="00F151C5" w:rsidRDefault="00C87799" w:rsidP="0030731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374FE95" w14:textId="77777777" w:rsidR="00C87799" w:rsidRPr="00F151C5" w:rsidRDefault="00C87799" w:rsidP="0030731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151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8" w:history="1">
              <w:r w:rsidRPr="00F151C5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https://m.edsoo.ru/7f413034</w:t>
              </w:r>
            </w:hyperlink>
            <w:r w:rsidRPr="00F151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3A573FD2" w14:textId="77777777" w:rsidR="00C87799" w:rsidRPr="00F151C5" w:rsidRDefault="00C87799" w:rsidP="00307313">
            <w:pPr>
              <w:rPr>
                <w:rFonts w:ascii="Times New Roman" w:eastAsia="Calibri" w:hAnsi="Times New Roman" w:cs="Times New Roman"/>
                <w:color w:val="0000FF"/>
                <w:sz w:val="24"/>
                <w:szCs w:val="24"/>
                <w:u w:val="single"/>
              </w:rPr>
            </w:pPr>
            <w:r w:rsidRPr="00F151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РЭШ 5 класс </w:t>
            </w:r>
            <w:hyperlink r:id="rId9" w:history="1">
              <w:r w:rsidRPr="00F151C5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https://resh.edu.ru/subject/13/5/</w:t>
              </w:r>
            </w:hyperlink>
          </w:p>
          <w:p w14:paraId="40381CC7" w14:textId="77777777" w:rsidR="00C87799" w:rsidRPr="00F151C5" w:rsidRDefault="00C87799" w:rsidP="0030731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51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МЭШ 5 класс </w:t>
            </w:r>
            <w:hyperlink r:id="rId10" w:history="1">
              <w:r w:rsidRPr="00F151C5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https://uchebnik.mos.ru/catalogue?subject_program_ids=31937321,31937277,31937330&amp;sort_by=published_at&amp;class_level_ids=5</w:t>
              </w:r>
            </w:hyperlink>
            <w:r w:rsidRPr="00F151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80" w:type="dxa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3B4CEB1" w14:textId="77777777" w:rsidR="00C87799" w:rsidRPr="00F151C5" w:rsidRDefault="00C87799" w:rsidP="00307313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C87799" w:rsidRPr="00F151C5" w14:paraId="6C876960" w14:textId="77777777" w:rsidTr="00307313">
        <w:tc>
          <w:tcPr>
            <w:tcW w:w="5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7193B59" w14:textId="77777777" w:rsidR="00C87799" w:rsidRPr="00F151C5" w:rsidRDefault="00C87799" w:rsidP="0030731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7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E068AB8" w14:textId="77777777" w:rsidR="00C87799" w:rsidRPr="00F151C5" w:rsidRDefault="00C87799" w:rsidP="0030731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51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84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C046FF7" w14:textId="77777777" w:rsidR="00C87799" w:rsidRPr="00F151C5" w:rsidRDefault="00C87799" w:rsidP="0030731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51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1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1481645" w14:textId="77777777" w:rsidR="00C87799" w:rsidRPr="00F151C5" w:rsidRDefault="00C87799" w:rsidP="0030731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58B301C" w14:textId="77777777" w:rsidR="00C87799" w:rsidRPr="00F151C5" w:rsidRDefault="00C87799" w:rsidP="0030731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9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7C149E2" w14:textId="77777777" w:rsidR="00C87799" w:rsidRPr="00F151C5" w:rsidRDefault="00C87799" w:rsidP="0030731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80" w:type="dxa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D3C4747" w14:textId="77777777" w:rsidR="00C87799" w:rsidRPr="00F151C5" w:rsidRDefault="00C87799" w:rsidP="00307313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C87799" w:rsidRPr="00F151C5" w14:paraId="3C5DFF3F" w14:textId="77777777" w:rsidTr="00307313">
        <w:tc>
          <w:tcPr>
            <w:tcW w:w="8025" w:type="dxa"/>
            <w:gridSpan w:val="6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1E26803" w14:textId="77777777" w:rsidR="00C87799" w:rsidRPr="00F151C5" w:rsidRDefault="00C87799" w:rsidP="00307313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F151C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lastRenderedPageBreak/>
              <w:t>Раздел 2.</w:t>
            </w:r>
            <w:r w:rsidRPr="00F151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151C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Язык и речь</w:t>
            </w:r>
          </w:p>
        </w:tc>
        <w:tc>
          <w:tcPr>
            <w:tcW w:w="708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5BCF05E" w14:textId="77777777" w:rsidR="00C87799" w:rsidRPr="00F151C5" w:rsidRDefault="00C87799" w:rsidP="00307313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C87799" w:rsidRPr="00F151C5" w14:paraId="108B24E2" w14:textId="77777777" w:rsidTr="00307313">
        <w:tc>
          <w:tcPr>
            <w:tcW w:w="5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D15D718" w14:textId="77777777" w:rsidR="00C87799" w:rsidRPr="00F151C5" w:rsidRDefault="00C87799" w:rsidP="0030731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51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47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9E9B14C" w14:textId="77777777" w:rsidR="00C87799" w:rsidRPr="00F151C5" w:rsidRDefault="00C87799" w:rsidP="0030731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51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Виды речевой деятельности</w:t>
            </w:r>
          </w:p>
        </w:tc>
        <w:tc>
          <w:tcPr>
            <w:tcW w:w="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5439AEF" w14:textId="77777777" w:rsidR="00C87799" w:rsidRPr="00F151C5" w:rsidRDefault="00C87799" w:rsidP="0030731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51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</w:tcPr>
          <w:p w14:paraId="2D9B9300" w14:textId="77777777" w:rsidR="00C87799" w:rsidRPr="00F151C5" w:rsidRDefault="00C87799" w:rsidP="0030731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463281D" w14:textId="77777777" w:rsidR="00C87799" w:rsidRPr="00F151C5" w:rsidRDefault="00C87799" w:rsidP="0030731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51C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B06B475" w14:textId="77777777" w:rsidR="00C87799" w:rsidRPr="00F151C5" w:rsidRDefault="00C87799" w:rsidP="0030731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151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1" w:history="1">
              <w:r w:rsidRPr="00F151C5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https://m.edsoo.ru/7f413034</w:t>
              </w:r>
            </w:hyperlink>
            <w:r w:rsidRPr="00F151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3B45B0C4" w14:textId="77777777" w:rsidR="00C87799" w:rsidRPr="00F151C5" w:rsidRDefault="00C87799" w:rsidP="00307313">
            <w:pPr>
              <w:rPr>
                <w:rFonts w:ascii="Times New Roman" w:eastAsia="Calibri" w:hAnsi="Times New Roman" w:cs="Times New Roman"/>
                <w:color w:val="0000FF"/>
                <w:sz w:val="24"/>
                <w:szCs w:val="24"/>
                <w:u w:val="single"/>
              </w:rPr>
            </w:pPr>
            <w:r w:rsidRPr="00F151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РЭШ 5 класс </w:t>
            </w:r>
            <w:hyperlink r:id="rId12" w:history="1">
              <w:r w:rsidRPr="00F151C5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https://resh.edu.ru/subject/13/5/</w:t>
              </w:r>
            </w:hyperlink>
          </w:p>
          <w:p w14:paraId="7B9B14E2" w14:textId="77777777" w:rsidR="00C87799" w:rsidRPr="00F151C5" w:rsidRDefault="00C87799" w:rsidP="0030731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51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МЭШ 5 класс </w:t>
            </w:r>
            <w:hyperlink r:id="rId13" w:history="1">
              <w:r w:rsidRPr="00F151C5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https://uchebnik.mos.ru/catalogue?subject_program_ids=31937321,31937277,31937330&amp;sort_by=published_at&amp;class_level_ids=5</w:t>
              </w:r>
            </w:hyperlink>
            <w:r w:rsidRPr="00F151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8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77D1F76" w14:textId="77777777" w:rsidR="00C87799" w:rsidRPr="00F151C5" w:rsidRDefault="00C87799" w:rsidP="0030731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151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Создавать устные монологические высказывания на основе жизненных наблюдений, чтения научно-учебной, художественной и научно-популярной литературы.</w:t>
            </w:r>
          </w:p>
          <w:p w14:paraId="662CA0FF" w14:textId="77777777" w:rsidR="00C87799" w:rsidRPr="00F151C5" w:rsidRDefault="00C87799" w:rsidP="0030731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151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Устно пересказывать прочитанный или прослушанный текст, в том числе с  изменением лица рассказчика.</w:t>
            </w:r>
          </w:p>
          <w:p w14:paraId="59293A24" w14:textId="77777777" w:rsidR="00C87799" w:rsidRPr="00F151C5" w:rsidRDefault="00C87799" w:rsidP="0030731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151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Участвовать в диалоге на лингвистические темы (в рамках изученного) и  диалоге/полилоге на основе жизненных наблюдений. </w:t>
            </w:r>
          </w:p>
          <w:p w14:paraId="1DA85950" w14:textId="77777777" w:rsidR="00C87799" w:rsidRPr="00F151C5" w:rsidRDefault="00C87799" w:rsidP="0030731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151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Использовать приёмы различных видов аудирования и  чтения.</w:t>
            </w:r>
          </w:p>
          <w:p w14:paraId="5E770A8F" w14:textId="77777777" w:rsidR="00C87799" w:rsidRPr="00F151C5" w:rsidRDefault="00C87799" w:rsidP="0030731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151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Устно и письменно формулировать тему и главную мысль прослушанного и  прочитанного текста, задавать вопросы по содержанию текста и отвечать на них. </w:t>
            </w:r>
          </w:p>
          <w:p w14:paraId="17DCE825" w14:textId="77777777" w:rsidR="00C87799" w:rsidRPr="00F151C5" w:rsidRDefault="00C87799" w:rsidP="0030731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151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Анализировать содержание исходного текста, подробно и сжато передавать его в письменной форме.</w:t>
            </w:r>
          </w:p>
          <w:p w14:paraId="10C27EE7" w14:textId="77777777" w:rsidR="00C87799" w:rsidRPr="00F151C5" w:rsidRDefault="00C87799" w:rsidP="0030731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151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Писать сочинения различных видов с  опорой на жизненный и читательский опыт, сюжетную картину (в том числе сочинения-миниатюры).</w:t>
            </w:r>
          </w:p>
        </w:tc>
      </w:tr>
      <w:tr w:rsidR="00C87799" w:rsidRPr="00F151C5" w14:paraId="46DBD4AB" w14:textId="77777777" w:rsidTr="00307313">
        <w:tc>
          <w:tcPr>
            <w:tcW w:w="2985" w:type="dxa"/>
            <w:gridSpan w:val="2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512B816" w14:textId="77777777" w:rsidR="00C87799" w:rsidRPr="00F151C5" w:rsidRDefault="00C87799" w:rsidP="0030731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51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84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A2CF07E" w14:textId="77777777" w:rsidR="00C87799" w:rsidRPr="00F151C5" w:rsidRDefault="00C87799" w:rsidP="0030731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51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4185" w:type="dxa"/>
            <w:gridSpan w:val="3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912FD13" w14:textId="77777777" w:rsidR="00C87799" w:rsidRPr="00F151C5" w:rsidRDefault="00C87799" w:rsidP="0030731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8837993" w14:textId="77777777" w:rsidR="00C87799" w:rsidRPr="00F151C5" w:rsidRDefault="00C87799" w:rsidP="0030731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87799" w:rsidRPr="00F151C5" w14:paraId="4ECD5D42" w14:textId="77777777" w:rsidTr="00307313">
        <w:tc>
          <w:tcPr>
            <w:tcW w:w="8025" w:type="dxa"/>
            <w:gridSpan w:val="6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A7A7CE8" w14:textId="77777777" w:rsidR="00C87799" w:rsidRPr="00F151C5" w:rsidRDefault="00C87799" w:rsidP="00307313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F151C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Раздел 3.</w:t>
            </w:r>
            <w:r w:rsidRPr="00F151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151C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Текст</w:t>
            </w:r>
          </w:p>
        </w:tc>
        <w:tc>
          <w:tcPr>
            <w:tcW w:w="7080" w:type="dxa"/>
            <w:vMerge w:val="restart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816D9D9" w14:textId="77777777" w:rsidR="00C87799" w:rsidRPr="00F151C5" w:rsidRDefault="00C87799" w:rsidP="0030731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151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Распознавать основные признаки текста; членить текст на композиционно-смысловые части (абзацы).</w:t>
            </w:r>
          </w:p>
          <w:p w14:paraId="2FB0468E" w14:textId="77777777" w:rsidR="00C87799" w:rsidRPr="00F151C5" w:rsidRDefault="00C87799" w:rsidP="0030731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151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Распознавать средства связи предложений и частей текста (формы слова, однокоренные слова, синонимы, антонимы, личные местоимения, повтор</w:t>
            </w:r>
          </w:p>
          <w:p w14:paraId="188F7E92" w14:textId="77777777" w:rsidR="00C87799" w:rsidRPr="00F151C5" w:rsidRDefault="00C87799" w:rsidP="0030731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151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слова); применять эти знания при создании собственного текста (устного и  письменного).</w:t>
            </w:r>
          </w:p>
          <w:p w14:paraId="53F7575E" w14:textId="77777777" w:rsidR="00C87799" w:rsidRPr="00F151C5" w:rsidRDefault="00C87799" w:rsidP="0030731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151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Анализировать и характеризовать текст с точки зрения его соответствия основным признакам (наличие темы, главной мысли, грамматической связи предложений, цельности и относительной законченности); с  точки зрения его принадлежности к функционально-смысловому типу речи.</w:t>
            </w:r>
          </w:p>
          <w:p w14:paraId="52DF910E" w14:textId="77777777" w:rsidR="00C87799" w:rsidRPr="00F151C5" w:rsidRDefault="00C87799" w:rsidP="0030731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151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Устанавливать взаимосвязь описанных в  тексте событий, явлений, процессов.</w:t>
            </w:r>
          </w:p>
          <w:p w14:paraId="65CCB31B" w14:textId="77777777" w:rsidR="00C87799" w:rsidRPr="00F151C5" w:rsidRDefault="00C87799" w:rsidP="0030731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151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Создавать тексты, опираясь на знание основных признаков текста, особенностей функционально-смысловых типов речи, функциональных разновидностей языка (в рамках изученного).</w:t>
            </w:r>
          </w:p>
          <w:p w14:paraId="78FFF7A9" w14:textId="77777777" w:rsidR="00C87799" w:rsidRPr="00F151C5" w:rsidRDefault="00C87799" w:rsidP="0030731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151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Создавать тексты функционально-смыслового типа речи (повествование) с  опорой на жизненный и читательский опыт; тексты с опорой на сюжетную картину.</w:t>
            </w:r>
          </w:p>
          <w:p w14:paraId="0ECCFAF8" w14:textId="77777777" w:rsidR="00C87799" w:rsidRPr="00F151C5" w:rsidRDefault="00C87799" w:rsidP="0030731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151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Восстанавливать деформированный текст; корректировать восстановленный текст с опорой на образец.</w:t>
            </w:r>
          </w:p>
          <w:p w14:paraId="68C4B736" w14:textId="77777777" w:rsidR="00C87799" w:rsidRPr="00F151C5" w:rsidRDefault="00C87799" w:rsidP="0030731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151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Составлять план текста (простой, сложный) и пересказывать содержание текста по плану в устной и письменной форме, в том числе с изменением лица рассказчика.</w:t>
            </w:r>
          </w:p>
          <w:p w14:paraId="5DB57885" w14:textId="77777777" w:rsidR="00C87799" w:rsidRPr="00F151C5" w:rsidRDefault="00C87799" w:rsidP="0030731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151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Представлять сообщение на заданную тему в виде презентации.</w:t>
            </w:r>
          </w:p>
          <w:p w14:paraId="15DD615B" w14:textId="77777777" w:rsidR="00C87799" w:rsidRPr="00F151C5" w:rsidRDefault="00C87799" w:rsidP="0030731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151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Создавать текст электронной презентации с учётом внеязыковых требований, предъявляемых к ней, и в соответствии со спецификой употребления языковых средств.</w:t>
            </w:r>
          </w:p>
          <w:p w14:paraId="68ECAE22" w14:textId="77777777" w:rsidR="00C87799" w:rsidRPr="00F151C5" w:rsidRDefault="00C87799" w:rsidP="0030731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151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Редактировать собственные/созданные другими обучающимися тексты с целью совершенствования их содержания: оценивать </w:t>
            </w:r>
            <w:r w:rsidRPr="00F151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достоверность фактического материала, анализировать текст с точки зрения целостности, связности, информативности.</w:t>
            </w:r>
          </w:p>
          <w:p w14:paraId="5AE13288" w14:textId="77777777" w:rsidR="00C87799" w:rsidRPr="00F151C5" w:rsidRDefault="00C87799" w:rsidP="0030731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151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Сопоставлять исходный и отредактированный тексты. </w:t>
            </w:r>
          </w:p>
          <w:p w14:paraId="0C5C5FA1" w14:textId="77777777" w:rsidR="00C87799" w:rsidRPr="00F151C5" w:rsidRDefault="00C87799" w:rsidP="00307313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F151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Корректировать исходный текст с опорой на знание норм современного русского литературного языка (в пределах изученного).</w:t>
            </w:r>
          </w:p>
        </w:tc>
      </w:tr>
      <w:tr w:rsidR="00C87799" w:rsidRPr="00F151C5" w14:paraId="28E99FAA" w14:textId="77777777" w:rsidTr="00307313">
        <w:tc>
          <w:tcPr>
            <w:tcW w:w="5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77F888A" w14:textId="77777777" w:rsidR="00C87799" w:rsidRPr="00F151C5" w:rsidRDefault="00C87799" w:rsidP="0030731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51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247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2A5EEA0" w14:textId="77777777" w:rsidR="00C87799" w:rsidRPr="00F151C5" w:rsidRDefault="00C87799" w:rsidP="0030731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51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Текст. Функционально-смысловые типы речи. Информационная переработка текста</w:t>
            </w:r>
          </w:p>
        </w:tc>
        <w:tc>
          <w:tcPr>
            <w:tcW w:w="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2C03775" w14:textId="77777777" w:rsidR="00C87799" w:rsidRPr="00F151C5" w:rsidRDefault="00C87799" w:rsidP="0030731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51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11 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</w:tcPr>
          <w:p w14:paraId="431C5A59" w14:textId="77777777" w:rsidR="00C87799" w:rsidRPr="00F151C5" w:rsidRDefault="00C87799" w:rsidP="0030731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1C2CFD1" w14:textId="77777777" w:rsidR="00C87799" w:rsidRPr="00F151C5" w:rsidRDefault="00C87799" w:rsidP="0030731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51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9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9AB4358" w14:textId="77777777" w:rsidR="00C87799" w:rsidRPr="00F151C5" w:rsidRDefault="00C87799" w:rsidP="0030731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151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4" w:history="1">
              <w:r w:rsidRPr="00F151C5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https://m.edsoo.ru/7f413034</w:t>
              </w:r>
            </w:hyperlink>
            <w:r w:rsidRPr="00F151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5A434635" w14:textId="77777777" w:rsidR="00C87799" w:rsidRPr="00F151C5" w:rsidRDefault="00C87799" w:rsidP="00307313">
            <w:pPr>
              <w:rPr>
                <w:rFonts w:ascii="Times New Roman" w:eastAsia="Calibri" w:hAnsi="Times New Roman" w:cs="Times New Roman"/>
                <w:color w:val="0000FF"/>
                <w:sz w:val="24"/>
                <w:szCs w:val="24"/>
                <w:u w:val="single"/>
              </w:rPr>
            </w:pPr>
            <w:r w:rsidRPr="00F151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 xml:space="preserve">РЭШ 5 класс </w:t>
            </w:r>
            <w:hyperlink r:id="rId15" w:history="1">
              <w:r w:rsidRPr="00F151C5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https://resh.edu.ru/subject/13/5/</w:t>
              </w:r>
            </w:hyperlink>
          </w:p>
          <w:p w14:paraId="61E944C8" w14:textId="77777777" w:rsidR="00C87799" w:rsidRPr="00F151C5" w:rsidRDefault="00C87799" w:rsidP="0030731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51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МЭШ 5 класс </w:t>
            </w:r>
            <w:hyperlink r:id="rId16" w:history="1">
              <w:r w:rsidRPr="00F151C5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https://uchebnik.mos.ru/catalogue?subject_program_ids=31937321,31937277,31937330&amp;sort_by=published_at&amp;class_level_ids=5</w:t>
              </w:r>
            </w:hyperlink>
            <w:r w:rsidRPr="00F151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80" w:type="dxa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D008B37" w14:textId="77777777" w:rsidR="00C87799" w:rsidRPr="00F151C5" w:rsidRDefault="00C87799" w:rsidP="00307313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C87799" w:rsidRPr="00F151C5" w14:paraId="7C3DA460" w14:textId="77777777" w:rsidTr="00307313">
        <w:tc>
          <w:tcPr>
            <w:tcW w:w="2985" w:type="dxa"/>
            <w:gridSpan w:val="2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59EF8B4" w14:textId="77777777" w:rsidR="00C87799" w:rsidRPr="00F151C5" w:rsidRDefault="00C87799" w:rsidP="0030731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51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Итого по разделу</w:t>
            </w:r>
          </w:p>
        </w:tc>
        <w:tc>
          <w:tcPr>
            <w:tcW w:w="84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EB7D0DA" w14:textId="77777777" w:rsidR="00C87799" w:rsidRPr="00F151C5" w:rsidRDefault="00C87799" w:rsidP="0030731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51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11 </w:t>
            </w:r>
          </w:p>
        </w:tc>
        <w:tc>
          <w:tcPr>
            <w:tcW w:w="4185" w:type="dxa"/>
            <w:gridSpan w:val="3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CD435A1" w14:textId="77777777" w:rsidR="00C87799" w:rsidRPr="00F151C5" w:rsidRDefault="00C87799" w:rsidP="0030731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0" w:type="dxa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41A33B0" w14:textId="77777777" w:rsidR="00C87799" w:rsidRPr="00F151C5" w:rsidRDefault="00C87799" w:rsidP="00307313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C87799" w:rsidRPr="00F151C5" w14:paraId="580A9A82" w14:textId="77777777" w:rsidTr="00307313">
        <w:tc>
          <w:tcPr>
            <w:tcW w:w="8025" w:type="dxa"/>
            <w:gridSpan w:val="6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3D7F4FA" w14:textId="77777777" w:rsidR="00C87799" w:rsidRPr="00F151C5" w:rsidRDefault="00C87799" w:rsidP="00307313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F151C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lastRenderedPageBreak/>
              <w:t>Раздел 4.</w:t>
            </w:r>
            <w:r w:rsidRPr="00F151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151C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Функциональные разновидности языка</w:t>
            </w:r>
          </w:p>
        </w:tc>
        <w:tc>
          <w:tcPr>
            <w:tcW w:w="7080" w:type="dxa"/>
            <w:vMerge w:val="restart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EDE0FA2" w14:textId="77777777" w:rsidR="00C87799" w:rsidRPr="00F151C5" w:rsidRDefault="00C87799" w:rsidP="00307313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F151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Распознавать тексты, принадлежащие к разным функциональным разновидностям языка: определять сферу использования и соотносить её с той или иной разновидностью языка.</w:t>
            </w:r>
          </w:p>
        </w:tc>
      </w:tr>
      <w:tr w:rsidR="00C87799" w:rsidRPr="00F151C5" w14:paraId="608187D5" w14:textId="77777777" w:rsidTr="00307313">
        <w:tc>
          <w:tcPr>
            <w:tcW w:w="5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9D6535B" w14:textId="77777777" w:rsidR="00C87799" w:rsidRPr="00F151C5" w:rsidRDefault="00C87799" w:rsidP="0030731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51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247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E4893A4" w14:textId="77777777" w:rsidR="00C87799" w:rsidRPr="00F151C5" w:rsidRDefault="00C87799" w:rsidP="0030731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51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Функциональные разновидности языка (общее представление)</w:t>
            </w:r>
          </w:p>
        </w:tc>
        <w:tc>
          <w:tcPr>
            <w:tcW w:w="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154BC4A" w14:textId="77777777" w:rsidR="00C87799" w:rsidRPr="00F151C5" w:rsidRDefault="00C87799" w:rsidP="0030731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51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</w:tcPr>
          <w:p w14:paraId="0AC84830" w14:textId="77777777" w:rsidR="00C87799" w:rsidRPr="00F151C5" w:rsidRDefault="00C87799" w:rsidP="0030731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0862318" w14:textId="77777777" w:rsidR="00C87799" w:rsidRPr="00F151C5" w:rsidRDefault="00C87799" w:rsidP="0030731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51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4FD1865" w14:textId="77777777" w:rsidR="00C87799" w:rsidRPr="00F151C5" w:rsidRDefault="00C87799" w:rsidP="0030731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151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7" w:history="1">
              <w:r w:rsidRPr="00F151C5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https://m.edsoo.ru/7f413034</w:t>
              </w:r>
            </w:hyperlink>
            <w:r w:rsidRPr="00F151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2C9DE23D" w14:textId="77777777" w:rsidR="00C87799" w:rsidRPr="00F151C5" w:rsidRDefault="00C87799" w:rsidP="00307313">
            <w:pPr>
              <w:rPr>
                <w:rFonts w:ascii="Times New Roman" w:eastAsia="Calibri" w:hAnsi="Times New Roman" w:cs="Times New Roman"/>
                <w:color w:val="0000FF"/>
                <w:sz w:val="24"/>
                <w:szCs w:val="24"/>
                <w:u w:val="single"/>
              </w:rPr>
            </w:pPr>
            <w:r w:rsidRPr="00F151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РЭШ 5 класс </w:t>
            </w:r>
            <w:hyperlink r:id="rId18" w:history="1">
              <w:r w:rsidRPr="00F151C5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https://resh.edu.ru/subject/13/5/</w:t>
              </w:r>
            </w:hyperlink>
          </w:p>
          <w:p w14:paraId="3FFD0844" w14:textId="77777777" w:rsidR="00C87799" w:rsidRPr="00F151C5" w:rsidRDefault="00C87799" w:rsidP="0030731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51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МЭШ 5 класс </w:t>
            </w:r>
            <w:hyperlink r:id="rId19" w:history="1">
              <w:r w:rsidRPr="00F151C5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https://uchebnik.mos.ru/catalogue?subject_program_ids=31937321,31937277,31937330&amp;sort_by=published_at&amp;class_level_ids=5</w:t>
              </w:r>
            </w:hyperlink>
            <w:r w:rsidRPr="00F151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80" w:type="dxa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932E4D4" w14:textId="77777777" w:rsidR="00C87799" w:rsidRPr="00F151C5" w:rsidRDefault="00C87799" w:rsidP="00307313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C87799" w:rsidRPr="00F151C5" w14:paraId="213F4B8E" w14:textId="77777777" w:rsidTr="00307313">
        <w:tc>
          <w:tcPr>
            <w:tcW w:w="2985" w:type="dxa"/>
            <w:gridSpan w:val="2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444E904" w14:textId="77777777" w:rsidR="00C87799" w:rsidRPr="00F151C5" w:rsidRDefault="00C87799" w:rsidP="0030731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51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84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2AC3B35" w14:textId="77777777" w:rsidR="00C87799" w:rsidRPr="00F151C5" w:rsidRDefault="00C87799" w:rsidP="0030731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51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4185" w:type="dxa"/>
            <w:gridSpan w:val="3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4684AA6" w14:textId="77777777" w:rsidR="00C87799" w:rsidRPr="00F151C5" w:rsidRDefault="00C87799" w:rsidP="0030731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0" w:type="dxa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004BFD0" w14:textId="77777777" w:rsidR="00C87799" w:rsidRPr="00F151C5" w:rsidRDefault="00C87799" w:rsidP="00307313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C87799" w:rsidRPr="00F151C5" w14:paraId="67B69A5F" w14:textId="77777777" w:rsidTr="00307313">
        <w:tc>
          <w:tcPr>
            <w:tcW w:w="8025" w:type="dxa"/>
            <w:gridSpan w:val="6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4425AE2" w14:textId="77777777" w:rsidR="00C87799" w:rsidRPr="00F151C5" w:rsidRDefault="00C87799" w:rsidP="00307313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F151C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Раздел 5.</w:t>
            </w:r>
            <w:r w:rsidRPr="00F151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151C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Система языка</w:t>
            </w:r>
          </w:p>
        </w:tc>
        <w:tc>
          <w:tcPr>
            <w:tcW w:w="7080" w:type="dxa"/>
            <w:vMerge w:val="restart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0A550D7" w14:textId="77777777" w:rsidR="00C87799" w:rsidRPr="00F151C5" w:rsidRDefault="00C87799" w:rsidP="0030731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151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Понимать смыслоразличительную функцию звука речи в слове; приводить примеры.</w:t>
            </w:r>
          </w:p>
          <w:p w14:paraId="711B1F8B" w14:textId="77777777" w:rsidR="00C87799" w:rsidRPr="00F151C5" w:rsidRDefault="00C87799" w:rsidP="0030731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151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Распознавать звуки речи по заданным характеристикам; определять звуковой состав слова.</w:t>
            </w:r>
          </w:p>
          <w:p w14:paraId="389616BA" w14:textId="77777777" w:rsidR="00C87799" w:rsidRPr="00F151C5" w:rsidRDefault="00C87799" w:rsidP="0030731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151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Классифицировать звуки по заданным признакам.</w:t>
            </w:r>
          </w:p>
          <w:p w14:paraId="70F2A187" w14:textId="77777777" w:rsidR="00C87799" w:rsidRPr="00F151C5" w:rsidRDefault="00C87799" w:rsidP="0030731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151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Различать ударные и безударные гласные, звонкие и глухие, твёрдые и мягкие согласные.</w:t>
            </w:r>
          </w:p>
          <w:p w14:paraId="272BAE95" w14:textId="77777777" w:rsidR="00C87799" w:rsidRPr="00F151C5" w:rsidRDefault="00C87799" w:rsidP="0030731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151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Объяснять с помощью элементов транскрипции особенности произношения и написания слов.</w:t>
            </w:r>
          </w:p>
          <w:p w14:paraId="51D54B64" w14:textId="77777777" w:rsidR="00C87799" w:rsidRPr="00F151C5" w:rsidRDefault="00C87799" w:rsidP="0030731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151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Сравнивать звуковой и буквенный составы слова.</w:t>
            </w:r>
          </w:p>
          <w:p w14:paraId="7EBA1D2E" w14:textId="77777777" w:rsidR="00C87799" w:rsidRPr="00F151C5" w:rsidRDefault="00C87799" w:rsidP="0030731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151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Членить слова на слоги и правильно переносить слова со строки на строку.</w:t>
            </w:r>
          </w:p>
          <w:p w14:paraId="44FE7675" w14:textId="77777777" w:rsidR="00C87799" w:rsidRPr="00F151C5" w:rsidRDefault="00C87799" w:rsidP="0030731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151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Определять место ударного слога, наблюдать за перемещением ударения при изменении формы слова.</w:t>
            </w:r>
          </w:p>
          <w:p w14:paraId="71132D02" w14:textId="77777777" w:rsidR="00C87799" w:rsidRPr="00F151C5" w:rsidRDefault="00C87799" w:rsidP="0030731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151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Наблюдать за использованием выразительных средств фонетики в поэтических произведениях. Проводить фонетический анализ слов.</w:t>
            </w:r>
          </w:p>
          <w:p w14:paraId="07B2A303" w14:textId="77777777" w:rsidR="00C87799" w:rsidRPr="00F151C5" w:rsidRDefault="00C87799" w:rsidP="0030731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151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Употреблять слова и их формы в соответствии с основными нормами литературного произношения: нормами произношения безударных гласных звуков; мягкого или твёрдого согласного перед [э] в иноязычных словах; сочетания согласных (чн, чт и др.); грамматических форм (прилагательных на </w:t>
            </w:r>
            <w:r w:rsidRPr="00F151C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-его, -ого</w:t>
            </w:r>
            <w:r w:rsidRPr="00F151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, возвратных глаголов с </w:t>
            </w:r>
            <w:r w:rsidRPr="00F151C5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>-ся, -сь</w:t>
            </w:r>
            <w:r w:rsidRPr="00F151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и  др.); употреблять в  речи слова и  их формы в соответствии с нормами ударения (на отдельных примерах).</w:t>
            </w:r>
          </w:p>
          <w:p w14:paraId="6B24522D" w14:textId="77777777" w:rsidR="00C87799" w:rsidRPr="00F151C5" w:rsidRDefault="00C87799" w:rsidP="0030731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151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Находить необходимую информацию в  орфоэпическом словаре и использовать её.</w:t>
            </w:r>
          </w:p>
          <w:p w14:paraId="6B716901" w14:textId="77777777" w:rsidR="00C87799" w:rsidRPr="00F151C5" w:rsidRDefault="00C87799" w:rsidP="0030731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151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Правильно интонировать разные по цели и эмоциональной окраске высказывания.</w:t>
            </w:r>
          </w:p>
          <w:p w14:paraId="78D6317D" w14:textId="77777777" w:rsidR="00C87799" w:rsidRPr="00F151C5" w:rsidRDefault="00C87799" w:rsidP="0030731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151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Оценивать собственную и чужую речь с точки зрения соблюдения орфоэпических норм, норм ударения, интонационных норм.</w:t>
            </w:r>
          </w:p>
          <w:p w14:paraId="4C35786D" w14:textId="77777777" w:rsidR="00C87799" w:rsidRPr="00F151C5" w:rsidRDefault="00C87799" w:rsidP="0030731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151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Оперировать понятием «орфограмма» и различать буквенные и небуквенные орфограммы при проведении орфографического анализа слова.</w:t>
            </w:r>
          </w:p>
          <w:p w14:paraId="3A59DCB8" w14:textId="77777777" w:rsidR="00C87799" w:rsidRPr="00F151C5" w:rsidRDefault="00C87799" w:rsidP="0030731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151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Распознавать изученные орфограммы.</w:t>
            </w:r>
          </w:p>
          <w:p w14:paraId="247540A2" w14:textId="77777777" w:rsidR="00C87799" w:rsidRPr="00F151C5" w:rsidRDefault="00C87799" w:rsidP="0030731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151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Применять знания по орфографии в  практике правописания (в том числе применять знания о правописании разделительных </w:t>
            </w:r>
            <w:r w:rsidRPr="00F151C5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>ъ</w:t>
            </w:r>
            <w:r w:rsidRPr="00F151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и </w:t>
            </w:r>
            <w:r w:rsidRPr="00F151C5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>ь</w:t>
            </w:r>
            <w:r w:rsidRPr="00F151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).</w:t>
            </w:r>
          </w:p>
          <w:p w14:paraId="413D4CC3" w14:textId="77777777" w:rsidR="00C87799" w:rsidRPr="00F151C5" w:rsidRDefault="00C87799" w:rsidP="00307313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F151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Находить и использовать необходимую информацию</w:t>
            </w:r>
          </w:p>
        </w:tc>
      </w:tr>
      <w:tr w:rsidR="00C87799" w:rsidRPr="00F151C5" w14:paraId="6854E18A" w14:textId="77777777" w:rsidTr="00307313">
        <w:tc>
          <w:tcPr>
            <w:tcW w:w="5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34D1DEE" w14:textId="77777777" w:rsidR="00C87799" w:rsidRPr="00F151C5" w:rsidRDefault="00C87799" w:rsidP="0030731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51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5.1</w:t>
            </w:r>
          </w:p>
        </w:tc>
        <w:tc>
          <w:tcPr>
            <w:tcW w:w="247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0821120" w14:textId="77777777" w:rsidR="00C87799" w:rsidRPr="00F151C5" w:rsidRDefault="00C87799" w:rsidP="0030731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51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Фонетика. Графика. Орфоэпия. Орфография</w:t>
            </w:r>
          </w:p>
        </w:tc>
        <w:tc>
          <w:tcPr>
            <w:tcW w:w="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8D7AE0D" w14:textId="77777777" w:rsidR="00C87799" w:rsidRPr="00F151C5" w:rsidRDefault="00C87799" w:rsidP="0030731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51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13 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53CEFC1" w14:textId="77777777" w:rsidR="00C87799" w:rsidRPr="00F151C5" w:rsidRDefault="00C87799" w:rsidP="0030731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DC6A072" w14:textId="77777777" w:rsidR="00C87799" w:rsidRPr="00F151C5" w:rsidRDefault="00C87799" w:rsidP="0030731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8060D61" w14:textId="77777777" w:rsidR="00C87799" w:rsidRPr="00F151C5" w:rsidRDefault="00C87799" w:rsidP="0030731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151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0" w:history="1">
              <w:r w:rsidRPr="00F151C5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https://m.edsoo.ru/7f413034</w:t>
              </w:r>
            </w:hyperlink>
            <w:r w:rsidRPr="00F151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7B3C2584" w14:textId="77777777" w:rsidR="00C87799" w:rsidRPr="00F151C5" w:rsidRDefault="00C87799" w:rsidP="00307313">
            <w:pPr>
              <w:rPr>
                <w:rFonts w:ascii="Times New Roman" w:eastAsia="Calibri" w:hAnsi="Times New Roman" w:cs="Times New Roman"/>
                <w:color w:val="0000FF"/>
                <w:sz w:val="24"/>
                <w:szCs w:val="24"/>
                <w:u w:val="single"/>
              </w:rPr>
            </w:pPr>
            <w:r w:rsidRPr="00F151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РЭШ 5 класс </w:t>
            </w:r>
            <w:hyperlink r:id="rId21" w:history="1">
              <w:r w:rsidRPr="00F151C5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https://resh.edu.ru/subject/13/5/</w:t>
              </w:r>
            </w:hyperlink>
          </w:p>
          <w:p w14:paraId="4D782CA4" w14:textId="77777777" w:rsidR="00C87799" w:rsidRPr="00F151C5" w:rsidRDefault="00C87799" w:rsidP="0030731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51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МЭШ 5 класс </w:t>
            </w:r>
            <w:hyperlink r:id="rId22" w:history="1">
              <w:r w:rsidRPr="00F151C5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https://uchebnik.mos.ru/catalogue?subject_program_ids=31937321,31937277,31937330&amp;sort_by=published_at&amp;class_level_ids=5</w:t>
              </w:r>
            </w:hyperlink>
            <w:r w:rsidRPr="00F151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80" w:type="dxa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6557ACE" w14:textId="77777777" w:rsidR="00C87799" w:rsidRPr="00F151C5" w:rsidRDefault="00C87799" w:rsidP="00307313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C87799" w:rsidRPr="00F151C5" w14:paraId="2DFF5EB9" w14:textId="77777777" w:rsidTr="00307313">
        <w:tc>
          <w:tcPr>
            <w:tcW w:w="5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B5D4786" w14:textId="77777777" w:rsidR="00C87799" w:rsidRPr="00F151C5" w:rsidRDefault="00C87799" w:rsidP="0030731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51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5.2</w:t>
            </w:r>
          </w:p>
        </w:tc>
        <w:tc>
          <w:tcPr>
            <w:tcW w:w="247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48D91BB" w14:textId="77777777" w:rsidR="00C87799" w:rsidRPr="00F151C5" w:rsidRDefault="00C87799" w:rsidP="0030731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51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Морфемика. Орфография</w:t>
            </w:r>
          </w:p>
        </w:tc>
        <w:tc>
          <w:tcPr>
            <w:tcW w:w="84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61C99AA" w14:textId="77777777" w:rsidR="00C87799" w:rsidRPr="00F151C5" w:rsidRDefault="00C87799" w:rsidP="0030731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51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13 </w:t>
            </w:r>
          </w:p>
        </w:tc>
        <w:tc>
          <w:tcPr>
            <w:tcW w:w="11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23FC35C" w14:textId="77777777" w:rsidR="00C87799" w:rsidRPr="00F151C5" w:rsidRDefault="00C87799" w:rsidP="0030731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51C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L;</w:t>
            </w:r>
          </w:p>
        </w:tc>
        <w:tc>
          <w:tcPr>
            <w:tcW w:w="106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3366787" w14:textId="77777777" w:rsidR="00C87799" w:rsidRPr="00F151C5" w:rsidRDefault="00C87799" w:rsidP="0030731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51C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95" w:type="dxa"/>
            <w:vMerge w:val="restart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92E8E57" w14:textId="77777777" w:rsidR="00C87799" w:rsidRPr="00F151C5" w:rsidRDefault="00C87799" w:rsidP="0030731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151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3" w:history="1">
              <w:r w:rsidRPr="00F151C5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https://m.edsoo.ru/7f413034</w:t>
              </w:r>
            </w:hyperlink>
            <w:r w:rsidRPr="00F151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3A1799D0" w14:textId="77777777" w:rsidR="00C87799" w:rsidRPr="00F151C5" w:rsidRDefault="00C87799" w:rsidP="00307313">
            <w:pPr>
              <w:rPr>
                <w:rFonts w:ascii="Times New Roman" w:eastAsia="Calibri" w:hAnsi="Times New Roman" w:cs="Times New Roman"/>
                <w:color w:val="0000FF"/>
                <w:sz w:val="24"/>
                <w:szCs w:val="24"/>
                <w:u w:val="single"/>
              </w:rPr>
            </w:pPr>
            <w:r w:rsidRPr="00F151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РЭШ 5 класс </w:t>
            </w:r>
            <w:hyperlink r:id="rId24" w:history="1">
              <w:r w:rsidRPr="00F151C5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https://resh.edu.ru/subject/13/5/</w:t>
              </w:r>
            </w:hyperlink>
          </w:p>
          <w:p w14:paraId="3674A438" w14:textId="77777777" w:rsidR="00C87799" w:rsidRPr="00F151C5" w:rsidRDefault="00C87799" w:rsidP="0030731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51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МЭШ 5 класс </w:t>
            </w:r>
            <w:hyperlink r:id="rId25" w:history="1">
              <w:r w:rsidRPr="00F151C5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https://uchebnik.mos.ru/catalogue?subject_program_ids=31937321,31937277,31937330&amp;sort_by=published_at&amp;class_level_ids=5</w:t>
              </w:r>
            </w:hyperlink>
            <w:r w:rsidRPr="00F151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8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3CCC226" w14:textId="77777777" w:rsidR="00C87799" w:rsidRPr="00F151C5" w:rsidRDefault="00C87799" w:rsidP="0030731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151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Характеризовать морфему как минимальную значимую единицу языка.</w:t>
            </w:r>
          </w:p>
          <w:p w14:paraId="5141026C" w14:textId="77777777" w:rsidR="00C87799" w:rsidRPr="00F151C5" w:rsidRDefault="00C87799" w:rsidP="0030731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151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Распознавать морфемы в слове (корень, приставку, суффикс, окончание), выделять основу слова.</w:t>
            </w:r>
          </w:p>
          <w:p w14:paraId="4606C22D" w14:textId="77777777" w:rsidR="00C87799" w:rsidRPr="00F151C5" w:rsidRDefault="00C87799" w:rsidP="0030731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151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Определять чередование звуков в морфемах (в том числе чередование гласных с нулём звука).</w:t>
            </w:r>
          </w:p>
          <w:p w14:paraId="0C540321" w14:textId="77777777" w:rsidR="00C87799" w:rsidRPr="00F151C5" w:rsidRDefault="00C87799" w:rsidP="0030731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151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Проводить морфемный анализ слов.</w:t>
            </w:r>
          </w:p>
          <w:p w14:paraId="0E08C71B" w14:textId="77777777" w:rsidR="00C87799" w:rsidRPr="00F151C5" w:rsidRDefault="00C87799" w:rsidP="0030731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151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Применять знания по морфемике при выполнении языкового анализа различных видов и в практике правописания слов с изученными орфограммами.</w:t>
            </w:r>
          </w:p>
          <w:p w14:paraId="01CB208B" w14:textId="77777777" w:rsidR="00C87799" w:rsidRPr="00F151C5" w:rsidRDefault="00C87799" w:rsidP="0030731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151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Проводить орфографический анализ слов (в рамках изученного).</w:t>
            </w:r>
          </w:p>
          <w:p w14:paraId="68AC1DC8" w14:textId="77777777" w:rsidR="00C87799" w:rsidRPr="00F151C5" w:rsidRDefault="00C87799" w:rsidP="0030731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151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Уместно использовать слова с суффиксами оценки в собственной речи.</w:t>
            </w:r>
          </w:p>
        </w:tc>
      </w:tr>
      <w:tr w:rsidR="00C87799" w:rsidRPr="00F151C5" w14:paraId="49D6ED67" w14:textId="77777777" w:rsidTr="00307313">
        <w:tc>
          <w:tcPr>
            <w:tcW w:w="5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8E19A40" w14:textId="77777777" w:rsidR="00C87799" w:rsidRPr="00F151C5" w:rsidRDefault="00C87799" w:rsidP="0030731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51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5.3</w:t>
            </w:r>
          </w:p>
        </w:tc>
        <w:tc>
          <w:tcPr>
            <w:tcW w:w="247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1E7682F" w14:textId="77777777" w:rsidR="00C87799" w:rsidRPr="00F151C5" w:rsidRDefault="00C87799" w:rsidP="0030731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51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Лексикология</w:t>
            </w:r>
          </w:p>
        </w:tc>
        <w:tc>
          <w:tcPr>
            <w:tcW w:w="84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594B23B" w14:textId="77777777" w:rsidR="00C87799" w:rsidRPr="00F151C5" w:rsidRDefault="00C87799" w:rsidP="0030731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51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11 </w:t>
            </w:r>
          </w:p>
        </w:tc>
        <w:tc>
          <w:tcPr>
            <w:tcW w:w="1110" w:type="dxa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</w:tcPr>
          <w:p w14:paraId="14867580" w14:textId="77777777" w:rsidR="00C87799" w:rsidRPr="00F151C5" w:rsidRDefault="00C87799" w:rsidP="0030731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55670D7" w14:textId="77777777" w:rsidR="00C87799" w:rsidRPr="00F151C5" w:rsidRDefault="00C87799" w:rsidP="0030731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51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95" w:type="dxa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033AA91" w14:textId="77777777" w:rsidR="00C87799" w:rsidRPr="00F151C5" w:rsidRDefault="00C87799" w:rsidP="0030731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0" w:type="dxa"/>
            <w:vMerge w:val="restart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9235AF0" w14:textId="77777777" w:rsidR="00C87799" w:rsidRPr="00F151C5" w:rsidRDefault="00C87799" w:rsidP="0030731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151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Объяснять лексическое значение слова разными способами (подбор однокоренных слов; подбор синонимов и антонимов; определение значения слова по контексту, с помощью толкового словаря).</w:t>
            </w:r>
          </w:p>
          <w:p w14:paraId="1C646FFF" w14:textId="77777777" w:rsidR="00C87799" w:rsidRPr="00F151C5" w:rsidRDefault="00C87799" w:rsidP="0030731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151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Распознавать однозначные и многозначные слова, различать прямое и  переносное значения слова.</w:t>
            </w:r>
          </w:p>
          <w:p w14:paraId="54295610" w14:textId="77777777" w:rsidR="00C87799" w:rsidRPr="00F151C5" w:rsidRDefault="00C87799" w:rsidP="0030731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151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Сравнивать прямое и переносное значения слова по заданному признаку.</w:t>
            </w:r>
          </w:p>
          <w:p w14:paraId="50D78824" w14:textId="77777777" w:rsidR="00C87799" w:rsidRPr="00F151C5" w:rsidRDefault="00C87799" w:rsidP="0030731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151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Распознавать синонимы, антонимы, омонимы; различать многозначные слова и омонимы; уметь правильно употреблять слова-паронимы.</w:t>
            </w:r>
            <w:r w:rsidRPr="00F151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151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Характеризовать тематические группы слов, родовые и видовые понятия.</w:t>
            </w:r>
          </w:p>
          <w:p w14:paraId="778EAF3B" w14:textId="77777777" w:rsidR="00C87799" w:rsidRPr="00F151C5" w:rsidRDefault="00C87799" w:rsidP="0030731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151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Находить основания для тематической группировки слов. </w:t>
            </w:r>
          </w:p>
          <w:p w14:paraId="37E568B0" w14:textId="77777777" w:rsidR="00C87799" w:rsidRPr="00F151C5" w:rsidRDefault="00C87799" w:rsidP="0030731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151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Группировать слова по тематическому признаку.</w:t>
            </w:r>
          </w:p>
          <w:p w14:paraId="76EE0452" w14:textId="77777777" w:rsidR="00C87799" w:rsidRPr="00F151C5" w:rsidRDefault="00C87799" w:rsidP="0030731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151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Проводить лексический анализ слов.</w:t>
            </w:r>
          </w:p>
          <w:p w14:paraId="2428BC92" w14:textId="77777777" w:rsidR="00C87799" w:rsidRPr="00F151C5" w:rsidRDefault="00C87799" w:rsidP="0030731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151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Находить необходимую информацию в  лексических словарях разных видов (толковые словари, словари синонимов, антонимов, омонимов, паронимов) и использовать её.</w:t>
            </w:r>
          </w:p>
        </w:tc>
      </w:tr>
      <w:tr w:rsidR="00C87799" w:rsidRPr="00F151C5" w14:paraId="4897B31E" w14:textId="77777777" w:rsidTr="00307313">
        <w:tc>
          <w:tcPr>
            <w:tcW w:w="2985" w:type="dxa"/>
            <w:gridSpan w:val="2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55E6361" w14:textId="77777777" w:rsidR="00C87799" w:rsidRPr="00F151C5" w:rsidRDefault="00C87799" w:rsidP="0030731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51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Итого по разделу</w:t>
            </w:r>
          </w:p>
        </w:tc>
        <w:tc>
          <w:tcPr>
            <w:tcW w:w="84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1176DB6" w14:textId="77777777" w:rsidR="00C87799" w:rsidRPr="00F151C5" w:rsidRDefault="00C87799" w:rsidP="0030731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51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37 </w:t>
            </w:r>
          </w:p>
        </w:tc>
        <w:tc>
          <w:tcPr>
            <w:tcW w:w="4185" w:type="dxa"/>
            <w:gridSpan w:val="3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AD8A10F" w14:textId="77777777" w:rsidR="00C87799" w:rsidRPr="00F151C5" w:rsidRDefault="00C87799" w:rsidP="0030731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0" w:type="dxa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3A769EF" w14:textId="77777777" w:rsidR="00C87799" w:rsidRPr="00F151C5" w:rsidRDefault="00C87799" w:rsidP="0030731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87799" w:rsidRPr="00F151C5" w14:paraId="3293CD5E" w14:textId="77777777" w:rsidTr="00307313">
        <w:tc>
          <w:tcPr>
            <w:tcW w:w="8025" w:type="dxa"/>
            <w:gridSpan w:val="6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EBF4FB3" w14:textId="77777777" w:rsidR="00C87799" w:rsidRPr="00F151C5" w:rsidRDefault="00C87799" w:rsidP="00307313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F151C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Раздел 6.</w:t>
            </w:r>
            <w:r w:rsidRPr="00F151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151C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Синтаксис. Культура речи. Пунктуация</w:t>
            </w:r>
          </w:p>
        </w:tc>
        <w:tc>
          <w:tcPr>
            <w:tcW w:w="7080" w:type="dxa"/>
            <w:vMerge w:val="restart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C618303" w14:textId="77777777" w:rsidR="00C87799" w:rsidRPr="00F151C5" w:rsidRDefault="00C87799" w:rsidP="0030731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151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Распознавать единицы синтаксиса (словосочетание и предложение).</w:t>
            </w:r>
          </w:p>
          <w:p w14:paraId="13EBBCAB" w14:textId="77777777" w:rsidR="00C87799" w:rsidRPr="00F151C5" w:rsidRDefault="00C87799" w:rsidP="0030731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151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Определять функции знаков препинания.</w:t>
            </w:r>
          </w:p>
          <w:p w14:paraId="55B1B6E6" w14:textId="77777777" w:rsidR="00C87799" w:rsidRPr="00F151C5" w:rsidRDefault="00C87799" w:rsidP="0030731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151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Выделять словосочетания из предложения, распознавать словосочетания по морфологическим свойствам главного слова (именные, глагольные, наречные).</w:t>
            </w:r>
          </w:p>
          <w:p w14:paraId="1DC27A09" w14:textId="77777777" w:rsidR="00C87799" w:rsidRPr="00F151C5" w:rsidRDefault="00C87799" w:rsidP="0030731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151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Определять средства связи слов в словосочетании.</w:t>
            </w:r>
          </w:p>
          <w:p w14:paraId="48D07500" w14:textId="77777777" w:rsidR="00C87799" w:rsidRPr="00F151C5" w:rsidRDefault="00C87799" w:rsidP="0030731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151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Определять нарушения норм сочетания слов в составе словосочетания.</w:t>
            </w:r>
          </w:p>
          <w:p w14:paraId="002550A7" w14:textId="77777777" w:rsidR="00C87799" w:rsidRPr="00F151C5" w:rsidRDefault="00C87799" w:rsidP="00307313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F151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Проводить синтаксический анализ словосочетаний (в рамках изученного)</w:t>
            </w:r>
          </w:p>
        </w:tc>
      </w:tr>
      <w:tr w:rsidR="00C87799" w:rsidRPr="00F151C5" w14:paraId="2CEAE4B7" w14:textId="77777777" w:rsidTr="00307313">
        <w:tc>
          <w:tcPr>
            <w:tcW w:w="5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B3A598D" w14:textId="77777777" w:rsidR="00C87799" w:rsidRPr="00F151C5" w:rsidRDefault="00C87799" w:rsidP="0030731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51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6.1</w:t>
            </w:r>
          </w:p>
        </w:tc>
        <w:tc>
          <w:tcPr>
            <w:tcW w:w="247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88A6C9C" w14:textId="77777777" w:rsidR="00C87799" w:rsidRPr="00F151C5" w:rsidRDefault="00C87799" w:rsidP="0030731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51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Синтаксис и пунктуация как разделы лингвистики. Словосочетание</w:t>
            </w:r>
          </w:p>
        </w:tc>
        <w:tc>
          <w:tcPr>
            <w:tcW w:w="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1757636" w14:textId="77777777" w:rsidR="00C87799" w:rsidRPr="00F151C5" w:rsidRDefault="00C87799" w:rsidP="0030731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51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244D1C8" w14:textId="77777777" w:rsidR="00C87799" w:rsidRPr="00F151C5" w:rsidRDefault="00C87799" w:rsidP="0030731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530A92B" w14:textId="77777777" w:rsidR="00C87799" w:rsidRPr="00F151C5" w:rsidRDefault="00C87799" w:rsidP="0030731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9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6D6A359" w14:textId="77777777" w:rsidR="00C87799" w:rsidRPr="00F151C5" w:rsidRDefault="00C87799" w:rsidP="0030731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151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6" w:history="1">
              <w:r w:rsidRPr="00F151C5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https://m.edsoo.ru/7f413034</w:t>
              </w:r>
            </w:hyperlink>
            <w:r w:rsidRPr="00F151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03457E2E" w14:textId="77777777" w:rsidR="00C87799" w:rsidRPr="00F151C5" w:rsidRDefault="00C87799" w:rsidP="00307313">
            <w:pPr>
              <w:rPr>
                <w:rFonts w:ascii="Times New Roman" w:eastAsia="Calibri" w:hAnsi="Times New Roman" w:cs="Times New Roman"/>
                <w:color w:val="0000FF"/>
                <w:sz w:val="24"/>
                <w:szCs w:val="24"/>
                <w:u w:val="single"/>
              </w:rPr>
            </w:pPr>
            <w:r w:rsidRPr="00F151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 xml:space="preserve">РЭШ 5 класс </w:t>
            </w:r>
            <w:hyperlink r:id="rId27" w:history="1">
              <w:r w:rsidRPr="00F151C5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https://resh.edu.ru/subject/13/5/</w:t>
              </w:r>
            </w:hyperlink>
          </w:p>
          <w:p w14:paraId="1C064CF5" w14:textId="77777777" w:rsidR="00C87799" w:rsidRPr="00F151C5" w:rsidRDefault="00C87799" w:rsidP="0030731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51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МЭШ 5 класс </w:t>
            </w:r>
            <w:hyperlink r:id="rId28" w:history="1">
              <w:r w:rsidRPr="00F151C5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https://uchebnik.mos.ru/catalogue?subject_program_ids=31937321,31937277,31937330&amp;sort_by=published_at&amp;class_level_ids=5</w:t>
              </w:r>
            </w:hyperlink>
            <w:r w:rsidRPr="00F151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80" w:type="dxa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8C306DB" w14:textId="77777777" w:rsidR="00C87799" w:rsidRPr="00F151C5" w:rsidRDefault="00C87799" w:rsidP="00307313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C87799" w:rsidRPr="00F151C5" w14:paraId="4258980B" w14:textId="77777777" w:rsidTr="00307313">
        <w:tc>
          <w:tcPr>
            <w:tcW w:w="5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A54FC33" w14:textId="77777777" w:rsidR="00C87799" w:rsidRPr="00F151C5" w:rsidRDefault="00C87799" w:rsidP="0030731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51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6.2</w:t>
            </w:r>
          </w:p>
        </w:tc>
        <w:tc>
          <w:tcPr>
            <w:tcW w:w="247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95C0173" w14:textId="77777777" w:rsidR="00C87799" w:rsidRPr="00F151C5" w:rsidRDefault="00C87799" w:rsidP="0030731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51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Простое двусоставное предложение</w:t>
            </w:r>
          </w:p>
        </w:tc>
        <w:tc>
          <w:tcPr>
            <w:tcW w:w="84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9B07936" w14:textId="77777777" w:rsidR="00C87799" w:rsidRPr="00F151C5" w:rsidRDefault="00C87799" w:rsidP="0030731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51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9 </w:t>
            </w:r>
          </w:p>
        </w:tc>
        <w:tc>
          <w:tcPr>
            <w:tcW w:w="11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226DDB1" w14:textId="77777777" w:rsidR="00C87799" w:rsidRPr="00F151C5" w:rsidRDefault="00C87799" w:rsidP="0030731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813974F" w14:textId="77777777" w:rsidR="00C87799" w:rsidRPr="00F151C5" w:rsidRDefault="00C87799" w:rsidP="0030731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9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2A07A88" w14:textId="77777777" w:rsidR="00C87799" w:rsidRPr="00F151C5" w:rsidRDefault="00C87799" w:rsidP="0030731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1897C29" w14:textId="77777777" w:rsidR="00C87799" w:rsidRPr="00F151C5" w:rsidRDefault="00C87799" w:rsidP="0030731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151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Распознавать предложения по цели высказывания (повествовательные, побудительные, вопросительные), эмоциональной окраске (восклицательные и невосклицательные), количеству грамматических основ (простые и сложные), наличию второстепенных членов (распространённые и нераспространённые) и характеризовать их.</w:t>
            </w:r>
          </w:p>
          <w:p w14:paraId="226D190C" w14:textId="77777777" w:rsidR="00C87799" w:rsidRPr="00F151C5" w:rsidRDefault="00C87799" w:rsidP="0030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1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Употреблять повествовательные, побудительные, вопросительные, восклицательные предложения в речевой практике, корректируя интонацию в соответствии с коммуникативной целью высказывания.</w:t>
            </w:r>
            <w:r w:rsidRPr="00F151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E66A744" w14:textId="77777777" w:rsidR="00C87799" w:rsidRPr="00F151C5" w:rsidRDefault="00C87799" w:rsidP="0030731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151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Определять главные (грамматическую основу) и второстепенные члены предложения. </w:t>
            </w:r>
          </w:p>
          <w:p w14:paraId="532BC799" w14:textId="77777777" w:rsidR="00C87799" w:rsidRPr="00F151C5" w:rsidRDefault="00C87799" w:rsidP="0030731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151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Определять и характеризовать способы выражения подлежащего (именем существительным или местоимением в  именительном падеже, сочетанием имени существительного в  форме именительного падежа с существительным или местоимением в  форме творительного падежа с предлогом; сочетанием имени числительного в форме именительного падежа с  существительным в  форме родительного падежа) и сказуемого (глаголом, именем существительным, именем прилагательным).</w:t>
            </w:r>
          </w:p>
          <w:p w14:paraId="51952800" w14:textId="77777777" w:rsidR="00C87799" w:rsidRPr="00F151C5" w:rsidRDefault="00C87799" w:rsidP="0030731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151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Применять правила постановки тире между подлежащим и сказуемым.</w:t>
            </w:r>
          </w:p>
          <w:p w14:paraId="622C65A9" w14:textId="77777777" w:rsidR="00C87799" w:rsidRPr="00F151C5" w:rsidRDefault="00C87799" w:rsidP="0030731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151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Различать распространённые и нераспространённые предложения, находить основания для сравнения и сравнивать  их.</w:t>
            </w:r>
          </w:p>
          <w:p w14:paraId="5C44E02E" w14:textId="77777777" w:rsidR="00C87799" w:rsidRPr="00F151C5" w:rsidRDefault="00C87799" w:rsidP="0030731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151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Определять виды второстепенных членов предложения и способы их выражения (в рамках изученного).</w:t>
            </w:r>
          </w:p>
          <w:p w14:paraId="5959321B" w14:textId="77777777" w:rsidR="00C87799" w:rsidRPr="00F151C5" w:rsidRDefault="00C87799" w:rsidP="0030731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151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Проводить синтаксический анализ простых двусоставных предложений.</w:t>
            </w:r>
          </w:p>
          <w:p w14:paraId="4DE41724" w14:textId="77777777" w:rsidR="00C87799" w:rsidRPr="00F151C5" w:rsidRDefault="00C87799" w:rsidP="0030731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151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Проводить пунктуационный анализ простых двусоставных предложений (в  рамках изученного)</w:t>
            </w:r>
          </w:p>
        </w:tc>
      </w:tr>
      <w:tr w:rsidR="00C87799" w:rsidRPr="00F151C5" w14:paraId="09329668" w14:textId="77777777" w:rsidTr="00307313">
        <w:tc>
          <w:tcPr>
            <w:tcW w:w="5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BCDC146" w14:textId="77777777" w:rsidR="00C87799" w:rsidRPr="00F151C5" w:rsidRDefault="00C87799" w:rsidP="0030731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51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6.3</w:t>
            </w:r>
          </w:p>
        </w:tc>
        <w:tc>
          <w:tcPr>
            <w:tcW w:w="247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F7C8E1E" w14:textId="77777777" w:rsidR="00C87799" w:rsidRPr="00F151C5" w:rsidRDefault="00C87799" w:rsidP="0030731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51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Простое осложнённое предложение</w:t>
            </w:r>
          </w:p>
        </w:tc>
        <w:tc>
          <w:tcPr>
            <w:tcW w:w="84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865001E" w14:textId="77777777" w:rsidR="00C87799" w:rsidRPr="00F151C5" w:rsidRDefault="00C87799" w:rsidP="0030731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51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1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5C27C68" w14:textId="77777777" w:rsidR="00C87799" w:rsidRPr="00F151C5" w:rsidRDefault="00C87799" w:rsidP="0030731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12B5EC7" w14:textId="77777777" w:rsidR="00C87799" w:rsidRPr="00F151C5" w:rsidRDefault="00C87799" w:rsidP="0030731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51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9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7DFA639" w14:textId="77777777" w:rsidR="00C87799" w:rsidRPr="00F151C5" w:rsidRDefault="00C87799" w:rsidP="0030731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151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9" w:history="1">
              <w:r w:rsidRPr="00F151C5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https://m.edsoo.ru/7f413034</w:t>
              </w:r>
            </w:hyperlink>
            <w:r w:rsidRPr="00F151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69F8BFCE" w14:textId="77777777" w:rsidR="00C87799" w:rsidRPr="00F151C5" w:rsidRDefault="00C87799" w:rsidP="00307313">
            <w:pPr>
              <w:rPr>
                <w:rFonts w:ascii="Times New Roman" w:eastAsia="Calibri" w:hAnsi="Times New Roman" w:cs="Times New Roman"/>
                <w:color w:val="0000FF"/>
                <w:sz w:val="24"/>
                <w:szCs w:val="24"/>
                <w:u w:val="single"/>
              </w:rPr>
            </w:pPr>
            <w:r w:rsidRPr="00F151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РЭШ 5 класс </w:t>
            </w:r>
            <w:hyperlink r:id="rId30" w:history="1">
              <w:r w:rsidRPr="00F151C5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https://resh.edu.ru/subject/13/5/</w:t>
              </w:r>
            </w:hyperlink>
          </w:p>
          <w:p w14:paraId="06E33FA5" w14:textId="77777777" w:rsidR="00C87799" w:rsidRPr="00F151C5" w:rsidRDefault="00C87799" w:rsidP="0030731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51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МЭШ 5 класс </w:t>
            </w:r>
            <w:hyperlink r:id="rId31" w:history="1">
              <w:r w:rsidRPr="00F151C5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https://uchebnik.mos.ru/catalogue?subject_program_ids=31937321,31937277,31937330&amp;sort_by=published_at&amp;class_level_ids=5</w:t>
              </w:r>
            </w:hyperlink>
            <w:r w:rsidRPr="00F151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8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70D4F71" w14:textId="77777777" w:rsidR="00C87799" w:rsidRPr="00F151C5" w:rsidRDefault="00C87799" w:rsidP="0030731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151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Анализировать и распознавать неосложнённые предложения и предложения, осложнённые однородными членами или обращением.</w:t>
            </w:r>
          </w:p>
          <w:p w14:paraId="34AD8C3A" w14:textId="77777777" w:rsidR="00C87799" w:rsidRPr="00F151C5" w:rsidRDefault="00C87799" w:rsidP="0030731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151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Находить в предложении однородные члены и обобщающие слова при них.</w:t>
            </w:r>
          </w:p>
          <w:p w14:paraId="00E94F50" w14:textId="77777777" w:rsidR="00C87799" w:rsidRPr="00F151C5" w:rsidRDefault="00C87799" w:rsidP="0030731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151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Правильно интонировать эти предложения.</w:t>
            </w:r>
          </w:p>
          <w:p w14:paraId="1194530F" w14:textId="77777777" w:rsidR="00C87799" w:rsidRPr="00F151C5" w:rsidRDefault="00C87799" w:rsidP="0030731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151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Характеризовать роль однородных членов предложения в речи.</w:t>
            </w:r>
          </w:p>
          <w:p w14:paraId="02431343" w14:textId="77777777" w:rsidR="00C87799" w:rsidRPr="00F151C5" w:rsidRDefault="00C87799" w:rsidP="0030731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151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Точно использовать слова, обозначающие родовые и видовые понятия, в  конструкциях с обобщающим словом</w:t>
            </w:r>
          </w:p>
          <w:p w14:paraId="6246A1C7" w14:textId="77777777" w:rsidR="00C87799" w:rsidRPr="00F151C5" w:rsidRDefault="00C87799" w:rsidP="0030731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151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при однородных членах.</w:t>
            </w:r>
          </w:p>
          <w:p w14:paraId="4AB94CD6" w14:textId="77777777" w:rsidR="00C87799" w:rsidRPr="00F151C5" w:rsidRDefault="00C87799" w:rsidP="0030731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151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Самостоятельно составлять схемы однородных членов в предложениях (по  образцу).</w:t>
            </w:r>
          </w:p>
          <w:p w14:paraId="41C5985E" w14:textId="77777777" w:rsidR="00C87799" w:rsidRPr="00F151C5" w:rsidRDefault="00C87799" w:rsidP="0030731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151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Применять пунктуационные правила постановки знаков препинания в предложениях с однородными членами</w:t>
            </w:r>
          </w:p>
          <w:p w14:paraId="547313D5" w14:textId="77777777" w:rsidR="00C87799" w:rsidRPr="00F151C5" w:rsidRDefault="00C87799" w:rsidP="0030731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151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  обобщающим словом при них (в  рамках изученного).</w:t>
            </w:r>
          </w:p>
          <w:p w14:paraId="5DCCA95F" w14:textId="77777777" w:rsidR="00C87799" w:rsidRPr="00F151C5" w:rsidRDefault="00C87799" w:rsidP="0030731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151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 xml:space="preserve">Распознавать в предложении обращение. </w:t>
            </w:r>
          </w:p>
          <w:p w14:paraId="0F8A76EF" w14:textId="77777777" w:rsidR="00C87799" w:rsidRPr="00F151C5" w:rsidRDefault="00C87799" w:rsidP="0030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1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Устанавливать отсутствие грамматической связи обращения с предложением (обращение не является членом предложения).</w:t>
            </w:r>
            <w:r w:rsidRPr="00F151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E0164FF" w14:textId="77777777" w:rsidR="00C87799" w:rsidRPr="00F151C5" w:rsidRDefault="00C87799" w:rsidP="0030731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151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Правильно интонировать предложения с  обращением. Применять правила пунктуационного оформления обращения.</w:t>
            </w:r>
          </w:p>
          <w:p w14:paraId="268C70FE" w14:textId="77777777" w:rsidR="00C87799" w:rsidRPr="00F151C5" w:rsidRDefault="00C87799" w:rsidP="0030731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151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Проводить синтаксический анализ простых осложнённых предложений.</w:t>
            </w:r>
          </w:p>
          <w:p w14:paraId="74D77864" w14:textId="77777777" w:rsidR="00C87799" w:rsidRPr="00F151C5" w:rsidRDefault="00C87799" w:rsidP="0030731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151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Проводить пунктуационный анализ простых осложнённых предложений (в  рамках изученного)</w:t>
            </w:r>
          </w:p>
        </w:tc>
      </w:tr>
      <w:tr w:rsidR="00C87799" w:rsidRPr="00F151C5" w14:paraId="287FCDEC" w14:textId="77777777" w:rsidTr="00307313">
        <w:tc>
          <w:tcPr>
            <w:tcW w:w="5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4C0D3D8" w14:textId="77777777" w:rsidR="00C87799" w:rsidRPr="00F151C5" w:rsidRDefault="00C87799" w:rsidP="0030731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51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6.4</w:t>
            </w:r>
          </w:p>
        </w:tc>
        <w:tc>
          <w:tcPr>
            <w:tcW w:w="247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48BEAEC" w14:textId="77777777" w:rsidR="00C87799" w:rsidRPr="00F151C5" w:rsidRDefault="00C87799" w:rsidP="0030731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51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Сложное предложение</w:t>
            </w:r>
          </w:p>
        </w:tc>
        <w:tc>
          <w:tcPr>
            <w:tcW w:w="84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6C0377A" w14:textId="77777777" w:rsidR="00C87799" w:rsidRPr="00F151C5" w:rsidRDefault="00C87799" w:rsidP="0030731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51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1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71D11B2" w14:textId="77777777" w:rsidR="00C87799" w:rsidRPr="00F151C5" w:rsidRDefault="00C87799" w:rsidP="0030731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13CB35A" w14:textId="77777777" w:rsidR="00C87799" w:rsidRPr="00F151C5" w:rsidRDefault="00C87799" w:rsidP="0030731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51C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95" w:type="dxa"/>
            <w:vMerge w:val="restart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0B96DCB" w14:textId="77777777" w:rsidR="00C87799" w:rsidRPr="00F151C5" w:rsidRDefault="00C87799" w:rsidP="0030731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151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2" w:history="1">
              <w:r w:rsidRPr="00F151C5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https://m.edsoo.ru/7f413034</w:t>
              </w:r>
            </w:hyperlink>
            <w:r w:rsidRPr="00F151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24B5E661" w14:textId="77777777" w:rsidR="00C87799" w:rsidRPr="00F151C5" w:rsidRDefault="00C87799" w:rsidP="00307313">
            <w:pPr>
              <w:rPr>
                <w:rFonts w:ascii="Times New Roman" w:eastAsia="Calibri" w:hAnsi="Times New Roman" w:cs="Times New Roman"/>
                <w:color w:val="0000FF"/>
                <w:sz w:val="24"/>
                <w:szCs w:val="24"/>
                <w:u w:val="single"/>
              </w:rPr>
            </w:pPr>
            <w:r w:rsidRPr="00F151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РЭШ 5 класс </w:t>
            </w:r>
            <w:hyperlink r:id="rId33" w:history="1">
              <w:r w:rsidRPr="00F151C5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https://resh.edu.ru/subject/13/5/</w:t>
              </w:r>
            </w:hyperlink>
          </w:p>
          <w:p w14:paraId="7153E4B6" w14:textId="77777777" w:rsidR="00C87799" w:rsidRPr="00F151C5" w:rsidRDefault="00C87799" w:rsidP="0030731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51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МЭШ 5 класс </w:t>
            </w:r>
            <w:hyperlink r:id="rId34" w:history="1">
              <w:r w:rsidRPr="00F151C5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https://uchebnik.mos.ru/catalogue?subject_program_ids=31937321,31937277,31937330&amp;sort_by=published_at&amp;class_level_ids=5</w:t>
              </w:r>
            </w:hyperlink>
            <w:r w:rsidRPr="00F151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8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A7A1347" w14:textId="77777777" w:rsidR="00C87799" w:rsidRPr="00F151C5" w:rsidRDefault="00C87799" w:rsidP="0030731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151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Сравнивать простые и сложные предложения, сложные предложения и  простые, осложнённые однородными членами.</w:t>
            </w:r>
          </w:p>
          <w:p w14:paraId="784259B0" w14:textId="77777777" w:rsidR="00C87799" w:rsidRPr="00F151C5" w:rsidRDefault="00C87799" w:rsidP="0030731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151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Определять основания для сравнения.</w:t>
            </w:r>
          </w:p>
          <w:p w14:paraId="2477BF68" w14:textId="77777777" w:rsidR="00C87799" w:rsidRPr="00F151C5" w:rsidRDefault="00C87799" w:rsidP="0030731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151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Самостоятельно формулировать выводы.</w:t>
            </w:r>
          </w:p>
          <w:p w14:paraId="20F6C609" w14:textId="77777777" w:rsidR="00C87799" w:rsidRPr="00F151C5" w:rsidRDefault="00C87799" w:rsidP="0030731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151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Анализировать простые и сложные предложения с точки зрения количества грамматических основ. </w:t>
            </w:r>
          </w:p>
          <w:p w14:paraId="36180529" w14:textId="77777777" w:rsidR="00C87799" w:rsidRPr="00F151C5" w:rsidRDefault="00C87799" w:rsidP="0030731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151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Сравнивать простые и сложные предложения по самостоятельно сформулированному основанию.</w:t>
            </w:r>
          </w:p>
          <w:p w14:paraId="528AD115" w14:textId="77777777" w:rsidR="00C87799" w:rsidRPr="00F151C5" w:rsidRDefault="00C87799" w:rsidP="0030731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151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Самостоятельно формулировать выводы.</w:t>
            </w:r>
          </w:p>
          <w:p w14:paraId="3283EEA4" w14:textId="77777777" w:rsidR="00C87799" w:rsidRPr="00F151C5" w:rsidRDefault="00C87799" w:rsidP="0030731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151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Применять правила пунктуационного оформления сложных предложений, состоящих из частей, связанных бессоюзной связью и союзами </w:t>
            </w:r>
            <w:r w:rsidRPr="00F151C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и, но, а, однако, зато, да</w:t>
            </w:r>
            <w:r w:rsidRPr="00F151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0A66E585" w14:textId="77777777" w:rsidR="00C87799" w:rsidRPr="00F151C5" w:rsidRDefault="00C87799" w:rsidP="0030731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151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Проводить пунктуационный анализ сложных предложений (в рамках изученного)</w:t>
            </w:r>
          </w:p>
        </w:tc>
      </w:tr>
      <w:tr w:rsidR="00C87799" w:rsidRPr="00F151C5" w14:paraId="231B2FF2" w14:textId="77777777" w:rsidTr="00307313">
        <w:tc>
          <w:tcPr>
            <w:tcW w:w="5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A0BAFD3" w14:textId="77777777" w:rsidR="00C87799" w:rsidRPr="00F151C5" w:rsidRDefault="00C87799" w:rsidP="0030731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51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6.5</w:t>
            </w:r>
          </w:p>
        </w:tc>
        <w:tc>
          <w:tcPr>
            <w:tcW w:w="247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D650A5E" w14:textId="77777777" w:rsidR="00C87799" w:rsidRPr="00F151C5" w:rsidRDefault="00C87799" w:rsidP="0030731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51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Прямая речь</w:t>
            </w:r>
          </w:p>
        </w:tc>
        <w:tc>
          <w:tcPr>
            <w:tcW w:w="84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84B9462" w14:textId="77777777" w:rsidR="00C87799" w:rsidRPr="00F151C5" w:rsidRDefault="00C87799" w:rsidP="0030731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51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1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6886472" w14:textId="77777777" w:rsidR="00C87799" w:rsidRPr="00F151C5" w:rsidRDefault="00C87799" w:rsidP="0030731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9823205" w14:textId="77777777" w:rsidR="00C87799" w:rsidRPr="00F151C5" w:rsidRDefault="00C87799" w:rsidP="0030731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95" w:type="dxa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2C5C409" w14:textId="77777777" w:rsidR="00C87799" w:rsidRPr="00F151C5" w:rsidRDefault="00C87799" w:rsidP="0030731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7FE350E" w14:textId="77777777" w:rsidR="00C87799" w:rsidRPr="00F151C5" w:rsidRDefault="00C87799" w:rsidP="0030731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151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Анализировать предложения с прямой речью и сравнивать их с точки зрения позиции слов автора и  пунктуационного оформления. </w:t>
            </w:r>
          </w:p>
          <w:p w14:paraId="6E46453C" w14:textId="77777777" w:rsidR="00C87799" w:rsidRPr="00F151C5" w:rsidRDefault="00C87799" w:rsidP="0030731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151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Самостоятельно формулировать выводы о пунктуационном оформлении предложений с прямой речью.</w:t>
            </w:r>
          </w:p>
          <w:p w14:paraId="18DAF5FA" w14:textId="77777777" w:rsidR="00C87799" w:rsidRPr="00F151C5" w:rsidRDefault="00C87799" w:rsidP="0030731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151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Проводить пунктуационный анализ предложений с прямой речью (в рамках изученного)</w:t>
            </w:r>
          </w:p>
        </w:tc>
      </w:tr>
      <w:tr w:rsidR="00C87799" w:rsidRPr="00F151C5" w14:paraId="61B9B8AF" w14:textId="77777777" w:rsidTr="00307313">
        <w:tc>
          <w:tcPr>
            <w:tcW w:w="5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50B0C43" w14:textId="77777777" w:rsidR="00C87799" w:rsidRPr="00F151C5" w:rsidRDefault="00C87799" w:rsidP="0030731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51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6.6</w:t>
            </w:r>
          </w:p>
        </w:tc>
        <w:tc>
          <w:tcPr>
            <w:tcW w:w="247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3E24CC4" w14:textId="77777777" w:rsidR="00C87799" w:rsidRPr="00F151C5" w:rsidRDefault="00C87799" w:rsidP="0030731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51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Диалог</w:t>
            </w:r>
          </w:p>
        </w:tc>
        <w:tc>
          <w:tcPr>
            <w:tcW w:w="84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BA7E0A8" w14:textId="77777777" w:rsidR="00C87799" w:rsidRPr="00F151C5" w:rsidRDefault="00C87799" w:rsidP="0030731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51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1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26264C7" w14:textId="77777777" w:rsidR="00C87799" w:rsidRPr="00F151C5" w:rsidRDefault="00C87799" w:rsidP="0030731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3C0CE4F" w14:textId="77777777" w:rsidR="00C87799" w:rsidRPr="00F151C5" w:rsidRDefault="00C87799" w:rsidP="0030731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51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95" w:type="dxa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6B76007" w14:textId="77777777" w:rsidR="00C87799" w:rsidRPr="00F151C5" w:rsidRDefault="00C87799" w:rsidP="0030731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0" w:type="dxa"/>
            <w:vMerge w:val="restart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3EBC748" w14:textId="77777777" w:rsidR="00C87799" w:rsidRPr="00F151C5" w:rsidRDefault="00C87799" w:rsidP="0030731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151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Моделировать диалоги на лингвистические темы (в рамках изученного) и темы на основе жизненных наблюдений.</w:t>
            </w:r>
          </w:p>
          <w:p w14:paraId="2748EDB9" w14:textId="77777777" w:rsidR="00C87799" w:rsidRPr="00F151C5" w:rsidRDefault="00C87799" w:rsidP="0030731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151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Анализировать диалоги в художественных текстах с точки зрения пунктуационного оформления.</w:t>
            </w:r>
          </w:p>
          <w:p w14:paraId="33D4A082" w14:textId="77777777" w:rsidR="00C87799" w:rsidRPr="00F151C5" w:rsidRDefault="00C87799" w:rsidP="0030731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151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Самостоятельно формулировать выводы о пунктуационном оформлении диалога.</w:t>
            </w:r>
          </w:p>
          <w:p w14:paraId="7F1E6DF2" w14:textId="77777777" w:rsidR="00C87799" w:rsidRPr="00F151C5" w:rsidRDefault="00C87799" w:rsidP="0030731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151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Применять правила оформления диалога на письме.</w:t>
            </w:r>
          </w:p>
          <w:p w14:paraId="4D6CCB22" w14:textId="77777777" w:rsidR="00C87799" w:rsidRPr="00F151C5" w:rsidRDefault="00C87799" w:rsidP="0030731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151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Проводить пунктуационный анализ диалога (в рамках изученного)</w:t>
            </w:r>
          </w:p>
        </w:tc>
      </w:tr>
      <w:tr w:rsidR="00C87799" w:rsidRPr="00F151C5" w14:paraId="21F3A03A" w14:textId="77777777" w:rsidTr="00307313">
        <w:tc>
          <w:tcPr>
            <w:tcW w:w="5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CEEE98B" w14:textId="77777777" w:rsidR="00C87799" w:rsidRPr="00F151C5" w:rsidRDefault="00C87799" w:rsidP="0030731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51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6.7</w:t>
            </w:r>
          </w:p>
        </w:tc>
        <w:tc>
          <w:tcPr>
            <w:tcW w:w="247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4823669" w14:textId="77777777" w:rsidR="00C87799" w:rsidRPr="00F151C5" w:rsidRDefault="00C87799" w:rsidP="0030731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51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Сложное предложение</w:t>
            </w:r>
          </w:p>
        </w:tc>
        <w:tc>
          <w:tcPr>
            <w:tcW w:w="84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26E4DD5" w14:textId="77777777" w:rsidR="00C87799" w:rsidRPr="00F151C5" w:rsidRDefault="00C87799" w:rsidP="0030731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51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110" w:type="dxa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</w:tcPr>
          <w:p w14:paraId="0CACCF9B" w14:textId="77777777" w:rsidR="00C87799" w:rsidRPr="00F151C5" w:rsidRDefault="00C87799" w:rsidP="0030731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CA51E16" w14:textId="77777777" w:rsidR="00C87799" w:rsidRPr="00F151C5" w:rsidRDefault="00C87799" w:rsidP="0030731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51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995" w:type="dxa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5801559" w14:textId="77777777" w:rsidR="00C87799" w:rsidRPr="00F151C5" w:rsidRDefault="00C87799" w:rsidP="0030731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0" w:type="dxa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DBFCBA0" w14:textId="77777777" w:rsidR="00C87799" w:rsidRPr="00F151C5" w:rsidRDefault="00C87799" w:rsidP="0030731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87799" w:rsidRPr="00F151C5" w14:paraId="555EAA1D" w14:textId="77777777" w:rsidTr="00307313">
        <w:tc>
          <w:tcPr>
            <w:tcW w:w="2985" w:type="dxa"/>
            <w:gridSpan w:val="2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A56A884" w14:textId="77777777" w:rsidR="00C87799" w:rsidRPr="00F151C5" w:rsidRDefault="00C87799" w:rsidP="0030731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51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84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98B8275" w14:textId="77777777" w:rsidR="00C87799" w:rsidRPr="00F151C5" w:rsidRDefault="00C87799" w:rsidP="0030731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51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28 </w:t>
            </w:r>
          </w:p>
        </w:tc>
        <w:tc>
          <w:tcPr>
            <w:tcW w:w="4185" w:type="dxa"/>
            <w:gridSpan w:val="3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8188650" w14:textId="77777777" w:rsidR="00C87799" w:rsidRPr="00F151C5" w:rsidRDefault="00C87799" w:rsidP="0030731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0" w:type="dxa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FE593A9" w14:textId="77777777" w:rsidR="00C87799" w:rsidRPr="00F151C5" w:rsidRDefault="00C87799" w:rsidP="0030731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87799" w:rsidRPr="00F151C5" w14:paraId="48834A5F" w14:textId="77777777" w:rsidTr="00307313">
        <w:tc>
          <w:tcPr>
            <w:tcW w:w="8025" w:type="dxa"/>
            <w:gridSpan w:val="6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BB0EDC8" w14:textId="77777777" w:rsidR="00C87799" w:rsidRPr="00F151C5" w:rsidRDefault="00C87799" w:rsidP="00307313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F151C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Раздел 7.</w:t>
            </w:r>
            <w:r w:rsidRPr="00F151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151C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Морфология. Культура речи. Орфография</w:t>
            </w:r>
          </w:p>
        </w:tc>
        <w:tc>
          <w:tcPr>
            <w:tcW w:w="7080" w:type="dxa"/>
            <w:vMerge w:val="restart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D9EE3EE" w14:textId="77777777" w:rsidR="00C87799" w:rsidRPr="00F151C5" w:rsidRDefault="00C87799" w:rsidP="0030731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151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Анализировать и характеризовать особенности грамматического значения слова в отличие от лексического.</w:t>
            </w:r>
          </w:p>
          <w:p w14:paraId="139AE5E0" w14:textId="77777777" w:rsidR="00C87799" w:rsidRPr="00F151C5" w:rsidRDefault="00C87799" w:rsidP="0030731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151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Распознавать самостоятельные (знаменательные) части речи и их формы в рамках изученного); служебные части речи; междометия, звукоподражательные слова (общее представление).</w:t>
            </w:r>
          </w:p>
          <w:p w14:paraId="38716FA2" w14:textId="77777777" w:rsidR="00C87799" w:rsidRPr="00F151C5" w:rsidRDefault="00C87799" w:rsidP="0030731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151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Группировать слова разных частей речи по заданным признакам, находить основания для классификации.</w:t>
            </w:r>
          </w:p>
          <w:p w14:paraId="72D46899" w14:textId="77777777" w:rsidR="00C87799" w:rsidRPr="00F151C5" w:rsidRDefault="00C87799" w:rsidP="0030731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151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Применять знания о части речи как лексико-грамматическом разряде слов, о грамматическом значении слова, о  системе частей </w:t>
            </w:r>
            <w:r w:rsidRPr="00F151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речи в русском языке для решения практико-ориентированных учебных задач.</w:t>
            </w:r>
          </w:p>
          <w:p w14:paraId="59BDB21D" w14:textId="77777777" w:rsidR="00C87799" w:rsidRPr="00F151C5" w:rsidRDefault="00C87799" w:rsidP="0030731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151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Распознавать имена существительные, имена прилагательные, глаголы.</w:t>
            </w:r>
          </w:p>
          <w:p w14:paraId="5D66D82D" w14:textId="77777777" w:rsidR="00C87799" w:rsidRPr="00F151C5" w:rsidRDefault="00C87799" w:rsidP="0030731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151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Проводить морфологический анализ имён существительных, частичный морфологический анализ имён прилагательных, глаголов.</w:t>
            </w:r>
          </w:p>
          <w:p w14:paraId="4D8027CA" w14:textId="77777777" w:rsidR="00C87799" w:rsidRPr="00F151C5" w:rsidRDefault="00C87799" w:rsidP="00307313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F151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Применять знания по морфологии при выполнении языкового анализа различных видов и в речевой практике</w:t>
            </w:r>
          </w:p>
        </w:tc>
      </w:tr>
      <w:tr w:rsidR="00C87799" w:rsidRPr="00F151C5" w14:paraId="2AE00DAC" w14:textId="77777777" w:rsidTr="00307313">
        <w:tc>
          <w:tcPr>
            <w:tcW w:w="5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FC8FE1E" w14:textId="77777777" w:rsidR="00C87799" w:rsidRPr="00F151C5" w:rsidRDefault="00C87799" w:rsidP="0030731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151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7.1</w:t>
            </w:r>
          </w:p>
        </w:tc>
        <w:tc>
          <w:tcPr>
            <w:tcW w:w="247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CC9BC6A" w14:textId="77777777" w:rsidR="00C87799" w:rsidRPr="00F151C5" w:rsidRDefault="00C87799" w:rsidP="0030731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51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Система частей речи в русском языке</w:t>
            </w:r>
          </w:p>
        </w:tc>
        <w:tc>
          <w:tcPr>
            <w:tcW w:w="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24DD732" w14:textId="77777777" w:rsidR="00C87799" w:rsidRPr="00F151C5" w:rsidRDefault="00C87799" w:rsidP="0030731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51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F4564D7" w14:textId="77777777" w:rsidR="00C87799" w:rsidRPr="00F151C5" w:rsidRDefault="00C87799" w:rsidP="0030731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43A777A" w14:textId="77777777" w:rsidR="00C87799" w:rsidRPr="00F151C5" w:rsidRDefault="00C87799" w:rsidP="0030731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2066866" w14:textId="77777777" w:rsidR="00C87799" w:rsidRPr="00F151C5" w:rsidRDefault="00C87799" w:rsidP="0030731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151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5" w:history="1">
              <w:r w:rsidRPr="00F151C5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https://m.edsoo.ru/7f413034</w:t>
              </w:r>
            </w:hyperlink>
            <w:r w:rsidRPr="00F151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2ADFEC2B" w14:textId="77777777" w:rsidR="00C87799" w:rsidRPr="00F151C5" w:rsidRDefault="00C87799" w:rsidP="00307313">
            <w:pPr>
              <w:rPr>
                <w:rFonts w:ascii="Times New Roman" w:eastAsia="Calibri" w:hAnsi="Times New Roman" w:cs="Times New Roman"/>
                <w:color w:val="0000FF"/>
                <w:sz w:val="24"/>
                <w:szCs w:val="24"/>
                <w:u w:val="single"/>
              </w:rPr>
            </w:pPr>
            <w:r w:rsidRPr="00F151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РЭШ 5 класс </w:t>
            </w:r>
            <w:hyperlink r:id="rId36" w:history="1">
              <w:r w:rsidRPr="00F151C5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https://resh.edu.ru/subject/13/5/</w:t>
              </w:r>
            </w:hyperlink>
          </w:p>
          <w:p w14:paraId="6B7402AA" w14:textId="77777777" w:rsidR="00C87799" w:rsidRPr="00F151C5" w:rsidRDefault="00C87799" w:rsidP="0030731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51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МЭШ 5 класс </w:t>
            </w:r>
            <w:hyperlink r:id="rId37" w:history="1">
              <w:r w:rsidRPr="00F151C5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https://uchebnik.mos.ru/catalogue?subje</w:t>
              </w:r>
              <w:r w:rsidRPr="00F151C5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lastRenderedPageBreak/>
                <w:t>ct_program_ids=31937321,31937277,31937330&amp;sort_by=published_at&amp;class_level_ids=5</w:t>
              </w:r>
            </w:hyperlink>
            <w:r w:rsidRPr="00F151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80" w:type="dxa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C9713D1" w14:textId="77777777" w:rsidR="00C87799" w:rsidRPr="00F151C5" w:rsidRDefault="00C87799" w:rsidP="00307313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C87799" w:rsidRPr="00F151C5" w14:paraId="095B7DB4" w14:textId="77777777" w:rsidTr="00307313">
        <w:tc>
          <w:tcPr>
            <w:tcW w:w="5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07943AB" w14:textId="77777777" w:rsidR="00C87799" w:rsidRPr="00F151C5" w:rsidRDefault="00C87799" w:rsidP="0030731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151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7.2</w:t>
            </w:r>
          </w:p>
        </w:tc>
        <w:tc>
          <w:tcPr>
            <w:tcW w:w="247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725DC32" w14:textId="77777777" w:rsidR="00C87799" w:rsidRPr="00F151C5" w:rsidRDefault="00C87799" w:rsidP="0030731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51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Имя существительное</w:t>
            </w:r>
          </w:p>
        </w:tc>
        <w:tc>
          <w:tcPr>
            <w:tcW w:w="84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27D6BB8" w14:textId="77777777" w:rsidR="00C87799" w:rsidRPr="00F151C5" w:rsidRDefault="00C87799" w:rsidP="0030731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51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22 </w:t>
            </w:r>
          </w:p>
        </w:tc>
        <w:tc>
          <w:tcPr>
            <w:tcW w:w="11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09A2792" w14:textId="77777777" w:rsidR="00C87799" w:rsidRPr="00F151C5" w:rsidRDefault="00C87799" w:rsidP="0030731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4ECC895" w14:textId="77777777" w:rsidR="00C87799" w:rsidRPr="00F151C5" w:rsidRDefault="00C87799" w:rsidP="0030731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51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99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AD7E3FB" w14:textId="77777777" w:rsidR="00C87799" w:rsidRPr="00F151C5" w:rsidRDefault="00C87799" w:rsidP="0030731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151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8" w:history="1">
              <w:r w:rsidRPr="00F151C5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https://m.edsoo.ru/7f413034</w:t>
              </w:r>
            </w:hyperlink>
            <w:r w:rsidRPr="00F151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6751E494" w14:textId="77777777" w:rsidR="00C87799" w:rsidRPr="00F151C5" w:rsidRDefault="00C87799" w:rsidP="00307313">
            <w:pPr>
              <w:rPr>
                <w:rFonts w:ascii="Times New Roman" w:eastAsia="Calibri" w:hAnsi="Times New Roman" w:cs="Times New Roman"/>
                <w:color w:val="0000FF"/>
                <w:sz w:val="24"/>
                <w:szCs w:val="24"/>
                <w:u w:val="single"/>
              </w:rPr>
            </w:pPr>
            <w:r w:rsidRPr="00F151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РЭШ 5 класс </w:t>
            </w:r>
            <w:hyperlink r:id="rId39" w:history="1">
              <w:r w:rsidRPr="00F151C5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https://resh.edu.ru/subject/13/5/</w:t>
              </w:r>
            </w:hyperlink>
          </w:p>
          <w:p w14:paraId="4BBAFE25" w14:textId="77777777" w:rsidR="00C87799" w:rsidRPr="00F151C5" w:rsidRDefault="00C87799" w:rsidP="0030731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51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МЭШ 5 класс </w:t>
            </w:r>
            <w:hyperlink r:id="rId40" w:history="1">
              <w:r w:rsidRPr="00F151C5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https://uchebnik.mos.ru/catalogue?subject_program_ids=31937321,31937277,31937330&amp;sort_by=published_at&amp;class_level_ids=5</w:t>
              </w:r>
            </w:hyperlink>
            <w:r w:rsidRPr="00F151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8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FB4BF5C" w14:textId="77777777" w:rsidR="00C87799" w:rsidRPr="00F151C5" w:rsidRDefault="00C87799" w:rsidP="0030731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151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Определять и характеризовать общее грамматическое значение, морфологические признаки и синтаксические функции имени существительного.</w:t>
            </w:r>
          </w:p>
          <w:p w14:paraId="341E182B" w14:textId="77777777" w:rsidR="00C87799" w:rsidRPr="00F151C5" w:rsidRDefault="00C87799" w:rsidP="0030731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151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Объяснять роль имени существительного в речи.</w:t>
            </w:r>
          </w:p>
          <w:p w14:paraId="01920B1B" w14:textId="77777777" w:rsidR="00C87799" w:rsidRPr="00F151C5" w:rsidRDefault="00C87799" w:rsidP="0030731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151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Определять и характеризовать лексико-грамматические разряды имён существительных по значению, имена существительные собственные и нарицательные; имена существительные одушевлённые и неодушевлённые.</w:t>
            </w:r>
          </w:p>
          <w:p w14:paraId="5AC0CA59" w14:textId="77777777" w:rsidR="00C87799" w:rsidRPr="00F151C5" w:rsidRDefault="00C87799" w:rsidP="0030731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151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Различать типы склонения имён существительных. Выявлять разносклоняемые и несклоняемые имена существительные.</w:t>
            </w:r>
          </w:p>
          <w:p w14:paraId="311F935F" w14:textId="77777777" w:rsidR="00C87799" w:rsidRPr="00F151C5" w:rsidRDefault="00C87799" w:rsidP="0030731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151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Определять род, число, падеж, тип склонения имён существительных.</w:t>
            </w:r>
          </w:p>
          <w:p w14:paraId="23657D0E" w14:textId="77777777" w:rsidR="00C87799" w:rsidRPr="00F151C5" w:rsidRDefault="00C87799" w:rsidP="0030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1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Группировать имена существительные по заданным морфологическим признакам.</w:t>
            </w:r>
            <w:r w:rsidRPr="00F151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77B37E3" w14:textId="77777777" w:rsidR="00C87799" w:rsidRPr="00F151C5" w:rsidRDefault="00C87799" w:rsidP="0030731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151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Проводить морфологический анализ имён существительных.</w:t>
            </w:r>
          </w:p>
          <w:p w14:paraId="1D1BC2FA" w14:textId="77777777" w:rsidR="00C87799" w:rsidRPr="00F151C5" w:rsidRDefault="00C87799" w:rsidP="0030731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151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Употреблять имена существительные в соответствии с нормами словоизменения, произношения, постановки в  них ударения (в рамках изученного), употребления несклоняемых имён существительных, согласования прилагательного с существительным общего рода.</w:t>
            </w:r>
          </w:p>
          <w:p w14:paraId="4D13BD8C" w14:textId="77777777" w:rsidR="00C87799" w:rsidRPr="00F151C5" w:rsidRDefault="00C87799" w:rsidP="0030731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151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Применять правила правописания имён существительных с изученными орфограммами</w:t>
            </w:r>
          </w:p>
        </w:tc>
      </w:tr>
      <w:tr w:rsidR="00C87799" w:rsidRPr="00F151C5" w14:paraId="04EB90CF" w14:textId="77777777" w:rsidTr="00307313">
        <w:tc>
          <w:tcPr>
            <w:tcW w:w="5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5F20DB4" w14:textId="77777777" w:rsidR="00C87799" w:rsidRPr="00F151C5" w:rsidRDefault="00C87799" w:rsidP="0030731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151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7.3</w:t>
            </w:r>
          </w:p>
        </w:tc>
        <w:tc>
          <w:tcPr>
            <w:tcW w:w="247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204656C" w14:textId="77777777" w:rsidR="00C87799" w:rsidRPr="00F151C5" w:rsidRDefault="00C87799" w:rsidP="0030731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51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Имя прилагательное</w:t>
            </w:r>
          </w:p>
        </w:tc>
        <w:tc>
          <w:tcPr>
            <w:tcW w:w="84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DB38818" w14:textId="77777777" w:rsidR="00C87799" w:rsidRPr="00F151C5" w:rsidRDefault="00C87799" w:rsidP="0030731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51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12 </w:t>
            </w:r>
          </w:p>
        </w:tc>
        <w:tc>
          <w:tcPr>
            <w:tcW w:w="11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B78F2D6" w14:textId="77777777" w:rsidR="00C87799" w:rsidRPr="00F151C5" w:rsidRDefault="00C87799" w:rsidP="0030731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A08DEBA" w14:textId="77777777" w:rsidR="00C87799" w:rsidRPr="00F151C5" w:rsidRDefault="00C87799" w:rsidP="0030731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51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95" w:type="dxa"/>
            <w:vMerge w:val="restart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1553719" w14:textId="77777777" w:rsidR="00C87799" w:rsidRPr="00F151C5" w:rsidRDefault="00C87799" w:rsidP="0030731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151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1" w:history="1">
              <w:r w:rsidRPr="00F151C5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https://m.edsoo.ru/7f413034</w:t>
              </w:r>
            </w:hyperlink>
            <w:r w:rsidRPr="00F151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1D2F9665" w14:textId="77777777" w:rsidR="00C87799" w:rsidRPr="00F151C5" w:rsidRDefault="00C87799" w:rsidP="00307313">
            <w:pPr>
              <w:rPr>
                <w:rFonts w:ascii="Times New Roman" w:eastAsia="Calibri" w:hAnsi="Times New Roman" w:cs="Times New Roman"/>
                <w:color w:val="0000FF"/>
                <w:sz w:val="24"/>
                <w:szCs w:val="24"/>
                <w:u w:val="single"/>
              </w:rPr>
            </w:pPr>
            <w:r w:rsidRPr="00F151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РЭШ 5 класс </w:t>
            </w:r>
            <w:hyperlink r:id="rId42" w:history="1">
              <w:r w:rsidRPr="00F151C5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https://resh.edu.ru/subject/13/5/</w:t>
              </w:r>
            </w:hyperlink>
          </w:p>
          <w:p w14:paraId="45A97223" w14:textId="77777777" w:rsidR="00C87799" w:rsidRPr="00F151C5" w:rsidRDefault="00C87799" w:rsidP="0030731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51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МЭШ 5 класс </w:t>
            </w:r>
            <w:hyperlink r:id="rId43" w:history="1">
              <w:r w:rsidRPr="00F151C5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https://uchebnik.mos.ru/catalogue?subject_program_ids=31937321,31937277,31937330&amp;sort_by=published_at&amp;class_level_ids=5</w:t>
              </w:r>
            </w:hyperlink>
            <w:r w:rsidRPr="00F151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8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08C9391" w14:textId="77777777" w:rsidR="00C87799" w:rsidRPr="00F151C5" w:rsidRDefault="00C87799" w:rsidP="0030731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151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Определять и характеризовать общее грамматическое значение, морфологические признаки и  синтаксические функции имени прилагательного.</w:t>
            </w:r>
          </w:p>
          <w:p w14:paraId="7C05D5E6" w14:textId="77777777" w:rsidR="00C87799" w:rsidRPr="00F151C5" w:rsidRDefault="00C87799" w:rsidP="0030731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151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Характеризовать его роль в речи.</w:t>
            </w:r>
          </w:p>
          <w:p w14:paraId="06EBC98D" w14:textId="77777777" w:rsidR="00C87799" w:rsidRPr="00F151C5" w:rsidRDefault="00C87799" w:rsidP="0030731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151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Правильно склонять имена прилагательные.</w:t>
            </w:r>
          </w:p>
          <w:p w14:paraId="1E9FD667" w14:textId="77777777" w:rsidR="00C87799" w:rsidRPr="00F151C5" w:rsidRDefault="00C87799" w:rsidP="0030731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151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Применять правила правописания безударных окончаний имён прилагательных.</w:t>
            </w:r>
          </w:p>
          <w:p w14:paraId="74F0FF63" w14:textId="77777777" w:rsidR="00C87799" w:rsidRPr="00F151C5" w:rsidRDefault="00C87799" w:rsidP="0030731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151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Различать полную и краткую формы имён прилагательных.</w:t>
            </w:r>
          </w:p>
          <w:p w14:paraId="5C826E3A" w14:textId="77777777" w:rsidR="00C87799" w:rsidRPr="00F151C5" w:rsidRDefault="00C87799" w:rsidP="0030731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151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Применять правила правописания кратких форм имён прилагательных с  основой на шипящий.</w:t>
            </w:r>
          </w:p>
          <w:p w14:paraId="12CB8B41" w14:textId="77777777" w:rsidR="00C87799" w:rsidRPr="00F151C5" w:rsidRDefault="00C87799" w:rsidP="0030731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151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Анализировать особенности использования имён прилагательных в изучаемых текстах.</w:t>
            </w:r>
          </w:p>
          <w:p w14:paraId="25A9EA79" w14:textId="77777777" w:rsidR="00C87799" w:rsidRPr="00F151C5" w:rsidRDefault="00C87799" w:rsidP="0030731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151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Проводить частичный морфологический анализ имён прилагательных (в  рамках изученного).</w:t>
            </w:r>
          </w:p>
          <w:p w14:paraId="0294DDBB" w14:textId="77777777" w:rsidR="00C87799" w:rsidRPr="00F151C5" w:rsidRDefault="00C87799" w:rsidP="0030731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151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Применять нормы словоизменения имён прилагательных, нормы согласования имён прилагательных с существительными общего рода, неизменяемыми именами существительными; нормы произношения, постановки ударения (в  рамках изученного). </w:t>
            </w:r>
          </w:p>
          <w:p w14:paraId="240B0422" w14:textId="77777777" w:rsidR="00C87799" w:rsidRPr="00F151C5" w:rsidRDefault="00C87799" w:rsidP="0030731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151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 xml:space="preserve">Применять правила правописания </w:t>
            </w:r>
            <w:r w:rsidRPr="00F151C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о — е</w:t>
            </w:r>
            <w:r w:rsidRPr="00F151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после шипящих и </w:t>
            </w:r>
            <w:r w:rsidRPr="00F151C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ц</w:t>
            </w:r>
            <w:r w:rsidRPr="00F151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в суффиксах и окончаниях имён прилагательных;</w:t>
            </w:r>
            <w:r w:rsidRPr="00F151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151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правописания </w:t>
            </w:r>
            <w:r w:rsidRPr="00F151C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не</w:t>
            </w:r>
            <w:r w:rsidRPr="00F151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с именами прилагательными.</w:t>
            </w:r>
          </w:p>
          <w:p w14:paraId="55AA64D8" w14:textId="77777777" w:rsidR="00C87799" w:rsidRPr="00F151C5" w:rsidRDefault="00C87799" w:rsidP="0030731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151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Проводить орфографический анализ имён прилагательных (в рамках изученного).</w:t>
            </w:r>
          </w:p>
        </w:tc>
      </w:tr>
      <w:tr w:rsidR="00C87799" w:rsidRPr="00F151C5" w14:paraId="0EF3080B" w14:textId="77777777" w:rsidTr="00307313">
        <w:tc>
          <w:tcPr>
            <w:tcW w:w="5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C1EFC9C" w14:textId="77777777" w:rsidR="00C87799" w:rsidRPr="00F151C5" w:rsidRDefault="00C87799" w:rsidP="0030731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151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7.4</w:t>
            </w:r>
          </w:p>
        </w:tc>
        <w:tc>
          <w:tcPr>
            <w:tcW w:w="247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BCDDB58" w14:textId="77777777" w:rsidR="00C87799" w:rsidRPr="00F151C5" w:rsidRDefault="00C87799" w:rsidP="0030731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51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Глагол</w:t>
            </w:r>
          </w:p>
        </w:tc>
        <w:tc>
          <w:tcPr>
            <w:tcW w:w="84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3647D50" w14:textId="77777777" w:rsidR="00C87799" w:rsidRPr="00F151C5" w:rsidRDefault="00C87799" w:rsidP="0030731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51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24 </w:t>
            </w:r>
          </w:p>
        </w:tc>
        <w:tc>
          <w:tcPr>
            <w:tcW w:w="1110" w:type="dxa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</w:tcPr>
          <w:p w14:paraId="11281E56" w14:textId="77777777" w:rsidR="00C87799" w:rsidRPr="00F151C5" w:rsidRDefault="00C87799" w:rsidP="0030731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B208C87" w14:textId="77777777" w:rsidR="00C87799" w:rsidRPr="00F151C5" w:rsidRDefault="00C87799" w:rsidP="0030731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51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995" w:type="dxa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ABBF53A" w14:textId="77777777" w:rsidR="00C87799" w:rsidRPr="00F151C5" w:rsidRDefault="00C87799" w:rsidP="0030731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0" w:type="dxa"/>
            <w:vMerge w:val="restart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7BB9845" w14:textId="77777777" w:rsidR="00C87799" w:rsidRPr="00F151C5" w:rsidRDefault="00C87799" w:rsidP="0030731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151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Определять и характеризовать общее грамматическое значение, морфологические признаки и синтаксические функции глагола. </w:t>
            </w:r>
          </w:p>
          <w:p w14:paraId="52CD85FA" w14:textId="77777777" w:rsidR="00C87799" w:rsidRPr="00F151C5" w:rsidRDefault="00C87799" w:rsidP="0030731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151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Объяснять его роль в словосочетании и предложении, а  также в речи. </w:t>
            </w:r>
          </w:p>
          <w:p w14:paraId="3199ABC7" w14:textId="77777777" w:rsidR="00C87799" w:rsidRPr="00F151C5" w:rsidRDefault="00C87799" w:rsidP="0030731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151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Различать глаголы совершенного и несовершенного вида, возвратные и невозвратные.</w:t>
            </w:r>
          </w:p>
          <w:p w14:paraId="6F5FB09B" w14:textId="77777777" w:rsidR="00C87799" w:rsidRPr="00F151C5" w:rsidRDefault="00C87799" w:rsidP="0030731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151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Применять правила правописания -</w:t>
            </w:r>
            <w:r w:rsidRPr="00F151C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тся </w:t>
            </w:r>
            <w:r w:rsidRPr="00F151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 -</w:t>
            </w:r>
            <w:r w:rsidRPr="00F151C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ться</w:t>
            </w:r>
            <w:r w:rsidRPr="00F151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в глаголах; суффиксов -</w:t>
            </w:r>
            <w:r w:rsidRPr="00F151C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ова</w:t>
            </w:r>
            <w:r w:rsidRPr="00F151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- — -</w:t>
            </w:r>
            <w:r w:rsidRPr="00F151C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ева</w:t>
            </w:r>
            <w:r w:rsidRPr="00F151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-, -</w:t>
            </w:r>
            <w:r w:rsidRPr="00F151C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ыва</w:t>
            </w:r>
            <w:r w:rsidRPr="00F151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- — -</w:t>
            </w:r>
            <w:r w:rsidRPr="00F151C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ива</w:t>
            </w:r>
            <w:r w:rsidRPr="00F151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-.</w:t>
            </w:r>
          </w:p>
          <w:p w14:paraId="450716CE" w14:textId="77777777" w:rsidR="00C87799" w:rsidRPr="00F151C5" w:rsidRDefault="00C87799" w:rsidP="0030731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151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Распознавать инфинитив и личные формы глагола, приводить соответствующие примеры.</w:t>
            </w:r>
          </w:p>
          <w:p w14:paraId="3C02B746" w14:textId="77777777" w:rsidR="00C87799" w:rsidRPr="00F151C5" w:rsidRDefault="00C87799" w:rsidP="0030731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151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Называть грамматические свойства инфинитива (неопределённой формы) глагола.</w:t>
            </w:r>
          </w:p>
          <w:p w14:paraId="4F3DDB7C" w14:textId="77777777" w:rsidR="00C87799" w:rsidRPr="00F151C5" w:rsidRDefault="00C87799" w:rsidP="0030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1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Применять правила использования </w:t>
            </w:r>
            <w:r w:rsidRPr="00F151C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ь </w:t>
            </w:r>
            <w:r w:rsidRPr="00F151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как показателя грамматической формы инфинитива.</w:t>
            </w:r>
            <w:r w:rsidRPr="00F151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1A02D6" w14:textId="77777777" w:rsidR="00C87799" w:rsidRPr="00F151C5" w:rsidRDefault="00C87799" w:rsidP="0030731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151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Определять основу инфинитива.</w:t>
            </w:r>
          </w:p>
          <w:p w14:paraId="67EB7699" w14:textId="77777777" w:rsidR="00C87799" w:rsidRPr="00F151C5" w:rsidRDefault="00C87799" w:rsidP="0030731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151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Выделять основу настоящего (будущего простого) времени глагола.</w:t>
            </w:r>
          </w:p>
          <w:p w14:paraId="4F31C7E3" w14:textId="77777777" w:rsidR="00C87799" w:rsidRPr="00F151C5" w:rsidRDefault="00C87799" w:rsidP="0030731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151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Определять спряжение глагола, уметь спрягать глаголы.</w:t>
            </w:r>
          </w:p>
          <w:p w14:paraId="43CE366B" w14:textId="77777777" w:rsidR="00C87799" w:rsidRPr="00F151C5" w:rsidRDefault="00C87799" w:rsidP="0030731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151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Группировать глаголы по типу спряжения.</w:t>
            </w:r>
          </w:p>
          <w:p w14:paraId="590A7060" w14:textId="77777777" w:rsidR="00C87799" w:rsidRPr="00F151C5" w:rsidRDefault="00C87799" w:rsidP="0030731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151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Применять правила правописания личных окончаний глагола.</w:t>
            </w:r>
          </w:p>
          <w:p w14:paraId="0085F3FC" w14:textId="77777777" w:rsidR="00C87799" w:rsidRPr="00F151C5" w:rsidRDefault="00C87799" w:rsidP="0030731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151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Применять правила использования </w:t>
            </w:r>
            <w:r w:rsidRPr="00F151C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ь</w:t>
            </w:r>
            <w:r w:rsidRPr="00F151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после шипящих как показателя грамматической формы глагола 2-го лица единственного числа; гласной перед суффиксом -</w:t>
            </w:r>
            <w:r w:rsidRPr="00F151C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л</w:t>
            </w:r>
            <w:r w:rsidRPr="00F151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- в формах прошедшего времени; слитного и раздельного написания </w:t>
            </w:r>
            <w:r w:rsidRPr="00F151C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не</w:t>
            </w:r>
            <w:r w:rsidRPr="00F151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с глаголами.</w:t>
            </w:r>
          </w:p>
          <w:p w14:paraId="2DEDCD9C" w14:textId="77777777" w:rsidR="00C87799" w:rsidRPr="00F151C5" w:rsidRDefault="00C87799" w:rsidP="0030731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151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Проводить частичный морфологический анализ глаголов (в  рамках изученного).</w:t>
            </w:r>
          </w:p>
          <w:p w14:paraId="16F5A2F5" w14:textId="77777777" w:rsidR="00C87799" w:rsidRPr="00F151C5" w:rsidRDefault="00C87799" w:rsidP="0030731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151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Соблюдать нормы словоизменения глаголов, постановки ударения в глагольных формах (в рамках изученного).</w:t>
            </w:r>
          </w:p>
          <w:p w14:paraId="68794258" w14:textId="77777777" w:rsidR="00C87799" w:rsidRPr="00F151C5" w:rsidRDefault="00C87799" w:rsidP="0030731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151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Проводить орфографический анализ глаголов (в рамках изученного).</w:t>
            </w:r>
          </w:p>
        </w:tc>
      </w:tr>
      <w:tr w:rsidR="00C87799" w:rsidRPr="00F151C5" w14:paraId="4815D82C" w14:textId="77777777" w:rsidTr="00307313">
        <w:tc>
          <w:tcPr>
            <w:tcW w:w="2985" w:type="dxa"/>
            <w:gridSpan w:val="2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C885687" w14:textId="77777777" w:rsidR="00C87799" w:rsidRPr="00F151C5" w:rsidRDefault="00C87799" w:rsidP="0030731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56C4C4A" w14:textId="77777777" w:rsidR="00C87799" w:rsidRPr="00F151C5" w:rsidRDefault="00C87799" w:rsidP="0030731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51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60 </w:t>
            </w:r>
          </w:p>
        </w:tc>
        <w:tc>
          <w:tcPr>
            <w:tcW w:w="4185" w:type="dxa"/>
            <w:gridSpan w:val="3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6B78528" w14:textId="77777777" w:rsidR="00C87799" w:rsidRPr="00F151C5" w:rsidRDefault="00C87799" w:rsidP="0030731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0" w:type="dxa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97C13F2" w14:textId="77777777" w:rsidR="00C87799" w:rsidRPr="00F151C5" w:rsidRDefault="00C87799" w:rsidP="0030731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87799" w:rsidRPr="00F151C5" w14:paraId="52574960" w14:textId="77777777" w:rsidTr="00307313">
        <w:tc>
          <w:tcPr>
            <w:tcW w:w="2985" w:type="dxa"/>
            <w:gridSpan w:val="2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912DEBD" w14:textId="77777777" w:rsidR="00C87799" w:rsidRPr="00F151C5" w:rsidRDefault="00C87799" w:rsidP="0030731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51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Повторение пройденного материала</w:t>
            </w:r>
          </w:p>
        </w:tc>
        <w:tc>
          <w:tcPr>
            <w:tcW w:w="84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3F7A877" w14:textId="77777777" w:rsidR="00C87799" w:rsidRPr="00F151C5" w:rsidRDefault="00C87799" w:rsidP="0030731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51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9 </w:t>
            </w:r>
          </w:p>
        </w:tc>
        <w:tc>
          <w:tcPr>
            <w:tcW w:w="11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F06B2B9" w14:textId="77777777" w:rsidR="00C87799" w:rsidRPr="00F151C5" w:rsidRDefault="00C87799" w:rsidP="0030731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F0346B5" w14:textId="77777777" w:rsidR="00C87799" w:rsidRPr="00F151C5" w:rsidRDefault="00C87799" w:rsidP="0030731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9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BBC9659" w14:textId="77777777" w:rsidR="00C87799" w:rsidRPr="00F151C5" w:rsidRDefault="00C87799" w:rsidP="0030731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151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4" w:history="1">
              <w:r w:rsidRPr="00F151C5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https://m.edsoo.ru/7f413034</w:t>
              </w:r>
            </w:hyperlink>
            <w:r w:rsidRPr="00F151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4CE0B344" w14:textId="77777777" w:rsidR="00C87799" w:rsidRPr="00F151C5" w:rsidRDefault="00C87799" w:rsidP="00307313">
            <w:pPr>
              <w:rPr>
                <w:rFonts w:ascii="Times New Roman" w:eastAsia="Calibri" w:hAnsi="Times New Roman" w:cs="Times New Roman"/>
                <w:color w:val="0000FF"/>
                <w:sz w:val="24"/>
                <w:szCs w:val="24"/>
                <w:u w:val="single"/>
              </w:rPr>
            </w:pPr>
            <w:r w:rsidRPr="00F151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РЭШ 5 класс </w:t>
            </w:r>
            <w:hyperlink r:id="rId45" w:history="1">
              <w:r w:rsidRPr="00F151C5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https://resh.edu.ru/subject/13/5/</w:t>
              </w:r>
            </w:hyperlink>
          </w:p>
          <w:p w14:paraId="634A16DC" w14:textId="77777777" w:rsidR="00C87799" w:rsidRPr="00F151C5" w:rsidRDefault="00C87799" w:rsidP="0030731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51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МЭШ 5 класс </w:t>
            </w:r>
            <w:hyperlink r:id="rId46" w:history="1">
              <w:r w:rsidRPr="00F151C5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https://uchebnik.mos.ru/catalogue?subject_program_ids=31937321,31937277,31937330&amp;sort_by=published_at&amp;class_level_ids=5</w:t>
              </w:r>
            </w:hyperlink>
            <w:r w:rsidRPr="00F151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8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C5BE9FD" w14:textId="77777777" w:rsidR="00C87799" w:rsidRPr="00F151C5" w:rsidRDefault="00C87799" w:rsidP="0030731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151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Распознавать изученные орфограммы.</w:t>
            </w:r>
          </w:p>
          <w:p w14:paraId="5D2C503F" w14:textId="77777777" w:rsidR="00C87799" w:rsidRPr="00F151C5" w:rsidRDefault="00C87799" w:rsidP="0030731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151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Применять знания по орфографии в практике правописания.</w:t>
            </w:r>
          </w:p>
          <w:p w14:paraId="080F69B7" w14:textId="77777777" w:rsidR="00C87799" w:rsidRPr="00F151C5" w:rsidRDefault="00C87799" w:rsidP="0030731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151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Применять правила пунктуационного оформления предложений</w:t>
            </w:r>
          </w:p>
        </w:tc>
      </w:tr>
      <w:tr w:rsidR="00C87799" w:rsidRPr="00F151C5" w14:paraId="0D7D4AF8" w14:textId="77777777" w:rsidTr="00307313">
        <w:tc>
          <w:tcPr>
            <w:tcW w:w="2985" w:type="dxa"/>
            <w:gridSpan w:val="2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9A6D50B" w14:textId="77777777" w:rsidR="00C87799" w:rsidRPr="00F151C5" w:rsidRDefault="00C87799" w:rsidP="0030731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51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84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047F9CA" w14:textId="77777777" w:rsidR="00C87799" w:rsidRPr="00F151C5" w:rsidRDefault="00C87799" w:rsidP="0030731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51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12 </w:t>
            </w:r>
          </w:p>
        </w:tc>
        <w:tc>
          <w:tcPr>
            <w:tcW w:w="11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4467859" w14:textId="77777777" w:rsidR="00C87799" w:rsidRPr="00F151C5" w:rsidRDefault="00C87799" w:rsidP="0030731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51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12 </w:t>
            </w:r>
          </w:p>
        </w:tc>
        <w:tc>
          <w:tcPr>
            <w:tcW w:w="106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E83D07E" w14:textId="77777777" w:rsidR="00C87799" w:rsidRPr="00F151C5" w:rsidRDefault="00C87799" w:rsidP="0030731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9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1E2234C" w14:textId="77777777" w:rsidR="00C87799" w:rsidRPr="00F151C5" w:rsidRDefault="00C87799" w:rsidP="0030731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B711D4A" w14:textId="77777777" w:rsidR="00C87799" w:rsidRPr="00F151C5" w:rsidRDefault="00C87799" w:rsidP="0030731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87799" w:rsidRPr="00F151C5" w14:paraId="3515C091" w14:textId="77777777" w:rsidTr="00307313">
        <w:tc>
          <w:tcPr>
            <w:tcW w:w="2985" w:type="dxa"/>
            <w:gridSpan w:val="2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AB1D095" w14:textId="77777777" w:rsidR="00C87799" w:rsidRPr="00F151C5" w:rsidRDefault="00C87799" w:rsidP="0030731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51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ОБЩЕЕ КОЛИЧЕСТВО ЧАСОВ ПО ПРОГРАММЕ</w:t>
            </w:r>
          </w:p>
        </w:tc>
        <w:tc>
          <w:tcPr>
            <w:tcW w:w="84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29B985B" w14:textId="77777777" w:rsidR="00C87799" w:rsidRPr="00F151C5" w:rsidRDefault="00C87799" w:rsidP="0030731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51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170 </w:t>
            </w:r>
          </w:p>
        </w:tc>
        <w:tc>
          <w:tcPr>
            <w:tcW w:w="11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630A5B1" w14:textId="77777777" w:rsidR="00C87799" w:rsidRPr="00F151C5" w:rsidRDefault="00C87799" w:rsidP="0030731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51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12 </w:t>
            </w:r>
          </w:p>
        </w:tc>
        <w:tc>
          <w:tcPr>
            <w:tcW w:w="106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351277A" w14:textId="77777777" w:rsidR="00C87799" w:rsidRPr="00F151C5" w:rsidRDefault="00C87799" w:rsidP="0030731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51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19 </w:t>
            </w:r>
          </w:p>
        </w:tc>
        <w:tc>
          <w:tcPr>
            <w:tcW w:w="199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B646BA8" w14:textId="77777777" w:rsidR="00C87799" w:rsidRPr="00F151C5" w:rsidRDefault="00C87799" w:rsidP="0030731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682DAEF" w14:textId="77777777" w:rsidR="00C87799" w:rsidRPr="00F151C5" w:rsidRDefault="00C87799" w:rsidP="0030731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62A85D46" w14:textId="02D3AC20" w:rsidR="00C87799" w:rsidRPr="00F151C5" w:rsidRDefault="00C87799" w:rsidP="00F151C5">
      <w:pPr>
        <w:rPr>
          <w:rFonts w:ascii="Times New Roman" w:eastAsia="Times New Roman" w:hAnsi="Times New Roman" w:cs="Times New Roman"/>
          <w:sz w:val="24"/>
          <w:szCs w:val="24"/>
        </w:rPr>
      </w:pPr>
      <w:r w:rsidRPr="00F151C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00F3326" w14:textId="77777777" w:rsidR="00C87799" w:rsidRPr="005E51DA" w:rsidRDefault="00C87799" w:rsidP="00C87799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5E51DA">
        <w:rPr>
          <w:rFonts w:ascii="Times New Roman" w:hAnsi="Times New Roman" w:cs="Times New Roman"/>
          <w:sz w:val="24"/>
          <w:szCs w:val="24"/>
        </w:rPr>
        <w:t xml:space="preserve"> </w:t>
      </w:r>
      <w:r w:rsidRPr="005E51DA">
        <w:rPr>
          <w:rFonts w:ascii="Times New Roman" w:hAnsi="Times New Roman" w:cs="Times New Roman"/>
          <w:b/>
          <w:color w:val="000000"/>
          <w:sz w:val="24"/>
          <w:szCs w:val="24"/>
        </w:rPr>
        <w:t>ТЕМАТИЧЕСКОЕ ПЛАНИРОВАНИЕ</w:t>
      </w:r>
    </w:p>
    <w:p w14:paraId="122A2827" w14:textId="77777777" w:rsidR="00C87799" w:rsidRPr="005E51DA" w:rsidRDefault="00C87799" w:rsidP="00C87799">
      <w:pPr>
        <w:jc w:val="center"/>
        <w:rPr>
          <w:rFonts w:ascii="Times New Roman" w:hAnsi="Times New Roman" w:cs="Times New Roman"/>
          <w:sz w:val="24"/>
          <w:szCs w:val="24"/>
        </w:rPr>
      </w:pPr>
      <w:r w:rsidRPr="005E51DA">
        <w:rPr>
          <w:rFonts w:ascii="Times New Roman" w:hAnsi="Times New Roman" w:cs="Times New Roman"/>
          <w:b/>
          <w:color w:val="000000"/>
          <w:sz w:val="24"/>
          <w:szCs w:val="24"/>
        </w:rPr>
        <w:t>6 КЛАСС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80"/>
        <w:gridCol w:w="2295"/>
        <w:gridCol w:w="705"/>
        <w:gridCol w:w="1125"/>
        <w:gridCol w:w="1140"/>
        <w:gridCol w:w="1980"/>
        <w:gridCol w:w="6225"/>
      </w:tblGrid>
      <w:tr w:rsidR="00C87799" w:rsidRPr="005E51DA" w14:paraId="36DED2E7" w14:textId="77777777" w:rsidTr="00307313">
        <w:tc>
          <w:tcPr>
            <w:tcW w:w="780" w:type="dxa"/>
            <w:vMerge w:val="restart"/>
            <w:vAlign w:val="center"/>
          </w:tcPr>
          <w:p w14:paraId="765310A5" w14:textId="77777777" w:rsidR="00C87799" w:rsidRPr="005E51DA" w:rsidRDefault="00C87799" w:rsidP="0030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14:paraId="6BB277C9" w14:textId="77777777" w:rsidR="00C87799" w:rsidRPr="005E51DA" w:rsidRDefault="00C87799" w:rsidP="003073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vMerge w:val="restart"/>
            <w:vAlign w:val="center"/>
          </w:tcPr>
          <w:p w14:paraId="38AA3EF3" w14:textId="77777777" w:rsidR="00C87799" w:rsidRPr="005E51DA" w:rsidRDefault="00C87799" w:rsidP="0030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14:paraId="763DBD87" w14:textId="77777777" w:rsidR="00C87799" w:rsidRPr="005E51DA" w:rsidRDefault="00C87799" w:rsidP="003073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0" w:type="dxa"/>
            <w:gridSpan w:val="3"/>
            <w:vAlign w:val="center"/>
            <w:hideMark/>
          </w:tcPr>
          <w:p w14:paraId="399CC84C" w14:textId="77777777" w:rsidR="00C87799" w:rsidRPr="005E51DA" w:rsidRDefault="00C87799" w:rsidP="0030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980" w:type="dxa"/>
            <w:vMerge w:val="restart"/>
            <w:vAlign w:val="center"/>
          </w:tcPr>
          <w:p w14:paraId="4EBCE6F2" w14:textId="77777777" w:rsidR="00C87799" w:rsidRPr="005E51DA" w:rsidRDefault="00C87799" w:rsidP="0030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14:paraId="3FF4BBDD" w14:textId="77777777" w:rsidR="00C87799" w:rsidRPr="005E51DA" w:rsidRDefault="00C87799" w:rsidP="003073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5" w:type="dxa"/>
            <w:vMerge w:val="restart"/>
            <w:hideMark/>
          </w:tcPr>
          <w:p w14:paraId="2AD7E0FB" w14:textId="77777777" w:rsidR="00C87799" w:rsidRPr="005E51DA" w:rsidRDefault="00C87799" w:rsidP="0030731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Основные виды деятельности обучающихся</w:t>
            </w:r>
          </w:p>
        </w:tc>
      </w:tr>
      <w:tr w:rsidR="00C87799" w:rsidRPr="005E51DA" w14:paraId="66954349" w14:textId="77777777" w:rsidTr="00307313">
        <w:tc>
          <w:tcPr>
            <w:tcW w:w="780" w:type="dxa"/>
            <w:vMerge/>
            <w:vAlign w:val="center"/>
            <w:hideMark/>
          </w:tcPr>
          <w:p w14:paraId="1D4DB9F8" w14:textId="77777777" w:rsidR="00C87799" w:rsidRPr="005E51DA" w:rsidRDefault="00C87799" w:rsidP="0030731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vMerge/>
            <w:vAlign w:val="center"/>
            <w:hideMark/>
          </w:tcPr>
          <w:p w14:paraId="49E40E99" w14:textId="77777777" w:rsidR="00C87799" w:rsidRPr="005E51DA" w:rsidRDefault="00C87799" w:rsidP="0030731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5" w:type="dxa"/>
            <w:vAlign w:val="center"/>
          </w:tcPr>
          <w:p w14:paraId="4D10E391" w14:textId="77777777" w:rsidR="00C87799" w:rsidRPr="005E51DA" w:rsidRDefault="00C87799" w:rsidP="0030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14:paraId="1BF6FF4E" w14:textId="77777777" w:rsidR="00C87799" w:rsidRPr="005E51DA" w:rsidRDefault="00C87799" w:rsidP="003073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  <w:vAlign w:val="center"/>
          </w:tcPr>
          <w:p w14:paraId="6DAD0DB4" w14:textId="77777777" w:rsidR="00C87799" w:rsidRPr="005E51DA" w:rsidRDefault="00C87799" w:rsidP="0030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14:paraId="22F39F57" w14:textId="77777777" w:rsidR="00C87799" w:rsidRPr="005E51DA" w:rsidRDefault="00C87799" w:rsidP="003073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vAlign w:val="center"/>
          </w:tcPr>
          <w:p w14:paraId="77348446" w14:textId="77777777" w:rsidR="00C87799" w:rsidRPr="005E51DA" w:rsidRDefault="00C87799" w:rsidP="0030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14:paraId="34C3700F" w14:textId="77777777" w:rsidR="00C87799" w:rsidRPr="005E51DA" w:rsidRDefault="00C87799" w:rsidP="003073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  <w:vAlign w:val="center"/>
            <w:hideMark/>
          </w:tcPr>
          <w:p w14:paraId="48AEC864" w14:textId="77777777" w:rsidR="00C87799" w:rsidRPr="005E51DA" w:rsidRDefault="00C87799" w:rsidP="0030731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25" w:type="dxa"/>
            <w:vMerge/>
            <w:vAlign w:val="center"/>
            <w:hideMark/>
          </w:tcPr>
          <w:p w14:paraId="744A6F1B" w14:textId="77777777" w:rsidR="00C87799" w:rsidRPr="005E51DA" w:rsidRDefault="00C87799" w:rsidP="00307313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C87799" w:rsidRPr="005E51DA" w14:paraId="3293494C" w14:textId="77777777" w:rsidTr="00307313">
        <w:tc>
          <w:tcPr>
            <w:tcW w:w="8025" w:type="dxa"/>
            <w:gridSpan w:val="6"/>
            <w:vAlign w:val="center"/>
            <w:hideMark/>
          </w:tcPr>
          <w:p w14:paraId="074337B1" w14:textId="77777777" w:rsidR="00C87799" w:rsidRPr="005E51DA" w:rsidRDefault="00C87799" w:rsidP="0030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1.</w:t>
            </w: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Общие сведения о языке</w:t>
            </w:r>
          </w:p>
        </w:tc>
        <w:tc>
          <w:tcPr>
            <w:tcW w:w="6225" w:type="dxa"/>
            <w:vMerge w:val="restart"/>
            <w:hideMark/>
          </w:tcPr>
          <w:p w14:paraId="38BC318E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>Характеризовать функции русского языка как государственного языка Российской Федерации и языка межнационального общения, приводить примеры</w:t>
            </w:r>
          </w:p>
          <w:p w14:paraId="26C5ED87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>использования русского языка как государственного языка Российской Федерации и как языка межнационального</w:t>
            </w:r>
          </w:p>
          <w:p w14:paraId="12361ED3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>общения (в рамках изученного).</w:t>
            </w:r>
          </w:p>
          <w:p w14:paraId="414942C5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>Извлекать информацию из различных источников</w:t>
            </w:r>
          </w:p>
        </w:tc>
      </w:tr>
      <w:tr w:rsidR="00C87799" w:rsidRPr="005E51DA" w14:paraId="75A5AE53" w14:textId="77777777" w:rsidTr="00307313">
        <w:tc>
          <w:tcPr>
            <w:tcW w:w="780" w:type="dxa"/>
            <w:vAlign w:val="center"/>
            <w:hideMark/>
          </w:tcPr>
          <w:p w14:paraId="576FB842" w14:textId="77777777" w:rsidR="00C87799" w:rsidRPr="005E51DA" w:rsidRDefault="00C87799" w:rsidP="0030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295" w:type="dxa"/>
            <w:vAlign w:val="center"/>
            <w:hideMark/>
          </w:tcPr>
          <w:p w14:paraId="73FC9909" w14:textId="77777777" w:rsidR="00C87799" w:rsidRPr="005E51DA" w:rsidRDefault="00C87799" w:rsidP="0030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Основные функции русского языка</w:t>
            </w:r>
          </w:p>
        </w:tc>
        <w:tc>
          <w:tcPr>
            <w:tcW w:w="705" w:type="dxa"/>
            <w:vAlign w:val="center"/>
            <w:hideMark/>
          </w:tcPr>
          <w:p w14:paraId="3C87DF0A" w14:textId="77777777" w:rsidR="00C87799" w:rsidRPr="005E51DA" w:rsidRDefault="00C87799" w:rsidP="00307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125" w:type="dxa"/>
            <w:vAlign w:val="center"/>
          </w:tcPr>
          <w:p w14:paraId="43844458" w14:textId="77777777" w:rsidR="00C87799" w:rsidRPr="005E51DA" w:rsidRDefault="00C87799" w:rsidP="00307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vAlign w:val="center"/>
          </w:tcPr>
          <w:p w14:paraId="443EC946" w14:textId="77777777" w:rsidR="00C87799" w:rsidRPr="005E51DA" w:rsidRDefault="00C87799" w:rsidP="00307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 w:val="restart"/>
            <w:vAlign w:val="center"/>
            <w:hideMark/>
          </w:tcPr>
          <w:p w14:paraId="37BC4C16" w14:textId="77777777" w:rsidR="00C87799" w:rsidRPr="005E51DA" w:rsidRDefault="00C87799" w:rsidP="0030731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7" w:history="1">
              <w:r w:rsidRPr="005E51DA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https://m.edsoo.ru/7f414452</w:t>
              </w:r>
            </w:hyperlink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4DBFB0AC" w14:textId="77777777" w:rsidR="00C87799" w:rsidRPr="005E51DA" w:rsidRDefault="00C87799" w:rsidP="00307313">
            <w:pP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</w:pP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РЭШ 6 класс </w:t>
            </w:r>
            <w:hyperlink r:id="rId48" w:history="1">
              <w:r w:rsidRPr="005E51DA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https://resh.edu.ru/subject/13/6/</w:t>
              </w:r>
            </w:hyperlink>
          </w:p>
          <w:p w14:paraId="4DE997AA" w14:textId="77777777" w:rsidR="00C87799" w:rsidRPr="005E51DA" w:rsidRDefault="00C87799" w:rsidP="0030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 xml:space="preserve">МЭШ 6 класс </w:t>
            </w:r>
            <w:hyperlink r:id="rId49" w:history="1">
              <w:r w:rsidRPr="005E51DA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https://uchebnik.mos.ru/catalogue?subject_program_ids=31937321,31937277,31937330&amp;sort_by</w:t>
              </w:r>
              <w:r w:rsidRPr="005E51DA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lastRenderedPageBreak/>
                <w:t>=published_at&amp;class_level_ids=6</w:t>
              </w:r>
            </w:hyperlink>
            <w:r w:rsidRPr="005E51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225" w:type="dxa"/>
            <w:vMerge/>
            <w:vAlign w:val="center"/>
            <w:hideMark/>
          </w:tcPr>
          <w:p w14:paraId="156C4527" w14:textId="77777777" w:rsidR="00C87799" w:rsidRPr="005E51DA" w:rsidRDefault="00C87799" w:rsidP="0030731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87799" w:rsidRPr="005E51DA" w14:paraId="4BEE1BB2" w14:textId="77777777" w:rsidTr="00307313">
        <w:tc>
          <w:tcPr>
            <w:tcW w:w="780" w:type="dxa"/>
            <w:vAlign w:val="center"/>
            <w:hideMark/>
          </w:tcPr>
          <w:p w14:paraId="701D9917" w14:textId="77777777" w:rsidR="00C87799" w:rsidRPr="005E51DA" w:rsidRDefault="00C87799" w:rsidP="0030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2295" w:type="dxa"/>
            <w:vAlign w:val="center"/>
            <w:hideMark/>
          </w:tcPr>
          <w:p w14:paraId="3A86F9C6" w14:textId="77777777" w:rsidR="00C87799" w:rsidRPr="005E51DA" w:rsidRDefault="00C87799" w:rsidP="0030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Литературный язык</w:t>
            </w:r>
          </w:p>
        </w:tc>
        <w:tc>
          <w:tcPr>
            <w:tcW w:w="705" w:type="dxa"/>
            <w:vAlign w:val="center"/>
            <w:hideMark/>
          </w:tcPr>
          <w:p w14:paraId="6728E27D" w14:textId="77777777" w:rsidR="00C87799" w:rsidRPr="005E51DA" w:rsidRDefault="00C87799" w:rsidP="00307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25" w:type="dxa"/>
            <w:vAlign w:val="center"/>
          </w:tcPr>
          <w:p w14:paraId="2685D324" w14:textId="77777777" w:rsidR="00C87799" w:rsidRPr="005E51DA" w:rsidRDefault="00C87799" w:rsidP="00307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vAlign w:val="center"/>
          </w:tcPr>
          <w:p w14:paraId="7701DDF9" w14:textId="77777777" w:rsidR="00C87799" w:rsidRPr="005E51DA" w:rsidRDefault="00C87799" w:rsidP="00307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  <w:vAlign w:val="center"/>
            <w:hideMark/>
          </w:tcPr>
          <w:p w14:paraId="1DAD87C1" w14:textId="77777777" w:rsidR="00C87799" w:rsidRPr="005E51DA" w:rsidRDefault="00C87799" w:rsidP="0030731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25" w:type="dxa"/>
            <w:vMerge/>
            <w:vAlign w:val="center"/>
            <w:hideMark/>
          </w:tcPr>
          <w:p w14:paraId="253DB8FA" w14:textId="77777777" w:rsidR="00C87799" w:rsidRPr="005E51DA" w:rsidRDefault="00C87799" w:rsidP="0030731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87799" w:rsidRPr="005E51DA" w14:paraId="2D767EA6" w14:textId="77777777" w:rsidTr="00307313">
        <w:tc>
          <w:tcPr>
            <w:tcW w:w="3075" w:type="dxa"/>
            <w:gridSpan w:val="2"/>
            <w:vAlign w:val="center"/>
            <w:hideMark/>
          </w:tcPr>
          <w:p w14:paraId="08A96372" w14:textId="77777777" w:rsidR="00C87799" w:rsidRPr="005E51DA" w:rsidRDefault="00C87799" w:rsidP="0030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Итого по разделу</w:t>
            </w:r>
          </w:p>
        </w:tc>
        <w:tc>
          <w:tcPr>
            <w:tcW w:w="705" w:type="dxa"/>
            <w:vAlign w:val="center"/>
            <w:hideMark/>
          </w:tcPr>
          <w:p w14:paraId="6558AF7B" w14:textId="77777777" w:rsidR="00C87799" w:rsidRPr="005E51DA" w:rsidRDefault="00C87799" w:rsidP="00307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4245" w:type="dxa"/>
            <w:gridSpan w:val="3"/>
            <w:vAlign w:val="center"/>
          </w:tcPr>
          <w:p w14:paraId="1650DBD3" w14:textId="77777777" w:rsidR="00C87799" w:rsidRPr="005E51DA" w:rsidRDefault="00C87799" w:rsidP="003073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5" w:type="dxa"/>
            <w:vMerge/>
            <w:vAlign w:val="center"/>
            <w:hideMark/>
          </w:tcPr>
          <w:p w14:paraId="370DF4D6" w14:textId="77777777" w:rsidR="00C87799" w:rsidRPr="005E51DA" w:rsidRDefault="00C87799" w:rsidP="0030731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87799" w:rsidRPr="005E51DA" w14:paraId="441AA3AF" w14:textId="77777777" w:rsidTr="00307313">
        <w:tc>
          <w:tcPr>
            <w:tcW w:w="8025" w:type="dxa"/>
            <w:gridSpan w:val="6"/>
            <w:vAlign w:val="center"/>
            <w:hideMark/>
          </w:tcPr>
          <w:p w14:paraId="35E57608" w14:textId="77777777" w:rsidR="00C87799" w:rsidRPr="005E51DA" w:rsidRDefault="00C87799" w:rsidP="0030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2.</w:t>
            </w: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Язык и речь</w:t>
            </w:r>
          </w:p>
        </w:tc>
        <w:tc>
          <w:tcPr>
            <w:tcW w:w="6225" w:type="dxa"/>
          </w:tcPr>
          <w:p w14:paraId="3EEDCE93" w14:textId="77777777" w:rsidR="00C87799" w:rsidRPr="005E51DA" w:rsidRDefault="00C87799" w:rsidP="0030731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C87799" w:rsidRPr="005E51DA" w14:paraId="00C13882" w14:textId="77777777" w:rsidTr="00307313">
        <w:tc>
          <w:tcPr>
            <w:tcW w:w="780" w:type="dxa"/>
            <w:vAlign w:val="center"/>
            <w:hideMark/>
          </w:tcPr>
          <w:p w14:paraId="4D0658F3" w14:textId="77777777" w:rsidR="00C87799" w:rsidRPr="005E51DA" w:rsidRDefault="00C87799" w:rsidP="0030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295" w:type="dxa"/>
            <w:vAlign w:val="center"/>
            <w:hideMark/>
          </w:tcPr>
          <w:p w14:paraId="078F3D18" w14:textId="77777777" w:rsidR="00C87799" w:rsidRPr="005E51DA" w:rsidRDefault="00C87799" w:rsidP="0030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Виды речи. Монолог и диалог. Их разновидности</w:t>
            </w:r>
          </w:p>
        </w:tc>
        <w:tc>
          <w:tcPr>
            <w:tcW w:w="705" w:type="dxa"/>
            <w:vAlign w:val="center"/>
            <w:hideMark/>
          </w:tcPr>
          <w:p w14:paraId="1D277AE4" w14:textId="77777777" w:rsidR="00C87799" w:rsidRPr="005E51DA" w:rsidRDefault="00C87799" w:rsidP="00307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125" w:type="dxa"/>
            <w:vAlign w:val="center"/>
          </w:tcPr>
          <w:p w14:paraId="0EA24703" w14:textId="77777777" w:rsidR="00C87799" w:rsidRPr="005E51DA" w:rsidRDefault="00C87799" w:rsidP="00307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vAlign w:val="center"/>
            <w:hideMark/>
          </w:tcPr>
          <w:p w14:paraId="028AEAD3" w14:textId="77777777" w:rsidR="00C87799" w:rsidRPr="005E51DA" w:rsidRDefault="00C87799" w:rsidP="00307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80" w:type="dxa"/>
            <w:vAlign w:val="center"/>
            <w:hideMark/>
          </w:tcPr>
          <w:p w14:paraId="265F64FD" w14:textId="77777777" w:rsidR="00C87799" w:rsidRPr="005E51DA" w:rsidRDefault="00C87799" w:rsidP="0030731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0" w:history="1">
              <w:r w:rsidRPr="005E51DA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https://m.edsoo.ru/7f414452</w:t>
              </w:r>
            </w:hyperlink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34B20A91" w14:textId="77777777" w:rsidR="00C87799" w:rsidRPr="005E51DA" w:rsidRDefault="00C87799" w:rsidP="00307313">
            <w:pP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</w:pP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РЭШ 6 класс </w:t>
            </w:r>
            <w:hyperlink r:id="rId51" w:history="1">
              <w:r w:rsidRPr="005E51DA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https://resh.edu.ru/subject/13/6/</w:t>
              </w:r>
            </w:hyperlink>
          </w:p>
          <w:p w14:paraId="2D4C2030" w14:textId="77777777" w:rsidR="00C87799" w:rsidRPr="005E51DA" w:rsidRDefault="00C87799" w:rsidP="0030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 xml:space="preserve">МЭШ 6 класс </w:t>
            </w:r>
            <w:hyperlink r:id="rId52" w:history="1">
              <w:r w:rsidRPr="005E51DA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https://uchebnik.mos.ru/catalogue?subject_program_ids=31937321,31937277,31937330&amp;sort_by=published_at&amp;class_level_ids=6</w:t>
              </w:r>
            </w:hyperlink>
            <w:r w:rsidRPr="005E51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225" w:type="dxa"/>
            <w:vMerge w:val="restart"/>
            <w:hideMark/>
          </w:tcPr>
          <w:p w14:paraId="5C7B9E2A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>Создавать устные монологические высказывания на основе жизненных наблюдений, чтения научно-учебной, художественной и научно-популярной литературы (монолог-описание, монолог-повествование, монолог-рассуждение); выступать с сообщением на лингвистическую тему (в течение учебного года).</w:t>
            </w:r>
          </w:p>
          <w:p w14:paraId="0D6F8B1A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>Создавать различные виды диалога: побуждение к действию, обмен мнениями (в течение учебного года).</w:t>
            </w:r>
          </w:p>
          <w:p w14:paraId="0B380FC2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>Редактировать собственные тексты с опорой на знание норм современного русского литературного языка (в течение учебного года)</w:t>
            </w:r>
          </w:p>
        </w:tc>
      </w:tr>
      <w:tr w:rsidR="00C87799" w:rsidRPr="005E51DA" w14:paraId="0CBA5BBE" w14:textId="77777777" w:rsidTr="00307313">
        <w:tc>
          <w:tcPr>
            <w:tcW w:w="3075" w:type="dxa"/>
            <w:gridSpan w:val="2"/>
            <w:vAlign w:val="center"/>
            <w:hideMark/>
          </w:tcPr>
          <w:p w14:paraId="0FA17B17" w14:textId="77777777" w:rsidR="00C87799" w:rsidRPr="005E51DA" w:rsidRDefault="00C87799" w:rsidP="0030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705" w:type="dxa"/>
            <w:vAlign w:val="center"/>
            <w:hideMark/>
          </w:tcPr>
          <w:p w14:paraId="40FBED1C" w14:textId="77777777" w:rsidR="00C87799" w:rsidRPr="005E51DA" w:rsidRDefault="00C87799" w:rsidP="00307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4245" w:type="dxa"/>
            <w:gridSpan w:val="3"/>
            <w:vAlign w:val="center"/>
          </w:tcPr>
          <w:p w14:paraId="1BC422A7" w14:textId="77777777" w:rsidR="00C87799" w:rsidRPr="005E51DA" w:rsidRDefault="00C87799" w:rsidP="003073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5" w:type="dxa"/>
            <w:vMerge/>
            <w:vAlign w:val="center"/>
            <w:hideMark/>
          </w:tcPr>
          <w:p w14:paraId="4E7229CC" w14:textId="77777777" w:rsidR="00C87799" w:rsidRPr="005E51DA" w:rsidRDefault="00C87799" w:rsidP="0030731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87799" w:rsidRPr="005E51DA" w14:paraId="1C44C58C" w14:textId="77777777" w:rsidTr="00307313">
        <w:tc>
          <w:tcPr>
            <w:tcW w:w="8025" w:type="dxa"/>
            <w:gridSpan w:val="6"/>
            <w:vAlign w:val="center"/>
            <w:hideMark/>
          </w:tcPr>
          <w:p w14:paraId="645E3953" w14:textId="77777777" w:rsidR="00C87799" w:rsidRPr="005E51DA" w:rsidRDefault="00C87799" w:rsidP="0030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3.</w:t>
            </w: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Текст</w:t>
            </w:r>
          </w:p>
        </w:tc>
        <w:tc>
          <w:tcPr>
            <w:tcW w:w="6225" w:type="dxa"/>
          </w:tcPr>
          <w:p w14:paraId="0DCA12ED" w14:textId="77777777" w:rsidR="00C87799" w:rsidRPr="005E51DA" w:rsidRDefault="00C87799" w:rsidP="0030731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C87799" w:rsidRPr="005E51DA" w14:paraId="7416382E" w14:textId="77777777" w:rsidTr="00307313">
        <w:tc>
          <w:tcPr>
            <w:tcW w:w="780" w:type="dxa"/>
            <w:vAlign w:val="center"/>
            <w:hideMark/>
          </w:tcPr>
          <w:p w14:paraId="155B4F39" w14:textId="77777777" w:rsidR="00C87799" w:rsidRPr="005E51DA" w:rsidRDefault="00C87799" w:rsidP="0030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2295" w:type="dxa"/>
            <w:vAlign w:val="center"/>
            <w:hideMark/>
          </w:tcPr>
          <w:p w14:paraId="6AFAFC7F" w14:textId="77777777" w:rsidR="00C87799" w:rsidRPr="005E51DA" w:rsidRDefault="00C87799" w:rsidP="0030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Информационная переработка текста</w:t>
            </w:r>
          </w:p>
        </w:tc>
        <w:tc>
          <w:tcPr>
            <w:tcW w:w="705" w:type="dxa"/>
            <w:vAlign w:val="center"/>
            <w:hideMark/>
          </w:tcPr>
          <w:p w14:paraId="39B57638" w14:textId="77777777" w:rsidR="00C87799" w:rsidRPr="005E51DA" w:rsidRDefault="00C87799" w:rsidP="00307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125" w:type="dxa"/>
            <w:vAlign w:val="center"/>
          </w:tcPr>
          <w:p w14:paraId="01851358" w14:textId="77777777" w:rsidR="00C87799" w:rsidRPr="005E51DA" w:rsidRDefault="00C87799" w:rsidP="00307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vAlign w:val="center"/>
            <w:hideMark/>
          </w:tcPr>
          <w:p w14:paraId="6943D801" w14:textId="77777777" w:rsidR="00C87799" w:rsidRPr="005E51DA" w:rsidRDefault="00C87799" w:rsidP="00307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80" w:type="dxa"/>
            <w:vMerge w:val="restart"/>
            <w:vAlign w:val="center"/>
            <w:hideMark/>
          </w:tcPr>
          <w:p w14:paraId="6AC291AD" w14:textId="77777777" w:rsidR="00C87799" w:rsidRPr="005E51DA" w:rsidRDefault="00C87799" w:rsidP="0030731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3" w:history="1">
              <w:r w:rsidRPr="005E51DA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https://m.edsoo.ru/7f414452</w:t>
              </w:r>
            </w:hyperlink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455B940E" w14:textId="77777777" w:rsidR="00C87799" w:rsidRPr="005E51DA" w:rsidRDefault="00C87799" w:rsidP="00307313">
            <w:pP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</w:pP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РЭШ 6 класс </w:t>
            </w:r>
            <w:hyperlink r:id="rId54" w:history="1">
              <w:r w:rsidRPr="005E51DA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https://resh.edu.ru/subject/13/6/</w:t>
              </w:r>
            </w:hyperlink>
          </w:p>
          <w:p w14:paraId="654BC0BD" w14:textId="77777777" w:rsidR="00C87799" w:rsidRPr="005E51DA" w:rsidRDefault="00C87799" w:rsidP="0030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 xml:space="preserve">МЭШ 6 класс </w:t>
            </w:r>
            <w:hyperlink r:id="rId55" w:history="1">
              <w:r w:rsidRPr="005E51DA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https://uchebnik.mos.ru/catalogue?subject_program_ids=31937321,31937277,31937330&amp;sort_by=published_at&amp;class_level_ids=6</w:t>
              </w:r>
            </w:hyperlink>
            <w:r w:rsidRPr="005E51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225" w:type="dxa"/>
            <w:vMerge w:val="restart"/>
            <w:hideMark/>
          </w:tcPr>
          <w:p w14:paraId="262E02D4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>Анализировать текст с точки зрения его соответствия основным признакам (наличие темы, главной мысли,</w:t>
            </w:r>
          </w:p>
          <w:p w14:paraId="4E2F55A2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грамматической связи предложений, цельности и относительной законченности); с точки зрения его</w:t>
            </w:r>
          </w:p>
          <w:p w14:paraId="08F500CC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>принадлежности к функционально-смысловому типу речи; его</w:t>
            </w:r>
          </w:p>
          <w:p w14:paraId="3A2C3686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 xml:space="preserve">композиционных особенностей, количества микротем и абзацев. </w:t>
            </w:r>
          </w:p>
          <w:p w14:paraId="4D349728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>Проводить информационную переработку текста: составлять</w:t>
            </w:r>
          </w:p>
          <w:p w14:paraId="7597C99F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>план прочитанного текста (простой, сложный; назывной, вопросный) с целью дальнейшего воспроизведения</w:t>
            </w:r>
          </w:p>
          <w:p w14:paraId="5B1ECEC6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>содержания текста в устной и письменной форме; выделять</w:t>
            </w:r>
          </w:p>
          <w:p w14:paraId="47EF5F11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>главную и второстепенную информацию в прослушанном и прочитанном тексте.</w:t>
            </w:r>
          </w:p>
          <w:p w14:paraId="451EE08C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 xml:space="preserve">Пересказывать текст. </w:t>
            </w:r>
          </w:p>
          <w:p w14:paraId="4C993EBD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>Представлять содержание прослушанного или прочитанного научно-учебного текста в виде таблицы, схемы, представлять</w:t>
            </w:r>
          </w:p>
          <w:p w14:paraId="2E08B75F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>содержание таблицы, схемы в виде текста.</w:t>
            </w:r>
          </w:p>
          <w:p w14:paraId="1F6F81C5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>Характеризовать тексты различных функционально-смысловых типов речи (повествование, описание, рассуждение); характеризовать особенности описания как типа речи.</w:t>
            </w:r>
          </w:p>
          <w:p w14:paraId="13D21645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Создавать текст-описание: устно и письменно описывать внешность человека, помещение, природу, местность, действие.</w:t>
            </w:r>
          </w:p>
          <w:p w14:paraId="7DAD1547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>Создавать тексты с опорой на картину, произведение искусства, в том числе сочинения-миниатюры, классные сочинения</w:t>
            </w:r>
          </w:p>
        </w:tc>
      </w:tr>
      <w:tr w:rsidR="00C87799" w:rsidRPr="005E51DA" w14:paraId="4CF47177" w14:textId="77777777" w:rsidTr="00307313">
        <w:tc>
          <w:tcPr>
            <w:tcW w:w="780" w:type="dxa"/>
            <w:vAlign w:val="center"/>
            <w:hideMark/>
          </w:tcPr>
          <w:p w14:paraId="1376326D" w14:textId="77777777" w:rsidR="00C87799" w:rsidRPr="005E51DA" w:rsidRDefault="00C87799" w:rsidP="0030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3.2</w:t>
            </w:r>
          </w:p>
        </w:tc>
        <w:tc>
          <w:tcPr>
            <w:tcW w:w="2295" w:type="dxa"/>
            <w:vAlign w:val="center"/>
            <w:hideMark/>
          </w:tcPr>
          <w:p w14:paraId="387940DC" w14:textId="77777777" w:rsidR="00C87799" w:rsidRPr="005E51DA" w:rsidRDefault="00C87799" w:rsidP="0030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Функционально-смысловые типы речи</w:t>
            </w:r>
          </w:p>
        </w:tc>
        <w:tc>
          <w:tcPr>
            <w:tcW w:w="705" w:type="dxa"/>
            <w:vAlign w:val="center"/>
            <w:hideMark/>
          </w:tcPr>
          <w:p w14:paraId="1EBA19C8" w14:textId="77777777" w:rsidR="00C87799" w:rsidRPr="005E51DA" w:rsidRDefault="00C87799" w:rsidP="00307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125" w:type="dxa"/>
            <w:vAlign w:val="center"/>
          </w:tcPr>
          <w:p w14:paraId="647BC9AC" w14:textId="77777777" w:rsidR="00C87799" w:rsidRPr="005E51DA" w:rsidRDefault="00C87799" w:rsidP="00307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vAlign w:val="center"/>
            <w:hideMark/>
          </w:tcPr>
          <w:p w14:paraId="7BF4B847" w14:textId="77777777" w:rsidR="00C87799" w:rsidRPr="005E51DA" w:rsidRDefault="00C87799" w:rsidP="00307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80" w:type="dxa"/>
            <w:vMerge/>
            <w:vAlign w:val="center"/>
            <w:hideMark/>
          </w:tcPr>
          <w:p w14:paraId="764E721A" w14:textId="77777777" w:rsidR="00C87799" w:rsidRPr="005E51DA" w:rsidRDefault="00C87799" w:rsidP="0030731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25" w:type="dxa"/>
            <w:vMerge/>
            <w:vAlign w:val="center"/>
            <w:hideMark/>
          </w:tcPr>
          <w:p w14:paraId="3A7C4875" w14:textId="77777777" w:rsidR="00C87799" w:rsidRPr="005E51DA" w:rsidRDefault="00C87799" w:rsidP="0030731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87799" w:rsidRPr="005E51DA" w14:paraId="2D3AD4AC" w14:textId="77777777" w:rsidTr="00307313">
        <w:tc>
          <w:tcPr>
            <w:tcW w:w="780" w:type="dxa"/>
            <w:vAlign w:val="center"/>
            <w:hideMark/>
          </w:tcPr>
          <w:p w14:paraId="58B1CE93" w14:textId="77777777" w:rsidR="00C87799" w:rsidRPr="005E51DA" w:rsidRDefault="00C87799" w:rsidP="0030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3.3</w:t>
            </w:r>
          </w:p>
        </w:tc>
        <w:tc>
          <w:tcPr>
            <w:tcW w:w="2295" w:type="dxa"/>
            <w:vAlign w:val="center"/>
            <w:hideMark/>
          </w:tcPr>
          <w:p w14:paraId="384ED045" w14:textId="77777777" w:rsidR="00C87799" w:rsidRPr="005E51DA" w:rsidRDefault="00C87799" w:rsidP="0030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Виды описания. Смысловой анализ текста</w:t>
            </w:r>
          </w:p>
        </w:tc>
        <w:tc>
          <w:tcPr>
            <w:tcW w:w="705" w:type="dxa"/>
            <w:vAlign w:val="center"/>
            <w:hideMark/>
          </w:tcPr>
          <w:p w14:paraId="4298AC00" w14:textId="77777777" w:rsidR="00C87799" w:rsidRPr="005E51DA" w:rsidRDefault="00C87799" w:rsidP="00307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125" w:type="dxa"/>
            <w:vAlign w:val="center"/>
          </w:tcPr>
          <w:p w14:paraId="760B5A08" w14:textId="77777777" w:rsidR="00C87799" w:rsidRPr="005E51DA" w:rsidRDefault="00C87799" w:rsidP="00307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vAlign w:val="center"/>
          </w:tcPr>
          <w:p w14:paraId="2C89E389" w14:textId="77777777" w:rsidR="00C87799" w:rsidRPr="005E51DA" w:rsidRDefault="00C87799" w:rsidP="00307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  <w:vAlign w:val="center"/>
            <w:hideMark/>
          </w:tcPr>
          <w:p w14:paraId="40EAD7B6" w14:textId="77777777" w:rsidR="00C87799" w:rsidRPr="005E51DA" w:rsidRDefault="00C87799" w:rsidP="0030731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25" w:type="dxa"/>
            <w:vMerge/>
            <w:vAlign w:val="center"/>
            <w:hideMark/>
          </w:tcPr>
          <w:p w14:paraId="0C622BE6" w14:textId="77777777" w:rsidR="00C87799" w:rsidRPr="005E51DA" w:rsidRDefault="00C87799" w:rsidP="0030731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87799" w:rsidRPr="005E51DA" w14:paraId="6B4FFB20" w14:textId="77777777" w:rsidTr="00307313">
        <w:tc>
          <w:tcPr>
            <w:tcW w:w="3075" w:type="dxa"/>
            <w:gridSpan w:val="2"/>
            <w:vAlign w:val="center"/>
            <w:hideMark/>
          </w:tcPr>
          <w:p w14:paraId="44FD9437" w14:textId="77777777" w:rsidR="00C87799" w:rsidRPr="005E51DA" w:rsidRDefault="00C87799" w:rsidP="0030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705" w:type="dxa"/>
            <w:vAlign w:val="center"/>
            <w:hideMark/>
          </w:tcPr>
          <w:p w14:paraId="4F2BD1A1" w14:textId="77777777" w:rsidR="00C87799" w:rsidRPr="005E51DA" w:rsidRDefault="00C87799" w:rsidP="00307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13 </w:t>
            </w:r>
          </w:p>
        </w:tc>
        <w:tc>
          <w:tcPr>
            <w:tcW w:w="4245" w:type="dxa"/>
            <w:gridSpan w:val="3"/>
            <w:vAlign w:val="center"/>
          </w:tcPr>
          <w:p w14:paraId="5F15EA8C" w14:textId="77777777" w:rsidR="00C87799" w:rsidRPr="005E51DA" w:rsidRDefault="00C87799" w:rsidP="003073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5" w:type="dxa"/>
            <w:vMerge/>
            <w:vAlign w:val="center"/>
            <w:hideMark/>
          </w:tcPr>
          <w:p w14:paraId="66D3EDA0" w14:textId="77777777" w:rsidR="00C87799" w:rsidRPr="005E51DA" w:rsidRDefault="00C87799" w:rsidP="0030731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87799" w:rsidRPr="005E51DA" w14:paraId="32CCEAB2" w14:textId="77777777" w:rsidTr="00307313">
        <w:tc>
          <w:tcPr>
            <w:tcW w:w="8025" w:type="dxa"/>
            <w:gridSpan w:val="6"/>
            <w:vAlign w:val="center"/>
            <w:hideMark/>
          </w:tcPr>
          <w:p w14:paraId="7661D8F5" w14:textId="77777777" w:rsidR="00C87799" w:rsidRPr="005E51DA" w:rsidRDefault="00C87799" w:rsidP="0030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Раздел 4.</w:t>
            </w: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Функциональные разновидности языка</w:t>
            </w:r>
          </w:p>
        </w:tc>
        <w:tc>
          <w:tcPr>
            <w:tcW w:w="6225" w:type="dxa"/>
          </w:tcPr>
          <w:p w14:paraId="22CD2338" w14:textId="77777777" w:rsidR="00C87799" w:rsidRPr="005E51DA" w:rsidRDefault="00C87799" w:rsidP="0030731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C87799" w:rsidRPr="005E51DA" w14:paraId="461FDBD5" w14:textId="77777777" w:rsidTr="00307313">
        <w:tc>
          <w:tcPr>
            <w:tcW w:w="780" w:type="dxa"/>
            <w:vAlign w:val="center"/>
            <w:hideMark/>
          </w:tcPr>
          <w:p w14:paraId="7A546FD9" w14:textId="77777777" w:rsidR="00C87799" w:rsidRPr="005E51DA" w:rsidRDefault="00C87799" w:rsidP="0030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2295" w:type="dxa"/>
            <w:vAlign w:val="center"/>
            <w:hideMark/>
          </w:tcPr>
          <w:p w14:paraId="1453D916" w14:textId="77777777" w:rsidR="00C87799" w:rsidRPr="005E51DA" w:rsidRDefault="00C87799" w:rsidP="0030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Официально деловой и научный стиль. Жанры</w:t>
            </w:r>
          </w:p>
        </w:tc>
        <w:tc>
          <w:tcPr>
            <w:tcW w:w="705" w:type="dxa"/>
            <w:vAlign w:val="center"/>
            <w:hideMark/>
          </w:tcPr>
          <w:p w14:paraId="6FBBE134" w14:textId="77777777" w:rsidR="00C87799" w:rsidRPr="005E51DA" w:rsidRDefault="00C87799" w:rsidP="00307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11 </w:t>
            </w:r>
          </w:p>
        </w:tc>
        <w:tc>
          <w:tcPr>
            <w:tcW w:w="1125" w:type="dxa"/>
            <w:vAlign w:val="center"/>
          </w:tcPr>
          <w:p w14:paraId="15BB7B48" w14:textId="77777777" w:rsidR="00C87799" w:rsidRPr="005E51DA" w:rsidRDefault="00C87799" w:rsidP="00307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vAlign w:val="center"/>
            <w:hideMark/>
          </w:tcPr>
          <w:p w14:paraId="54754881" w14:textId="77777777" w:rsidR="00C87799" w:rsidRPr="005E51DA" w:rsidRDefault="00C87799" w:rsidP="00307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80" w:type="dxa"/>
            <w:vAlign w:val="center"/>
            <w:hideMark/>
          </w:tcPr>
          <w:p w14:paraId="326B646A" w14:textId="77777777" w:rsidR="00C87799" w:rsidRPr="005E51DA" w:rsidRDefault="00C87799" w:rsidP="0030731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6" w:history="1">
              <w:r w:rsidRPr="005E51DA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https://m.edsoo.ru/7f414452</w:t>
              </w:r>
            </w:hyperlink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5CF81165" w14:textId="77777777" w:rsidR="00C87799" w:rsidRPr="005E51DA" w:rsidRDefault="00C87799" w:rsidP="00307313">
            <w:pP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</w:pP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РЭШ 6 класс </w:t>
            </w:r>
            <w:hyperlink r:id="rId57" w:history="1">
              <w:r w:rsidRPr="005E51DA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https://resh.edu.ru/subject/13/6/</w:t>
              </w:r>
            </w:hyperlink>
          </w:p>
          <w:p w14:paraId="33C03632" w14:textId="77777777" w:rsidR="00C87799" w:rsidRPr="005E51DA" w:rsidRDefault="00C87799" w:rsidP="0030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 xml:space="preserve">МЭШ 6 класс </w:t>
            </w:r>
            <w:hyperlink r:id="rId58" w:history="1">
              <w:r w:rsidRPr="005E51DA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https://uchebnik.mos.ru/catalogue?subject_program_ids=31937321,31937277,31937330&amp;sort_by=published_at&amp;class_level_ids=6</w:t>
              </w:r>
            </w:hyperlink>
            <w:r w:rsidRPr="005E51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225" w:type="dxa"/>
            <w:hideMark/>
          </w:tcPr>
          <w:p w14:paraId="6FEBE238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>Характеризовать особенности официально-делового и научно-</w:t>
            </w:r>
          </w:p>
          <w:p w14:paraId="4752782D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>учебного стилей; перечислять требования к составлению словарной статьи и научного сообщения; анализировать тексты разных стилей и жанров (рассказ; заявление, расписка; словарная статья, научное сообщение).</w:t>
            </w:r>
          </w:p>
          <w:p w14:paraId="41D93DAD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>Создавать тексты различных функционально-смысловых типов речи (повествование, описание) с опорой на жизненный и читательский опыт</w:t>
            </w:r>
          </w:p>
        </w:tc>
      </w:tr>
      <w:tr w:rsidR="00C87799" w:rsidRPr="005E51DA" w14:paraId="64B6D8BC" w14:textId="77777777" w:rsidTr="00307313">
        <w:tc>
          <w:tcPr>
            <w:tcW w:w="3075" w:type="dxa"/>
            <w:gridSpan w:val="2"/>
            <w:vAlign w:val="center"/>
            <w:hideMark/>
          </w:tcPr>
          <w:p w14:paraId="4F4146E1" w14:textId="77777777" w:rsidR="00C87799" w:rsidRPr="005E51DA" w:rsidRDefault="00C87799" w:rsidP="0030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705" w:type="dxa"/>
            <w:vAlign w:val="center"/>
            <w:hideMark/>
          </w:tcPr>
          <w:p w14:paraId="1649110A" w14:textId="77777777" w:rsidR="00C87799" w:rsidRPr="005E51DA" w:rsidRDefault="00C87799" w:rsidP="00307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11 </w:t>
            </w:r>
          </w:p>
        </w:tc>
        <w:tc>
          <w:tcPr>
            <w:tcW w:w="4245" w:type="dxa"/>
            <w:gridSpan w:val="3"/>
            <w:vAlign w:val="center"/>
          </w:tcPr>
          <w:p w14:paraId="0C1F644F" w14:textId="77777777" w:rsidR="00C87799" w:rsidRPr="005E51DA" w:rsidRDefault="00C87799" w:rsidP="003073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5" w:type="dxa"/>
          </w:tcPr>
          <w:p w14:paraId="2B57DC9A" w14:textId="77777777" w:rsidR="00C87799" w:rsidRPr="005E51DA" w:rsidRDefault="00C87799" w:rsidP="003073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7799" w:rsidRPr="005E51DA" w14:paraId="28BA8D55" w14:textId="77777777" w:rsidTr="00307313">
        <w:tc>
          <w:tcPr>
            <w:tcW w:w="8025" w:type="dxa"/>
            <w:gridSpan w:val="6"/>
            <w:vAlign w:val="center"/>
            <w:hideMark/>
          </w:tcPr>
          <w:p w14:paraId="55A58780" w14:textId="77777777" w:rsidR="00C87799" w:rsidRPr="005E51DA" w:rsidRDefault="00C87799" w:rsidP="0030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5.</w:t>
            </w: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Лексикология. Культура речи</w:t>
            </w:r>
          </w:p>
        </w:tc>
        <w:tc>
          <w:tcPr>
            <w:tcW w:w="6225" w:type="dxa"/>
            <w:vMerge w:val="restart"/>
            <w:hideMark/>
          </w:tcPr>
          <w:p w14:paraId="4A4C2638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>Различать слова с точки зрения их происхождения: исконно русские и заимствованные слова; различать слова с точки зрения их принадлежности к активному или пассивному запасу: неологизмы, устаревшие слова, различать</w:t>
            </w:r>
          </w:p>
          <w:p w14:paraId="666321AF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историзмы и архаизмы; различать слова с точки зрения сферы их употребления: общеупотребительные, диалектизмы, термины, профессионализмы, жаргонизмы; определять</w:t>
            </w:r>
          </w:p>
          <w:p w14:paraId="041033A2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>стилистическую окраску слова.</w:t>
            </w:r>
          </w:p>
          <w:p w14:paraId="7C998765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>Распознавать эпитеты, метафоры, олицетворения; понимать их основное коммуникативное назначение в художественном тексте.</w:t>
            </w:r>
          </w:p>
          <w:p w14:paraId="28EC1AB7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>Определять основания для сравнения и сравнивать эпитеты, метафоры, олицетворения.</w:t>
            </w:r>
          </w:p>
          <w:p w14:paraId="04C99D0D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>Проводить лексический анализ слов.</w:t>
            </w:r>
          </w:p>
          <w:p w14:paraId="459AA289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>Распознавать в тексте фразеологизмы, уметь определять их значение, речевую ситуацию употребления.</w:t>
            </w:r>
          </w:p>
          <w:p w14:paraId="585A3F0E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>Выбирать лексические средства в соответствии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      </w:r>
          </w:p>
          <w:p w14:paraId="1931DB66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>Редактировать собственные тексты с опорой на знание норм современного русского литературного языка</w:t>
            </w:r>
          </w:p>
        </w:tc>
      </w:tr>
      <w:tr w:rsidR="00C87799" w:rsidRPr="005E51DA" w14:paraId="55AD2403" w14:textId="77777777" w:rsidTr="00307313">
        <w:tc>
          <w:tcPr>
            <w:tcW w:w="780" w:type="dxa"/>
            <w:vAlign w:val="center"/>
            <w:hideMark/>
          </w:tcPr>
          <w:p w14:paraId="17CCAEFA" w14:textId="77777777" w:rsidR="00C87799" w:rsidRPr="005E51DA" w:rsidRDefault="00C87799" w:rsidP="0030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2295" w:type="dxa"/>
            <w:vAlign w:val="center"/>
            <w:hideMark/>
          </w:tcPr>
          <w:p w14:paraId="22617008" w14:textId="77777777" w:rsidR="00C87799" w:rsidRPr="005E51DA" w:rsidRDefault="00C87799" w:rsidP="0030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Группы лексики по происхождению. Активный и </w:t>
            </w: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пассивный запас лексики</w:t>
            </w:r>
          </w:p>
        </w:tc>
        <w:tc>
          <w:tcPr>
            <w:tcW w:w="705" w:type="dxa"/>
            <w:vAlign w:val="center"/>
            <w:hideMark/>
          </w:tcPr>
          <w:p w14:paraId="0F13BA20" w14:textId="77777777" w:rsidR="00C87799" w:rsidRPr="005E51DA" w:rsidRDefault="00C87799" w:rsidP="00307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2 </w:t>
            </w:r>
          </w:p>
        </w:tc>
        <w:tc>
          <w:tcPr>
            <w:tcW w:w="1125" w:type="dxa"/>
            <w:vAlign w:val="center"/>
          </w:tcPr>
          <w:p w14:paraId="02D82197" w14:textId="77777777" w:rsidR="00C87799" w:rsidRPr="005E51DA" w:rsidRDefault="00C87799" w:rsidP="00307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vAlign w:val="center"/>
          </w:tcPr>
          <w:p w14:paraId="388D47AB" w14:textId="77777777" w:rsidR="00C87799" w:rsidRPr="005E51DA" w:rsidRDefault="00C87799" w:rsidP="00307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 w:val="restart"/>
            <w:vAlign w:val="center"/>
            <w:hideMark/>
          </w:tcPr>
          <w:p w14:paraId="1F032C3D" w14:textId="77777777" w:rsidR="00C87799" w:rsidRPr="005E51DA" w:rsidRDefault="00C87799" w:rsidP="0030731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9" w:history="1">
              <w:r w:rsidRPr="005E51DA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https://m.edsoo.ru/7f414452</w:t>
              </w:r>
            </w:hyperlink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57C4E4B8" w14:textId="77777777" w:rsidR="00C87799" w:rsidRPr="005E51DA" w:rsidRDefault="00C87799" w:rsidP="00307313">
            <w:pP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</w:pP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РЭШ 6 класс </w:t>
            </w:r>
            <w:hyperlink r:id="rId60" w:history="1">
              <w:r w:rsidRPr="005E51DA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https://resh.edu.ru/subject/13/6/</w:t>
              </w:r>
            </w:hyperlink>
          </w:p>
          <w:p w14:paraId="37874867" w14:textId="77777777" w:rsidR="00C87799" w:rsidRPr="005E51DA" w:rsidRDefault="00C87799" w:rsidP="0030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 xml:space="preserve">МЭШ 6 класс </w:t>
            </w:r>
            <w:hyperlink r:id="rId61" w:history="1">
              <w:r w:rsidRPr="005E51DA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https://uchebnik.mos.ru/catalogue?subject_program_ids=31937321,31937277,31937330&amp;sort_by=published_at&amp;class_level_ids=6</w:t>
              </w:r>
            </w:hyperlink>
            <w:r w:rsidRPr="005E51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225" w:type="dxa"/>
            <w:vMerge/>
            <w:vAlign w:val="center"/>
            <w:hideMark/>
          </w:tcPr>
          <w:p w14:paraId="5BF15DED" w14:textId="77777777" w:rsidR="00C87799" w:rsidRPr="005E51DA" w:rsidRDefault="00C87799" w:rsidP="00307313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C87799" w:rsidRPr="005E51DA" w14:paraId="5CE04522" w14:textId="77777777" w:rsidTr="00307313">
        <w:tc>
          <w:tcPr>
            <w:tcW w:w="780" w:type="dxa"/>
            <w:vAlign w:val="center"/>
            <w:hideMark/>
          </w:tcPr>
          <w:p w14:paraId="6E4B7BE7" w14:textId="77777777" w:rsidR="00C87799" w:rsidRPr="005E51DA" w:rsidRDefault="00C87799" w:rsidP="0030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5.2</w:t>
            </w:r>
          </w:p>
        </w:tc>
        <w:tc>
          <w:tcPr>
            <w:tcW w:w="2295" w:type="dxa"/>
            <w:vAlign w:val="center"/>
            <w:hideMark/>
          </w:tcPr>
          <w:p w14:paraId="60DD2D93" w14:textId="77777777" w:rsidR="00C87799" w:rsidRPr="005E51DA" w:rsidRDefault="00C87799" w:rsidP="0030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Лексика с точки зрения сферы употребления</w:t>
            </w:r>
          </w:p>
        </w:tc>
        <w:tc>
          <w:tcPr>
            <w:tcW w:w="705" w:type="dxa"/>
            <w:vAlign w:val="center"/>
            <w:hideMark/>
          </w:tcPr>
          <w:p w14:paraId="202A4688" w14:textId="77777777" w:rsidR="00C87799" w:rsidRPr="005E51DA" w:rsidRDefault="00C87799" w:rsidP="00307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17 </w:t>
            </w:r>
          </w:p>
        </w:tc>
        <w:tc>
          <w:tcPr>
            <w:tcW w:w="1125" w:type="dxa"/>
            <w:vAlign w:val="center"/>
          </w:tcPr>
          <w:p w14:paraId="10E098FD" w14:textId="77777777" w:rsidR="00C87799" w:rsidRPr="005E51DA" w:rsidRDefault="00C87799" w:rsidP="00307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vAlign w:val="center"/>
            <w:hideMark/>
          </w:tcPr>
          <w:p w14:paraId="1359E3A0" w14:textId="77777777" w:rsidR="00C87799" w:rsidRPr="005E51DA" w:rsidRDefault="00C87799" w:rsidP="00307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80" w:type="dxa"/>
            <w:vMerge/>
            <w:vAlign w:val="center"/>
            <w:hideMark/>
          </w:tcPr>
          <w:p w14:paraId="7A7E3010" w14:textId="77777777" w:rsidR="00C87799" w:rsidRPr="005E51DA" w:rsidRDefault="00C87799" w:rsidP="0030731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25" w:type="dxa"/>
            <w:vMerge/>
            <w:vAlign w:val="center"/>
            <w:hideMark/>
          </w:tcPr>
          <w:p w14:paraId="5606C5D4" w14:textId="77777777" w:rsidR="00C87799" w:rsidRPr="005E51DA" w:rsidRDefault="00C87799" w:rsidP="00307313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C87799" w:rsidRPr="005E51DA" w14:paraId="0B2B4765" w14:textId="77777777" w:rsidTr="00307313">
        <w:tc>
          <w:tcPr>
            <w:tcW w:w="780" w:type="dxa"/>
            <w:vAlign w:val="center"/>
            <w:hideMark/>
          </w:tcPr>
          <w:p w14:paraId="22C91181" w14:textId="77777777" w:rsidR="00C87799" w:rsidRPr="005E51DA" w:rsidRDefault="00C87799" w:rsidP="0030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5.3</w:t>
            </w:r>
          </w:p>
        </w:tc>
        <w:tc>
          <w:tcPr>
            <w:tcW w:w="2295" w:type="dxa"/>
            <w:vAlign w:val="center"/>
            <w:hideMark/>
          </w:tcPr>
          <w:p w14:paraId="16B147C6" w14:textId="77777777" w:rsidR="00C87799" w:rsidRPr="005E51DA" w:rsidRDefault="00C87799" w:rsidP="0030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Лексика русского языка с точки зрения ее происхождения</w:t>
            </w:r>
          </w:p>
        </w:tc>
        <w:tc>
          <w:tcPr>
            <w:tcW w:w="705" w:type="dxa"/>
            <w:vAlign w:val="center"/>
            <w:hideMark/>
          </w:tcPr>
          <w:p w14:paraId="2A1B3C77" w14:textId="77777777" w:rsidR="00C87799" w:rsidRPr="005E51DA" w:rsidRDefault="00C87799" w:rsidP="00307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125" w:type="dxa"/>
            <w:vAlign w:val="center"/>
          </w:tcPr>
          <w:p w14:paraId="71EB6A48" w14:textId="77777777" w:rsidR="00C87799" w:rsidRPr="005E51DA" w:rsidRDefault="00C87799" w:rsidP="00307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vAlign w:val="center"/>
          </w:tcPr>
          <w:p w14:paraId="6F59502D" w14:textId="77777777" w:rsidR="00C87799" w:rsidRPr="005E51DA" w:rsidRDefault="00C87799" w:rsidP="00307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  <w:vAlign w:val="center"/>
            <w:hideMark/>
          </w:tcPr>
          <w:p w14:paraId="5065D0A6" w14:textId="77777777" w:rsidR="00C87799" w:rsidRPr="005E51DA" w:rsidRDefault="00C87799" w:rsidP="0030731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25" w:type="dxa"/>
            <w:vMerge/>
            <w:vAlign w:val="center"/>
            <w:hideMark/>
          </w:tcPr>
          <w:p w14:paraId="6D024559" w14:textId="77777777" w:rsidR="00C87799" w:rsidRPr="005E51DA" w:rsidRDefault="00C87799" w:rsidP="00307313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C87799" w:rsidRPr="005E51DA" w14:paraId="7694FAB5" w14:textId="77777777" w:rsidTr="00307313">
        <w:tc>
          <w:tcPr>
            <w:tcW w:w="3075" w:type="dxa"/>
            <w:gridSpan w:val="2"/>
            <w:vAlign w:val="center"/>
            <w:hideMark/>
          </w:tcPr>
          <w:p w14:paraId="165E9C13" w14:textId="77777777" w:rsidR="00C87799" w:rsidRPr="005E51DA" w:rsidRDefault="00C87799" w:rsidP="0030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705" w:type="dxa"/>
            <w:vAlign w:val="center"/>
            <w:hideMark/>
          </w:tcPr>
          <w:p w14:paraId="46964916" w14:textId="77777777" w:rsidR="00C87799" w:rsidRPr="005E51DA" w:rsidRDefault="00C87799" w:rsidP="00307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22 </w:t>
            </w:r>
          </w:p>
        </w:tc>
        <w:tc>
          <w:tcPr>
            <w:tcW w:w="4245" w:type="dxa"/>
            <w:gridSpan w:val="3"/>
            <w:vAlign w:val="center"/>
          </w:tcPr>
          <w:p w14:paraId="0E7EB613" w14:textId="77777777" w:rsidR="00C87799" w:rsidRPr="005E51DA" w:rsidRDefault="00C87799" w:rsidP="003073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5" w:type="dxa"/>
          </w:tcPr>
          <w:p w14:paraId="2E1BABA7" w14:textId="77777777" w:rsidR="00C87799" w:rsidRPr="005E51DA" w:rsidRDefault="00C87799" w:rsidP="003073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7799" w:rsidRPr="005E51DA" w14:paraId="446322A3" w14:textId="77777777" w:rsidTr="00307313">
        <w:tc>
          <w:tcPr>
            <w:tcW w:w="8025" w:type="dxa"/>
            <w:gridSpan w:val="6"/>
            <w:vAlign w:val="center"/>
            <w:hideMark/>
          </w:tcPr>
          <w:p w14:paraId="4C62F82D" w14:textId="77777777" w:rsidR="00C87799" w:rsidRPr="005E51DA" w:rsidRDefault="00C87799" w:rsidP="0030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6.</w:t>
            </w: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Словообразование. Культура речи. Орфография</w:t>
            </w:r>
          </w:p>
        </w:tc>
        <w:tc>
          <w:tcPr>
            <w:tcW w:w="6225" w:type="dxa"/>
            <w:vMerge w:val="restart"/>
            <w:hideMark/>
          </w:tcPr>
          <w:p w14:paraId="0BD7AB18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>Распознавать формообразующие и словообразующие морфемы в слове; выделять производящую основу.</w:t>
            </w:r>
          </w:p>
          <w:p w14:paraId="6BCB7BE7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>Определять способы словообразования (приставочный, суффиксальный, приставочно-суффиксальный, бессуффиксный, сложение, переход из одной части речи в другую).</w:t>
            </w:r>
          </w:p>
          <w:p w14:paraId="785D31FE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>Определять основания для сравнения и сравнивать слова, образованные разными способами.</w:t>
            </w:r>
          </w:p>
          <w:p w14:paraId="2A53DED3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>Проводить морфемный и словообразовательный анализ слов.</w:t>
            </w:r>
          </w:p>
          <w:p w14:paraId="6E9820BD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>Распознавать изученные орфограммы; проводить орфографический анализ слов.</w:t>
            </w:r>
          </w:p>
          <w:p w14:paraId="5D2CD590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>Проводить орфографический анализ</w:t>
            </w:r>
          </w:p>
          <w:p w14:paraId="1C09EC87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>сложных и сложносокращённых слов.</w:t>
            </w:r>
          </w:p>
          <w:p w14:paraId="43C3AA25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>Проводить орфографический анализ слов с корнем -</w:t>
            </w:r>
            <w:r w:rsidRPr="005E51D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кас</w:t>
            </w: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>- — -</w:t>
            </w:r>
            <w:r w:rsidRPr="005E51D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кос</w:t>
            </w: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 xml:space="preserve">- с чередованием </w:t>
            </w:r>
            <w:r w:rsidRPr="005E51D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а </w:t>
            </w: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 xml:space="preserve">// </w:t>
            </w:r>
            <w:r w:rsidRPr="005E51D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о</w:t>
            </w: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 xml:space="preserve">, слов с приставками </w:t>
            </w:r>
            <w:r w:rsidRPr="005E51D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пре</w:t>
            </w: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 xml:space="preserve">- и </w:t>
            </w:r>
            <w:r w:rsidRPr="005E51D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при</w:t>
            </w: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87799" w:rsidRPr="005E51DA" w14:paraId="57348130" w14:textId="77777777" w:rsidTr="00307313">
        <w:tc>
          <w:tcPr>
            <w:tcW w:w="780" w:type="dxa"/>
            <w:vAlign w:val="center"/>
            <w:hideMark/>
          </w:tcPr>
          <w:p w14:paraId="2A348ED9" w14:textId="77777777" w:rsidR="00C87799" w:rsidRPr="005E51DA" w:rsidRDefault="00C87799" w:rsidP="0030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6.1</w:t>
            </w:r>
          </w:p>
        </w:tc>
        <w:tc>
          <w:tcPr>
            <w:tcW w:w="2295" w:type="dxa"/>
            <w:vAlign w:val="center"/>
            <w:hideMark/>
          </w:tcPr>
          <w:p w14:paraId="3D58E72F" w14:textId="77777777" w:rsidR="00C87799" w:rsidRPr="005E51DA" w:rsidRDefault="00C87799" w:rsidP="0030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Морфемика и словообразование как разделы лингвистики</w:t>
            </w:r>
          </w:p>
        </w:tc>
        <w:tc>
          <w:tcPr>
            <w:tcW w:w="705" w:type="dxa"/>
            <w:vAlign w:val="center"/>
            <w:hideMark/>
          </w:tcPr>
          <w:p w14:paraId="16A9D370" w14:textId="77777777" w:rsidR="00C87799" w:rsidRPr="005E51DA" w:rsidRDefault="00C87799" w:rsidP="00307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25" w:type="dxa"/>
            <w:vAlign w:val="center"/>
          </w:tcPr>
          <w:p w14:paraId="0C212F9B" w14:textId="77777777" w:rsidR="00C87799" w:rsidRPr="005E51DA" w:rsidRDefault="00C87799" w:rsidP="00307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vAlign w:val="center"/>
          </w:tcPr>
          <w:p w14:paraId="702BFE75" w14:textId="77777777" w:rsidR="00C87799" w:rsidRPr="005E51DA" w:rsidRDefault="00C87799" w:rsidP="00307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 w:val="restart"/>
            <w:vAlign w:val="center"/>
            <w:hideMark/>
          </w:tcPr>
          <w:p w14:paraId="62CDD4B3" w14:textId="77777777" w:rsidR="00C87799" w:rsidRPr="005E51DA" w:rsidRDefault="00C87799" w:rsidP="0030731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2" w:history="1">
              <w:r w:rsidRPr="005E51DA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https://m.edsoo.ru/7f414452</w:t>
              </w:r>
            </w:hyperlink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0D65BD28" w14:textId="77777777" w:rsidR="00C87799" w:rsidRPr="005E51DA" w:rsidRDefault="00C87799" w:rsidP="00307313">
            <w:pP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</w:pP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РЭШ 6 класс </w:t>
            </w:r>
            <w:hyperlink r:id="rId63" w:history="1">
              <w:r w:rsidRPr="005E51DA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https://resh.edu.ru/subject/13/6/</w:t>
              </w:r>
            </w:hyperlink>
          </w:p>
          <w:p w14:paraId="1316711D" w14:textId="77777777" w:rsidR="00C87799" w:rsidRPr="005E51DA" w:rsidRDefault="00C87799" w:rsidP="0030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 xml:space="preserve">МЭШ 6 класс </w:t>
            </w:r>
            <w:hyperlink r:id="rId64" w:history="1">
              <w:r w:rsidRPr="005E51DA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https://uchebnik.mos.ru/catalogue?subject_program_ids=31937321,31937277,31937330&amp;sort_by=published_at&amp;class_level_ids=6</w:t>
              </w:r>
            </w:hyperlink>
            <w:r w:rsidRPr="005E51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225" w:type="dxa"/>
            <w:vMerge/>
            <w:vAlign w:val="center"/>
            <w:hideMark/>
          </w:tcPr>
          <w:p w14:paraId="5EFE273F" w14:textId="77777777" w:rsidR="00C87799" w:rsidRPr="005E51DA" w:rsidRDefault="00C87799" w:rsidP="00307313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C87799" w:rsidRPr="005E51DA" w14:paraId="0C8D1579" w14:textId="77777777" w:rsidTr="00307313">
        <w:tc>
          <w:tcPr>
            <w:tcW w:w="780" w:type="dxa"/>
            <w:vAlign w:val="center"/>
            <w:hideMark/>
          </w:tcPr>
          <w:p w14:paraId="144CFE75" w14:textId="77777777" w:rsidR="00C87799" w:rsidRPr="005E51DA" w:rsidRDefault="00C87799" w:rsidP="0030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6.2</w:t>
            </w:r>
          </w:p>
        </w:tc>
        <w:tc>
          <w:tcPr>
            <w:tcW w:w="2295" w:type="dxa"/>
            <w:vAlign w:val="center"/>
            <w:hideMark/>
          </w:tcPr>
          <w:p w14:paraId="68CA972F" w14:textId="77777777" w:rsidR="00C87799" w:rsidRPr="005E51DA" w:rsidRDefault="00C87799" w:rsidP="0030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Виды морфем. Основные способы образования слов в русском языке. Правописание сложных и сложносокращённых слов</w:t>
            </w:r>
          </w:p>
        </w:tc>
        <w:tc>
          <w:tcPr>
            <w:tcW w:w="705" w:type="dxa"/>
            <w:vAlign w:val="center"/>
            <w:hideMark/>
          </w:tcPr>
          <w:p w14:paraId="3F16C742" w14:textId="77777777" w:rsidR="00C87799" w:rsidRPr="005E51DA" w:rsidRDefault="00C87799" w:rsidP="00307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125" w:type="dxa"/>
            <w:vAlign w:val="center"/>
          </w:tcPr>
          <w:p w14:paraId="67E6F901" w14:textId="77777777" w:rsidR="00C87799" w:rsidRPr="005E51DA" w:rsidRDefault="00C87799" w:rsidP="00307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vAlign w:val="center"/>
            <w:hideMark/>
          </w:tcPr>
          <w:p w14:paraId="22EB86E3" w14:textId="77777777" w:rsidR="00C87799" w:rsidRPr="005E51DA" w:rsidRDefault="00C87799" w:rsidP="00307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0" w:type="dxa"/>
            <w:vMerge/>
            <w:vAlign w:val="center"/>
            <w:hideMark/>
          </w:tcPr>
          <w:p w14:paraId="40A27F0B" w14:textId="77777777" w:rsidR="00C87799" w:rsidRPr="005E51DA" w:rsidRDefault="00C87799" w:rsidP="0030731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25" w:type="dxa"/>
            <w:vMerge/>
            <w:vAlign w:val="center"/>
            <w:hideMark/>
          </w:tcPr>
          <w:p w14:paraId="34F094E6" w14:textId="77777777" w:rsidR="00C87799" w:rsidRPr="005E51DA" w:rsidRDefault="00C87799" w:rsidP="00307313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C87799" w:rsidRPr="005E51DA" w14:paraId="220592E4" w14:textId="77777777" w:rsidTr="00307313">
        <w:tc>
          <w:tcPr>
            <w:tcW w:w="780" w:type="dxa"/>
            <w:vAlign w:val="center"/>
            <w:hideMark/>
          </w:tcPr>
          <w:p w14:paraId="1B7D753D" w14:textId="77777777" w:rsidR="00C87799" w:rsidRPr="005E51DA" w:rsidRDefault="00C87799" w:rsidP="0030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6.3</w:t>
            </w:r>
          </w:p>
        </w:tc>
        <w:tc>
          <w:tcPr>
            <w:tcW w:w="2295" w:type="dxa"/>
            <w:vAlign w:val="center"/>
            <w:hideMark/>
          </w:tcPr>
          <w:p w14:paraId="37075411" w14:textId="77777777" w:rsidR="00C87799" w:rsidRPr="005E51DA" w:rsidRDefault="00C87799" w:rsidP="0030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Орфографический анализ</w:t>
            </w:r>
          </w:p>
        </w:tc>
        <w:tc>
          <w:tcPr>
            <w:tcW w:w="705" w:type="dxa"/>
            <w:vAlign w:val="center"/>
            <w:hideMark/>
          </w:tcPr>
          <w:p w14:paraId="2F30DEC7" w14:textId="77777777" w:rsidR="00C87799" w:rsidRPr="005E51DA" w:rsidRDefault="00C87799" w:rsidP="00307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125" w:type="dxa"/>
            <w:vAlign w:val="center"/>
          </w:tcPr>
          <w:p w14:paraId="00DF4087" w14:textId="77777777" w:rsidR="00C87799" w:rsidRPr="005E51DA" w:rsidRDefault="00C87799" w:rsidP="00307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vAlign w:val="center"/>
            <w:hideMark/>
          </w:tcPr>
          <w:p w14:paraId="0FBB326B" w14:textId="77777777" w:rsidR="00C87799" w:rsidRPr="005E51DA" w:rsidRDefault="00C87799" w:rsidP="00307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80" w:type="dxa"/>
            <w:vMerge/>
            <w:vAlign w:val="center"/>
            <w:hideMark/>
          </w:tcPr>
          <w:p w14:paraId="1B89EF44" w14:textId="77777777" w:rsidR="00C87799" w:rsidRPr="005E51DA" w:rsidRDefault="00C87799" w:rsidP="0030731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25" w:type="dxa"/>
            <w:vMerge/>
            <w:vAlign w:val="center"/>
            <w:hideMark/>
          </w:tcPr>
          <w:p w14:paraId="15ACD21E" w14:textId="77777777" w:rsidR="00C87799" w:rsidRPr="005E51DA" w:rsidRDefault="00C87799" w:rsidP="00307313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C87799" w:rsidRPr="005E51DA" w14:paraId="49F3E9CC" w14:textId="77777777" w:rsidTr="00307313">
        <w:tc>
          <w:tcPr>
            <w:tcW w:w="780" w:type="dxa"/>
            <w:vAlign w:val="center"/>
            <w:hideMark/>
          </w:tcPr>
          <w:p w14:paraId="4AE109AF" w14:textId="77777777" w:rsidR="00C87799" w:rsidRPr="005E51DA" w:rsidRDefault="00C87799" w:rsidP="0030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6.4</w:t>
            </w:r>
          </w:p>
        </w:tc>
        <w:tc>
          <w:tcPr>
            <w:tcW w:w="2295" w:type="dxa"/>
            <w:vAlign w:val="center"/>
            <w:hideMark/>
          </w:tcPr>
          <w:p w14:paraId="363D6065" w14:textId="77777777" w:rsidR="00C87799" w:rsidRPr="005E51DA" w:rsidRDefault="00C87799" w:rsidP="0030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Понятие об этимологии</w:t>
            </w:r>
          </w:p>
        </w:tc>
        <w:tc>
          <w:tcPr>
            <w:tcW w:w="705" w:type="dxa"/>
            <w:vAlign w:val="center"/>
            <w:hideMark/>
          </w:tcPr>
          <w:p w14:paraId="6BA7CE5E" w14:textId="77777777" w:rsidR="00C87799" w:rsidRPr="005E51DA" w:rsidRDefault="00C87799" w:rsidP="00307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25" w:type="dxa"/>
            <w:vAlign w:val="center"/>
          </w:tcPr>
          <w:p w14:paraId="1FA4D786" w14:textId="77777777" w:rsidR="00C87799" w:rsidRPr="005E51DA" w:rsidRDefault="00C87799" w:rsidP="00307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vAlign w:val="center"/>
          </w:tcPr>
          <w:p w14:paraId="11ECEE66" w14:textId="77777777" w:rsidR="00C87799" w:rsidRPr="005E51DA" w:rsidRDefault="00C87799" w:rsidP="00307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  <w:vAlign w:val="center"/>
            <w:hideMark/>
          </w:tcPr>
          <w:p w14:paraId="498273CE" w14:textId="77777777" w:rsidR="00C87799" w:rsidRPr="005E51DA" w:rsidRDefault="00C87799" w:rsidP="0030731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25" w:type="dxa"/>
            <w:vMerge/>
            <w:vAlign w:val="center"/>
            <w:hideMark/>
          </w:tcPr>
          <w:p w14:paraId="2CA17AE2" w14:textId="77777777" w:rsidR="00C87799" w:rsidRPr="005E51DA" w:rsidRDefault="00C87799" w:rsidP="00307313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C87799" w:rsidRPr="005E51DA" w14:paraId="290445B9" w14:textId="77777777" w:rsidTr="00307313">
        <w:tc>
          <w:tcPr>
            <w:tcW w:w="780" w:type="dxa"/>
            <w:vAlign w:val="center"/>
            <w:hideMark/>
          </w:tcPr>
          <w:p w14:paraId="2D5D0BB4" w14:textId="77777777" w:rsidR="00C87799" w:rsidRPr="005E51DA" w:rsidRDefault="00C87799" w:rsidP="0030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6.5</w:t>
            </w:r>
          </w:p>
        </w:tc>
        <w:tc>
          <w:tcPr>
            <w:tcW w:w="2295" w:type="dxa"/>
            <w:vAlign w:val="center"/>
            <w:hideMark/>
          </w:tcPr>
          <w:p w14:paraId="6596D500" w14:textId="77777777" w:rsidR="00C87799" w:rsidRPr="005E51DA" w:rsidRDefault="00C87799" w:rsidP="0030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Морфемный и словообразовательный анализ слов</w:t>
            </w:r>
          </w:p>
        </w:tc>
        <w:tc>
          <w:tcPr>
            <w:tcW w:w="705" w:type="dxa"/>
            <w:vAlign w:val="center"/>
            <w:hideMark/>
          </w:tcPr>
          <w:p w14:paraId="66764E51" w14:textId="77777777" w:rsidR="00C87799" w:rsidRPr="005E51DA" w:rsidRDefault="00C87799" w:rsidP="00307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125" w:type="dxa"/>
            <w:vAlign w:val="center"/>
          </w:tcPr>
          <w:p w14:paraId="63A77A27" w14:textId="77777777" w:rsidR="00C87799" w:rsidRPr="005E51DA" w:rsidRDefault="00C87799" w:rsidP="00307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vAlign w:val="center"/>
            <w:hideMark/>
          </w:tcPr>
          <w:p w14:paraId="2B060642" w14:textId="77777777" w:rsidR="00C87799" w:rsidRPr="005E51DA" w:rsidRDefault="00C87799" w:rsidP="00307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80" w:type="dxa"/>
            <w:vMerge/>
            <w:vAlign w:val="center"/>
            <w:hideMark/>
          </w:tcPr>
          <w:p w14:paraId="212ACE85" w14:textId="77777777" w:rsidR="00C87799" w:rsidRPr="005E51DA" w:rsidRDefault="00C87799" w:rsidP="0030731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25" w:type="dxa"/>
            <w:vMerge/>
            <w:vAlign w:val="center"/>
            <w:hideMark/>
          </w:tcPr>
          <w:p w14:paraId="0241952B" w14:textId="77777777" w:rsidR="00C87799" w:rsidRPr="005E51DA" w:rsidRDefault="00C87799" w:rsidP="00307313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C87799" w:rsidRPr="005E51DA" w14:paraId="024E15DF" w14:textId="77777777" w:rsidTr="00307313">
        <w:tc>
          <w:tcPr>
            <w:tcW w:w="3075" w:type="dxa"/>
            <w:gridSpan w:val="2"/>
            <w:vAlign w:val="center"/>
            <w:hideMark/>
          </w:tcPr>
          <w:p w14:paraId="23F39F68" w14:textId="77777777" w:rsidR="00C87799" w:rsidRPr="005E51DA" w:rsidRDefault="00C87799" w:rsidP="0030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705" w:type="dxa"/>
            <w:vAlign w:val="center"/>
            <w:hideMark/>
          </w:tcPr>
          <w:p w14:paraId="5437110D" w14:textId="77777777" w:rsidR="00C87799" w:rsidRPr="005E51DA" w:rsidRDefault="00C87799" w:rsidP="00307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16 </w:t>
            </w:r>
          </w:p>
        </w:tc>
        <w:tc>
          <w:tcPr>
            <w:tcW w:w="4245" w:type="dxa"/>
            <w:gridSpan w:val="3"/>
            <w:vAlign w:val="center"/>
          </w:tcPr>
          <w:p w14:paraId="5F96095F" w14:textId="77777777" w:rsidR="00C87799" w:rsidRPr="005E51DA" w:rsidRDefault="00C87799" w:rsidP="003073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5" w:type="dxa"/>
            <w:vMerge/>
            <w:vAlign w:val="center"/>
            <w:hideMark/>
          </w:tcPr>
          <w:p w14:paraId="19F25FB3" w14:textId="77777777" w:rsidR="00C87799" w:rsidRPr="005E51DA" w:rsidRDefault="00C87799" w:rsidP="00307313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C87799" w:rsidRPr="005E51DA" w14:paraId="5AA2FB92" w14:textId="77777777" w:rsidTr="00307313">
        <w:tc>
          <w:tcPr>
            <w:tcW w:w="8025" w:type="dxa"/>
            <w:gridSpan w:val="6"/>
            <w:vAlign w:val="center"/>
            <w:hideMark/>
          </w:tcPr>
          <w:p w14:paraId="08A9B633" w14:textId="77777777" w:rsidR="00C87799" w:rsidRPr="005E51DA" w:rsidRDefault="00C87799" w:rsidP="0030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7.</w:t>
            </w: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Морфология. Культура речи. Орфография</w:t>
            </w:r>
          </w:p>
        </w:tc>
        <w:tc>
          <w:tcPr>
            <w:tcW w:w="6225" w:type="dxa"/>
          </w:tcPr>
          <w:p w14:paraId="71BF801E" w14:textId="77777777" w:rsidR="00C87799" w:rsidRPr="005E51DA" w:rsidRDefault="00C87799" w:rsidP="0030731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C87799" w:rsidRPr="005E51DA" w14:paraId="49F635CE" w14:textId="77777777" w:rsidTr="00307313">
        <w:tc>
          <w:tcPr>
            <w:tcW w:w="780" w:type="dxa"/>
            <w:vAlign w:val="center"/>
            <w:hideMark/>
          </w:tcPr>
          <w:p w14:paraId="3999E456" w14:textId="77777777" w:rsidR="00C87799" w:rsidRPr="005E51DA" w:rsidRDefault="00C87799" w:rsidP="0030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7.1</w:t>
            </w:r>
          </w:p>
        </w:tc>
        <w:tc>
          <w:tcPr>
            <w:tcW w:w="2295" w:type="dxa"/>
            <w:vAlign w:val="center"/>
            <w:hideMark/>
          </w:tcPr>
          <w:p w14:paraId="5FD977FB" w14:textId="77777777" w:rsidR="00C87799" w:rsidRPr="005E51DA" w:rsidRDefault="00C87799" w:rsidP="0030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Части речи в русском языке</w:t>
            </w:r>
          </w:p>
        </w:tc>
        <w:tc>
          <w:tcPr>
            <w:tcW w:w="705" w:type="dxa"/>
            <w:vAlign w:val="center"/>
            <w:hideMark/>
          </w:tcPr>
          <w:p w14:paraId="34DCAFA0" w14:textId="77777777" w:rsidR="00C87799" w:rsidRPr="005E51DA" w:rsidRDefault="00C87799" w:rsidP="00307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125" w:type="dxa"/>
            <w:vAlign w:val="center"/>
          </w:tcPr>
          <w:p w14:paraId="114A65FE" w14:textId="77777777" w:rsidR="00C87799" w:rsidRPr="005E51DA" w:rsidRDefault="00C87799" w:rsidP="00307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vAlign w:val="center"/>
          </w:tcPr>
          <w:p w14:paraId="6E378515" w14:textId="77777777" w:rsidR="00C87799" w:rsidRPr="005E51DA" w:rsidRDefault="00C87799" w:rsidP="00307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 w:val="restart"/>
            <w:vAlign w:val="center"/>
            <w:hideMark/>
          </w:tcPr>
          <w:p w14:paraId="62F95F3A" w14:textId="77777777" w:rsidR="00C87799" w:rsidRPr="005E51DA" w:rsidRDefault="00C87799" w:rsidP="0030731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5" w:history="1">
              <w:r w:rsidRPr="005E51DA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https://m.edsoo.ru/7f414452</w:t>
              </w:r>
            </w:hyperlink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13C723CB" w14:textId="77777777" w:rsidR="00C87799" w:rsidRPr="005E51DA" w:rsidRDefault="00C87799" w:rsidP="00307313">
            <w:pP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</w:pP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РЭШ 6 класс </w:t>
            </w:r>
            <w:hyperlink r:id="rId66" w:history="1">
              <w:r w:rsidRPr="005E51DA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https://resh.edu.ru/subject/13/6/</w:t>
              </w:r>
            </w:hyperlink>
          </w:p>
          <w:p w14:paraId="59B4CF8D" w14:textId="77777777" w:rsidR="00C87799" w:rsidRPr="005E51DA" w:rsidRDefault="00C87799" w:rsidP="0030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 xml:space="preserve">МЭШ 6 класс </w:t>
            </w:r>
            <w:hyperlink r:id="rId67" w:history="1">
              <w:r w:rsidRPr="005E51DA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https://uchebnik.mos.ru/catalogue?subject_program_ids=31937321,31937277,31937330&amp;sort_by=published_at&amp;class_level_ids=6</w:t>
              </w:r>
            </w:hyperlink>
            <w:r w:rsidRPr="005E51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225" w:type="dxa"/>
            <w:vMerge w:val="restart"/>
            <w:hideMark/>
          </w:tcPr>
          <w:p w14:paraId="088B45E5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Характеризовать особенности словообразования</w:t>
            </w:r>
          </w:p>
          <w:p w14:paraId="6205045B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>имён существительных.</w:t>
            </w:r>
          </w:p>
          <w:p w14:paraId="758510AA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 xml:space="preserve">Проводить орфоэпический анализ имён существительных (выявлять особенности произношения, постановки </w:t>
            </w:r>
            <w:r w:rsidRPr="005E51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ударения (в рамках изученного)), анализировать особенности словоизменения имён существительных.</w:t>
            </w:r>
          </w:p>
          <w:p w14:paraId="0CDD4265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 xml:space="preserve">Соблюдать нормы слитного и дефисного написания </w:t>
            </w:r>
            <w:r w:rsidRPr="005E51D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пол- </w:t>
            </w: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5E51D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полу- </w:t>
            </w: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>со словами.</w:t>
            </w:r>
          </w:p>
          <w:p w14:paraId="1F48E141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>Проводить морфологический анализ имён существительных (в рамках изученного)</w:t>
            </w:r>
          </w:p>
        </w:tc>
      </w:tr>
      <w:tr w:rsidR="00C87799" w:rsidRPr="005E51DA" w14:paraId="645A8C37" w14:textId="77777777" w:rsidTr="00307313">
        <w:tc>
          <w:tcPr>
            <w:tcW w:w="780" w:type="dxa"/>
            <w:vAlign w:val="center"/>
            <w:hideMark/>
          </w:tcPr>
          <w:p w14:paraId="057B0CB6" w14:textId="77777777" w:rsidR="00C87799" w:rsidRPr="005E51DA" w:rsidRDefault="00C87799" w:rsidP="0030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7.2</w:t>
            </w:r>
          </w:p>
        </w:tc>
        <w:tc>
          <w:tcPr>
            <w:tcW w:w="2295" w:type="dxa"/>
            <w:vAlign w:val="center"/>
            <w:hideMark/>
          </w:tcPr>
          <w:p w14:paraId="5CA352AB" w14:textId="77777777" w:rsidR="00C87799" w:rsidRPr="005E51DA" w:rsidRDefault="00C87799" w:rsidP="0030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Имя существительное</w:t>
            </w:r>
          </w:p>
        </w:tc>
        <w:tc>
          <w:tcPr>
            <w:tcW w:w="705" w:type="dxa"/>
            <w:vAlign w:val="center"/>
            <w:hideMark/>
          </w:tcPr>
          <w:p w14:paraId="00A75EF0" w14:textId="77777777" w:rsidR="00C87799" w:rsidRPr="005E51DA" w:rsidRDefault="00C87799" w:rsidP="00307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11 </w:t>
            </w:r>
          </w:p>
        </w:tc>
        <w:tc>
          <w:tcPr>
            <w:tcW w:w="1125" w:type="dxa"/>
            <w:vAlign w:val="center"/>
          </w:tcPr>
          <w:p w14:paraId="2FF1D77C" w14:textId="77777777" w:rsidR="00C87799" w:rsidRPr="005E51DA" w:rsidRDefault="00C87799" w:rsidP="00307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vAlign w:val="center"/>
            <w:hideMark/>
          </w:tcPr>
          <w:p w14:paraId="6BE46FA9" w14:textId="77777777" w:rsidR="00C87799" w:rsidRPr="005E51DA" w:rsidRDefault="00C87799" w:rsidP="00307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80" w:type="dxa"/>
            <w:vMerge/>
            <w:vAlign w:val="center"/>
            <w:hideMark/>
          </w:tcPr>
          <w:p w14:paraId="359C93E7" w14:textId="77777777" w:rsidR="00C87799" w:rsidRPr="005E51DA" w:rsidRDefault="00C87799" w:rsidP="0030731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25" w:type="dxa"/>
            <w:vMerge/>
            <w:vAlign w:val="center"/>
            <w:hideMark/>
          </w:tcPr>
          <w:p w14:paraId="52E2DD8F" w14:textId="77777777" w:rsidR="00C87799" w:rsidRPr="005E51DA" w:rsidRDefault="00C87799" w:rsidP="0030731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87799" w:rsidRPr="005E51DA" w14:paraId="5DF42698" w14:textId="77777777" w:rsidTr="00307313">
        <w:tc>
          <w:tcPr>
            <w:tcW w:w="780" w:type="dxa"/>
            <w:vAlign w:val="center"/>
            <w:hideMark/>
          </w:tcPr>
          <w:p w14:paraId="00C20EF3" w14:textId="77777777" w:rsidR="00C87799" w:rsidRPr="005E51DA" w:rsidRDefault="00C87799" w:rsidP="0030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7.3</w:t>
            </w:r>
          </w:p>
        </w:tc>
        <w:tc>
          <w:tcPr>
            <w:tcW w:w="2295" w:type="dxa"/>
            <w:vAlign w:val="center"/>
            <w:hideMark/>
          </w:tcPr>
          <w:p w14:paraId="2FC42225" w14:textId="77777777" w:rsidR="00C87799" w:rsidRPr="005E51DA" w:rsidRDefault="00C87799" w:rsidP="0030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Имя прилагательное</w:t>
            </w:r>
          </w:p>
        </w:tc>
        <w:tc>
          <w:tcPr>
            <w:tcW w:w="705" w:type="dxa"/>
            <w:vAlign w:val="center"/>
            <w:hideMark/>
          </w:tcPr>
          <w:p w14:paraId="125EC32E" w14:textId="77777777" w:rsidR="00C87799" w:rsidRPr="005E51DA" w:rsidRDefault="00C87799" w:rsidP="00307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18 </w:t>
            </w:r>
          </w:p>
        </w:tc>
        <w:tc>
          <w:tcPr>
            <w:tcW w:w="1125" w:type="dxa"/>
            <w:vAlign w:val="center"/>
          </w:tcPr>
          <w:p w14:paraId="5872839A" w14:textId="77777777" w:rsidR="00C87799" w:rsidRPr="005E51DA" w:rsidRDefault="00C87799" w:rsidP="00307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vAlign w:val="center"/>
            <w:hideMark/>
          </w:tcPr>
          <w:p w14:paraId="3C2FA2DE" w14:textId="77777777" w:rsidR="00C87799" w:rsidRPr="005E51DA" w:rsidRDefault="00C87799" w:rsidP="00307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980" w:type="dxa"/>
            <w:vMerge/>
            <w:vAlign w:val="center"/>
            <w:hideMark/>
          </w:tcPr>
          <w:p w14:paraId="0A8800CF" w14:textId="77777777" w:rsidR="00C87799" w:rsidRPr="005E51DA" w:rsidRDefault="00C87799" w:rsidP="0030731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25" w:type="dxa"/>
            <w:hideMark/>
          </w:tcPr>
          <w:p w14:paraId="1E93B6BB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>Распознавать качественные, относительные и притяжательные имена прилагательные, степени сравнения качественных имён прилагательных.</w:t>
            </w:r>
          </w:p>
          <w:p w14:paraId="23D5D9E2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>Анализировать особенности словообразования имён прилагательных.</w:t>
            </w:r>
          </w:p>
          <w:p w14:paraId="5E14848C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>Проводить орфоэпический анализ имён прилагательных, выявлять особенности произношения имён прилагательных,</w:t>
            </w:r>
          </w:p>
          <w:p w14:paraId="542DD9B5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>постановки ударения (в рамках изученного).</w:t>
            </w:r>
          </w:p>
          <w:p w14:paraId="7E05CF57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 xml:space="preserve">Проводить орфографический анализ имён прилагательных с </w:t>
            </w:r>
            <w:r w:rsidRPr="005E51D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н </w:t>
            </w: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5E51D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нн</w:t>
            </w: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>, имён прилагательных с суффиксами -</w:t>
            </w:r>
            <w:r w:rsidRPr="005E51D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</w:t>
            </w: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>- и -</w:t>
            </w:r>
            <w:r w:rsidRPr="005E51D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ск</w:t>
            </w: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 xml:space="preserve">-, сложных имён прилагательных. </w:t>
            </w:r>
          </w:p>
          <w:p w14:paraId="3FF02D99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>Проводить морфологический анализ имён прилагательных.</w:t>
            </w:r>
          </w:p>
          <w:p w14:paraId="7C121D1F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>Проводить орфографический анализ имён прилагательных (в рамках изученного)</w:t>
            </w:r>
          </w:p>
        </w:tc>
      </w:tr>
      <w:tr w:rsidR="00C87799" w:rsidRPr="005E51DA" w14:paraId="65A44794" w14:textId="77777777" w:rsidTr="00307313">
        <w:tc>
          <w:tcPr>
            <w:tcW w:w="780" w:type="dxa"/>
            <w:vAlign w:val="center"/>
            <w:hideMark/>
          </w:tcPr>
          <w:p w14:paraId="7A798AA1" w14:textId="77777777" w:rsidR="00C87799" w:rsidRPr="005E51DA" w:rsidRDefault="00C87799" w:rsidP="0030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7.4</w:t>
            </w:r>
          </w:p>
        </w:tc>
        <w:tc>
          <w:tcPr>
            <w:tcW w:w="2295" w:type="dxa"/>
            <w:vAlign w:val="center"/>
            <w:hideMark/>
          </w:tcPr>
          <w:p w14:paraId="23C83488" w14:textId="77777777" w:rsidR="00C87799" w:rsidRPr="005E51DA" w:rsidRDefault="00C87799" w:rsidP="0030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Имя числительное</w:t>
            </w:r>
          </w:p>
        </w:tc>
        <w:tc>
          <w:tcPr>
            <w:tcW w:w="705" w:type="dxa"/>
            <w:vAlign w:val="center"/>
            <w:hideMark/>
          </w:tcPr>
          <w:p w14:paraId="52940A90" w14:textId="77777777" w:rsidR="00C87799" w:rsidRPr="005E51DA" w:rsidRDefault="00C87799" w:rsidP="00307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21 </w:t>
            </w:r>
          </w:p>
        </w:tc>
        <w:tc>
          <w:tcPr>
            <w:tcW w:w="1125" w:type="dxa"/>
            <w:vAlign w:val="center"/>
          </w:tcPr>
          <w:p w14:paraId="14662941" w14:textId="77777777" w:rsidR="00C87799" w:rsidRPr="005E51DA" w:rsidRDefault="00C87799" w:rsidP="00307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vAlign w:val="center"/>
            <w:hideMark/>
          </w:tcPr>
          <w:p w14:paraId="2E496E84" w14:textId="77777777" w:rsidR="00C87799" w:rsidRPr="005E51DA" w:rsidRDefault="00C87799" w:rsidP="00307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980" w:type="dxa"/>
            <w:vMerge/>
            <w:vAlign w:val="center"/>
            <w:hideMark/>
          </w:tcPr>
          <w:p w14:paraId="522197DE" w14:textId="77777777" w:rsidR="00C87799" w:rsidRPr="005E51DA" w:rsidRDefault="00C87799" w:rsidP="0030731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25" w:type="dxa"/>
            <w:hideMark/>
          </w:tcPr>
          <w:p w14:paraId="6DCBF849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>Распознавать числительные; определять общее грамматическое</w:t>
            </w:r>
          </w:p>
          <w:p w14:paraId="45010427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значение имени числительного; различать количественные (целые, дробные, собирательные) и порядковые имена числительные.</w:t>
            </w:r>
          </w:p>
          <w:p w14:paraId="53091AEB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>Различать простые, сложные, составные имена числительные.</w:t>
            </w:r>
          </w:p>
          <w:p w14:paraId="1F5A7F8A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>Склонять числительные и характеризовать особенности склонения, словообразования и синтаксических функций числительных.</w:t>
            </w:r>
          </w:p>
          <w:p w14:paraId="6DDBA6A0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 xml:space="preserve">Анализировать примеры употребления собирательных имён числительных. </w:t>
            </w:r>
          </w:p>
          <w:p w14:paraId="1E942BA2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 xml:space="preserve">Проводить орфографический анализ имён числительных, в том числе написание </w:t>
            </w:r>
            <w:r w:rsidRPr="005E51D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ь </w:t>
            </w: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 xml:space="preserve">в именах числительных; написание двойных согласных; слитное, раздельное, дефисное написание числительных; написание окончаний числительных. </w:t>
            </w:r>
          </w:p>
          <w:p w14:paraId="355AA1B8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>Проводить морфологический анализ имён числительных.</w:t>
            </w:r>
          </w:p>
          <w:p w14:paraId="70FAEEB3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>Проводить орфографический анализ имён числительных (в рамках изученного)</w:t>
            </w:r>
          </w:p>
        </w:tc>
      </w:tr>
      <w:tr w:rsidR="00C87799" w:rsidRPr="005E51DA" w14:paraId="7BFD3CCB" w14:textId="77777777" w:rsidTr="00307313">
        <w:tc>
          <w:tcPr>
            <w:tcW w:w="780" w:type="dxa"/>
            <w:vAlign w:val="center"/>
            <w:hideMark/>
          </w:tcPr>
          <w:p w14:paraId="6A5AF106" w14:textId="77777777" w:rsidR="00C87799" w:rsidRPr="005E51DA" w:rsidRDefault="00C87799" w:rsidP="0030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7.5</w:t>
            </w:r>
          </w:p>
        </w:tc>
        <w:tc>
          <w:tcPr>
            <w:tcW w:w="2295" w:type="dxa"/>
            <w:vAlign w:val="center"/>
            <w:hideMark/>
          </w:tcPr>
          <w:p w14:paraId="3DDD6179" w14:textId="77777777" w:rsidR="00C87799" w:rsidRPr="005E51DA" w:rsidRDefault="00C87799" w:rsidP="0030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Местоимение</w:t>
            </w:r>
          </w:p>
        </w:tc>
        <w:tc>
          <w:tcPr>
            <w:tcW w:w="705" w:type="dxa"/>
            <w:vAlign w:val="center"/>
            <w:hideMark/>
          </w:tcPr>
          <w:p w14:paraId="70F1472E" w14:textId="77777777" w:rsidR="00C87799" w:rsidRPr="005E51DA" w:rsidRDefault="00C87799" w:rsidP="00307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 </w:t>
            </w:r>
          </w:p>
        </w:tc>
        <w:tc>
          <w:tcPr>
            <w:tcW w:w="1125" w:type="dxa"/>
            <w:vAlign w:val="center"/>
          </w:tcPr>
          <w:p w14:paraId="7344A2F3" w14:textId="77777777" w:rsidR="00C87799" w:rsidRPr="005E51DA" w:rsidRDefault="00C87799" w:rsidP="00307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vAlign w:val="center"/>
            <w:hideMark/>
          </w:tcPr>
          <w:p w14:paraId="2B2C2C34" w14:textId="77777777" w:rsidR="00C87799" w:rsidRPr="005E51DA" w:rsidRDefault="00C87799" w:rsidP="00307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980" w:type="dxa"/>
            <w:vMerge/>
            <w:vAlign w:val="center"/>
            <w:hideMark/>
          </w:tcPr>
          <w:p w14:paraId="58A89E55" w14:textId="77777777" w:rsidR="00C87799" w:rsidRPr="005E51DA" w:rsidRDefault="00C87799" w:rsidP="0030731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25" w:type="dxa"/>
            <w:hideMark/>
          </w:tcPr>
          <w:p w14:paraId="57CEFBBE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>Распознавать местоимения; определять общее грамматическое значение местоимения.</w:t>
            </w:r>
          </w:p>
          <w:p w14:paraId="3A9C9233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>Различать разряды местоимений.</w:t>
            </w:r>
          </w:p>
          <w:p w14:paraId="23A170C4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>Характеризовать особенности склонения местоимений, словообразования местоимений, синтаксических функций</w:t>
            </w:r>
          </w:p>
          <w:p w14:paraId="036FD890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>местоимений, роли в речи.</w:t>
            </w:r>
          </w:p>
          <w:p w14:paraId="74D3B91E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Анализировать примеры употребления местоимений с точки зрения соответствия требованиям русского речевого этикета.</w:t>
            </w:r>
          </w:p>
          <w:p w14:paraId="7971A590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>Анализировать примеры употребления местоимения 3-го лица с точки зрения соответствия смыслу предшествующего</w:t>
            </w:r>
          </w:p>
          <w:p w14:paraId="17E97449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>текста. Редактировать небольшие тексты, где употребление местоимения приводит к речевой ошибке (устранять двусмысленность, неточность).</w:t>
            </w:r>
          </w:p>
          <w:p w14:paraId="721EC871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 xml:space="preserve">Проводить орфографический анализ местоимений с </w:t>
            </w:r>
            <w:r w:rsidRPr="005E51D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не </w:t>
            </w: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5E51D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ни</w:t>
            </w: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 xml:space="preserve">; анализировать примеры слитного, раздельного и дефисного написания местоимений. </w:t>
            </w:r>
          </w:p>
          <w:p w14:paraId="21FC9289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>Проводить морфологический анализ местоимений.</w:t>
            </w:r>
          </w:p>
          <w:p w14:paraId="718E526E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>Проводить орфографический анализ местоимений (в рамках изученного)</w:t>
            </w:r>
          </w:p>
        </w:tc>
      </w:tr>
      <w:tr w:rsidR="00C87799" w:rsidRPr="005E51DA" w14:paraId="0109EA47" w14:textId="77777777" w:rsidTr="00307313">
        <w:tc>
          <w:tcPr>
            <w:tcW w:w="780" w:type="dxa"/>
            <w:vAlign w:val="center"/>
            <w:hideMark/>
          </w:tcPr>
          <w:p w14:paraId="3D123B3F" w14:textId="77777777" w:rsidR="00C87799" w:rsidRPr="005E51DA" w:rsidRDefault="00C87799" w:rsidP="0030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7.6</w:t>
            </w:r>
          </w:p>
        </w:tc>
        <w:tc>
          <w:tcPr>
            <w:tcW w:w="2295" w:type="dxa"/>
            <w:vAlign w:val="center"/>
            <w:hideMark/>
          </w:tcPr>
          <w:p w14:paraId="7F77B155" w14:textId="77777777" w:rsidR="00C87799" w:rsidRPr="005E51DA" w:rsidRDefault="00C87799" w:rsidP="0030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Глагол</w:t>
            </w:r>
          </w:p>
        </w:tc>
        <w:tc>
          <w:tcPr>
            <w:tcW w:w="705" w:type="dxa"/>
            <w:vAlign w:val="center"/>
            <w:hideMark/>
          </w:tcPr>
          <w:p w14:paraId="2DDAF4BA" w14:textId="77777777" w:rsidR="00C87799" w:rsidRPr="005E51DA" w:rsidRDefault="00C87799" w:rsidP="00307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34 </w:t>
            </w:r>
          </w:p>
        </w:tc>
        <w:tc>
          <w:tcPr>
            <w:tcW w:w="1125" w:type="dxa"/>
            <w:vAlign w:val="center"/>
          </w:tcPr>
          <w:p w14:paraId="43EB5E4F" w14:textId="77777777" w:rsidR="00C87799" w:rsidRPr="005E51DA" w:rsidRDefault="00C87799" w:rsidP="00307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vAlign w:val="center"/>
            <w:hideMark/>
          </w:tcPr>
          <w:p w14:paraId="378DD544" w14:textId="77777777" w:rsidR="00C87799" w:rsidRPr="005E51DA" w:rsidRDefault="00C87799" w:rsidP="00307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13 </w:t>
            </w:r>
          </w:p>
        </w:tc>
        <w:tc>
          <w:tcPr>
            <w:tcW w:w="1980" w:type="dxa"/>
            <w:vMerge/>
            <w:vAlign w:val="center"/>
            <w:hideMark/>
          </w:tcPr>
          <w:p w14:paraId="573B6001" w14:textId="77777777" w:rsidR="00C87799" w:rsidRPr="005E51DA" w:rsidRDefault="00C87799" w:rsidP="0030731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25" w:type="dxa"/>
            <w:hideMark/>
          </w:tcPr>
          <w:p w14:paraId="1BDED916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>Распознавать переходные и непереходные глаголы; разноспрягаемые глаголы; определять наклонение глагола,</w:t>
            </w:r>
          </w:p>
          <w:p w14:paraId="4F3AE8D9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>значение глаголов в изъявительном, условном и повелительном наклонении; различать безличные и личные глаголы; анализировать примеры использования личных глаголов в безличном значении.</w:t>
            </w:r>
          </w:p>
          <w:p w14:paraId="2203AE17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 xml:space="preserve">Проводить орфографический анализ глаголов с </w:t>
            </w:r>
            <w:r w:rsidRPr="005E51D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ь </w:t>
            </w: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 xml:space="preserve">в формах повелительного наклонения. </w:t>
            </w:r>
          </w:p>
          <w:p w14:paraId="023A795B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>Применять нормы правописания глаголов с изученными орфограммами.</w:t>
            </w:r>
          </w:p>
          <w:p w14:paraId="184E5919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Проводить морфологический анализ</w:t>
            </w:r>
          </w:p>
          <w:p w14:paraId="10BCE10A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 xml:space="preserve">глаголов. </w:t>
            </w:r>
          </w:p>
          <w:p w14:paraId="3911F5A7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>Проводить орфографический анализ глаголов (в рамках изученного)</w:t>
            </w:r>
          </w:p>
        </w:tc>
      </w:tr>
      <w:tr w:rsidR="00C87799" w:rsidRPr="005E51DA" w14:paraId="4A917992" w14:textId="77777777" w:rsidTr="00307313">
        <w:tc>
          <w:tcPr>
            <w:tcW w:w="3075" w:type="dxa"/>
            <w:gridSpan w:val="2"/>
            <w:vAlign w:val="center"/>
            <w:hideMark/>
          </w:tcPr>
          <w:p w14:paraId="746D5AC4" w14:textId="77777777" w:rsidR="00C87799" w:rsidRPr="005E51DA" w:rsidRDefault="00C87799" w:rsidP="0030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Итого по разделу</w:t>
            </w:r>
          </w:p>
        </w:tc>
        <w:tc>
          <w:tcPr>
            <w:tcW w:w="705" w:type="dxa"/>
            <w:vAlign w:val="center"/>
            <w:hideMark/>
          </w:tcPr>
          <w:p w14:paraId="223FFB28" w14:textId="77777777" w:rsidR="00C87799" w:rsidRPr="005E51DA" w:rsidRDefault="00C87799" w:rsidP="00307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106 </w:t>
            </w:r>
          </w:p>
        </w:tc>
        <w:tc>
          <w:tcPr>
            <w:tcW w:w="4245" w:type="dxa"/>
            <w:gridSpan w:val="3"/>
            <w:vAlign w:val="center"/>
          </w:tcPr>
          <w:p w14:paraId="0B92E668" w14:textId="77777777" w:rsidR="00C87799" w:rsidRPr="005E51DA" w:rsidRDefault="00C87799" w:rsidP="003073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5" w:type="dxa"/>
          </w:tcPr>
          <w:p w14:paraId="1D9DD217" w14:textId="77777777" w:rsidR="00C87799" w:rsidRPr="005E51DA" w:rsidRDefault="00C87799" w:rsidP="003073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7799" w:rsidRPr="005E51DA" w14:paraId="65D4BC73" w14:textId="77777777" w:rsidTr="00307313">
        <w:tc>
          <w:tcPr>
            <w:tcW w:w="3075" w:type="dxa"/>
            <w:gridSpan w:val="2"/>
            <w:vAlign w:val="center"/>
            <w:hideMark/>
          </w:tcPr>
          <w:p w14:paraId="49F1BF3D" w14:textId="77777777" w:rsidR="00C87799" w:rsidRPr="005E51DA" w:rsidRDefault="00C87799" w:rsidP="0030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 пройденного материала</w:t>
            </w:r>
          </w:p>
        </w:tc>
        <w:tc>
          <w:tcPr>
            <w:tcW w:w="705" w:type="dxa"/>
            <w:vAlign w:val="center"/>
            <w:hideMark/>
          </w:tcPr>
          <w:p w14:paraId="5A4261E6" w14:textId="77777777" w:rsidR="00C87799" w:rsidRPr="005E51DA" w:rsidRDefault="00C87799" w:rsidP="00307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13 </w:t>
            </w:r>
          </w:p>
        </w:tc>
        <w:tc>
          <w:tcPr>
            <w:tcW w:w="1125" w:type="dxa"/>
            <w:vAlign w:val="center"/>
          </w:tcPr>
          <w:p w14:paraId="3FB28D1F" w14:textId="77777777" w:rsidR="00C87799" w:rsidRPr="005E51DA" w:rsidRDefault="00C87799" w:rsidP="00307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vAlign w:val="center"/>
            <w:hideMark/>
          </w:tcPr>
          <w:p w14:paraId="3FDCAC90" w14:textId="77777777" w:rsidR="00C87799" w:rsidRPr="005E51DA" w:rsidRDefault="00C87799" w:rsidP="00307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0" w:type="dxa"/>
            <w:vMerge w:val="restart"/>
            <w:vAlign w:val="center"/>
            <w:hideMark/>
          </w:tcPr>
          <w:p w14:paraId="0FD4E309" w14:textId="77777777" w:rsidR="00C87799" w:rsidRPr="005E51DA" w:rsidRDefault="00C87799" w:rsidP="0030731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8" w:history="1">
              <w:r w:rsidRPr="005E51DA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https://m.edsoo.ru/7f414452</w:t>
              </w:r>
            </w:hyperlink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7516981F" w14:textId="77777777" w:rsidR="00C87799" w:rsidRPr="005E51DA" w:rsidRDefault="00C87799" w:rsidP="00307313">
            <w:pP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</w:pP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РЭШ 6 класс </w:t>
            </w:r>
            <w:hyperlink r:id="rId69" w:history="1">
              <w:r w:rsidRPr="005E51DA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https://resh.edu.ru/subject/13/6/</w:t>
              </w:r>
            </w:hyperlink>
          </w:p>
          <w:p w14:paraId="7ED6E4E1" w14:textId="77777777" w:rsidR="00C87799" w:rsidRPr="005E51DA" w:rsidRDefault="00C87799" w:rsidP="0030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 xml:space="preserve">МЭШ 6 класс </w:t>
            </w:r>
            <w:hyperlink r:id="rId70" w:history="1">
              <w:r w:rsidRPr="005E51DA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https://uchebnik.mos.ru/catalogue?subject_program_ids=31937321,31937277,31937330&amp;sort_by=published_at&amp;class_level_ids=6</w:t>
              </w:r>
            </w:hyperlink>
            <w:r w:rsidRPr="005E51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225" w:type="dxa"/>
            <w:vMerge w:val="restart"/>
            <w:hideMark/>
          </w:tcPr>
          <w:p w14:paraId="15178340" w14:textId="77777777" w:rsidR="00C87799" w:rsidRPr="005E51DA" w:rsidRDefault="00C87799" w:rsidP="0030731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Распознавать изученные орфограммы.</w:t>
            </w:r>
          </w:p>
          <w:p w14:paraId="4212FD4D" w14:textId="77777777" w:rsidR="00C87799" w:rsidRPr="005E51DA" w:rsidRDefault="00C87799" w:rsidP="0030731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Применять знания по орфографии в практике правописания.</w:t>
            </w:r>
          </w:p>
          <w:p w14:paraId="6D8C3EA6" w14:textId="77777777" w:rsidR="00C87799" w:rsidRPr="005E51DA" w:rsidRDefault="00C87799" w:rsidP="0030731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Распознавать самостоятельные (знаменательные) части речи и их формы.</w:t>
            </w:r>
          </w:p>
          <w:p w14:paraId="384C51AD" w14:textId="77777777" w:rsidR="00C87799" w:rsidRPr="005E51DA" w:rsidRDefault="00C87799" w:rsidP="0030731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Группировать слова разных частей речи по заданным признакам, находить основания для классификации.</w:t>
            </w:r>
          </w:p>
          <w:p w14:paraId="62E63EED" w14:textId="77777777" w:rsidR="00C87799" w:rsidRPr="005E51DA" w:rsidRDefault="00C87799" w:rsidP="0030731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Применять знания о части речи как лексико-грамматическом разряде слов, о грамматическом значении слова, о системе частей речи в русском языке для решения практико-ориентированных учебных задач.</w:t>
            </w:r>
          </w:p>
          <w:p w14:paraId="3608E536" w14:textId="77777777" w:rsidR="00C87799" w:rsidRPr="005E51DA" w:rsidRDefault="00C87799" w:rsidP="0030731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Распознавать имена существительные, имена прилагательные, глаголы, местоимения, числительные.</w:t>
            </w:r>
          </w:p>
          <w:p w14:paraId="0E4E1DAA" w14:textId="77777777" w:rsidR="00C87799" w:rsidRPr="005E51DA" w:rsidRDefault="00C87799" w:rsidP="0030731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Применять правила пунктуационного оформления предложений</w:t>
            </w:r>
          </w:p>
        </w:tc>
      </w:tr>
      <w:tr w:rsidR="00C87799" w:rsidRPr="005E51DA" w14:paraId="68B4B4F1" w14:textId="77777777" w:rsidTr="00307313">
        <w:tc>
          <w:tcPr>
            <w:tcW w:w="3075" w:type="dxa"/>
            <w:gridSpan w:val="2"/>
            <w:vAlign w:val="center"/>
            <w:hideMark/>
          </w:tcPr>
          <w:p w14:paraId="2D4E82BC" w14:textId="77777777" w:rsidR="00C87799" w:rsidRPr="005E51DA" w:rsidRDefault="00C87799" w:rsidP="0030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705" w:type="dxa"/>
            <w:vAlign w:val="center"/>
            <w:hideMark/>
          </w:tcPr>
          <w:p w14:paraId="37FA42E9" w14:textId="77777777" w:rsidR="00C87799" w:rsidRPr="005E51DA" w:rsidRDefault="00C87799" w:rsidP="00307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14 </w:t>
            </w:r>
          </w:p>
        </w:tc>
        <w:tc>
          <w:tcPr>
            <w:tcW w:w="1125" w:type="dxa"/>
            <w:vAlign w:val="center"/>
            <w:hideMark/>
          </w:tcPr>
          <w:p w14:paraId="16E5AB9B" w14:textId="77777777" w:rsidR="00C87799" w:rsidRPr="005E51DA" w:rsidRDefault="00C87799" w:rsidP="00307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14 </w:t>
            </w:r>
          </w:p>
        </w:tc>
        <w:tc>
          <w:tcPr>
            <w:tcW w:w="1140" w:type="dxa"/>
            <w:vAlign w:val="center"/>
          </w:tcPr>
          <w:p w14:paraId="03F50D50" w14:textId="77777777" w:rsidR="00C87799" w:rsidRPr="005E51DA" w:rsidRDefault="00C87799" w:rsidP="00307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  <w:vAlign w:val="center"/>
            <w:hideMark/>
          </w:tcPr>
          <w:p w14:paraId="6B0C6BC9" w14:textId="77777777" w:rsidR="00C87799" w:rsidRPr="005E51DA" w:rsidRDefault="00C87799" w:rsidP="0030731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25" w:type="dxa"/>
            <w:vMerge/>
            <w:vAlign w:val="center"/>
            <w:hideMark/>
          </w:tcPr>
          <w:p w14:paraId="568FE0EC" w14:textId="77777777" w:rsidR="00C87799" w:rsidRPr="005E51DA" w:rsidRDefault="00C87799" w:rsidP="0030731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778E8160" w14:textId="77777777" w:rsidR="00C87799" w:rsidRPr="005E51DA" w:rsidRDefault="00C87799" w:rsidP="00C87799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6EECDB39" w14:textId="475C8B42" w:rsidR="00C87799" w:rsidRDefault="00C87799" w:rsidP="00F151C5">
      <w:pPr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445747C1" w14:textId="77777777" w:rsidR="00F151C5" w:rsidRPr="005E51DA" w:rsidRDefault="00F151C5" w:rsidP="00F151C5">
      <w:pPr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0FA31950" w14:textId="77777777" w:rsidR="00C87799" w:rsidRPr="005E51DA" w:rsidRDefault="00C87799" w:rsidP="00C87799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5E51DA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ТЕМАТИЧЕСКОЕ ПЛАНИРОВАНИЕ</w:t>
      </w:r>
    </w:p>
    <w:p w14:paraId="7F0ED26C" w14:textId="77777777" w:rsidR="00C87799" w:rsidRPr="005E51DA" w:rsidRDefault="00C87799" w:rsidP="00C87799">
      <w:pPr>
        <w:jc w:val="center"/>
        <w:rPr>
          <w:rFonts w:ascii="Times New Roman" w:hAnsi="Times New Roman" w:cs="Times New Roman"/>
          <w:sz w:val="24"/>
          <w:szCs w:val="24"/>
        </w:rPr>
      </w:pPr>
      <w:r w:rsidRPr="005E51DA">
        <w:rPr>
          <w:rFonts w:ascii="Times New Roman" w:hAnsi="Times New Roman" w:cs="Times New Roman"/>
          <w:b/>
          <w:color w:val="000000"/>
          <w:sz w:val="24"/>
          <w:szCs w:val="24"/>
        </w:rPr>
        <w:t>7 КЛАСС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5"/>
        <w:gridCol w:w="3270"/>
        <w:gridCol w:w="705"/>
        <w:gridCol w:w="1125"/>
        <w:gridCol w:w="1035"/>
        <w:gridCol w:w="90"/>
        <w:gridCol w:w="2010"/>
        <w:gridCol w:w="6000"/>
      </w:tblGrid>
      <w:tr w:rsidR="00C87799" w:rsidRPr="005E51DA" w14:paraId="3A1183AF" w14:textId="77777777" w:rsidTr="00307313">
        <w:tc>
          <w:tcPr>
            <w:tcW w:w="975" w:type="dxa"/>
            <w:vMerge w:val="restart"/>
            <w:vAlign w:val="center"/>
          </w:tcPr>
          <w:p w14:paraId="76AB7A8F" w14:textId="77777777" w:rsidR="00C87799" w:rsidRPr="005E51DA" w:rsidRDefault="00C87799" w:rsidP="0030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14:paraId="2B89AD92" w14:textId="77777777" w:rsidR="00C87799" w:rsidRPr="005E51DA" w:rsidRDefault="00C87799" w:rsidP="003073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5" w:type="dxa"/>
            <w:vMerge w:val="restart"/>
            <w:vAlign w:val="center"/>
            <w:hideMark/>
          </w:tcPr>
          <w:p w14:paraId="5BD489FC" w14:textId="77777777" w:rsidR="00C87799" w:rsidRPr="005E51DA" w:rsidRDefault="00C87799" w:rsidP="0030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</w:tc>
        <w:tc>
          <w:tcPr>
            <w:tcW w:w="2865" w:type="dxa"/>
            <w:gridSpan w:val="3"/>
            <w:vAlign w:val="center"/>
            <w:hideMark/>
          </w:tcPr>
          <w:p w14:paraId="03BE817C" w14:textId="77777777" w:rsidR="00C87799" w:rsidRPr="005E51DA" w:rsidRDefault="00C87799" w:rsidP="0030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070" w:type="dxa"/>
            <w:gridSpan w:val="2"/>
            <w:vMerge w:val="restart"/>
            <w:vAlign w:val="center"/>
            <w:hideMark/>
          </w:tcPr>
          <w:p w14:paraId="3E7A2BF8" w14:textId="77777777" w:rsidR="00C87799" w:rsidRPr="005E51DA" w:rsidRDefault="00C87799" w:rsidP="0030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 (цифровые) образовательные ресурсы</w:t>
            </w:r>
          </w:p>
        </w:tc>
        <w:tc>
          <w:tcPr>
            <w:tcW w:w="6000" w:type="dxa"/>
            <w:vMerge w:val="restart"/>
            <w:hideMark/>
          </w:tcPr>
          <w:p w14:paraId="6FF58C3A" w14:textId="77777777" w:rsidR="00C87799" w:rsidRPr="005E51DA" w:rsidRDefault="00C87799" w:rsidP="0030731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Основные виды деятельности обучающихся</w:t>
            </w:r>
          </w:p>
        </w:tc>
      </w:tr>
      <w:tr w:rsidR="00C87799" w:rsidRPr="005E51DA" w14:paraId="763A743F" w14:textId="77777777" w:rsidTr="00307313">
        <w:tc>
          <w:tcPr>
            <w:tcW w:w="9210" w:type="dxa"/>
            <w:vMerge/>
            <w:vAlign w:val="center"/>
            <w:hideMark/>
          </w:tcPr>
          <w:p w14:paraId="4CF598BB" w14:textId="77777777" w:rsidR="00C87799" w:rsidRPr="005E51DA" w:rsidRDefault="00C87799" w:rsidP="0030731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55" w:type="dxa"/>
            <w:vMerge/>
            <w:vAlign w:val="center"/>
            <w:hideMark/>
          </w:tcPr>
          <w:p w14:paraId="04F114B4" w14:textId="77777777" w:rsidR="00C87799" w:rsidRPr="005E51DA" w:rsidRDefault="00C87799" w:rsidP="0030731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5" w:type="dxa"/>
            <w:vAlign w:val="center"/>
            <w:hideMark/>
          </w:tcPr>
          <w:p w14:paraId="2FB3FDE8" w14:textId="77777777" w:rsidR="00C87799" w:rsidRPr="005E51DA" w:rsidRDefault="00C87799" w:rsidP="0030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</w:tc>
        <w:tc>
          <w:tcPr>
            <w:tcW w:w="1125" w:type="dxa"/>
            <w:vAlign w:val="center"/>
            <w:hideMark/>
          </w:tcPr>
          <w:p w14:paraId="27206FD2" w14:textId="77777777" w:rsidR="00C87799" w:rsidRPr="005E51DA" w:rsidRDefault="00C87799" w:rsidP="0030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</w:tc>
        <w:tc>
          <w:tcPr>
            <w:tcW w:w="1020" w:type="dxa"/>
            <w:vAlign w:val="center"/>
            <w:hideMark/>
          </w:tcPr>
          <w:p w14:paraId="226E8A28" w14:textId="77777777" w:rsidR="00C87799" w:rsidRPr="005E51DA" w:rsidRDefault="00C87799" w:rsidP="0030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</w:tc>
        <w:tc>
          <w:tcPr>
            <w:tcW w:w="4050" w:type="dxa"/>
            <w:gridSpan w:val="2"/>
            <w:vMerge/>
            <w:vAlign w:val="center"/>
            <w:hideMark/>
          </w:tcPr>
          <w:p w14:paraId="05B6E339" w14:textId="77777777" w:rsidR="00C87799" w:rsidRPr="005E51DA" w:rsidRDefault="00C87799" w:rsidP="0030731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000" w:type="dxa"/>
            <w:vMerge/>
            <w:vAlign w:val="center"/>
            <w:hideMark/>
          </w:tcPr>
          <w:p w14:paraId="5437A825" w14:textId="77777777" w:rsidR="00C87799" w:rsidRPr="005E51DA" w:rsidRDefault="00C87799" w:rsidP="00307313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C87799" w:rsidRPr="005E51DA" w14:paraId="19169F3E" w14:textId="77777777" w:rsidTr="00307313">
        <w:tc>
          <w:tcPr>
            <w:tcW w:w="9210" w:type="dxa"/>
            <w:gridSpan w:val="7"/>
            <w:vAlign w:val="center"/>
            <w:hideMark/>
          </w:tcPr>
          <w:p w14:paraId="3B8A88CD" w14:textId="77777777" w:rsidR="00C87799" w:rsidRPr="005E51DA" w:rsidRDefault="00C87799" w:rsidP="0030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1.</w:t>
            </w: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Общие сведения о языке</w:t>
            </w:r>
          </w:p>
        </w:tc>
        <w:tc>
          <w:tcPr>
            <w:tcW w:w="6000" w:type="dxa"/>
            <w:vMerge w:val="restart"/>
            <w:hideMark/>
          </w:tcPr>
          <w:p w14:paraId="4CAEFA50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>Характеризовать язык как развивающееся явление (в рамках изученного).</w:t>
            </w:r>
          </w:p>
          <w:p w14:paraId="6FC5A0BB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>Понимать взаимосвязь языка, культуры и истории народа, приводить соответствующие примеры.</w:t>
            </w:r>
          </w:p>
          <w:p w14:paraId="0BB425B1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>Объяснять причины изменений, происходящих в языке на современном этапе его развития</w:t>
            </w:r>
          </w:p>
        </w:tc>
      </w:tr>
      <w:tr w:rsidR="00C87799" w:rsidRPr="005E51DA" w14:paraId="1248E48E" w14:textId="77777777" w:rsidTr="00307313">
        <w:tc>
          <w:tcPr>
            <w:tcW w:w="975" w:type="dxa"/>
            <w:vAlign w:val="center"/>
            <w:hideMark/>
          </w:tcPr>
          <w:p w14:paraId="13E7B9E2" w14:textId="77777777" w:rsidR="00C87799" w:rsidRPr="005E51DA" w:rsidRDefault="00C87799" w:rsidP="0030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3255" w:type="dxa"/>
            <w:vAlign w:val="center"/>
            <w:hideMark/>
          </w:tcPr>
          <w:p w14:paraId="3BD2DAF5" w14:textId="77777777" w:rsidR="00C87799" w:rsidRPr="005E51DA" w:rsidRDefault="00C87799" w:rsidP="0030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Язык как развивающееся явление</w:t>
            </w:r>
          </w:p>
        </w:tc>
        <w:tc>
          <w:tcPr>
            <w:tcW w:w="705" w:type="dxa"/>
            <w:vAlign w:val="center"/>
            <w:hideMark/>
          </w:tcPr>
          <w:p w14:paraId="2326CA43" w14:textId="77777777" w:rsidR="00C87799" w:rsidRPr="005E51DA" w:rsidRDefault="00C87799" w:rsidP="00307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25" w:type="dxa"/>
            <w:vAlign w:val="center"/>
          </w:tcPr>
          <w:p w14:paraId="222A3D57" w14:textId="77777777" w:rsidR="00C87799" w:rsidRPr="005E51DA" w:rsidRDefault="00C87799" w:rsidP="00307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vAlign w:val="center"/>
          </w:tcPr>
          <w:p w14:paraId="497FF3A5" w14:textId="77777777" w:rsidR="00C87799" w:rsidRPr="005E51DA" w:rsidRDefault="00C87799" w:rsidP="00307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0" w:type="dxa"/>
            <w:gridSpan w:val="2"/>
            <w:vAlign w:val="center"/>
            <w:hideMark/>
          </w:tcPr>
          <w:p w14:paraId="4CB2CDE4" w14:textId="77777777" w:rsidR="00C87799" w:rsidRPr="005E51DA" w:rsidRDefault="00C87799" w:rsidP="0030731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71" w:history="1">
              <w:r w:rsidRPr="005E51DA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https://m.edsoo.ru/7f4159f6</w:t>
              </w:r>
            </w:hyperlink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02919294" w14:textId="77777777" w:rsidR="00C87799" w:rsidRPr="005E51DA" w:rsidRDefault="00C87799" w:rsidP="00307313">
            <w:pP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</w:pP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РЭШ 7 класс </w:t>
            </w:r>
            <w:hyperlink r:id="rId72" w:history="1">
              <w:r w:rsidRPr="005E51DA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https://resh.edu.ru/subject/13/7/</w:t>
              </w:r>
            </w:hyperlink>
          </w:p>
          <w:p w14:paraId="25B0D6B7" w14:textId="77777777" w:rsidR="00C87799" w:rsidRPr="005E51DA" w:rsidRDefault="00C87799" w:rsidP="0030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>МЭШ 7 класс</w:t>
            </w:r>
          </w:p>
          <w:p w14:paraId="0C29DEA3" w14:textId="77777777" w:rsidR="00C87799" w:rsidRPr="005E51DA" w:rsidRDefault="000A22C1" w:rsidP="0030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73" w:history="1">
              <w:r w:rsidR="00C87799" w:rsidRPr="005E51DA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https://uchebnik.mos.ru/catalogue?subject_program_ids=31937321,31937277,31937330&amp;sort_by=published_at&amp;class_level_ids=7</w:t>
              </w:r>
            </w:hyperlink>
            <w:r w:rsidR="00C87799" w:rsidRPr="005E51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000" w:type="dxa"/>
            <w:vMerge/>
            <w:vAlign w:val="center"/>
            <w:hideMark/>
          </w:tcPr>
          <w:p w14:paraId="3D4EC784" w14:textId="77777777" w:rsidR="00C87799" w:rsidRPr="005E51DA" w:rsidRDefault="00C87799" w:rsidP="0030731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87799" w:rsidRPr="005E51DA" w14:paraId="39CD814E" w14:textId="77777777" w:rsidTr="00307313">
        <w:tc>
          <w:tcPr>
            <w:tcW w:w="4245" w:type="dxa"/>
            <w:gridSpan w:val="2"/>
            <w:vAlign w:val="center"/>
            <w:hideMark/>
          </w:tcPr>
          <w:p w14:paraId="1174C7A6" w14:textId="77777777" w:rsidR="00C87799" w:rsidRPr="005E51DA" w:rsidRDefault="00C87799" w:rsidP="0030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705" w:type="dxa"/>
            <w:vAlign w:val="center"/>
            <w:hideMark/>
          </w:tcPr>
          <w:p w14:paraId="481BD74A" w14:textId="77777777" w:rsidR="00C87799" w:rsidRPr="005E51DA" w:rsidRDefault="00C87799" w:rsidP="00307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4245" w:type="dxa"/>
            <w:gridSpan w:val="4"/>
            <w:vAlign w:val="center"/>
          </w:tcPr>
          <w:p w14:paraId="6F1EFD42" w14:textId="77777777" w:rsidR="00C87799" w:rsidRPr="005E51DA" w:rsidRDefault="00C87799" w:rsidP="003073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0" w:type="dxa"/>
            <w:vMerge/>
            <w:vAlign w:val="center"/>
            <w:hideMark/>
          </w:tcPr>
          <w:p w14:paraId="12E6C2D8" w14:textId="77777777" w:rsidR="00C87799" w:rsidRPr="005E51DA" w:rsidRDefault="00C87799" w:rsidP="0030731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87799" w:rsidRPr="005E51DA" w14:paraId="3B34DF12" w14:textId="77777777" w:rsidTr="00307313">
        <w:tc>
          <w:tcPr>
            <w:tcW w:w="9210" w:type="dxa"/>
            <w:gridSpan w:val="7"/>
            <w:vAlign w:val="center"/>
            <w:hideMark/>
          </w:tcPr>
          <w:p w14:paraId="1BE666F4" w14:textId="77777777" w:rsidR="00C87799" w:rsidRPr="005E51DA" w:rsidRDefault="00C87799" w:rsidP="0030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2.</w:t>
            </w: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Язык и речь</w:t>
            </w:r>
          </w:p>
        </w:tc>
        <w:tc>
          <w:tcPr>
            <w:tcW w:w="6000" w:type="dxa"/>
            <w:vMerge w:val="restart"/>
            <w:hideMark/>
          </w:tcPr>
          <w:p w14:paraId="71085B68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>Создавать различные виды монолога на бытовые, научно-учебные (в том числе лингвистические) темы (в течение учебного года).</w:t>
            </w:r>
          </w:p>
          <w:p w14:paraId="68A78A88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>Участвовать в диалогах разных видов: диалоге – запросе информации (ставить и задавать вопрос; уместно использовать разнообразные реплики-стимулы; запрашивать дополнительную информацию); диалоге – сообщении</w:t>
            </w:r>
          </w:p>
          <w:p w14:paraId="7E7A7704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>информации (строить информативно значимый текст; мыслить и правильно реализовывать свой замысел; привлекать и удерживать внимание, правильно обращаться к собеседнику) (создание 8 и более реплик) (в течение учебного года)</w:t>
            </w:r>
          </w:p>
        </w:tc>
      </w:tr>
      <w:tr w:rsidR="00C87799" w:rsidRPr="005E51DA" w14:paraId="5AFAA3CC" w14:textId="77777777" w:rsidTr="00307313">
        <w:tc>
          <w:tcPr>
            <w:tcW w:w="975" w:type="dxa"/>
            <w:vAlign w:val="center"/>
            <w:hideMark/>
          </w:tcPr>
          <w:p w14:paraId="765E90E0" w14:textId="77777777" w:rsidR="00C87799" w:rsidRPr="005E51DA" w:rsidRDefault="00C87799" w:rsidP="0030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2.1</w:t>
            </w:r>
          </w:p>
        </w:tc>
        <w:tc>
          <w:tcPr>
            <w:tcW w:w="3255" w:type="dxa"/>
            <w:vAlign w:val="center"/>
            <w:hideMark/>
          </w:tcPr>
          <w:p w14:paraId="24E8CB53" w14:textId="77777777" w:rsidR="00C87799" w:rsidRPr="005E51DA" w:rsidRDefault="00C87799" w:rsidP="0030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Монолог и его виды</w:t>
            </w:r>
          </w:p>
        </w:tc>
        <w:tc>
          <w:tcPr>
            <w:tcW w:w="705" w:type="dxa"/>
            <w:vAlign w:val="center"/>
            <w:hideMark/>
          </w:tcPr>
          <w:p w14:paraId="11CD0300" w14:textId="77777777" w:rsidR="00C87799" w:rsidRPr="005E51DA" w:rsidRDefault="00C87799" w:rsidP="00307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25" w:type="dxa"/>
            <w:vAlign w:val="center"/>
          </w:tcPr>
          <w:p w14:paraId="00F8D44C" w14:textId="77777777" w:rsidR="00C87799" w:rsidRPr="005E51DA" w:rsidRDefault="00C87799" w:rsidP="00307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vAlign w:val="center"/>
          </w:tcPr>
          <w:p w14:paraId="64F50B0C" w14:textId="77777777" w:rsidR="00C87799" w:rsidRPr="005E51DA" w:rsidRDefault="00C87799" w:rsidP="00307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0" w:type="dxa"/>
            <w:gridSpan w:val="2"/>
            <w:vMerge w:val="restart"/>
            <w:vAlign w:val="center"/>
            <w:hideMark/>
          </w:tcPr>
          <w:p w14:paraId="27B5C858" w14:textId="77777777" w:rsidR="00C87799" w:rsidRPr="005E51DA" w:rsidRDefault="00C87799" w:rsidP="0030731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74" w:history="1">
              <w:r w:rsidRPr="005E51DA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https://m.edsoo.ru/7f4159f6</w:t>
              </w:r>
            </w:hyperlink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03D39603" w14:textId="77777777" w:rsidR="00C87799" w:rsidRPr="005E51DA" w:rsidRDefault="00C87799" w:rsidP="00307313">
            <w:pP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</w:pP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РЭШ 7 класс </w:t>
            </w:r>
            <w:hyperlink r:id="rId75" w:history="1">
              <w:r w:rsidRPr="005E51DA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https://resh.edu.ru/subject/13/7/</w:t>
              </w:r>
            </w:hyperlink>
          </w:p>
          <w:p w14:paraId="672EB3D9" w14:textId="77777777" w:rsidR="00C87799" w:rsidRPr="005E51DA" w:rsidRDefault="00C87799" w:rsidP="0030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>МЭШ 7 класс</w:t>
            </w:r>
          </w:p>
          <w:p w14:paraId="05B685F8" w14:textId="77777777" w:rsidR="00C87799" w:rsidRPr="005E51DA" w:rsidRDefault="000A22C1" w:rsidP="0030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76" w:history="1">
              <w:r w:rsidR="00C87799" w:rsidRPr="005E51DA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https://uchebnik.mos.ru/catalogue?subject_program_ids=31937321,31937277,31937330&amp;sort_by=published_at&amp;class_level_ids=7</w:t>
              </w:r>
            </w:hyperlink>
            <w:r w:rsidR="00C87799" w:rsidRPr="005E51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000" w:type="dxa"/>
            <w:vMerge/>
            <w:vAlign w:val="center"/>
            <w:hideMark/>
          </w:tcPr>
          <w:p w14:paraId="463E316B" w14:textId="77777777" w:rsidR="00C87799" w:rsidRPr="005E51DA" w:rsidRDefault="00C87799" w:rsidP="0030731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87799" w:rsidRPr="005E51DA" w14:paraId="21240B0E" w14:textId="77777777" w:rsidTr="00307313">
        <w:tc>
          <w:tcPr>
            <w:tcW w:w="975" w:type="dxa"/>
            <w:vAlign w:val="center"/>
            <w:hideMark/>
          </w:tcPr>
          <w:p w14:paraId="5C6A9F5A" w14:textId="77777777" w:rsidR="00C87799" w:rsidRPr="005E51DA" w:rsidRDefault="00C87799" w:rsidP="0030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2.2</w:t>
            </w:r>
          </w:p>
        </w:tc>
        <w:tc>
          <w:tcPr>
            <w:tcW w:w="3255" w:type="dxa"/>
            <w:vAlign w:val="center"/>
            <w:hideMark/>
          </w:tcPr>
          <w:p w14:paraId="01701C29" w14:textId="77777777" w:rsidR="00C87799" w:rsidRPr="005E51DA" w:rsidRDefault="00C87799" w:rsidP="0030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Диалог и его виды</w:t>
            </w:r>
          </w:p>
        </w:tc>
        <w:tc>
          <w:tcPr>
            <w:tcW w:w="705" w:type="dxa"/>
            <w:vAlign w:val="center"/>
            <w:hideMark/>
          </w:tcPr>
          <w:p w14:paraId="44F509EA" w14:textId="77777777" w:rsidR="00C87799" w:rsidRPr="005E51DA" w:rsidRDefault="00C87799" w:rsidP="00307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25" w:type="dxa"/>
            <w:vAlign w:val="center"/>
          </w:tcPr>
          <w:p w14:paraId="078A389E" w14:textId="77777777" w:rsidR="00C87799" w:rsidRPr="005E51DA" w:rsidRDefault="00C87799" w:rsidP="00307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vAlign w:val="center"/>
          </w:tcPr>
          <w:p w14:paraId="5CAAC5D6" w14:textId="77777777" w:rsidR="00C87799" w:rsidRPr="005E51DA" w:rsidRDefault="00C87799" w:rsidP="00307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0" w:type="dxa"/>
            <w:gridSpan w:val="2"/>
            <w:vMerge/>
            <w:vAlign w:val="center"/>
            <w:hideMark/>
          </w:tcPr>
          <w:p w14:paraId="1E7484AD" w14:textId="77777777" w:rsidR="00C87799" w:rsidRPr="005E51DA" w:rsidRDefault="00C87799" w:rsidP="0030731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000" w:type="dxa"/>
            <w:vMerge/>
            <w:vAlign w:val="center"/>
            <w:hideMark/>
          </w:tcPr>
          <w:p w14:paraId="7712A3D5" w14:textId="77777777" w:rsidR="00C87799" w:rsidRPr="005E51DA" w:rsidRDefault="00C87799" w:rsidP="0030731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87799" w:rsidRPr="005E51DA" w14:paraId="24B10B91" w14:textId="77777777" w:rsidTr="00307313">
        <w:tc>
          <w:tcPr>
            <w:tcW w:w="4245" w:type="dxa"/>
            <w:gridSpan w:val="2"/>
            <w:vAlign w:val="center"/>
            <w:hideMark/>
          </w:tcPr>
          <w:p w14:paraId="7EC8E87B" w14:textId="77777777" w:rsidR="00C87799" w:rsidRPr="005E51DA" w:rsidRDefault="00C87799" w:rsidP="0030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705" w:type="dxa"/>
            <w:vAlign w:val="center"/>
            <w:hideMark/>
          </w:tcPr>
          <w:p w14:paraId="7C8BB310" w14:textId="77777777" w:rsidR="00C87799" w:rsidRPr="005E51DA" w:rsidRDefault="00C87799" w:rsidP="00307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4245" w:type="dxa"/>
            <w:gridSpan w:val="4"/>
            <w:vAlign w:val="center"/>
          </w:tcPr>
          <w:p w14:paraId="16615ABC" w14:textId="77777777" w:rsidR="00C87799" w:rsidRPr="005E51DA" w:rsidRDefault="00C87799" w:rsidP="003073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0" w:type="dxa"/>
            <w:vMerge/>
            <w:vAlign w:val="center"/>
            <w:hideMark/>
          </w:tcPr>
          <w:p w14:paraId="2FE2A3C2" w14:textId="77777777" w:rsidR="00C87799" w:rsidRPr="005E51DA" w:rsidRDefault="00C87799" w:rsidP="0030731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87799" w:rsidRPr="005E51DA" w14:paraId="6253731C" w14:textId="77777777" w:rsidTr="00307313">
        <w:tc>
          <w:tcPr>
            <w:tcW w:w="9210" w:type="dxa"/>
            <w:gridSpan w:val="7"/>
            <w:vAlign w:val="center"/>
            <w:hideMark/>
          </w:tcPr>
          <w:p w14:paraId="37157518" w14:textId="77777777" w:rsidR="00C87799" w:rsidRPr="005E51DA" w:rsidRDefault="00C87799" w:rsidP="0030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3.</w:t>
            </w: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Текст</w:t>
            </w:r>
          </w:p>
        </w:tc>
        <w:tc>
          <w:tcPr>
            <w:tcW w:w="6000" w:type="dxa"/>
            <w:vMerge w:val="restart"/>
            <w:hideMark/>
          </w:tcPr>
          <w:p w14:paraId="4D39F521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>Характеризовать текст в аспекте его соответствия требованиям цельности, связности, относительной законченности, композиционных особенностей.</w:t>
            </w:r>
          </w:p>
          <w:p w14:paraId="437DE3E8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>Использовать знание требований, предъявляемых к образцовому тексту, в процессе создания собственных относительно законченных устных и письменных высказываний.</w:t>
            </w:r>
          </w:p>
          <w:p w14:paraId="4F9D0ADB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>Выявлять роль языковых средств в создании рассуждения. Письменно подробно пересказывать текст-рассуждение с сохранением его композиционно-речевых особенностей.</w:t>
            </w:r>
          </w:p>
          <w:p w14:paraId="56B649A6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Создавать рассуждение-доказательство, рассуждение-объяснение, рассуждение-размышление.</w:t>
            </w:r>
          </w:p>
          <w:p w14:paraId="2A345A32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>Анализировать содержание научно-учебного текста и осуществлять его информационную переработку, составлять планы разных видов.</w:t>
            </w:r>
          </w:p>
          <w:p w14:paraId="3574F16D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 xml:space="preserve">Выявлять микротемы текста. </w:t>
            </w:r>
          </w:p>
          <w:p w14:paraId="625EC474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>Осуществлять абзацное членение текста.</w:t>
            </w:r>
          </w:p>
          <w:p w14:paraId="68A37885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>Выявлять способы и средства связи предложений в тексте</w:t>
            </w:r>
          </w:p>
        </w:tc>
      </w:tr>
      <w:tr w:rsidR="00C87799" w:rsidRPr="005E51DA" w14:paraId="45BD1E9B" w14:textId="77777777" w:rsidTr="00307313">
        <w:tc>
          <w:tcPr>
            <w:tcW w:w="975" w:type="dxa"/>
            <w:vAlign w:val="center"/>
            <w:hideMark/>
          </w:tcPr>
          <w:p w14:paraId="3673EF7C" w14:textId="77777777" w:rsidR="00C87799" w:rsidRPr="005E51DA" w:rsidRDefault="00C87799" w:rsidP="0030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3255" w:type="dxa"/>
            <w:vAlign w:val="center"/>
            <w:hideMark/>
          </w:tcPr>
          <w:p w14:paraId="18B73A9F" w14:textId="77777777" w:rsidR="00C87799" w:rsidRPr="005E51DA" w:rsidRDefault="00C87799" w:rsidP="0030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Основные признаки текста (повторение)</w:t>
            </w:r>
          </w:p>
        </w:tc>
        <w:tc>
          <w:tcPr>
            <w:tcW w:w="705" w:type="dxa"/>
            <w:vAlign w:val="center"/>
            <w:hideMark/>
          </w:tcPr>
          <w:p w14:paraId="48509FAE" w14:textId="77777777" w:rsidR="00C87799" w:rsidRPr="005E51DA" w:rsidRDefault="00C87799" w:rsidP="00307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125" w:type="dxa"/>
            <w:vAlign w:val="center"/>
          </w:tcPr>
          <w:p w14:paraId="580ABFB5" w14:textId="77777777" w:rsidR="00C87799" w:rsidRPr="005E51DA" w:rsidRDefault="00C87799" w:rsidP="00307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  <w:gridSpan w:val="2"/>
            <w:vAlign w:val="center"/>
          </w:tcPr>
          <w:p w14:paraId="2F69795E" w14:textId="77777777" w:rsidR="00C87799" w:rsidRPr="005E51DA" w:rsidRDefault="00C87799" w:rsidP="00307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 w:val="restart"/>
            <w:vAlign w:val="center"/>
            <w:hideMark/>
          </w:tcPr>
          <w:p w14:paraId="7C61D33A" w14:textId="77777777" w:rsidR="00C87799" w:rsidRPr="005E51DA" w:rsidRDefault="00C87799" w:rsidP="0030731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77" w:history="1">
              <w:r w:rsidRPr="005E51DA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https://m.edsoo.ru/7f4159f6</w:t>
              </w:r>
            </w:hyperlink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4FF14E3B" w14:textId="77777777" w:rsidR="00C87799" w:rsidRPr="005E51DA" w:rsidRDefault="00C87799" w:rsidP="00307313">
            <w:pP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</w:pP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РЭШ 7 класс </w:t>
            </w:r>
            <w:hyperlink r:id="rId78" w:history="1">
              <w:r w:rsidRPr="005E51DA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https://resh.edu.ru/subject/13/7/</w:t>
              </w:r>
            </w:hyperlink>
          </w:p>
          <w:p w14:paraId="77531881" w14:textId="77777777" w:rsidR="00C87799" w:rsidRPr="005E51DA" w:rsidRDefault="00C87799" w:rsidP="0030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>МЭШ 7 класс</w:t>
            </w:r>
          </w:p>
          <w:p w14:paraId="49DFFC5B" w14:textId="77777777" w:rsidR="00C87799" w:rsidRPr="005E51DA" w:rsidRDefault="000A22C1" w:rsidP="0030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79" w:history="1">
              <w:r w:rsidR="00C87799" w:rsidRPr="005E51DA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https://uchebnik.mos.ru/catalogue?subject_program_ids=31</w:t>
              </w:r>
              <w:r w:rsidR="00C87799" w:rsidRPr="005E51DA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lastRenderedPageBreak/>
                <w:t>937321,31937277,31937330&amp;sort_by=published_at&amp;class_level_ids=7</w:t>
              </w:r>
            </w:hyperlink>
            <w:r w:rsidR="00C87799" w:rsidRPr="005E51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000" w:type="dxa"/>
            <w:vMerge/>
            <w:vAlign w:val="center"/>
            <w:hideMark/>
          </w:tcPr>
          <w:p w14:paraId="30E113B0" w14:textId="77777777" w:rsidR="00C87799" w:rsidRPr="005E51DA" w:rsidRDefault="00C87799" w:rsidP="00307313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C87799" w:rsidRPr="005E51DA" w14:paraId="0F7BD7ED" w14:textId="77777777" w:rsidTr="00307313">
        <w:tc>
          <w:tcPr>
            <w:tcW w:w="975" w:type="dxa"/>
            <w:vAlign w:val="center"/>
            <w:hideMark/>
          </w:tcPr>
          <w:p w14:paraId="034BE7B8" w14:textId="77777777" w:rsidR="00C87799" w:rsidRPr="005E51DA" w:rsidRDefault="00C87799" w:rsidP="0030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3255" w:type="dxa"/>
            <w:vAlign w:val="center"/>
            <w:hideMark/>
          </w:tcPr>
          <w:p w14:paraId="1205354B" w14:textId="77777777" w:rsidR="00C87799" w:rsidRPr="005E51DA" w:rsidRDefault="00C87799" w:rsidP="0030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Информационная переработка текста</w:t>
            </w:r>
          </w:p>
        </w:tc>
        <w:tc>
          <w:tcPr>
            <w:tcW w:w="705" w:type="dxa"/>
            <w:vAlign w:val="center"/>
            <w:hideMark/>
          </w:tcPr>
          <w:p w14:paraId="6CDA419B" w14:textId="77777777" w:rsidR="00C87799" w:rsidRPr="005E51DA" w:rsidRDefault="00C87799" w:rsidP="00307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125" w:type="dxa"/>
            <w:vAlign w:val="center"/>
          </w:tcPr>
          <w:p w14:paraId="0C13D378" w14:textId="77777777" w:rsidR="00C87799" w:rsidRPr="005E51DA" w:rsidRDefault="00C87799" w:rsidP="00307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  <w:gridSpan w:val="2"/>
            <w:vAlign w:val="center"/>
            <w:hideMark/>
          </w:tcPr>
          <w:p w14:paraId="6FA45551" w14:textId="77777777" w:rsidR="00C87799" w:rsidRPr="005E51DA" w:rsidRDefault="00C87799" w:rsidP="00307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80" w:type="dxa"/>
            <w:vMerge/>
            <w:vAlign w:val="center"/>
            <w:hideMark/>
          </w:tcPr>
          <w:p w14:paraId="0E6A0382" w14:textId="77777777" w:rsidR="00C87799" w:rsidRPr="005E51DA" w:rsidRDefault="00C87799" w:rsidP="0030731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000" w:type="dxa"/>
            <w:vMerge/>
            <w:vAlign w:val="center"/>
            <w:hideMark/>
          </w:tcPr>
          <w:p w14:paraId="1415481A" w14:textId="77777777" w:rsidR="00C87799" w:rsidRPr="005E51DA" w:rsidRDefault="00C87799" w:rsidP="00307313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C87799" w:rsidRPr="005E51DA" w14:paraId="7319CCC7" w14:textId="77777777" w:rsidTr="00307313">
        <w:tc>
          <w:tcPr>
            <w:tcW w:w="975" w:type="dxa"/>
            <w:vAlign w:val="center"/>
            <w:hideMark/>
          </w:tcPr>
          <w:p w14:paraId="1D1767B5" w14:textId="77777777" w:rsidR="00C87799" w:rsidRPr="005E51DA" w:rsidRDefault="00C87799" w:rsidP="0030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3255" w:type="dxa"/>
            <w:vAlign w:val="center"/>
            <w:hideMark/>
          </w:tcPr>
          <w:p w14:paraId="25F23E9B" w14:textId="77777777" w:rsidR="00C87799" w:rsidRPr="005E51DA" w:rsidRDefault="00C87799" w:rsidP="0030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Функционально-смысловые типы речи</w:t>
            </w:r>
          </w:p>
        </w:tc>
        <w:tc>
          <w:tcPr>
            <w:tcW w:w="705" w:type="dxa"/>
            <w:vAlign w:val="center"/>
            <w:hideMark/>
          </w:tcPr>
          <w:p w14:paraId="59588E75" w14:textId="77777777" w:rsidR="00C87799" w:rsidRPr="005E51DA" w:rsidRDefault="00C87799" w:rsidP="00307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125" w:type="dxa"/>
            <w:vAlign w:val="center"/>
          </w:tcPr>
          <w:p w14:paraId="355E09A7" w14:textId="77777777" w:rsidR="00C87799" w:rsidRPr="005E51DA" w:rsidRDefault="00C87799" w:rsidP="00307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  <w:gridSpan w:val="2"/>
            <w:vAlign w:val="center"/>
            <w:hideMark/>
          </w:tcPr>
          <w:p w14:paraId="73A51BC3" w14:textId="77777777" w:rsidR="00C87799" w:rsidRPr="005E51DA" w:rsidRDefault="00C87799" w:rsidP="00307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980" w:type="dxa"/>
            <w:vMerge/>
            <w:vAlign w:val="center"/>
            <w:hideMark/>
          </w:tcPr>
          <w:p w14:paraId="20270EB7" w14:textId="77777777" w:rsidR="00C87799" w:rsidRPr="005E51DA" w:rsidRDefault="00C87799" w:rsidP="0030731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000" w:type="dxa"/>
            <w:vMerge/>
            <w:vAlign w:val="center"/>
            <w:hideMark/>
          </w:tcPr>
          <w:p w14:paraId="156C3429" w14:textId="77777777" w:rsidR="00C87799" w:rsidRPr="005E51DA" w:rsidRDefault="00C87799" w:rsidP="00307313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C87799" w:rsidRPr="005E51DA" w14:paraId="6CDEA9AA" w14:textId="77777777" w:rsidTr="00307313">
        <w:tc>
          <w:tcPr>
            <w:tcW w:w="4245" w:type="dxa"/>
            <w:gridSpan w:val="2"/>
            <w:vAlign w:val="center"/>
            <w:hideMark/>
          </w:tcPr>
          <w:p w14:paraId="3FD1DDDD" w14:textId="77777777" w:rsidR="00C87799" w:rsidRPr="005E51DA" w:rsidRDefault="00C87799" w:rsidP="0030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Итого по разделу</w:t>
            </w:r>
          </w:p>
        </w:tc>
        <w:tc>
          <w:tcPr>
            <w:tcW w:w="705" w:type="dxa"/>
            <w:vAlign w:val="center"/>
            <w:hideMark/>
          </w:tcPr>
          <w:p w14:paraId="71392C97" w14:textId="77777777" w:rsidR="00C87799" w:rsidRPr="005E51DA" w:rsidRDefault="00C87799" w:rsidP="00307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4245" w:type="dxa"/>
            <w:gridSpan w:val="4"/>
            <w:vAlign w:val="center"/>
          </w:tcPr>
          <w:p w14:paraId="39709DBC" w14:textId="77777777" w:rsidR="00C87799" w:rsidRPr="005E51DA" w:rsidRDefault="00C87799" w:rsidP="003073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0" w:type="dxa"/>
            <w:vMerge/>
            <w:vAlign w:val="center"/>
            <w:hideMark/>
          </w:tcPr>
          <w:p w14:paraId="305FF8F5" w14:textId="77777777" w:rsidR="00C87799" w:rsidRPr="005E51DA" w:rsidRDefault="00C87799" w:rsidP="00307313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C87799" w:rsidRPr="005E51DA" w14:paraId="04616030" w14:textId="77777777" w:rsidTr="00307313">
        <w:tc>
          <w:tcPr>
            <w:tcW w:w="9210" w:type="dxa"/>
            <w:gridSpan w:val="7"/>
            <w:vAlign w:val="center"/>
            <w:hideMark/>
          </w:tcPr>
          <w:p w14:paraId="351FD6B8" w14:textId="77777777" w:rsidR="00C87799" w:rsidRPr="005E51DA" w:rsidRDefault="00C87799" w:rsidP="0030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4.</w:t>
            </w: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Функциональные разновидности языка</w:t>
            </w:r>
          </w:p>
        </w:tc>
        <w:tc>
          <w:tcPr>
            <w:tcW w:w="6000" w:type="dxa"/>
            <w:vMerge w:val="restart"/>
            <w:hideMark/>
          </w:tcPr>
          <w:p w14:paraId="217D2358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>Распознавать тексты публицистического и официально-делового стилей, опираясь на анализ сферы применения,</w:t>
            </w:r>
          </w:p>
          <w:p w14:paraId="58C199EB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>основной задачи, стилевых черт, характерных языковых средств, использованных в тексте.</w:t>
            </w:r>
          </w:p>
          <w:p w14:paraId="163AB9FE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>Характеризовать жанрово-стилистические особенности интервью, репортажа, заметки, инструкции.</w:t>
            </w:r>
          </w:p>
          <w:p w14:paraId="65FE1525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>Создавать тексты публицистического стиля: интервью, репортаж, заметку.</w:t>
            </w:r>
          </w:p>
          <w:p w14:paraId="5F7E1E68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>Использовать текст-инструкцию с учебной задачей. Моделировать текст-инструкцию, опираясь на знание требований к его содержанию и структуре</w:t>
            </w:r>
          </w:p>
        </w:tc>
      </w:tr>
      <w:tr w:rsidR="00C87799" w:rsidRPr="005E51DA" w14:paraId="168A5CFA" w14:textId="77777777" w:rsidTr="00307313">
        <w:tc>
          <w:tcPr>
            <w:tcW w:w="975" w:type="dxa"/>
            <w:vAlign w:val="center"/>
            <w:hideMark/>
          </w:tcPr>
          <w:p w14:paraId="26B3D433" w14:textId="77777777" w:rsidR="00C87799" w:rsidRPr="005E51DA" w:rsidRDefault="00C87799" w:rsidP="0030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3255" w:type="dxa"/>
            <w:vAlign w:val="center"/>
            <w:hideMark/>
          </w:tcPr>
          <w:p w14:paraId="5BE07C4C" w14:textId="77777777" w:rsidR="00C87799" w:rsidRPr="005E51DA" w:rsidRDefault="00C87799" w:rsidP="0030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Публицистический стиль</w:t>
            </w:r>
          </w:p>
        </w:tc>
        <w:tc>
          <w:tcPr>
            <w:tcW w:w="705" w:type="dxa"/>
            <w:vAlign w:val="center"/>
            <w:hideMark/>
          </w:tcPr>
          <w:p w14:paraId="4E0D4C4C" w14:textId="77777777" w:rsidR="00C87799" w:rsidRPr="005E51DA" w:rsidRDefault="00C87799" w:rsidP="00307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125" w:type="dxa"/>
            <w:vAlign w:val="center"/>
          </w:tcPr>
          <w:p w14:paraId="6F34CD88" w14:textId="77777777" w:rsidR="00C87799" w:rsidRPr="005E51DA" w:rsidRDefault="00C87799" w:rsidP="00307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  <w:gridSpan w:val="2"/>
            <w:vAlign w:val="center"/>
            <w:hideMark/>
          </w:tcPr>
          <w:p w14:paraId="57BDD703" w14:textId="77777777" w:rsidR="00C87799" w:rsidRPr="005E51DA" w:rsidRDefault="00C87799" w:rsidP="00307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0" w:type="dxa"/>
            <w:vMerge w:val="restart"/>
            <w:vAlign w:val="center"/>
            <w:hideMark/>
          </w:tcPr>
          <w:p w14:paraId="28EE6AA1" w14:textId="77777777" w:rsidR="00C87799" w:rsidRPr="005E51DA" w:rsidRDefault="00C87799" w:rsidP="0030731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80" w:history="1">
              <w:r w:rsidRPr="005E51DA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https://m.edsoo.ru/7f4159f6</w:t>
              </w:r>
            </w:hyperlink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5D7D627A" w14:textId="77777777" w:rsidR="00C87799" w:rsidRPr="005E51DA" w:rsidRDefault="00C87799" w:rsidP="00307313">
            <w:pP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</w:pP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РЭШ 7 класс </w:t>
            </w:r>
            <w:hyperlink r:id="rId81" w:history="1">
              <w:r w:rsidRPr="005E51DA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https://resh.edu.ru/subject/13/7/</w:t>
              </w:r>
            </w:hyperlink>
          </w:p>
          <w:p w14:paraId="2E37C0CE" w14:textId="77777777" w:rsidR="00C87799" w:rsidRPr="005E51DA" w:rsidRDefault="00C87799" w:rsidP="0030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>МЭШ 7 класс</w:t>
            </w:r>
          </w:p>
          <w:p w14:paraId="2BEC7A8D" w14:textId="77777777" w:rsidR="00C87799" w:rsidRPr="005E51DA" w:rsidRDefault="000A22C1" w:rsidP="0030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82" w:history="1">
              <w:r w:rsidR="00C87799" w:rsidRPr="005E51DA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https://uchebnik.mos.ru/catalogue?subject_program_ids=31937321,31937277,31937330&amp;sort_by=published_at&amp;class_level_ids=7</w:t>
              </w:r>
            </w:hyperlink>
            <w:r w:rsidR="00C87799" w:rsidRPr="005E51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000" w:type="dxa"/>
            <w:vMerge/>
            <w:vAlign w:val="center"/>
            <w:hideMark/>
          </w:tcPr>
          <w:p w14:paraId="2A26334A" w14:textId="77777777" w:rsidR="00C87799" w:rsidRPr="005E51DA" w:rsidRDefault="00C87799" w:rsidP="0030731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87799" w:rsidRPr="005E51DA" w14:paraId="03898952" w14:textId="77777777" w:rsidTr="00307313">
        <w:tc>
          <w:tcPr>
            <w:tcW w:w="975" w:type="dxa"/>
            <w:vAlign w:val="center"/>
            <w:hideMark/>
          </w:tcPr>
          <w:p w14:paraId="551D940C" w14:textId="77777777" w:rsidR="00C87799" w:rsidRPr="005E51DA" w:rsidRDefault="00C87799" w:rsidP="0030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3255" w:type="dxa"/>
            <w:vAlign w:val="center"/>
            <w:hideMark/>
          </w:tcPr>
          <w:p w14:paraId="6AC57729" w14:textId="77777777" w:rsidR="00C87799" w:rsidRPr="005E51DA" w:rsidRDefault="00C87799" w:rsidP="0030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Официально деловой стиль</w:t>
            </w:r>
          </w:p>
        </w:tc>
        <w:tc>
          <w:tcPr>
            <w:tcW w:w="705" w:type="dxa"/>
            <w:vAlign w:val="center"/>
            <w:hideMark/>
          </w:tcPr>
          <w:p w14:paraId="347941D4" w14:textId="77777777" w:rsidR="00C87799" w:rsidRPr="005E51DA" w:rsidRDefault="00C87799" w:rsidP="00307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125" w:type="dxa"/>
            <w:vAlign w:val="center"/>
          </w:tcPr>
          <w:p w14:paraId="2ADF2514" w14:textId="77777777" w:rsidR="00C87799" w:rsidRPr="005E51DA" w:rsidRDefault="00C87799" w:rsidP="00307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  <w:gridSpan w:val="2"/>
            <w:vAlign w:val="center"/>
          </w:tcPr>
          <w:p w14:paraId="4D9E398C" w14:textId="77777777" w:rsidR="00C87799" w:rsidRPr="005E51DA" w:rsidRDefault="00C87799" w:rsidP="00307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  <w:vAlign w:val="center"/>
            <w:hideMark/>
          </w:tcPr>
          <w:p w14:paraId="4A127C10" w14:textId="77777777" w:rsidR="00C87799" w:rsidRPr="005E51DA" w:rsidRDefault="00C87799" w:rsidP="0030731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000" w:type="dxa"/>
            <w:vMerge/>
            <w:vAlign w:val="center"/>
            <w:hideMark/>
          </w:tcPr>
          <w:p w14:paraId="422E413D" w14:textId="77777777" w:rsidR="00C87799" w:rsidRPr="005E51DA" w:rsidRDefault="00C87799" w:rsidP="0030731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87799" w:rsidRPr="005E51DA" w14:paraId="4D4EC616" w14:textId="77777777" w:rsidTr="00307313">
        <w:tc>
          <w:tcPr>
            <w:tcW w:w="4245" w:type="dxa"/>
            <w:gridSpan w:val="2"/>
            <w:vAlign w:val="center"/>
            <w:hideMark/>
          </w:tcPr>
          <w:p w14:paraId="4E65BF31" w14:textId="77777777" w:rsidR="00C87799" w:rsidRPr="005E51DA" w:rsidRDefault="00C87799" w:rsidP="0030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Итого по разделу</w:t>
            </w:r>
          </w:p>
        </w:tc>
        <w:tc>
          <w:tcPr>
            <w:tcW w:w="705" w:type="dxa"/>
            <w:vAlign w:val="center"/>
            <w:hideMark/>
          </w:tcPr>
          <w:p w14:paraId="3064A1AE" w14:textId="77777777" w:rsidR="00C87799" w:rsidRPr="005E51DA" w:rsidRDefault="00C87799" w:rsidP="00307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4245" w:type="dxa"/>
            <w:gridSpan w:val="4"/>
            <w:vAlign w:val="center"/>
          </w:tcPr>
          <w:p w14:paraId="1F9B52C0" w14:textId="77777777" w:rsidR="00C87799" w:rsidRPr="005E51DA" w:rsidRDefault="00C87799" w:rsidP="003073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0" w:type="dxa"/>
            <w:vMerge/>
            <w:vAlign w:val="center"/>
            <w:hideMark/>
          </w:tcPr>
          <w:p w14:paraId="24C24E9E" w14:textId="77777777" w:rsidR="00C87799" w:rsidRPr="005E51DA" w:rsidRDefault="00C87799" w:rsidP="0030731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87799" w:rsidRPr="005E51DA" w14:paraId="2FB96723" w14:textId="77777777" w:rsidTr="00307313">
        <w:tc>
          <w:tcPr>
            <w:tcW w:w="9210" w:type="dxa"/>
            <w:gridSpan w:val="7"/>
            <w:vAlign w:val="center"/>
            <w:hideMark/>
          </w:tcPr>
          <w:p w14:paraId="621206CB" w14:textId="77777777" w:rsidR="00C87799" w:rsidRPr="005E51DA" w:rsidRDefault="00C87799" w:rsidP="0030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Раздел 5.</w:t>
            </w: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Система языка. Морфология. Культура речи. Орфорграфия</w:t>
            </w:r>
          </w:p>
        </w:tc>
        <w:tc>
          <w:tcPr>
            <w:tcW w:w="6000" w:type="dxa"/>
          </w:tcPr>
          <w:p w14:paraId="689B7A8D" w14:textId="77777777" w:rsidR="00C87799" w:rsidRPr="005E51DA" w:rsidRDefault="00C87799" w:rsidP="0030731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C87799" w:rsidRPr="005E51DA" w14:paraId="06A34CDC" w14:textId="77777777" w:rsidTr="00307313">
        <w:tc>
          <w:tcPr>
            <w:tcW w:w="975" w:type="dxa"/>
            <w:vAlign w:val="center"/>
            <w:hideMark/>
          </w:tcPr>
          <w:p w14:paraId="76B6837A" w14:textId="77777777" w:rsidR="00C87799" w:rsidRPr="005E51DA" w:rsidRDefault="00C87799" w:rsidP="0030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3255" w:type="dxa"/>
            <w:vAlign w:val="center"/>
            <w:hideMark/>
          </w:tcPr>
          <w:p w14:paraId="52DED063" w14:textId="77777777" w:rsidR="00C87799" w:rsidRPr="005E51DA" w:rsidRDefault="00C87799" w:rsidP="0030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Морфология как раздел науки о языке (обобщение)</w:t>
            </w:r>
          </w:p>
        </w:tc>
        <w:tc>
          <w:tcPr>
            <w:tcW w:w="705" w:type="dxa"/>
            <w:vAlign w:val="center"/>
            <w:hideMark/>
          </w:tcPr>
          <w:p w14:paraId="48ED438D" w14:textId="77777777" w:rsidR="00C87799" w:rsidRPr="005E51DA" w:rsidRDefault="00C87799" w:rsidP="00307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25" w:type="dxa"/>
            <w:vAlign w:val="center"/>
          </w:tcPr>
          <w:p w14:paraId="51454D0A" w14:textId="77777777" w:rsidR="00C87799" w:rsidRPr="005E51DA" w:rsidRDefault="00C87799" w:rsidP="00307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  <w:gridSpan w:val="2"/>
            <w:vAlign w:val="center"/>
          </w:tcPr>
          <w:p w14:paraId="6AA96A26" w14:textId="77777777" w:rsidR="00C87799" w:rsidRPr="005E51DA" w:rsidRDefault="00C87799" w:rsidP="00307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 w:val="restart"/>
            <w:vAlign w:val="center"/>
            <w:hideMark/>
          </w:tcPr>
          <w:p w14:paraId="005A14C4" w14:textId="77777777" w:rsidR="00C87799" w:rsidRPr="005E51DA" w:rsidRDefault="00C87799" w:rsidP="0030731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83" w:history="1">
              <w:r w:rsidRPr="005E51DA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https://m.edsoo.ru/7f4159f6</w:t>
              </w:r>
            </w:hyperlink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1ADB5854" w14:textId="77777777" w:rsidR="00C87799" w:rsidRPr="005E51DA" w:rsidRDefault="00C87799" w:rsidP="00307313">
            <w:pP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</w:pP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РЭШ 7 класс </w:t>
            </w:r>
            <w:hyperlink r:id="rId84" w:history="1">
              <w:r w:rsidRPr="005E51DA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https://resh.edu.ru/subject/13/7/</w:t>
              </w:r>
            </w:hyperlink>
          </w:p>
          <w:p w14:paraId="6BD86009" w14:textId="77777777" w:rsidR="00C87799" w:rsidRPr="005E51DA" w:rsidRDefault="00C87799" w:rsidP="0030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>МЭШ 7 класс</w:t>
            </w:r>
          </w:p>
          <w:p w14:paraId="66E93978" w14:textId="77777777" w:rsidR="00C87799" w:rsidRPr="005E51DA" w:rsidRDefault="000A22C1" w:rsidP="0030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85" w:history="1">
              <w:r w:rsidR="00C87799" w:rsidRPr="005E51DA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https://uchebnik.mos.ru/catalogue?subject_program_ids=31937321,31937277,31937330&amp;sort_by=published_at&amp;class_level_ids=7</w:t>
              </w:r>
            </w:hyperlink>
            <w:r w:rsidR="00C87799" w:rsidRPr="005E51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000" w:type="dxa"/>
            <w:hideMark/>
          </w:tcPr>
          <w:p w14:paraId="1C4EA8B5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>Различать слова самостоятельных и служебных частей речи.</w:t>
            </w:r>
          </w:p>
          <w:p w14:paraId="10AAE1C0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>Проводить морфологический анализ слов самостоятельных частей речи (в рамках изученного)</w:t>
            </w:r>
          </w:p>
        </w:tc>
      </w:tr>
      <w:tr w:rsidR="00C87799" w:rsidRPr="005E51DA" w14:paraId="54CBC000" w14:textId="77777777" w:rsidTr="00307313">
        <w:tc>
          <w:tcPr>
            <w:tcW w:w="975" w:type="dxa"/>
            <w:vAlign w:val="center"/>
            <w:hideMark/>
          </w:tcPr>
          <w:p w14:paraId="41C839B0" w14:textId="77777777" w:rsidR="00C87799" w:rsidRPr="005E51DA" w:rsidRDefault="00C87799" w:rsidP="0030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3255" w:type="dxa"/>
            <w:vAlign w:val="center"/>
            <w:hideMark/>
          </w:tcPr>
          <w:p w14:paraId="3959DD65" w14:textId="77777777" w:rsidR="00C87799" w:rsidRPr="005E51DA" w:rsidRDefault="00C87799" w:rsidP="0030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Причастие как особая форма глагола</w:t>
            </w:r>
          </w:p>
        </w:tc>
        <w:tc>
          <w:tcPr>
            <w:tcW w:w="705" w:type="dxa"/>
            <w:vAlign w:val="center"/>
            <w:hideMark/>
          </w:tcPr>
          <w:p w14:paraId="478F37F8" w14:textId="77777777" w:rsidR="00C87799" w:rsidRPr="005E51DA" w:rsidRDefault="00C87799" w:rsidP="00307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 </w:t>
            </w:r>
          </w:p>
        </w:tc>
        <w:tc>
          <w:tcPr>
            <w:tcW w:w="1125" w:type="dxa"/>
            <w:vAlign w:val="center"/>
          </w:tcPr>
          <w:p w14:paraId="5C62FB7C" w14:textId="77777777" w:rsidR="00C87799" w:rsidRPr="005E51DA" w:rsidRDefault="00C87799" w:rsidP="00307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  <w:gridSpan w:val="2"/>
            <w:vAlign w:val="center"/>
            <w:hideMark/>
          </w:tcPr>
          <w:p w14:paraId="5C56AE72" w14:textId="77777777" w:rsidR="00C87799" w:rsidRPr="005E51DA" w:rsidRDefault="00C87799" w:rsidP="00307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980" w:type="dxa"/>
            <w:vMerge/>
            <w:vAlign w:val="center"/>
            <w:hideMark/>
          </w:tcPr>
          <w:p w14:paraId="046F228F" w14:textId="77777777" w:rsidR="00C87799" w:rsidRPr="005E51DA" w:rsidRDefault="00C87799" w:rsidP="0030731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000" w:type="dxa"/>
            <w:hideMark/>
          </w:tcPr>
          <w:p w14:paraId="368D84F1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>Знать суффиксы причастий.</w:t>
            </w:r>
          </w:p>
          <w:p w14:paraId="6E31E5D8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 xml:space="preserve">Распознавать причастия по общему грамматическому значению и суффиксам. </w:t>
            </w:r>
          </w:p>
          <w:p w14:paraId="0B4B7693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>Характеризовать роль причастий в речи.</w:t>
            </w:r>
          </w:p>
          <w:p w14:paraId="6910967A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>Распознавать причастный оборот в составе предложения, определять его границы, место по отношению к определяемому слову.</w:t>
            </w:r>
          </w:p>
          <w:p w14:paraId="3C69C58D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>Объяснять расстановку знаков препинания в предложениях с причастным оборотом.</w:t>
            </w:r>
          </w:p>
          <w:p w14:paraId="40CC7608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>Конструировать предложения с причастным оборотом.</w:t>
            </w:r>
          </w:p>
          <w:p w14:paraId="7ED8F981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>Определять основания для сравнения и сравнивать причастия и глаголы, причастия и имена прилагательные.</w:t>
            </w:r>
          </w:p>
          <w:p w14:paraId="64E8B994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>Различать созвучные причастия и имена прилагательные. Определять основания для сравнения и сравнивать действительные и страдательные причастия настоящего и прошедшего времени.</w:t>
            </w:r>
          </w:p>
          <w:p w14:paraId="4F245C60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Объяснять способы образования действительных и страдательных причастий настоящего и прошедшего времени.</w:t>
            </w:r>
          </w:p>
          <w:p w14:paraId="40F8A126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>Различать полные и краткие формы страдательных причастий прошедшего времени.</w:t>
            </w:r>
          </w:p>
          <w:p w14:paraId="1D4AF337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падежную форму причастий. </w:t>
            </w:r>
          </w:p>
          <w:p w14:paraId="5F615899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>Применять правила правописания падежных окончаний причастия.</w:t>
            </w:r>
          </w:p>
          <w:p w14:paraId="3490DAB2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>Правильно произносить причастия, соблюдать нормы постановки ударения в некоторых формах причастий. Выполнять морфологический анализ причастий.</w:t>
            </w:r>
          </w:p>
          <w:p w14:paraId="3422B4D5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>Применять орфографические правила при написании гласных в суффиксах причастий, гласных перед суффиксом</w:t>
            </w:r>
          </w:p>
          <w:p w14:paraId="328024E0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-вш- </w:t>
            </w: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 xml:space="preserve">действительных причастий прошедшего времени, перед суффиксом </w:t>
            </w:r>
            <w:r w:rsidRPr="005E51D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-нн- </w:t>
            </w: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 xml:space="preserve">страдательных причастий прошедшего времени. </w:t>
            </w:r>
          </w:p>
          <w:p w14:paraId="79136283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>Применять орфографические правила при выборе слитного</w:t>
            </w:r>
          </w:p>
          <w:p w14:paraId="77B7442E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 xml:space="preserve">и раздельного написания </w:t>
            </w:r>
            <w:r w:rsidRPr="005E51D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не </w:t>
            </w: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 xml:space="preserve">с причастиями. </w:t>
            </w:r>
          </w:p>
          <w:p w14:paraId="4CBF9E02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орфографические правила при написании суффиксов </w:t>
            </w:r>
            <w:r w:rsidRPr="005E51D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-нн- </w:t>
            </w: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5E51D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-енн- </w:t>
            </w: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 xml:space="preserve">полных форм страдательных причастий и суффиксов </w:t>
            </w:r>
            <w:r w:rsidRPr="005E51D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-н- </w:t>
            </w: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5E51D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-ен-</w:t>
            </w: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 xml:space="preserve"> кратких форм страдательных причастий.</w:t>
            </w:r>
          </w:p>
          <w:p w14:paraId="6E1D91F5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Проводить орфографический анализ причастий (в рамках изученного).</w:t>
            </w:r>
          </w:p>
          <w:p w14:paraId="7F755F08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>Проводить синтаксический и пунктуационный анализ предложений с причастным оборотом (в рамках изученного)</w:t>
            </w:r>
          </w:p>
        </w:tc>
      </w:tr>
      <w:tr w:rsidR="00C87799" w:rsidRPr="005E51DA" w14:paraId="137E6D55" w14:textId="77777777" w:rsidTr="00307313">
        <w:tc>
          <w:tcPr>
            <w:tcW w:w="975" w:type="dxa"/>
            <w:vAlign w:val="center"/>
            <w:hideMark/>
          </w:tcPr>
          <w:p w14:paraId="279190D9" w14:textId="77777777" w:rsidR="00C87799" w:rsidRPr="005E51DA" w:rsidRDefault="00C87799" w:rsidP="0030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5.3</w:t>
            </w:r>
          </w:p>
        </w:tc>
        <w:tc>
          <w:tcPr>
            <w:tcW w:w="3255" w:type="dxa"/>
            <w:vAlign w:val="center"/>
            <w:hideMark/>
          </w:tcPr>
          <w:p w14:paraId="166EAE4D" w14:textId="77777777" w:rsidR="00C87799" w:rsidRPr="005E51DA" w:rsidRDefault="00C87799" w:rsidP="0030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Деепричастие как особая форма глагола</w:t>
            </w:r>
          </w:p>
        </w:tc>
        <w:tc>
          <w:tcPr>
            <w:tcW w:w="705" w:type="dxa"/>
            <w:vAlign w:val="center"/>
            <w:hideMark/>
          </w:tcPr>
          <w:p w14:paraId="2F216ECE" w14:textId="77777777" w:rsidR="00C87799" w:rsidRPr="005E51DA" w:rsidRDefault="00C87799" w:rsidP="00307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14 </w:t>
            </w:r>
          </w:p>
        </w:tc>
        <w:tc>
          <w:tcPr>
            <w:tcW w:w="1125" w:type="dxa"/>
            <w:vAlign w:val="center"/>
          </w:tcPr>
          <w:p w14:paraId="30A49C78" w14:textId="77777777" w:rsidR="00C87799" w:rsidRPr="005E51DA" w:rsidRDefault="00C87799" w:rsidP="00307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  <w:gridSpan w:val="2"/>
            <w:vAlign w:val="center"/>
            <w:hideMark/>
          </w:tcPr>
          <w:p w14:paraId="361373F2" w14:textId="77777777" w:rsidR="00C87799" w:rsidRPr="005E51DA" w:rsidRDefault="00C87799" w:rsidP="00307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980" w:type="dxa"/>
            <w:vAlign w:val="center"/>
            <w:hideMark/>
          </w:tcPr>
          <w:p w14:paraId="2353E847" w14:textId="77777777" w:rsidR="00C87799" w:rsidRPr="005E51DA" w:rsidRDefault="00C87799" w:rsidP="0030731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86" w:history="1">
              <w:r w:rsidRPr="005E51DA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https://m.edsoo.ru/7f4159f6</w:t>
              </w:r>
            </w:hyperlink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6502ABB4" w14:textId="77777777" w:rsidR="00C87799" w:rsidRPr="005E51DA" w:rsidRDefault="00C87799" w:rsidP="00307313">
            <w:pP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</w:pP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РЭШ 7 класс </w:t>
            </w:r>
            <w:hyperlink r:id="rId87" w:history="1">
              <w:r w:rsidRPr="005E51DA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https://resh.edu.ru/subject/13/7/</w:t>
              </w:r>
            </w:hyperlink>
          </w:p>
          <w:p w14:paraId="32821645" w14:textId="77777777" w:rsidR="00C87799" w:rsidRPr="005E51DA" w:rsidRDefault="00C87799" w:rsidP="0030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>МЭШ 7 класс</w:t>
            </w:r>
          </w:p>
          <w:p w14:paraId="439D34E6" w14:textId="77777777" w:rsidR="00C87799" w:rsidRPr="005E51DA" w:rsidRDefault="000A22C1" w:rsidP="0030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88" w:history="1">
              <w:r w:rsidR="00C87799" w:rsidRPr="005E51DA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https://uchebnik.mos.ru/catalogue?subject_program_ids=31937321,31937277,31937330&amp;sort_by=published_at&amp;class_level_ids=7</w:t>
              </w:r>
            </w:hyperlink>
            <w:r w:rsidR="00C87799" w:rsidRPr="005E51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000" w:type="dxa"/>
            <w:hideMark/>
          </w:tcPr>
          <w:p w14:paraId="0103419C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 xml:space="preserve">Знать суффиксы деепричастий. </w:t>
            </w:r>
          </w:p>
          <w:p w14:paraId="74F8C048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 xml:space="preserve">Распознавать деепричастия по общему грамматическому значению и суффиксам. </w:t>
            </w:r>
          </w:p>
          <w:p w14:paraId="05F5765C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>Определять основания для сравнения и сравнивать деепричастия и глаголы, деепричастия и наречия. Характеризовать синтаксическую функцию деепричастия, роль деепричастий в речи.</w:t>
            </w:r>
          </w:p>
          <w:p w14:paraId="34CA4B2A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>Распознавать деепричастный оборот в составе предложения, определять его границы.</w:t>
            </w:r>
          </w:p>
          <w:p w14:paraId="4FB25662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 xml:space="preserve">Объяснять расстановку знаков препинания в предложениях с деепричастным оборотом. </w:t>
            </w:r>
          </w:p>
          <w:p w14:paraId="07A8DC6D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>Применять правила пунктуации при постановке знаков</w:t>
            </w:r>
          </w:p>
          <w:p w14:paraId="741CE782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 xml:space="preserve">препинания в предложениях с одиночными деепричастиями и деепричастными оборотами. </w:t>
            </w:r>
          </w:p>
          <w:p w14:paraId="13EA62FC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>Конструировать предложения с одиночными деепричастиями и деепричастными оборотами.</w:t>
            </w:r>
          </w:p>
          <w:p w14:paraId="21E421A9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 xml:space="preserve">Распознавать деепричастия совершенного и несовершенного вида. </w:t>
            </w:r>
          </w:p>
          <w:p w14:paraId="47EC0824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Определять основания для сравнения и сравнивать деепричастия совершенного и несовершенного вида.</w:t>
            </w:r>
          </w:p>
          <w:p w14:paraId="45012C50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 xml:space="preserve">Объяснять способы образования деепричастий совершенного и несовершенного вида. </w:t>
            </w:r>
          </w:p>
          <w:p w14:paraId="590DCDBB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>Правильно произносить деепричастия, соблюдать нормы постановки ударения в некоторых формах деепричастий.</w:t>
            </w:r>
          </w:p>
          <w:p w14:paraId="019A6284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 xml:space="preserve">Проводить морфологический анализ деепричастий. Применять орфографические правила при написании гласных в суффиксах деепричастий, выборе слитного и раздельного написания </w:t>
            </w:r>
            <w:r w:rsidRPr="005E51D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не </w:t>
            </w: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>с деепричастиями.</w:t>
            </w:r>
          </w:p>
          <w:p w14:paraId="1AC224CB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>Проводить орфографический анализ деепричастий (в рамках изученного).</w:t>
            </w:r>
          </w:p>
          <w:p w14:paraId="250A3420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>Проводить синтаксический и пунктуационный анализ предложений с деепричастным оборотом (в рамках изученного)</w:t>
            </w:r>
          </w:p>
        </w:tc>
      </w:tr>
      <w:tr w:rsidR="00C87799" w:rsidRPr="005E51DA" w14:paraId="4207B758" w14:textId="77777777" w:rsidTr="00307313">
        <w:tc>
          <w:tcPr>
            <w:tcW w:w="975" w:type="dxa"/>
            <w:vAlign w:val="center"/>
            <w:hideMark/>
          </w:tcPr>
          <w:p w14:paraId="74350C76" w14:textId="77777777" w:rsidR="00C87799" w:rsidRPr="005E51DA" w:rsidRDefault="00C87799" w:rsidP="0030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5.4</w:t>
            </w:r>
          </w:p>
        </w:tc>
        <w:tc>
          <w:tcPr>
            <w:tcW w:w="3255" w:type="dxa"/>
            <w:vAlign w:val="center"/>
            <w:hideMark/>
          </w:tcPr>
          <w:p w14:paraId="322C045D" w14:textId="77777777" w:rsidR="00C87799" w:rsidRPr="005E51DA" w:rsidRDefault="00C87799" w:rsidP="0030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Наречие</w:t>
            </w:r>
          </w:p>
        </w:tc>
        <w:tc>
          <w:tcPr>
            <w:tcW w:w="705" w:type="dxa"/>
            <w:vAlign w:val="center"/>
            <w:hideMark/>
          </w:tcPr>
          <w:p w14:paraId="5DB03ED2" w14:textId="77777777" w:rsidR="00C87799" w:rsidRPr="005E51DA" w:rsidRDefault="00C87799" w:rsidP="00307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21 </w:t>
            </w:r>
          </w:p>
        </w:tc>
        <w:tc>
          <w:tcPr>
            <w:tcW w:w="1125" w:type="dxa"/>
            <w:vAlign w:val="center"/>
          </w:tcPr>
          <w:p w14:paraId="4D66F2BA" w14:textId="77777777" w:rsidR="00C87799" w:rsidRPr="005E51DA" w:rsidRDefault="00C87799" w:rsidP="00307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  <w:gridSpan w:val="2"/>
            <w:vAlign w:val="center"/>
            <w:hideMark/>
          </w:tcPr>
          <w:p w14:paraId="017AADC1" w14:textId="77777777" w:rsidR="00C87799" w:rsidRPr="005E51DA" w:rsidRDefault="00C87799" w:rsidP="00307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1980" w:type="dxa"/>
            <w:vAlign w:val="center"/>
            <w:hideMark/>
          </w:tcPr>
          <w:p w14:paraId="5A6872F8" w14:textId="77777777" w:rsidR="00C87799" w:rsidRPr="005E51DA" w:rsidRDefault="00C87799" w:rsidP="0030731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89" w:history="1">
              <w:r w:rsidRPr="005E51DA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https://m.edsoo.ru/7f4159f6</w:t>
              </w:r>
            </w:hyperlink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740F743A" w14:textId="77777777" w:rsidR="00C87799" w:rsidRPr="005E51DA" w:rsidRDefault="00C87799" w:rsidP="00307313">
            <w:pP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</w:pP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РЭШ 7 класс </w:t>
            </w:r>
            <w:hyperlink r:id="rId90" w:history="1">
              <w:r w:rsidRPr="005E51DA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https://resh.edu.ru/subject/13/7/</w:t>
              </w:r>
            </w:hyperlink>
          </w:p>
          <w:p w14:paraId="0FEABC1A" w14:textId="77777777" w:rsidR="00C87799" w:rsidRPr="005E51DA" w:rsidRDefault="00C87799" w:rsidP="0030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>МЭШ 7 класс</w:t>
            </w:r>
          </w:p>
          <w:p w14:paraId="3B3EDBA1" w14:textId="77777777" w:rsidR="00C87799" w:rsidRPr="005E51DA" w:rsidRDefault="000A22C1" w:rsidP="0030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91" w:history="1">
              <w:r w:rsidR="00C87799" w:rsidRPr="005E51DA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https://uchebnik.mos.ru/catalogue?subject_program_ids=31937321,31937277,3</w:t>
              </w:r>
              <w:r w:rsidR="00C87799" w:rsidRPr="005E51DA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lastRenderedPageBreak/>
                <w:t>1937330&amp;sort_by=published_at&amp;class_level_ids=7</w:t>
              </w:r>
            </w:hyperlink>
            <w:r w:rsidR="00C87799" w:rsidRPr="005E51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000" w:type="dxa"/>
            <w:hideMark/>
          </w:tcPr>
          <w:p w14:paraId="757C9371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Распознавать наречия и аргументированно доказывать принадлежность слов к этой части речи.</w:t>
            </w:r>
          </w:p>
          <w:p w14:paraId="47313BBA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>Характеризовать наречия в аспекте их принадлежности к различным разрядам по значению.</w:t>
            </w:r>
          </w:p>
          <w:p w14:paraId="46CD3B24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>Различать наречия разных разрядов по значению.</w:t>
            </w:r>
          </w:p>
          <w:p w14:paraId="4A62B57C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>Опознавать и характеризовать формы сравнительной и превосходной степеней сравнения наречий.</w:t>
            </w:r>
          </w:p>
          <w:p w14:paraId="47D934FB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>Различать формы сравнительной и превосходной степеней сравнения наречий и имён прилагательных, объяснять, как они образуются.</w:t>
            </w:r>
          </w:p>
          <w:p w14:paraId="72D26057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Образовывать простую и составную формы сравнительной и превосходной степеней сравнения наречий.</w:t>
            </w:r>
          </w:p>
          <w:p w14:paraId="0BC6DDAC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>Опознавать способ словообразования наречий.</w:t>
            </w:r>
          </w:p>
          <w:p w14:paraId="6732D0E5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 xml:space="preserve">Проводить морфологический анализ наречий. </w:t>
            </w:r>
          </w:p>
          <w:p w14:paraId="2384D0FD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орфографические правила при выборе слитного, раздельного, дефисного написания наречий; при выборе слитного и раздельного написания </w:t>
            </w:r>
            <w:r w:rsidRPr="005E51D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не </w:t>
            </w: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 xml:space="preserve">с наречиями, </w:t>
            </w:r>
            <w:r w:rsidRPr="005E51D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н </w:t>
            </w: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5E51D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нн </w:t>
            </w: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 xml:space="preserve">в наречиях на </w:t>
            </w:r>
            <w:r w:rsidRPr="005E51D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-о </w:t>
            </w: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5E51D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-е</w:t>
            </w: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 xml:space="preserve">). </w:t>
            </w:r>
          </w:p>
          <w:p w14:paraId="39522DB0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орфографические правила при правописании суффиксов </w:t>
            </w:r>
            <w:r w:rsidRPr="005E51D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-а </w:t>
            </w: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5E51D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-о </w:t>
            </w: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 xml:space="preserve">наречий с приставками </w:t>
            </w:r>
            <w:r w:rsidRPr="005E51D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из-</w:t>
            </w: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5E51D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до-</w:t>
            </w: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5E51D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с-</w:t>
            </w: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5E51D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в-</w:t>
            </w: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5E51D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на-</w:t>
            </w: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5E51D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за-</w:t>
            </w: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 xml:space="preserve">; употреблении </w:t>
            </w:r>
            <w:r w:rsidRPr="005E51D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ь </w:t>
            </w: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>после шипящих на конце наречий;</w:t>
            </w:r>
          </w:p>
          <w:p w14:paraId="20AF801F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правописании суффиксов наречий </w:t>
            </w:r>
            <w:r w:rsidRPr="005E51D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–о </w:t>
            </w: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5E51D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-е </w:t>
            </w: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>после шипящих.</w:t>
            </w:r>
          </w:p>
          <w:p w14:paraId="07D2EE2C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 xml:space="preserve">Проводить орфографический анализ наречий (в рамках изученного) </w:t>
            </w:r>
          </w:p>
        </w:tc>
      </w:tr>
      <w:tr w:rsidR="00C87799" w:rsidRPr="005E51DA" w14:paraId="5DA1442D" w14:textId="77777777" w:rsidTr="00307313">
        <w:tc>
          <w:tcPr>
            <w:tcW w:w="975" w:type="dxa"/>
            <w:vAlign w:val="center"/>
            <w:hideMark/>
          </w:tcPr>
          <w:p w14:paraId="3D118F00" w14:textId="77777777" w:rsidR="00C87799" w:rsidRPr="005E51DA" w:rsidRDefault="00C87799" w:rsidP="0030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5.5</w:t>
            </w:r>
          </w:p>
        </w:tc>
        <w:tc>
          <w:tcPr>
            <w:tcW w:w="3255" w:type="dxa"/>
            <w:vAlign w:val="center"/>
            <w:hideMark/>
          </w:tcPr>
          <w:p w14:paraId="65A7B948" w14:textId="77777777" w:rsidR="00C87799" w:rsidRPr="005E51DA" w:rsidRDefault="00C87799" w:rsidP="0030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Слова категории состояния</w:t>
            </w:r>
          </w:p>
        </w:tc>
        <w:tc>
          <w:tcPr>
            <w:tcW w:w="705" w:type="dxa"/>
            <w:vAlign w:val="center"/>
            <w:hideMark/>
          </w:tcPr>
          <w:p w14:paraId="6E7BE787" w14:textId="77777777" w:rsidR="00C87799" w:rsidRPr="005E51DA" w:rsidRDefault="00C87799" w:rsidP="00307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125" w:type="dxa"/>
            <w:vAlign w:val="center"/>
          </w:tcPr>
          <w:p w14:paraId="226E2739" w14:textId="77777777" w:rsidR="00C87799" w:rsidRPr="005E51DA" w:rsidRDefault="00C87799" w:rsidP="00307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  <w:gridSpan w:val="2"/>
            <w:vAlign w:val="center"/>
          </w:tcPr>
          <w:p w14:paraId="76E36EE0" w14:textId="77777777" w:rsidR="00C87799" w:rsidRPr="005E51DA" w:rsidRDefault="00C87799" w:rsidP="00307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 w:val="restart"/>
            <w:vAlign w:val="center"/>
            <w:hideMark/>
          </w:tcPr>
          <w:p w14:paraId="0E2177EC" w14:textId="77777777" w:rsidR="00C87799" w:rsidRPr="005E51DA" w:rsidRDefault="00C87799" w:rsidP="0030731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92" w:history="1">
              <w:r w:rsidRPr="005E51DA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https://m.edsoo.ru/7f4159f6</w:t>
              </w:r>
            </w:hyperlink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3502459E" w14:textId="77777777" w:rsidR="00C87799" w:rsidRPr="005E51DA" w:rsidRDefault="00C87799" w:rsidP="00307313">
            <w:pP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</w:pP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РЭШ 7 класс </w:t>
            </w:r>
            <w:hyperlink r:id="rId93" w:history="1">
              <w:r w:rsidRPr="005E51DA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https://resh.edu.ru/subject/13/7/</w:t>
              </w:r>
            </w:hyperlink>
          </w:p>
          <w:p w14:paraId="333590AC" w14:textId="77777777" w:rsidR="00C87799" w:rsidRPr="005E51DA" w:rsidRDefault="00C87799" w:rsidP="0030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>МЭШ 7 класс</w:t>
            </w:r>
          </w:p>
          <w:p w14:paraId="28FBDAE5" w14:textId="77777777" w:rsidR="00C87799" w:rsidRPr="005E51DA" w:rsidRDefault="000A22C1" w:rsidP="0030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94" w:history="1">
              <w:r w:rsidR="00C87799" w:rsidRPr="005E51DA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https://uchebnik.mos.ru/catalogue?subject_program_ids=31937321,31937277,31937330&amp;sort_by=published_at&amp;class_level_ids=7</w:t>
              </w:r>
            </w:hyperlink>
            <w:r w:rsidR="00C87799" w:rsidRPr="005E51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000" w:type="dxa"/>
            <w:hideMark/>
          </w:tcPr>
          <w:p w14:paraId="610956CF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Распознавать слова категории состояния по общему грамматическому значению, морфологическим признакам,</w:t>
            </w:r>
          </w:p>
          <w:p w14:paraId="3E543850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>роли в предложении и типичным суффиксам.</w:t>
            </w:r>
          </w:p>
          <w:p w14:paraId="40012B3B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 xml:space="preserve">Различать слова категории состояния и наречия. </w:t>
            </w:r>
          </w:p>
          <w:p w14:paraId="07E44BEE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>Определять основания для сравнения и сравнивать наречия и слова категории состояния.</w:t>
            </w:r>
          </w:p>
          <w:p w14:paraId="5C41A69A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Характеризовать роль слов категории состояния в тексте</w:t>
            </w:r>
          </w:p>
        </w:tc>
      </w:tr>
      <w:tr w:rsidR="00C87799" w:rsidRPr="005E51DA" w14:paraId="7AE45310" w14:textId="77777777" w:rsidTr="00307313">
        <w:tc>
          <w:tcPr>
            <w:tcW w:w="975" w:type="dxa"/>
            <w:vAlign w:val="center"/>
            <w:hideMark/>
          </w:tcPr>
          <w:p w14:paraId="0EC15136" w14:textId="77777777" w:rsidR="00C87799" w:rsidRPr="005E51DA" w:rsidRDefault="00C87799" w:rsidP="0030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5.6</w:t>
            </w:r>
          </w:p>
        </w:tc>
        <w:tc>
          <w:tcPr>
            <w:tcW w:w="3255" w:type="dxa"/>
            <w:vAlign w:val="center"/>
            <w:hideMark/>
          </w:tcPr>
          <w:p w14:paraId="29553672" w14:textId="77777777" w:rsidR="00C87799" w:rsidRPr="005E51DA" w:rsidRDefault="00C87799" w:rsidP="0030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Служебные части речи</w:t>
            </w:r>
          </w:p>
        </w:tc>
        <w:tc>
          <w:tcPr>
            <w:tcW w:w="705" w:type="dxa"/>
            <w:vAlign w:val="center"/>
            <w:hideMark/>
          </w:tcPr>
          <w:p w14:paraId="4516853C" w14:textId="77777777" w:rsidR="00C87799" w:rsidRPr="005E51DA" w:rsidRDefault="00C87799" w:rsidP="00307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25" w:type="dxa"/>
            <w:vAlign w:val="center"/>
          </w:tcPr>
          <w:p w14:paraId="0C023620" w14:textId="77777777" w:rsidR="00C87799" w:rsidRPr="005E51DA" w:rsidRDefault="00C87799" w:rsidP="00307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  <w:gridSpan w:val="2"/>
            <w:vAlign w:val="center"/>
          </w:tcPr>
          <w:p w14:paraId="4BE32F9C" w14:textId="77777777" w:rsidR="00C87799" w:rsidRPr="005E51DA" w:rsidRDefault="00C87799" w:rsidP="00307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  <w:vAlign w:val="center"/>
            <w:hideMark/>
          </w:tcPr>
          <w:p w14:paraId="65A6402C" w14:textId="77777777" w:rsidR="00C87799" w:rsidRPr="005E51DA" w:rsidRDefault="00C87799" w:rsidP="0030731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000" w:type="dxa"/>
            <w:hideMark/>
          </w:tcPr>
          <w:p w14:paraId="35F8C348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>Опознавать слова служебных частей речи.</w:t>
            </w:r>
          </w:p>
          <w:p w14:paraId="23687F31" w14:textId="77777777" w:rsidR="00C87799" w:rsidRPr="005E51DA" w:rsidRDefault="00C87799" w:rsidP="0030731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>Различать предлоги, союзы и частицы</w:t>
            </w:r>
          </w:p>
        </w:tc>
      </w:tr>
      <w:tr w:rsidR="00C87799" w:rsidRPr="005E51DA" w14:paraId="3872A60A" w14:textId="77777777" w:rsidTr="00307313">
        <w:tc>
          <w:tcPr>
            <w:tcW w:w="975" w:type="dxa"/>
            <w:vAlign w:val="center"/>
            <w:hideMark/>
          </w:tcPr>
          <w:p w14:paraId="24538BF8" w14:textId="77777777" w:rsidR="00C87799" w:rsidRPr="005E51DA" w:rsidRDefault="00C87799" w:rsidP="0030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5.7</w:t>
            </w:r>
          </w:p>
        </w:tc>
        <w:tc>
          <w:tcPr>
            <w:tcW w:w="3255" w:type="dxa"/>
            <w:vAlign w:val="center"/>
            <w:hideMark/>
          </w:tcPr>
          <w:p w14:paraId="342D6603" w14:textId="77777777" w:rsidR="00C87799" w:rsidRPr="005E51DA" w:rsidRDefault="00C87799" w:rsidP="0030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Предлог</w:t>
            </w:r>
          </w:p>
        </w:tc>
        <w:tc>
          <w:tcPr>
            <w:tcW w:w="705" w:type="dxa"/>
            <w:vAlign w:val="center"/>
            <w:hideMark/>
          </w:tcPr>
          <w:p w14:paraId="4CAF4E6A" w14:textId="77777777" w:rsidR="00C87799" w:rsidRPr="005E51DA" w:rsidRDefault="00C87799" w:rsidP="00307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12 </w:t>
            </w:r>
          </w:p>
        </w:tc>
        <w:tc>
          <w:tcPr>
            <w:tcW w:w="1125" w:type="dxa"/>
            <w:vAlign w:val="center"/>
          </w:tcPr>
          <w:p w14:paraId="7C6023BA" w14:textId="77777777" w:rsidR="00C87799" w:rsidRPr="005E51DA" w:rsidRDefault="00C87799" w:rsidP="00307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  <w:gridSpan w:val="2"/>
            <w:vAlign w:val="center"/>
            <w:hideMark/>
          </w:tcPr>
          <w:p w14:paraId="0F479401" w14:textId="77777777" w:rsidR="00C87799" w:rsidRPr="005E51DA" w:rsidRDefault="00C87799" w:rsidP="00307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980" w:type="dxa"/>
            <w:vAlign w:val="center"/>
            <w:hideMark/>
          </w:tcPr>
          <w:p w14:paraId="4805A089" w14:textId="77777777" w:rsidR="00C87799" w:rsidRPr="005E51DA" w:rsidRDefault="00C87799" w:rsidP="0030731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95" w:history="1">
              <w:r w:rsidRPr="005E51DA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https://m.edsoo.ru/7f4159f6</w:t>
              </w:r>
            </w:hyperlink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1AEC8E20" w14:textId="77777777" w:rsidR="00C87799" w:rsidRPr="005E51DA" w:rsidRDefault="00C87799" w:rsidP="00307313">
            <w:pP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</w:pP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РЭШ 7 класс </w:t>
            </w:r>
            <w:hyperlink r:id="rId96" w:history="1">
              <w:r w:rsidRPr="005E51DA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https://resh.edu.ru/subject/13/7/</w:t>
              </w:r>
            </w:hyperlink>
          </w:p>
          <w:p w14:paraId="001519C0" w14:textId="77777777" w:rsidR="00C87799" w:rsidRPr="005E51DA" w:rsidRDefault="00C87799" w:rsidP="0030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>МЭШ 7 класс</w:t>
            </w:r>
          </w:p>
          <w:p w14:paraId="44899019" w14:textId="77777777" w:rsidR="00C87799" w:rsidRPr="005E51DA" w:rsidRDefault="000A22C1" w:rsidP="0030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97" w:history="1">
              <w:r w:rsidR="00C87799" w:rsidRPr="005E51DA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https://uchebnik.mos.ru/catalogue?subject_program_ids=31937321,31937277,31937330&amp;sort_by=published_at&amp;class_level_ids=7</w:t>
              </w:r>
            </w:hyperlink>
            <w:r w:rsidR="00C87799" w:rsidRPr="005E51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000" w:type="dxa"/>
            <w:hideMark/>
          </w:tcPr>
          <w:p w14:paraId="6C69F582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>Распознавать предлоги в составе предложно-падежных форм слова, словосочетаний и предложений.</w:t>
            </w:r>
          </w:p>
          <w:p w14:paraId="37FC6F51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>Характеризовать функции предлогов.</w:t>
            </w:r>
          </w:p>
          <w:p w14:paraId="6A475043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>Определять падежную форму именных частей речи в составе предложно-падежных форм.</w:t>
            </w:r>
          </w:p>
          <w:p w14:paraId="4CDF1260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>Анализировать предлоги в аспекте их строения и происхождения.</w:t>
            </w:r>
          </w:p>
          <w:p w14:paraId="24D0C644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>На основе анализа различать предлоги разных разрядов, группы производных предлогов.</w:t>
            </w:r>
          </w:p>
          <w:p w14:paraId="7852ECED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>Определять основания для сравнения и сравнивать производные предлоги и созвучные предложно-падежные</w:t>
            </w:r>
          </w:p>
          <w:p w14:paraId="20583237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>формы (</w:t>
            </w:r>
            <w:r w:rsidRPr="005E51D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в течение </w:t>
            </w: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5E51D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в течении</w:t>
            </w: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5E51D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навстречу </w:t>
            </w: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5E51D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на встречу</w:t>
            </w: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>). Проводить морфологический анализ предлогов.</w:t>
            </w:r>
          </w:p>
          <w:p w14:paraId="728B3408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>Конструировать словосочетания с предложным управлением по заданным схемам и без использования схем.</w:t>
            </w:r>
          </w:p>
          <w:p w14:paraId="6157FEC1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Правильно употреблять имена существительные и местоимения с предлогами. </w:t>
            </w:r>
          </w:p>
          <w:p w14:paraId="07D52907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 xml:space="preserve">Правильно использовать предлоги </w:t>
            </w:r>
            <w:r w:rsidRPr="005E51D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из </w:t>
            </w: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5E51D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с</w:t>
            </w: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5E51D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в </w:t>
            </w: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5E51D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на</w:t>
            </w: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>. Правильно образовывать предложно-падежные формы</w:t>
            </w:r>
          </w:p>
          <w:p w14:paraId="1793AF23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 xml:space="preserve">с предлогами </w:t>
            </w:r>
            <w:r w:rsidRPr="005E51D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по</w:t>
            </w: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5E51D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благодаря</w:t>
            </w: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5E51D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согласно</w:t>
            </w: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5E51D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вопреки</w:t>
            </w: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5E51D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наперерез</w:t>
            </w: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7B29108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>Объяснять написание производных предлогов, написание предлогов с именными частями речи</w:t>
            </w:r>
          </w:p>
        </w:tc>
      </w:tr>
      <w:tr w:rsidR="00C87799" w:rsidRPr="005E51DA" w14:paraId="284F7131" w14:textId="77777777" w:rsidTr="00307313">
        <w:tc>
          <w:tcPr>
            <w:tcW w:w="975" w:type="dxa"/>
            <w:vAlign w:val="center"/>
            <w:hideMark/>
          </w:tcPr>
          <w:p w14:paraId="2158A813" w14:textId="77777777" w:rsidR="00C87799" w:rsidRPr="005E51DA" w:rsidRDefault="00C87799" w:rsidP="0030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5.8</w:t>
            </w:r>
          </w:p>
        </w:tc>
        <w:tc>
          <w:tcPr>
            <w:tcW w:w="3255" w:type="dxa"/>
            <w:vAlign w:val="center"/>
            <w:hideMark/>
          </w:tcPr>
          <w:p w14:paraId="61349D98" w14:textId="77777777" w:rsidR="00C87799" w:rsidRPr="005E51DA" w:rsidRDefault="00C87799" w:rsidP="0030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Союз</w:t>
            </w:r>
          </w:p>
        </w:tc>
        <w:tc>
          <w:tcPr>
            <w:tcW w:w="705" w:type="dxa"/>
            <w:vAlign w:val="center"/>
            <w:hideMark/>
          </w:tcPr>
          <w:p w14:paraId="3A8EAF01" w14:textId="77777777" w:rsidR="00C87799" w:rsidRPr="005E51DA" w:rsidRDefault="00C87799" w:rsidP="00307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12 </w:t>
            </w:r>
          </w:p>
        </w:tc>
        <w:tc>
          <w:tcPr>
            <w:tcW w:w="1125" w:type="dxa"/>
            <w:vAlign w:val="center"/>
          </w:tcPr>
          <w:p w14:paraId="0EDC8A97" w14:textId="77777777" w:rsidR="00C87799" w:rsidRPr="005E51DA" w:rsidRDefault="00C87799" w:rsidP="00307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  <w:gridSpan w:val="2"/>
            <w:vAlign w:val="center"/>
            <w:hideMark/>
          </w:tcPr>
          <w:p w14:paraId="3DBD726F" w14:textId="77777777" w:rsidR="00C87799" w:rsidRPr="005E51DA" w:rsidRDefault="00C87799" w:rsidP="00307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980" w:type="dxa"/>
            <w:vAlign w:val="center"/>
            <w:hideMark/>
          </w:tcPr>
          <w:p w14:paraId="27DBF347" w14:textId="77777777" w:rsidR="00C87799" w:rsidRPr="005E51DA" w:rsidRDefault="00C87799" w:rsidP="0030731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98" w:history="1">
              <w:r w:rsidRPr="005E51DA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https://m.edsoo.ru/7f4159f6</w:t>
              </w:r>
            </w:hyperlink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3C10B44C" w14:textId="77777777" w:rsidR="00C87799" w:rsidRPr="005E51DA" w:rsidRDefault="00C87799" w:rsidP="00307313">
            <w:pP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</w:pP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РЭШ 7 класс </w:t>
            </w:r>
            <w:hyperlink r:id="rId99" w:history="1">
              <w:r w:rsidRPr="005E51DA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https://resh.edu.ru/subject/13/7/</w:t>
              </w:r>
            </w:hyperlink>
          </w:p>
          <w:p w14:paraId="67E1A8B7" w14:textId="77777777" w:rsidR="00C87799" w:rsidRPr="005E51DA" w:rsidRDefault="00C87799" w:rsidP="0030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>МЭШ 7 класс</w:t>
            </w:r>
          </w:p>
          <w:p w14:paraId="57125DE7" w14:textId="77777777" w:rsidR="00C87799" w:rsidRPr="005E51DA" w:rsidRDefault="000A22C1" w:rsidP="0030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00" w:history="1">
              <w:r w:rsidR="00C87799" w:rsidRPr="005E51DA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https://uchebnik.mos.ru/catalogue?subject_program_ids=31937321,31937277,31937330&amp;sort_by=published_at&amp;class_level_ids=7</w:t>
              </w:r>
            </w:hyperlink>
            <w:r w:rsidR="00C87799" w:rsidRPr="005E51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000" w:type="dxa"/>
            <w:hideMark/>
          </w:tcPr>
          <w:p w14:paraId="76A9568F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>Распознавать союзы, использованные как средство связи однородных членов предложения и частей сложного предложения, характеризовать их функции.</w:t>
            </w:r>
          </w:p>
          <w:p w14:paraId="596A9E83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>Определять основания для сравнения и сравнивать конструкции с однородными членами, связанными сочинительными союзами, и сложносочинённые предложения.</w:t>
            </w:r>
          </w:p>
          <w:p w14:paraId="6A4FFD73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>Использовать навыки пунктуационного анализа простых предложений с однородными членами и сложносочинённых предложений в практике письма.</w:t>
            </w:r>
          </w:p>
          <w:p w14:paraId="19BB1A44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 xml:space="preserve">Анализировать союзы в аспекте их строения и значения. </w:t>
            </w:r>
          </w:p>
          <w:p w14:paraId="39EB755A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>На основе анализа различать союзы разных разрядов.</w:t>
            </w:r>
          </w:p>
          <w:p w14:paraId="1901BE96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>Выполнять морфологический анализ союзов.</w:t>
            </w:r>
          </w:p>
          <w:p w14:paraId="72F93F81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орфографические правила при правописании союзов. </w:t>
            </w:r>
          </w:p>
          <w:p w14:paraId="5F062ED9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>Определять основания для сравнения и сравнивать</w:t>
            </w:r>
          </w:p>
          <w:p w14:paraId="0B4025C2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союзы </w:t>
            </w:r>
            <w:r w:rsidRPr="005E51D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тоже</w:t>
            </w: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5E51D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также</w:t>
            </w: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5E51D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чтобы</w:t>
            </w: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5E51D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зато </w:t>
            </w: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 xml:space="preserve">и созвучные сочетания слов </w:t>
            </w:r>
            <w:r w:rsidRPr="005E51D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то же</w:t>
            </w: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5E51D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так же, что бы</w:t>
            </w: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5E51D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за то</w:t>
            </w: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>; опираясь</w:t>
            </w:r>
          </w:p>
          <w:p w14:paraId="36F53EAC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>на проведённый анализ, правильно оформлять эти слова на письме.</w:t>
            </w:r>
          </w:p>
          <w:p w14:paraId="797212FD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правила пунктуации при постановке знаков препинания в сложных союзных предложениях (в рамках изученного), в предложениях с союзом </w:t>
            </w:r>
            <w:r w:rsidRPr="005E51D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и</w:t>
            </w: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>, связывающим однородные члены и части сложного предложения</w:t>
            </w:r>
          </w:p>
        </w:tc>
      </w:tr>
      <w:tr w:rsidR="00C87799" w:rsidRPr="005E51DA" w14:paraId="244D59C3" w14:textId="77777777" w:rsidTr="00307313">
        <w:tc>
          <w:tcPr>
            <w:tcW w:w="975" w:type="dxa"/>
            <w:vAlign w:val="center"/>
            <w:hideMark/>
          </w:tcPr>
          <w:p w14:paraId="0AB63341" w14:textId="77777777" w:rsidR="00C87799" w:rsidRPr="005E51DA" w:rsidRDefault="00C87799" w:rsidP="0030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5.9</w:t>
            </w:r>
          </w:p>
        </w:tc>
        <w:tc>
          <w:tcPr>
            <w:tcW w:w="3255" w:type="dxa"/>
            <w:vAlign w:val="center"/>
            <w:hideMark/>
          </w:tcPr>
          <w:p w14:paraId="0AD8FEE9" w14:textId="77777777" w:rsidR="00C87799" w:rsidRPr="005E51DA" w:rsidRDefault="00C87799" w:rsidP="0030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Частица</w:t>
            </w:r>
          </w:p>
        </w:tc>
        <w:tc>
          <w:tcPr>
            <w:tcW w:w="705" w:type="dxa"/>
            <w:vAlign w:val="center"/>
            <w:hideMark/>
          </w:tcPr>
          <w:p w14:paraId="41B7F042" w14:textId="77777777" w:rsidR="00C87799" w:rsidRPr="005E51DA" w:rsidRDefault="00C87799" w:rsidP="00307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12 </w:t>
            </w:r>
          </w:p>
        </w:tc>
        <w:tc>
          <w:tcPr>
            <w:tcW w:w="1125" w:type="dxa"/>
            <w:vAlign w:val="center"/>
          </w:tcPr>
          <w:p w14:paraId="4888F5FC" w14:textId="77777777" w:rsidR="00C87799" w:rsidRPr="005E51DA" w:rsidRDefault="00C87799" w:rsidP="00307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  <w:gridSpan w:val="2"/>
            <w:vAlign w:val="center"/>
            <w:hideMark/>
          </w:tcPr>
          <w:p w14:paraId="49518E80" w14:textId="77777777" w:rsidR="00C87799" w:rsidRPr="005E51DA" w:rsidRDefault="00C87799" w:rsidP="00307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980" w:type="dxa"/>
            <w:vAlign w:val="center"/>
            <w:hideMark/>
          </w:tcPr>
          <w:p w14:paraId="58D4A90D" w14:textId="77777777" w:rsidR="00C87799" w:rsidRPr="005E51DA" w:rsidRDefault="00C87799" w:rsidP="0030731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01" w:history="1">
              <w:r w:rsidRPr="005E51DA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https://m.edsoo.ru/7f4159f6</w:t>
              </w:r>
            </w:hyperlink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71664EC8" w14:textId="77777777" w:rsidR="00C87799" w:rsidRPr="005E51DA" w:rsidRDefault="00C87799" w:rsidP="00307313">
            <w:pP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</w:pP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РЭШ 7 класс </w:t>
            </w:r>
            <w:hyperlink r:id="rId102" w:history="1">
              <w:r w:rsidRPr="005E51DA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https://resh.edu.ru/subject/13/7/</w:t>
              </w:r>
            </w:hyperlink>
          </w:p>
          <w:p w14:paraId="7CE9408B" w14:textId="77777777" w:rsidR="00C87799" w:rsidRPr="005E51DA" w:rsidRDefault="00C87799" w:rsidP="0030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>МЭШ 7 класс</w:t>
            </w:r>
          </w:p>
          <w:p w14:paraId="1B5E184C" w14:textId="77777777" w:rsidR="00C87799" w:rsidRPr="005E51DA" w:rsidRDefault="000A22C1" w:rsidP="0030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03" w:history="1">
              <w:r w:rsidR="00C87799" w:rsidRPr="005E51DA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https://uchebnik.mos.ru/catalogue?subject_program_ids=31937321,31937277,31937330&amp;sort_by=published_at&amp;class_level_ids=7</w:t>
              </w:r>
            </w:hyperlink>
            <w:r w:rsidR="00C87799" w:rsidRPr="005E51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000" w:type="dxa"/>
            <w:hideMark/>
          </w:tcPr>
          <w:p w14:paraId="03D6E292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 xml:space="preserve">Распознавать частицы. </w:t>
            </w:r>
          </w:p>
          <w:p w14:paraId="65BEAF0A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>На основе анализа различать частицы разных разрядов.</w:t>
            </w:r>
          </w:p>
          <w:p w14:paraId="5F4DEEB8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>Выполнять морфологический анализ частиц.</w:t>
            </w:r>
          </w:p>
          <w:p w14:paraId="4BCBEBC0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>Использовать частицы разных разрядов в собственной речи.</w:t>
            </w:r>
          </w:p>
          <w:p w14:paraId="691FF598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>Характеризовать интонационные особенности предложений с частицами и правильно интонировать такие предложения.</w:t>
            </w:r>
          </w:p>
          <w:p w14:paraId="0A1DC80D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Характеризовать смысловые различия частиц </w:t>
            </w:r>
            <w:r w:rsidRPr="005E51D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не </w:t>
            </w: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5E51D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ни</w:t>
            </w:r>
            <w:r w:rsidRPr="005E51D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. </w:t>
            </w: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частицы </w:t>
            </w:r>
            <w:r w:rsidRPr="005E51D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не </w:t>
            </w: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5E51D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ни </w:t>
            </w: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>в речи.</w:t>
            </w:r>
          </w:p>
          <w:p w14:paraId="3390498E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 xml:space="preserve">Различать приставку </w:t>
            </w:r>
            <w:r w:rsidRPr="005E51D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не- </w:t>
            </w: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 xml:space="preserve">и частицу </w:t>
            </w:r>
            <w:r w:rsidRPr="005E51D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не</w:t>
            </w: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1629438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орфографические правила при выборе слитного или раздельного написания </w:t>
            </w:r>
            <w:r w:rsidRPr="005E51D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не </w:t>
            </w: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>с разными частями</w:t>
            </w:r>
          </w:p>
          <w:p w14:paraId="7DDCF4B1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>речи.</w:t>
            </w:r>
          </w:p>
          <w:p w14:paraId="20A42E07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Различать частицы </w:t>
            </w:r>
            <w:r w:rsidRPr="005E51D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бы</w:t>
            </w: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5E51D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ли</w:t>
            </w: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5E51D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же </w:t>
            </w: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 xml:space="preserve">и части союзов </w:t>
            </w:r>
            <w:r w:rsidRPr="005E51D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чтобы</w:t>
            </w: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5E51D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тоже</w:t>
            </w: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5E51D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также </w:t>
            </w: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>на основе грамматического анализа и выбирать правильное написание.</w:t>
            </w:r>
          </w:p>
          <w:p w14:paraId="5586829B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>Применять правила правописания частиц -</w:t>
            </w:r>
            <w:r w:rsidRPr="005E51D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то</w:t>
            </w: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>, -</w:t>
            </w:r>
            <w:r w:rsidRPr="005E51D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таки</w:t>
            </w: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>, -</w:t>
            </w:r>
            <w:r w:rsidRPr="005E51D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ка</w:t>
            </w:r>
          </w:p>
        </w:tc>
      </w:tr>
      <w:tr w:rsidR="00C87799" w:rsidRPr="005E51DA" w14:paraId="0A423C46" w14:textId="77777777" w:rsidTr="00307313">
        <w:tc>
          <w:tcPr>
            <w:tcW w:w="975" w:type="dxa"/>
            <w:vAlign w:val="center"/>
            <w:hideMark/>
          </w:tcPr>
          <w:p w14:paraId="4679656E" w14:textId="77777777" w:rsidR="00C87799" w:rsidRPr="005E51DA" w:rsidRDefault="00C87799" w:rsidP="0030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5.10</w:t>
            </w:r>
          </w:p>
        </w:tc>
        <w:tc>
          <w:tcPr>
            <w:tcW w:w="3255" w:type="dxa"/>
            <w:vAlign w:val="center"/>
            <w:hideMark/>
          </w:tcPr>
          <w:p w14:paraId="3A3513C3" w14:textId="77777777" w:rsidR="00C87799" w:rsidRPr="005E51DA" w:rsidRDefault="00C87799" w:rsidP="0030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Междометия и звукоподражательные слова</w:t>
            </w:r>
          </w:p>
        </w:tc>
        <w:tc>
          <w:tcPr>
            <w:tcW w:w="705" w:type="dxa"/>
            <w:vAlign w:val="center"/>
            <w:hideMark/>
          </w:tcPr>
          <w:p w14:paraId="214401C6" w14:textId="77777777" w:rsidR="00C87799" w:rsidRPr="005E51DA" w:rsidRDefault="00C87799" w:rsidP="00307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125" w:type="dxa"/>
            <w:vAlign w:val="center"/>
          </w:tcPr>
          <w:p w14:paraId="4904CBEA" w14:textId="77777777" w:rsidR="00C87799" w:rsidRPr="005E51DA" w:rsidRDefault="00C87799" w:rsidP="00307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  <w:gridSpan w:val="2"/>
            <w:vAlign w:val="center"/>
            <w:hideMark/>
          </w:tcPr>
          <w:p w14:paraId="580FB8AE" w14:textId="77777777" w:rsidR="00C87799" w:rsidRPr="005E51DA" w:rsidRDefault="00C87799" w:rsidP="00307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980" w:type="dxa"/>
            <w:vMerge w:val="restart"/>
            <w:vAlign w:val="center"/>
            <w:hideMark/>
          </w:tcPr>
          <w:p w14:paraId="6E2CE1E5" w14:textId="77777777" w:rsidR="00C87799" w:rsidRPr="005E51DA" w:rsidRDefault="00C87799" w:rsidP="0030731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04" w:history="1">
              <w:r w:rsidRPr="005E51DA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https://m.edsoo.ru/7f4159f6</w:t>
              </w:r>
            </w:hyperlink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4AE3039B" w14:textId="77777777" w:rsidR="00C87799" w:rsidRPr="005E51DA" w:rsidRDefault="00C87799" w:rsidP="00307313">
            <w:pP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</w:pP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РЭШ 7 класс </w:t>
            </w:r>
            <w:hyperlink r:id="rId105" w:history="1">
              <w:r w:rsidRPr="005E51DA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https://resh.edu.ru/subject/13/7/</w:t>
              </w:r>
            </w:hyperlink>
          </w:p>
          <w:p w14:paraId="020E1D11" w14:textId="77777777" w:rsidR="00C87799" w:rsidRPr="005E51DA" w:rsidRDefault="00C87799" w:rsidP="0030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>МЭШ 7 класс</w:t>
            </w:r>
          </w:p>
          <w:p w14:paraId="727DBAC9" w14:textId="77777777" w:rsidR="00C87799" w:rsidRPr="005E51DA" w:rsidRDefault="000A22C1" w:rsidP="0030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06" w:history="1">
              <w:r w:rsidR="00C87799" w:rsidRPr="005E51DA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https://uchebnik.mos.ru/catalogue?subject_program_ids=31937321,31937277,31937330&amp;sort_by=published_at&amp;class_level_ids=7</w:t>
              </w:r>
            </w:hyperlink>
            <w:r w:rsidR="00C87799" w:rsidRPr="005E51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000" w:type="dxa"/>
            <w:hideMark/>
          </w:tcPr>
          <w:p w14:paraId="5C73B844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>Распознавать междометия в предложении и тексте на основе анализа их функций в речи.</w:t>
            </w:r>
          </w:p>
          <w:p w14:paraId="5E70F439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>Различать междометия разных разрядов; характеризовать роль междометий разных разрядов в речи.</w:t>
            </w:r>
          </w:p>
          <w:p w14:paraId="2E5621A6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>Использовать междометия разных разрядов в собственной речи для выражения различных чувств и побуждений, а также в качестве форм приветствия, выделяя их интонационно.</w:t>
            </w:r>
          </w:p>
          <w:p w14:paraId="3955A935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роль междометий и звукоподражательных слов как средств создания экспрессии разговорной и художественной речи. </w:t>
            </w:r>
          </w:p>
          <w:p w14:paraId="2649302B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>Выполнять морфологический анализ междометий.</w:t>
            </w:r>
          </w:p>
          <w:p w14:paraId="60C9BA42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>Объяснять особенности интонационного и пунктуационного</w:t>
            </w:r>
          </w:p>
          <w:p w14:paraId="35FB719C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 xml:space="preserve">выделения междометий в предложении </w:t>
            </w:r>
          </w:p>
        </w:tc>
      </w:tr>
      <w:tr w:rsidR="00C87799" w:rsidRPr="005E51DA" w14:paraId="41899D20" w14:textId="77777777" w:rsidTr="00307313">
        <w:tc>
          <w:tcPr>
            <w:tcW w:w="975" w:type="dxa"/>
            <w:vAlign w:val="center"/>
            <w:hideMark/>
          </w:tcPr>
          <w:p w14:paraId="2A0F11AA" w14:textId="77777777" w:rsidR="00C87799" w:rsidRPr="005E51DA" w:rsidRDefault="00C87799" w:rsidP="0030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5.11</w:t>
            </w:r>
          </w:p>
        </w:tc>
        <w:tc>
          <w:tcPr>
            <w:tcW w:w="3255" w:type="dxa"/>
            <w:vAlign w:val="center"/>
            <w:hideMark/>
          </w:tcPr>
          <w:p w14:paraId="1F255E22" w14:textId="77777777" w:rsidR="00C87799" w:rsidRPr="005E51DA" w:rsidRDefault="00C87799" w:rsidP="0030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Омонимия слов разных частей речи</w:t>
            </w:r>
          </w:p>
        </w:tc>
        <w:tc>
          <w:tcPr>
            <w:tcW w:w="705" w:type="dxa"/>
            <w:vAlign w:val="center"/>
            <w:hideMark/>
          </w:tcPr>
          <w:p w14:paraId="7798FABE" w14:textId="77777777" w:rsidR="00C87799" w:rsidRPr="005E51DA" w:rsidRDefault="00C87799" w:rsidP="00307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125" w:type="dxa"/>
            <w:vAlign w:val="center"/>
          </w:tcPr>
          <w:p w14:paraId="42D8344C" w14:textId="77777777" w:rsidR="00C87799" w:rsidRPr="005E51DA" w:rsidRDefault="00C87799" w:rsidP="00307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  <w:gridSpan w:val="2"/>
            <w:vAlign w:val="center"/>
            <w:hideMark/>
          </w:tcPr>
          <w:p w14:paraId="7B5B2963" w14:textId="77777777" w:rsidR="00C87799" w:rsidRPr="005E51DA" w:rsidRDefault="00C87799" w:rsidP="00307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80" w:type="dxa"/>
            <w:vMerge/>
            <w:vAlign w:val="center"/>
            <w:hideMark/>
          </w:tcPr>
          <w:p w14:paraId="734FBCBD" w14:textId="77777777" w:rsidR="00C87799" w:rsidRPr="005E51DA" w:rsidRDefault="00C87799" w:rsidP="0030731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000" w:type="dxa"/>
            <w:hideMark/>
          </w:tcPr>
          <w:p w14:paraId="55088F93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>Распознавать омонимию слов разных частей речи.</w:t>
            </w:r>
          </w:p>
          <w:p w14:paraId="4478F06A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>На основе грамматического анализа различать омонимичные части речи.</w:t>
            </w:r>
          </w:p>
          <w:p w14:paraId="6EABEF91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>Различать лексическую и грамматическую омонимию.</w:t>
            </w:r>
          </w:p>
          <w:p w14:paraId="55127E71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Понимать особенности употребления омонимов в речи</w:t>
            </w:r>
          </w:p>
        </w:tc>
      </w:tr>
      <w:tr w:rsidR="00C87799" w:rsidRPr="005E51DA" w14:paraId="2F17C0BE" w14:textId="77777777" w:rsidTr="00307313">
        <w:tc>
          <w:tcPr>
            <w:tcW w:w="4245" w:type="dxa"/>
            <w:gridSpan w:val="2"/>
            <w:vAlign w:val="center"/>
            <w:hideMark/>
          </w:tcPr>
          <w:p w14:paraId="575DB9ED" w14:textId="77777777" w:rsidR="00C87799" w:rsidRPr="005E51DA" w:rsidRDefault="00C87799" w:rsidP="0030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Итого по разделу</w:t>
            </w:r>
          </w:p>
        </w:tc>
        <w:tc>
          <w:tcPr>
            <w:tcW w:w="705" w:type="dxa"/>
            <w:vAlign w:val="center"/>
            <w:hideMark/>
          </w:tcPr>
          <w:p w14:paraId="41B2A91E" w14:textId="77777777" w:rsidR="00C87799" w:rsidRPr="005E51DA" w:rsidRDefault="00C87799" w:rsidP="00307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101 </w:t>
            </w:r>
          </w:p>
        </w:tc>
        <w:tc>
          <w:tcPr>
            <w:tcW w:w="4245" w:type="dxa"/>
            <w:gridSpan w:val="4"/>
            <w:vAlign w:val="center"/>
          </w:tcPr>
          <w:p w14:paraId="7E0EAC93" w14:textId="77777777" w:rsidR="00C87799" w:rsidRPr="005E51DA" w:rsidRDefault="00C87799" w:rsidP="003073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0" w:type="dxa"/>
            <w:vMerge w:val="restart"/>
            <w:hideMark/>
          </w:tcPr>
          <w:p w14:paraId="13FF8AF3" w14:textId="77777777" w:rsidR="00C87799" w:rsidRPr="005E51DA" w:rsidRDefault="00C87799" w:rsidP="0030731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Распознавать изученные орфограммы.</w:t>
            </w:r>
          </w:p>
          <w:p w14:paraId="4D825662" w14:textId="77777777" w:rsidR="00C87799" w:rsidRPr="005E51DA" w:rsidRDefault="00C87799" w:rsidP="0030731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Применять знания по орфографии в практике правописания.</w:t>
            </w:r>
          </w:p>
          <w:p w14:paraId="1C38B9BB" w14:textId="77777777" w:rsidR="00C87799" w:rsidRPr="005E51DA" w:rsidRDefault="00C87799" w:rsidP="0030731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Распознавать самостоятельные (знаменательные) и служебные части речи и их формы.</w:t>
            </w:r>
          </w:p>
          <w:p w14:paraId="473A0364" w14:textId="77777777" w:rsidR="00C87799" w:rsidRPr="005E51DA" w:rsidRDefault="00C87799" w:rsidP="0030731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Группировать слова разных частей речи по заданным признакам, находить основания для классификации.</w:t>
            </w:r>
          </w:p>
          <w:p w14:paraId="17A0DF9C" w14:textId="77777777" w:rsidR="00C87799" w:rsidRPr="005E51DA" w:rsidRDefault="00C87799" w:rsidP="0030731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Применять знания о части речи как лексико-грамматическом разряде слов, о грамматическом значении слова, о системе частей речи в русском языке для решения практико-ориентированных учебных задач.</w:t>
            </w:r>
          </w:p>
          <w:p w14:paraId="11AF13B4" w14:textId="77777777" w:rsidR="00C87799" w:rsidRPr="005E51DA" w:rsidRDefault="00C87799" w:rsidP="0030731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Распознавать причастия, деепричастия, наречия, служебные части речи.</w:t>
            </w:r>
          </w:p>
          <w:p w14:paraId="0493A46E" w14:textId="77777777" w:rsidR="00C87799" w:rsidRPr="005E51DA" w:rsidRDefault="00C87799" w:rsidP="0030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Применять правила пунктуационного оформления предложений</w:t>
            </w:r>
          </w:p>
        </w:tc>
      </w:tr>
      <w:tr w:rsidR="00C87799" w:rsidRPr="005E51DA" w14:paraId="7265BDC4" w14:textId="77777777" w:rsidTr="00307313">
        <w:tc>
          <w:tcPr>
            <w:tcW w:w="4245" w:type="dxa"/>
            <w:gridSpan w:val="2"/>
            <w:vAlign w:val="center"/>
            <w:hideMark/>
          </w:tcPr>
          <w:p w14:paraId="3D49F604" w14:textId="77777777" w:rsidR="00C87799" w:rsidRPr="005E51DA" w:rsidRDefault="00C87799" w:rsidP="0030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 пройденного материала</w:t>
            </w:r>
          </w:p>
        </w:tc>
        <w:tc>
          <w:tcPr>
            <w:tcW w:w="705" w:type="dxa"/>
            <w:vAlign w:val="center"/>
            <w:hideMark/>
          </w:tcPr>
          <w:p w14:paraId="596FCBBF" w14:textId="77777777" w:rsidR="00C87799" w:rsidRPr="005E51DA" w:rsidRDefault="00C87799" w:rsidP="00307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1125" w:type="dxa"/>
            <w:vAlign w:val="center"/>
          </w:tcPr>
          <w:p w14:paraId="30E8457D" w14:textId="77777777" w:rsidR="00C87799" w:rsidRPr="005E51DA" w:rsidRDefault="00C87799" w:rsidP="00307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  <w:gridSpan w:val="2"/>
            <w:vAlign w:val="center"/>
          </w:tcPr>
          <w:p w14:paraId="59BEA3DA" w14:textId="77777777" w:rsidR="00C87799" w:rsidRPr="005E51DA" w:rsidRDefault="00C87799" w:rsidP="00307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 w:val="restart"/>
            <w:vAlign w:val="center"/>
            <w:hideMark/>
          </w:tcPr>
          <w:p w14:paraId="01A0BB10" w14:textId="77777777" w:rsidR="00C87799" w:rsidRPr="005E51DA" w:rsidRDefault="00C87799" w:rsidP="0030731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07" w:history="1">
              <w:r w:rsidRPr="005E51DA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https://m.edsoo.ru/7f4159f6</w:t>
              </w:r>
            </w:hyperlink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0E3518A0" w14:textId="77777777" w:rsidR="00C87799" w:rsidRPr="005E51DA" w:rsidRDefault="00C87799" w:rsidP="00307313">
            <w:pP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</w:pP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РЭШ 7 класс </w:t>
            </w:r>
            <w:hyperlink r:id="rId108" w:history="1">
              <w:r w:rsidRPr="005E51DA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https://resh.edu.ru/subject/13/7/</w:t>
              </w:r>
            </w:hyperlink>
          </w:p>
          <w:p w14:paraId="25FE745D" w14:textId="77777777" w:rsidR="00C87799" w:rsidRPr="005E51DA" w:rsidRDefault="00C87799" w:rsidP="0030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>МЭШ 7 класс</w:t>
            </w:r>
          </w:p>
          <w:p w14:paraId="2DC2E8A5" w14:textId="77777777" w:rsidR="00C87799" w:rsidRPr="005E51DA" w:rsidRDefault="000A22C1" w:rsidP="0030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09" w:history="1">
              <w:r w:rsidR="00C87799" w:rsidRPr="005E51DA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https://uchebnik.mos.ru/catalogue?subject_program_ids=31937321,31937277,31937330&amp;sort_by=published_at&amp;class_level_ids=7</w:t>
              </w:r>
            </w:hyperlink>
            <w:r w:rsidR="00C87799" w:rsidRPr="005E51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000" w:type="dxa"/>
            <w:vMerge/>
            <w:vAlign w:val="center"/>
            <w:hideMark/>
          </w:tcPr>
          <w:p w14:paraId="2963BD66" w14:textId="77777777" w:rsidR="00C87799" w:rsidRPr="005E51DA" w:rsidRDefault="00C87799" w:rsidP="0030731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87799" w:rsidRPr="005E51DA" w14:paraId="64DDDFA3" w14:textId="77777777" w:rsidTr="00307313">
        <w:tc>
          <w:tcPr>
            <w:tcW w:w="4245" w:type="dxa"/>
            <w:gridSpan w:val="2"/>
            <w:vAlign w:val="center"/>
            <w:hideMark/>
          </w:tcPr>
          <w:p w14:paraId="442E0A3E" w14:textId="77777777" w:rsidR="00C87799" w:rsidRPr="005E51DA" w:rsidRDefault="00C87799" w:rsidP="0030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705" w:type="dxa"/>
            <w:vAlign w:val="center"/>
            <w:hideMark/>
          </w:tcPr>
          <w:p w14:paraId="354BBC53" w14:textId="77777777" w:rsidR="00C87799" w:rsidRPr="005E51DA" w:rsidRDefault="00C87799" w:rsidP="00307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 </w:t>
            </w:r>
          </w:p>
        </w:tc>
        <w:tc>
          <w:tcPr>
            <w:tcW w:w="1125" w:type="dxa"/>
            <w:vAlign w:val="center"/>
            <w:hideMark/>
          </w:tcPr>
          <w:p w14:paraId="358480CA" w14:textId="77777777" w:rsidR="00C87799" w:rsidRPr="005E51DA" w:rsidRDefault="00C87799" w:rsidP="00307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 </w:t>
            </w:r>
          </w:p>
        </w:tc>
        <w:tc>
          <w:tcPr>
            <w:tcW w:w="1125" w:type="dxa"/>
            <w:gridSpan w:val="2"/>
            <w:vAlign w:val="center"/>
          </w:tcPr>
          <w:p w14:paraId="374D878C" w14:textId="77777777" w:rsidR="00C87799" w:rsidRPr="005E51DA" w:rsidRDefault="00C87799" w:rsidP="00307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  <w:vAlign w:val="center"/>
            <w:hideMark/>
          </w:tcPr>
          <w:p w14:paraId="3455C83F" w14:textId="77777777" w:rsidR="00C87799" w:rsidRPr="005E51DA" w:rsidRDefault="00C87799" w:rsidP="0030731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000" w:type="dxa"/>
            <w:vMerge/>
            <w:vAlign w:val="center"/>
            <w:hideMark/>
          </w:tcPr>
          <w:p w14:paraId="59EFF02D" w14:textId="77777777" w:rsidR="00C87799" w:rsidRPr="005E51DA" w:rsidRDefault="00C87799" w:rsidP="0030731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87799" w:rsidRPr="005E51DA" w14:paraId="1F15B626" w14:textId="77777777" w:rsidTr="00307313">
        <w:tc>
          <w:tcPr>
            <w:tcW w:w="4245" w:type="dxa"/>
            <w:gridSpan w:val="2"/>
            <w:vAlign w:val="center"/>
            <w:hideMark/>
          </w:tcPr>
          <w:p w14:paraId="2ED962A2" w14:textId="77777777" w:rsidR="00C87799" w:rsidRPr="005E51DA" w:rsidRDefault="00C87799" w:rsidP="0030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705" w:type="dxa"/>
            <w:vAlign w:val="center"/>
            <w:hideMark/>
          </w:tcPr>
          <w:p w14:paraId="64A9A256" w14:textId="77777777" w:rsidR="00C87799" w:rsidRPr="005E51DA" w:rsidRDefault="00C87799" w:rsidP="00307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136 </w:t>
            </w:r>
          </w:p>
        </w:tc>
        <w:tc>
          <w:tcPr>
            <w:tcW w:w="1125" w:type="dxa"/>
            <w:vAlign w:val="center"/>
            <w:hideMark/>
          </w:tcPr>
          <w:p w14:paraId="5AC5B401" w14:textId="77777777" w:rsidR="00C87799" w:rsidRPr="005E51DA" w:rsidRDefault="00C87799" w:rsidP="00307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 </w:t>
            </w:r>
          </w:p>
        </w:tc>
        <w:tc>
          <w:tcPr>
            <w:tcW w:w="1125" w:type="dxa"/>
            <w:gridSpan w:val="2"/>
            <w:vAlign w:val="center"/>
            <w:hideMark/>
          </w:tcPr>
          <w:p w14:paraId="6D976061" w14:textId="77777777" w:rsidR="00C87799" w:rsidRPr="005E51DA" w:rsidRDefault="00C87799" w:rsidP="00307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37 </w:t>
            </w:r>
          </w:p>
        </w:tc>
        <w:tc>
          <w:tcPr>
            <w:tcW w:w="1980" w:type="dxa"/>
            <w:vAlign w:val="center"/>
          </w:tcPr>
          <w:p w14:paraId="63595728" w14:textId="77777777" w:rsidR="00C87799" w:rsidRPr="005E51DA" w:rsidRDefault="00C87799" w:rsidP="003073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0" w:type="dxa"/>
            <w:vMerge/>
            <w:vAlign w:val="center"/>
            <w:hideMark/>
          </w:tcPr>
          <w:p w14:paraId="7571855A" w14:textId="77777777" w:rsidR="00C87799" w:rsidRPr="005E51DA" w:rsidRDefault="00C87799" w:rsidP="0030731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1EF98B60" w14:textId="77777777" w:rsidR="00C87799" w:rsidRPr="005E51DA" w:rsidRDefault="00C87799" w:rsidP="00C87799">
      <w:pPr>
        <w:rPr>
          <w:rFonts w:ascii="Times New Roman" w:eastAsia="Calibri" w:hAnsi="Times New Roman" w:cs="Times New Roman"/>
          <w:sz w:val="24"/>
          <w:szCs w:val="24"/>
        </w:rPr>
      </w:pPr>
      <w:r w:rsidRPr="005E51D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664A4DC" w14:textId="77777777" w:rsidR="00C87799" w:rsidRPr="005E51DA" w:rsidRDefault="00C87799" w:rsidP="00C87799">
      <w:pPr>
        <w:spacing w:line="273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3E157499" w14:textId="77777777" w:rsidR="00C87799" w:rsidRPr="005E51DA" w:rsidRDefault="00C87799" w:rsidP="00C87799">
      <w:pPr>
        <w:spacing w:line="273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5826E1E7" w14:textId="77777777" w:rsidR="00C87799" w:rsidRPr="005E51DA" w:rsidRDefault="00C87799" w:rsidP="00C87799">
      <w:pPr>
        <w:spacing w:line="273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70AE9E37" w14:textId="0CD4C16E" w:rsidR="00C87799" w:rsidRDefault="00C87799" w:rsidP="00C87799">
      <w:pPr>
        <w:spacing w:line="273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590D5CC5" w14:textId="77777777" w:rsidR="00F151C5" w:rsidRPr="005E51DA" w:rsidRDefault="00F151C5" w:rsidP="00C87799">
      <w:pPr>
        <w:spacing w:line="273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75F8AAD9" w14:textId="77777777" w:rsidR="00C87799" w:rsidRPr="005E51DA" w:rsidRDefault="00C87799" w:rsidP="00C87799">
      <w:pPr>
        <w:spacing w:line="273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5E51DA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ТЕМАТИЧЕСКОЕ ПЛАНИРОВАНИЕ</w:t>
      </w:r>
    </w:p>
    <w:p w14:paraId="5FBF453C" w14:textId="77777777" w:rsidR="00C87799" w:rsidRPr="005E51DA" w:rsidRDefault="00C87799" w:rsidP="00C87799">
      <w:pPr>
        <w:jc w:val="center"/>
        <w:rPr>
          <w:rFonts w:ascii="Times New Roman" w:hAnsi="Times New Roman" w:cs="Times New Roman"/>
          <w:sz w:val="24"/>
          <w:szCs w:val="24"/>
        </w:rPr>
      </w:pPr>
      <w:r w:rsidRPr="005E51DA">
        <w:rPr>
          <w:rFonts w:ascii="Times New Roman" w:hAnsi="Times New Roman" w:cs="Times New Roman"/>
          <w:b/>
          <w:color w:val="000000"/>
          <w:sz w:val="24"/>
          <w:szCs w:val="24"/>
        </w:rPr>
        <w:t>8 КЛАСС</w:t>
      </w:r>
    </w:p>
    <w:tbl>
      <w:tblPr>
        <w:tblW w:w="0" w:type="auto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15"/>
        <w:gridCol w:w="15"/>
        <w:gridCol w:w="2100"/>
        <w:gridCol w:w="30"/>
        <w:gridCol w:w="705"/>
        <w:gridCol w:w="1140"/>
        <w:gridCol w:w="1125"/>
        <w:gridCol w:w="2010"/>
        <w:gridCol w:w="6930"/>
      </w:tblGrid>
      <w:tr w:rsidR="00C87799" w:rsidRPr="005E51DA" w14:paraId="54C12ADC" w14:textId="77777777" w:rsidTr="00307313">
        <w:tc>
          <w:tcPr>
            <w:tcW w:w="91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7CFF91F" w14:textId="77777777" w:rsidR="00C87799" w:rsidRPr="005E51DA" w:rsidRDefault="00C87799" w:rsidP="00307313">
            <w:pPr>
              <w:rPr>
                <w:rFonts w:ascii="Times New Roman" w:eastAsia="PMingLiU-ExtB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eastAsia="MS Gothic" w:hAnsi="Times New Roman" w:cs="Times New Roman"/>
                <w:b/>
                <w:color w:val="000000"/>
                <w:sz w:val="24"/>
                <w:szCs w:val="24"/>
              </w:rPr>
              <w:t>№</w:t>
            </w:r>
            <w:r w:rsidRPr="005E51DA">
              <w:rPr>
                <w:rFonts w:ascii="Times New Roman" w:eastAsia="PMingLiU-ExtB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b/>
                <w:color w:val="000000"/>
                <w:sz w:val="24"/>
                <w:szCs w:val="24"/>
              </w:rPr>
              <w:t>п</w:t>
            </w:r>
            <w:r w:rsidRPr="005E51DA">
              <w:rPr>
                <w:rFonts w:ascii="Times New Roman" w:eastAsia="PMingLiU-ExtB" w:hAnsi="Times New Roman" w:cs="Times New Roman"/>
                <w:b/>
                <w:color w:val="000000"/>
                <w:sz w:val="24"/>
                <w:szCs w:val="24"/>
              </w:rPr>
              <w:t>/</w:t>
            </w:r>
            <w:r w:rsidRPr="005E51DA">
              <w:rPr>
                <w:rFonts w:ascii="Times New Roman" w:eastAsia="MS Gothic" w:hAnsi="Times New Roman" w:cs="Times New Roman"/>
                <w:b/>
                <w:color w:val="000000"/>
                <w:sz w:val="24"/>
                <w:szCs w:val="24"/>
              </w:rPr>
              <w:t>п</w:t>
            </w:r>
            <w:r w:rsidRPr="005E51DA">
              <w:rPr>
                <w:rFonts w:ascii="Times New Roman" w:eastAsia="PMingLiU-ExtB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1094EA70" w14:textId="77777777" w:rsidR="00C87799" w:rsidRPr="005E51DA" w:rsidRDefault="00C87799" w:rsidP="00307313">
            <w:pPr>
              <w:rPr>
                <w:rFonts w:ascii="Times New Roman" w:eastAsia="PMingLiU-ExtB" w:hAnsi="Times New Roman" w:cs="Times New Roman"/>
                <w:sz w:val="24"/>
                <w:szCs w:val="24"/>
              </w:rPr>
            </w:pPr>
          </w:p>
        </w:tc>
        <w:tc>
          <w:tcPr>
            <w:tcW w:w="2115" w:type="dxa"/>
            <w:gridSpan w:val="2"/>
            <w:vMerge w:val="restart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</w:tcPr>
          <w:p w14:paraId="3BF28BCD" w14:textId="77777777" w:rsidR="00C87799" w:rsidRPr="005E51DA" w:rsidRDefault="00C87799" w:rsidP="00307313">
            <w:pPr>
              <w:rPr>
                <w:rFonts w:ascii="Times New Roman" w:eastAsia="PMingLiU-ExtB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eastAsia="MS Gothic" w:hAnsi="Times New Roman" w:cs="Times New Roman"/>
                <w:b/>
                <w:color w:val="000000"/>
                <w:sz w:val="24"/>
                <w:szCs w:val="24"/>
              </w:rPr>
              <w:t>Наименование</w:t>
            </w:r>
            <w:r w:rsidRPr="005E51DA">
              <w:rPr>
                <w:rFonts w:ascii="Times New Roman" w:eastAsia="PMingLiU-ExtB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b/>
                <w:color w:val="000000"/>
                <w:sz w:val="24"/>
                <w:szCs w:val="24"/>
              </w:rPr>
              <w:t>разделов</w:t>
            </w:r>
            <w:r w:rsidRPr="005E51DA">
              <w:rPr>
                <w:rFonts w:ascii="Times New Roman" w:eastAsia="PMingLiU-ExtB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b/>
                <w:color w:val="000000"/>
                <w:sz w:val="24"/>
                <w:szCs w:val="24"/>
              </w:rPr>
              <w:t>и</w:t>
            </w:r>
            <w:r w:rsidRPr="005E51DA">
              <w:rPr>
                <w:rFonts w:ascii="Times New Roman" w:eastAsia="PMingLiU-ExtB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b/>
                <w:color w:val="000000"/>
                <w:sz w:val="24"/>
                <w:szCs w:val="24"/>
              </w:rPr>
              <w:t>тем</w:t>
            </w:r>
            <w:r w:rsidRPr="005E51DA">
              <w:rPr>
                <w:rFonts w:ascii="Times New Roman" w:eastAsia="PMingLiU-ExtB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b/>
                <w:color w:val="000000"/>
                <w:sz w:val="24"/>
                <w:szCs w:val="24"/>
              </w:rPr>
              <w:t>программы</w:t>
            </w:r>
            <w:r w:rsidRPr="005E51DA">
              <w:rPr>
                <w:rFonts w:ascii="Times New Roman" w:eastAsia="PMingLiU-ExtB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62EA0B64" w14:textId="77777777" w:rsidR="00C87799" w:rsidRPr="005E51DA" w:rsidRDefault="00C87799" w:rsidP="00307313">
            <w:pPr>
              <w:rPr>
                <w:rFonts w:ascii="Times New Roman" w:eastAsia="PMingLiU-ExtB" w:hAnsi="Times New Roman" w:cs="Times New Roman"/>
                <w:sz w:val="24"/>
                <w:szCs w:val="24"/>
              </w:rPr>
            </w:pPr>
          </w:p>
        </w:tc>
        <w:tc>
          <w:tcPr>
            <w:tcW w:w="3000" w:type="dxa"/>
            <w:gridSpan w:val="4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7C3E5F3" w14:textId="77777777" w:rsidR="00C87799" w:rsidRPr="005E51DA" w:rsidRDefault="00C87799" w:rsidP="00307313">
            <w:pPr>
              <w:rPr>
                <w:rFonts w:ascii="Times New Roman" w:eastAsia="PMingLiU-ExtB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eastAsia="MS Gothic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r w:rsidRPr="005E51DA">
              <w:rPr>
                <w:rFonts w:ascii="Times New Roman" w:eastAsia="PMingLiU-ExtB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b/>
                <w:color w:val="000000"/>
                <w:sz w:val="24"/>
                <w:szCs w:val="24"/>
              </w:rPr>
              <w:t>часов</w:t>
            </w:r>
          </w:p>
        </w:tc>
        <w:tc>
          <w:tcPr>
            <w:tcW w:w="1980" w:type="dxa"/>
            <w:vMerge w:val="restart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1598753" w14:textId="77777777" w:rsidR="00C87799" w:rsidRPr="005E51DA" w:rsidRDefault="00C87799" w:rsidP="00307313">
            <w:pPr>
              <w:rPr>
                <w:rFonts w:ascii="Times New Roman" w:eastAsia="PMingLiU-ExtB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eastAsia="MS Gothic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r w:rsidRPr="005E51DA">
              <w:rPr>
                <w:rFonts w:ascii="Times New Roman" w:eastAsia="PMingLiU-ExtB" w:hAnsi="Times New Roman" w:cs="Times New Roman"/>
                <w:b/>
                <w:color w:val="000000"/>
                <w:sz w:val="24"/>
                <w:szCs w:val="24"/>
              </w:rPr>
              <w:t xml:space="preserve"> (</w:t>
            </w:r>
            <w:r w:rsidRPr="005E51DA">
              <w:rPr>
                <w:rFonts w:ascii="Times New Roman" w:eastAsia="MS Gothic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r w:rsidRPr="005E51DA">
              <w:rPr>
                <w:rFonts w:ascii="Times New Roman" w:eastAsia="PMingLiU-ExtB" w:hAnsi="Times New Roman" w:cs="Times New Roman"/>
                <w:b/>
                <w:color w:val="000000"/>
                <w:sz w:val="24"/>
                <w:szCs w:val="24"/>
              </w:rPr>
              <w:t xml:space="preserve">) </w:t>
            </w:r>
            <w:r w:rsidRPr="005E51DA">
              <w:rPr>
                <w:rFonts w:ascii="Times New Roman" w:eastAsia="MS Gothic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r w:rsidRPr="005E51DA">
              <w:rPr>
                <w:rFonts w:ascii="Times New Roman" w:eastAsia="PMingLiU-ExtB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</w:p>
        </w:tc>
        <w:tc>
          <w:tcPr>
            <w:tcW w:w="6930" w:type="dxa"/>
            <w:vMerge w:val="restart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14:paraId="22A95225" w14:textId="77777777" w:rsidR="00C87799" w:rsidRPr="005E51DA" w:rsidRDefault="00C87799" w:rsidP="00307313">
            <w:pPr>
              <w:jc w:val="center"/>
              <w:rPr>
                <w:rFonts w:ascii="Times New Roman" w:eastAsia="PMingLiU-ExtB" w:hAnsi="Times New Roman" w:cs="Times New Roman"/>
                <w:b/>
                <w:color w:val="000000"/>
                <w:sz w:val="24"/>
                <w:szCs w:val="24"/>
              </w:rPr>
            </w:pPr>
            <w:r w:rsidRPr="005E51DA">
              <w:rPr>
                <w:rFonts w:ascii="Times New Roman" w:eastAsia="MS Gothic" w:hAnsi="Times New Roman" w:cs="Times New Roman"/>
                <w:b/>
                <w:color w:val="000000"/>
                <w:sz w:val="24"/>
                <w:szCs w:val="24"/>
              </w:rPr>
              <w:t>Основные</w:t>
            </w:r>
            <w:r w:rsidRPr="005E51DA">
              <w:rPr>
                <w:rFonts w:ascii="Times New Roman" w:eastAsia="PMingLiU-ExtB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b/>
                <w:color w:val="000000"/>
                <w:sz w:val="24"/>
                <w:szCs w:val="24"/>
              </w:rPr>
              <w:t>виды</w:t>
            </w:r>
            <w:r w:rsidRPr="005E51DA">
              <w:rPr>
                <w:rFonts w:ascii="Times New Roman" w:eastAsia="PMingLiU-ExtB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b/>
                <w:color w:val="000000"/>
                <w:sz w:val="24"/>
                <w:szCs w:val="24"/>
              </w:rPr>
              <w:t>деятельности</w:t>
            </w:r>
            <w:r w:rsidRPr="005E51DA">
              <w:rPr>
                <w:rFonts w:ascii="Times New Roman" w:eastAsia="PMingLiU-ExtB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b/>
                <w:color w:val="000000"/>
                <w:sz w:val="24"/>
                <w:szCs w:val="24"/>
              </w:rPr>
              <w:t>обучающихся</w:t>
            </w:r>
          </w:p>
        </w:tc>
      </w:tr>
      <w:tr w:rsidR="00C87799" w:rsidRPr="005E51DA" w14:paraId="2E2573DA" w14:textId="77777777" w:rsidTr="00307313">
        <w:tc>
          <w:tcPr>
            <w:tcW w:w="30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1961676" w14:textId="77777777" w:rsidR="00C87799" w:rsidRPr="005E51DA" w:rsidRDefault="00C87799" w:rsidP="00307313">
            <w:pPr>
              <w:rPr>
                <w:rFonts w:ascii="Times New Roman" w:eastAsia="PMingLiU-ExtB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  <w:gridSpan w:val="2"/>
            <w:vMerge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5E86CDB" w14:textId="77777777" w:rsidR="00C87799" w:rsidRPr="005E51DA" w:rsidRDefault="00C87799" w:rsidP="00307313">
            <w:pPr>
              <w:rPr>
                <w:rFonts w:ascii="Times New Roman" w:eastAsia="PMingLiU-ExtB" w:hAnsi="Times New Roman" w:cs="Times New Roman"/>
                <w:sz w:val="24"/>
                <w:szCs w:val="24"/>
              </w:rPr>
            </w:pPr>
          </w:p>
        </w:tc>
        <w:tc>
          <w:tcPr>
            <w:tcW w:w="735" w:type="dxa"/>
            <w:gridSpan w:val="2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0A4EC0C" w14:textId="77777777" w:rsidR="00C87799" w:rsidRPr="005E51DA" w:rsidRDefault="00C87799" w:rsidP="00307313">
            <w:pPr>
              <w:rPr>
                <w:rFonts w:ascii="Times New Roman" w:eastAsia="PMingLiU-ExtB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eastAsia="MS Gothic" w:hAnsi="Times New Roman" w:cs="Times New Roman"/>
                <w:b/>
                <w:color w:val="000000"/>
                <w:sz w:val="24"/>
                <w:szCs w:val="24"/>
              </w:rPr>
              <w:t>Всего</w:t>
            </w:r>
            <w:r w:rsidRPr="005E51DA">
              <w:rPr>
                <w:rFonts w:ascii="Times New Roman" w:eastAsia="PMingLiU-ExtB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25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2003DB5" w14:textId="77777777" w:rsidR="00C87799" w:rsidRPr="005E51DA" w:rsidRDefault="00C87799" w:rsidP="00307313">
            <w:pPr>
              <w:rPr>
                <w:rFonts w:ascii="Times New Roman" w:eastAsia="PMingLiU-ExtB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eastAsia="MS Gothic" w:hAnsi="Times New Roman" w:cs="Times New Roman"/>
                <w:b/>
                <w:color w:val="000000"/>
                <w:sz w:val="24"/>
                <w:szCs w:val="24"/>
              </w:rPr>
              <w:t>Контрольные</w:t>
            </w:r>
            <w:r w:rsidRPr="005E51DA">
              <w:rPr>
                <w:rFonts w:ascii="Times New Roman" w:eastAsia="PMingLiU-ExtB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r w:rsidRPr="005E51DA">
              <w:rPr>
                <w:rFonts w:ascii="Times New Roman" w:eastAsia="PMingLiU-ExtB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25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E4C2F2E" w14:textId="77777777" w:rsidR="00C87799" w:rsidRPr="005E51DA" w:rsidRDefault="00C87799" w:rsidP="00307313">
            <w:pPr>
              <w:rPr>
                <w:rFonts w:ascii="Times New Roman" w:eastAsia="PMingLiU-ExtB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eastAsia="MS Gothic" w:hAnsi="Times New Roman" w:cs="Times New Roman"/>
                <w:b/>
                <w:color w:val="000000"/>
                <w:sz w:val="24"/>
                <w:szCs w:val="24"/>
              </w:rPr>
              <w:t>Практические</w:t>
            </w:r>
            <w:r w:rsidRPr="005E51DA">
              <w:rPr>
                <w:rFonts w:ascii="Times New Roman" w:eastAsia="PMingLiU-ExtB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</w:p>
        </w:tc>
        <w:tc>
          <w:tcPr>
            <w:tcW w:w="2280" w:type="dxa"/>
            <w:vMerge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BBAE8A0" w14:textId="77777777" w:rsidR="00C87799" w:rsidRPr="005E51DA" w:rsidRDefault="00C87799" w:rsidP="00307313">
            <w:pPr>
              <w:rPr>
                <w:rFonts w:ascii="Times New Roman" w:eastAsia="PMingLiU-ExtB" w:hAnsi="Times New Roman" w:cs="Times New Roman"/>
                <w:sz w:val="24"/>
                <w:szCs w:val="24"/>
              </w:rPr>
            </w:pPr>
          </w:p>
        </w:tc>
        <w:tc>
          <w:tcPr>
            <w:tcW w:w="6930" w:type="dxa"/>
            <w:vMerge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C7B3823" w14:textId="77777777" w:rsidR="00C87799" w:rsidRPr="005E51DA" w:rsidRDefault="00C87799" w:rsidP="00307313">
            <w:pPr>
              <w:rPr>
                <w:rFonts w:ascii="Times New Roman" w:eastAsia="PMingLiU-ExtB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C87799" w:rsidRPr="005E51DA" w14:paraId="299638BC" w14:textId="77777777" w:rsidTr="00307313">
        <w:tc>
          <w:tcPr>
            <w:tcW w:w="8040" w:type="dxa"/>
            <w:gridSpan w:val="8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DDA4391" w14:textId="77777777" w:rsidR="00C87799" w:rsidRPr="005E51DA" w:rsidRDefault="00C87799" w:rsidP="00307313">
            <w:pPr>
              <w:rPr>
                <w:rFonts w:ascii="Times New Roman" w:eastAsia="PMingLiU-ExtB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eastAsia="MS Gothic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r w:rsidRPr="005E51DA">
              <w:rPr>
                <w:rFonts w:ascii="Times New Roman" w:eastAsia="PMingLiU-ExtB" w:hAnsi="Times New Roman" w:cs="Times New Roman"/>
                <w:b/>
                <w:color w:val="000000"/>
                <w:sz w:val="24"/>
                <w:szCs w:val="24"/>
              </w:rPr>
              <w:t xml:space="preserve"> 1.</w:t>
            </w:r>
            <w:r w:rsidRPr="005E51DA">
              <w:rPr>
                <w:rFonts w:ascii="Times New Roman" w:eastAsia="PMingLiU-ExtB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b/>
                <w:color w:val="000000"/>
                <w:sz w:val="24"/>
                <w:szCs w:val="24"/>
              </w:rPr>
              <w:t>Общие</w:t>
            </w:r>
            <w:r w:rsidRPr="005E51DA">
              <w:rPr>
                <w:rFonts w:ascii="Times New Roman" w:eastAsia="PMingLiU-ExtB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b/>
                <w:color w:val="000000"/>
                <w:sz w:val="24"/>
                <w:szCs w:val="24"/>
              </w:rPr>
              <w:t>сведения</w:t>
            </w:r>
            <w:r w:rsidRPr="005E51DA">
              <w:rPr>
                <w:rFonts w:ascii="Times New Roman" w:eastAsia="PMingLiU-ExtB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b/>
                <w:color w:val="000000"/>
                <w:sz w:val="24"/>
                <w:szCs w:val="24"/>
              </w:rPr>
              <w:t>о</w:t>
            </w:r>
            <w:r w:rsidRPr="005E51DA">
              <w:rPr>
                <w:rFonts w:ascii="Times New Roman" w:eastAsia="PMingLiU-ExtB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b/>
                <w:color w:val="000000"/>
                <w:sz w:val="24"/>
                <w:szCs w:val="24"/>
              </w:rPr>
              <w:t>языке</w:t>
            </w:r>
          </w:p>
        </w:tc>
        <w:tc>
          <w:tcPr>
            <w:tcW w:w="6930" w:type="dxa"/>
            <w:vMerge w:val="restart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14:paraId="695EF58E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eastAsia="PMingLiU-ExtB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Иметь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представление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о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русском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языке как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одном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из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восточнославянских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языков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,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уметь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рассказать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об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этом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>.</w:t>
            </w:r>
          </w:p>
          <w:p w14:paraId="7AFF275E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eastAsia="PMingLiU-ExtB" w:hAnsi="Times New Roman" w:cs="Times New Roman"/>
                <w:b/>
                <w:color w:val="000000"/>
                <w:sz w:val="24"/>
                <w:szCs w:val="24"/>
              </w:rPr>
            </w:pP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Извлекать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информацию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из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различных источников</w:t>
            </w:r>
          </w:p>
        </w:tc>
      </w:tr>
      <w:tr w:rsidR="00C87799" w:rsidRPr="005E51DA" w14:paraId="5604DC99" w14:textId="77777777" w:rsidTr="00307313">
        <w:tc>
          <w:tcPr>
            <w:tcW w:w="91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30B5A3E" w14:textId="77777777" w:rsidR="00C87799" w:rsidRPr="005E51DA" w:rsidRDefault="00C87799" w:rsidP="00307313">
            <w:pPr>
              <w:rPr>
                <w:rFonts w:ascii="Times New Roman" w:eastAsia="PMingLiU-ExtB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eastAsia="PMingLiU-ExtB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115" w:type="dxa"/>
            <w:gridSpan w:val="2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591BD1C" w14:textId="77777777" w:rsidR="00C87799" w:rsidRPr="005E51DA" w:rsidRDefault="00C87799" w:rsidP="00307313">
            <w:pPr>
              <w:rPr>
                <w:rFonts w:ascii="Times New Roman" w:eastAsia="PMingLiU-ExtB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eastAsia="MS Gothic" w:hAnsi="Times New Roman" w:cs="Times New Roman"/>
                <w:color w:val="000000"/>
                <w:sz w:val="24"/>
                <w:szCs w:val="24"/>
              </w:rPr>
              <w:t>Русский</w:t>
            </w:r>
            <w:r w:rsidRPr="005E51DA">
              <w:rPr>
                <w:rFonts w:ascii="Times New Roman" w:eastAsia="PMingLiU-ExtB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color w:val="000000"/>
                <w:sz w:val="24"/>
                <w:szCs w:val="24"/>
              </w:rPr>
              <w:t>язык</w:t>
            </w:r>
            <w:r w:rsidRPr="005E51DA">
              <w:rPr>
                <w:rFonts w:ascii="Times New Roman" w:eastAsia="PMingLiU-ExtB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color w:val="000000"/>
                <w:sz w:val="24"/>
                <w:szCs w:val="24"/>
              </w:rPr>
              <w:t>в</w:t>
            </w:r>
            <w:r w:rsidRPr="005E51DA">
              <w:rPr>
                <w:rFonts w:ascii="Times New Roman" w:eastAsia="PMingLiU-ExtB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color w:val="000000"/>
                <w:sz w:val="24"/>
                <w:szCs w:val="24"/>
              </w:rPr>
              <w:t>кругу</w:t>
            </w:r>
            <w:r w:rsidRPr="005E51DA">
              <w:rPr>
                <w:rFonts w:ascii="Times New Roman" w:eastAsia="PMingLiU-ExtB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color w:val="000000"/>
                <w:sz w:val="24"/>
                <w:szCs w:val="24"/>
              </w:rPr>
              <w:t>других</w:t>
            </w:r>
            <w:r w:rsidRPr="005E51DA">
              <w:rPr>
                <w:rFonts w:ascii="Times New Roman" w:eastAsia="PMingLiU-ExtB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color w:val="000000"/>
                <w:sz w:val="24"/>
                <w:szCs w:val="24"/>
              </w:rPr>
              <w:t>славянских</w:t>
            </w:r>
            <w:r w:rsidRPr="005E51DA">
              <w:rPr>
                <w:rFonts w:ascii="Times New Roman" w:eastAsia="PMingLiU-ExtB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color w:val="000000"/>
                <w:sz w:val="24"/>
                <w:szCs w:val="24"/>
              </w:rPr>
              <w:t>языков</w:t>
            </w:r>
          </w:p>
        </w:tc>
        <w:tc>
          <w:tcPr>
            <w:tcW w:w="735" w:type="dxa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310CB0B" w14:textId="77777777" w:rsidR="00C87799" w:rsidRPr="005E51DA" w:rsidRDefault="00C87799" w:rsidP="00307313">
            <w:pPr>
              <w:jc w:val="center"/>
              <w:rPr>
                <w:rFonts w:ascii="Times New Roman" w:eastAsia="PMingLiU-ExtB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eastAsia="PMingLiU-ExtB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25" w:type="dxa"/>
            <w:tcBorders>
              <w:top w:val="outset" w:sz="6" w:space="0" w:color="auto"/>
              <w:left w:val="nil"/>
              <w:bottom w:val="nil"/>
              <w:right w:val="outset" w:sz="6" w:space="0" w:color="auto"/>
            </w:tcBorders>
            <w:vAlign w:val="center"/>
          </w:tcPr>
          <w:p w14:paraId="564A36BE" w14:textId="77777777" w:rsidR="00C87799" w:rsidRPr="005E51DA" w:rsidRDefault="00C87799" w:rsidP="00307313">
            <w:pPr>
              <w:jc w:val="center"/>
              <w:rPr>
                <w:rFonts w:ascii="Times New Roman" w:eastAsia="PMingLiU-ExtB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</w:tcPr>
          <w:p w14:paraId="7822F761" w14:textId="77777777" w:rsidR="00C87799" w:rsidRPr="005E51DA" w:rsidRDefault="00C87799" w:rsidP="00307313">
            <w:pPr>
              <w:jc w:val="center"/>
              <w:rPr>
                <w:rFonts w:ascii="Times New Roman" w:eastAsia="PMingLiU-ExtB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07934B4" w14:textId="77777777" w:rsidR="00C87799" w:rsidRPr="005E51DA" w:rsidRDefault="00C87799" w:rsidP="00307313">
            <w:pPr>
              <w:rPr>
                <w:rFonts w:ascii="Times New Roman" w:eastAsia="PMingLiU-ExtB" w:hAnsi="Times New Roman" w:cs="Times New Roman"/>
                <w:color w:val="000000"/>
                <w:sz w:val="24"/>
                <w:szCs w:val="24"/>
              </w:rPr>
            </w:pPr>
            <w:r w:rsidRPr="005E51DA">
              <w:rPr>
                <w:rFonts w:ascii="Times New Roman" w:eastAsia="MS Gothic" w:hAnsi="Times New Roman" w:cs="Times New Roman"/>
                <w:color w:val="000000"/>
                <w:sz w:val="24"/>
                <w:szCs w:val="24"/>
              </w:rPr>
              <w:t>Библиотека</w:t>
            </w:r>
            <w:r w:rsidRPr="005E51DA">
              <w:rPr>
                <w:rFonts w:ascii="Times New Roman" w:eastAsia="PMingLiU-ExtB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color w:val="000000"/>
                <w:sz w:val="24"/>
                <w:szCs w:val="24"/>
              </w:rPr>
              <w:t>ЦОК</w:t>
            </w:r>
            <w:r w:rsidRPr="005E51DA">
              <w:rPr>
                <w:rFonts w:ascii="Times New Roman" w:eastAsia="PMingLiU-ExtB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110" w:history="1">
              <w:r w:rsidRPr="005E51DA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https://m.edsoo.ru/7f417922</w:t>
              </w:r>
            </w:hyperlink>
            <w:r w:rsidRPr="005E51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PMingLiU-ExtB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74E7CFF4" w14:textId="77777777" w:rsidR="00C87799" w:rsidRPr="005E51DA" w:rsidRDefault="00C87799" w:rsidP="00307313">
            <w:pPr>
              <w:rPr>
                <w:rFonts w:ascii="Times New Roman" w:eastAsia="PMingLiU-ExtB" w:hAnsi="Times New Roman" w:cs="Times New Roman"/>
                <w:color w:val="0000FF"/>
                <w:sz w:val="24"/>
                <w:szCs w:val="24"/>
                <w:u w:val="single"/>
              </w:rPr>
            </w:pPr>
            <w:r w:rsidRPr="005E51DA">
              <w:rPr>
                <w:rFonts w:ascii="Times New Roman" w:eastAsia="MS Gothic" w:hAnsi="Times New Roman" w:cs="Times New Roman"/>
                <w:color w:val="000000"/>
                <w:sz w:val="24"/>
                <w:szCs w:val="24"/>
              </w:rPr>
              <w:t>РЭШ</w:t>
            </w:r>
            <w:r w:rsidRPr="005E51DA">
              <w:rPr>
                <w:rFonts w:ascii="Times New Roman" w:eastAsia="PMingLiU-ExtB" w:hAnsi="Times New Roman" w:cs="Times New Roman"/>
                <w:color w:val="000000"/>
                <w:sz w:val="24"/>
                <w:szCs w:val="24"/>
              </w:rPr>
              <w:t xml:space="preserve"> 8 </w:t>
            </w:r>
            <w:r w:rsidRPr="005E51DA">
              <w:rPr>
                <w:rFonts w:ascii="Times New Roman" w:eastAsia="MS Gothic" w:hAnsi="Times New Roman" w:cs="Times New Roman"/>
                <w:color w:val="000000"/>
                <w:sz w:val="24"/>
                <w:szCs w:val="24"/>
              </w:rPr>
              <w:t>класс</w:t>
            </w:r>
            <w:r w:rsidRPr="005E51DA">
              <w:rPr>
                <w:rFonts w:ascii="Times New Roman" w:eastAsia="PMingLiU-ExtB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111" w:history="1">
              <w:r w:rsidRPr="005E51DA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https://resh.edu.ru/subject/13/8/</w:t>
              </w:r>
            </w:hyperlink>
          </w:p>
          <w:p w14:paraId="7C21B980" w14:textId="77777777" w:rsidR="00C87799" w:rsidRPr="005E51DA" w:rsidRDefault="00C87799" w:rsidP="0030731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 xml:space="preserve">МЭШ 8 класс </w:t>
            </w:r>
          </w:p>
          <w:p w14:paraId="34D65910" w14:textId="77777777" w:rsidR="00C87799" w:rsidRPr="005E51DA" w:rsidRDefault="000A22C1" w:rsidP="0030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12" w:history="1">
              <w:r w:rsidR="00C87799" w:rsidRPr="005E51DA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https://uchebnik.mos.ru/catalogue?subject_program_ids=31937321,31937277,31937330&amp;sort_by=published_at&amp;class_level_ids=8</w:t>
              </w:r>
            </w:hyperlink>
            <w:r w:rsidR="00C87799" w:rsidRPr="005E51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930" w:type="dxa"/>
            <w:vMerge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E239481" w14:textId="77777777" w:rsidR="00C87799" w:rsidRPr="005E51DA" w:rsidRDefault="00C87799" w:rsidP="00307313">
            <w:pPr>
              <w:rPr>
                <w:rFonts w:ascii="Times New Roman" w:eastAsia="PMingLiU-ExtB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C87799" w:rsidRPr="005E51DA" w14:paraId="5EADBC3E" w14:textId="77777777" w:rsidTr="00307313">
        <w:tc>
          <w:tcPr>
            <w:tcW w:w="3030" w:type="dxa"/>
            <w:gridSpan w:val="3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38FBB37" w14:textId="77777777" w:rsidR="00C87799" w:rsidRPr="005E51DA" w:rsidRDefault="00C87799" w:rsidP="00307313">
            <w:pPr>
              <w:rPr>
                <w:rFonts w:ascii="Times New Roman" w:eastAsia="PMingLiU-ExtB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eastAsia="MS Gothic" w:hAnsi="Times New Roman" w:cs="Times New Roman"/>
                <w:color w:val="000000"/>
                <w:sz w:val="24"/>
                <w:szCs w:val="24"/>
              </w:rPr>
              <w:t>Итого</w:t>
            </w:r>
            <w:r w:rsidRPr="005E51DA">
              <w:rPr>
                <w:rFonts w:ascii="Times New Roman" w:eastAsia="PMingLiU-ExtB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color w:val="000000"/>
                <w:sz w:val="24"/>
                <w:szCs w:val="24"/>
              </w:rPr>
              <w:t>по</w:t>
            </w:r>
            <w:r w:rsidRPr="005E51DA">
              <w:rPr>
                <w:rFonts w:ascii="Times New Roman" w:eastAsia="PMingLiU-ExtB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735" w:type="dxa"/>
            <w:gridSpan w:val="2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C0DFA76" w14:textId="77777777" w:rsidR="00C87799" w:rsidRPr="005E51DA" w:rsidRDefault="00C87799" w:rsidP="00307313">
            <w:pPr>
              <w:jc w:val="center"/>
              <w:rPr>
                <w:rFonts w:ascii="Times New Roman" w:eastAsia="PMingLiU-ExtB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eastAsia="PMingLiU-ExtB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4260" w:type="dxa"/>
            <w:gridSpan w:val="3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vAlign w:val="center"/>
          </w:tcPr>
          <w:p w14:paraId="0F4E2D4E" w14:textId="77777777" w:rsidR="00C87799" w:rsidRPr="005E51DA" w:rsidRDefault="00C87799" w:rsidP="00307313">
            <w:pPr>
              <w:rPr>
                <w:rFonts w:ascii="Times New Roman" w:eastAsia="PMingLiU-ExtB" w:hAnsi="Times New Roman" w:cs="Times New Roman"/>
                <w:sz w:val="24"/>
                <w:szCs w:val="24"/>
              </w:rPr>
            </w:pPr>
          </w:p>
        </w:tc>
        <w:tc>
          <w:tcPr>
            <w:tcW w:w="6930" w:type="dxa"/>
            <w:vMerge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52CB1CC" w14:textId="77777777" w:rsidR="00C87799" w:rsidRPr="005E51DA" w:rsidRDefault="00C87799" w:rsidP="00307313">
            <w:pPr>
              <w:rPr>
                <w:rFonts w:ascii="Times New Roman" w:eastAsia="PMingLiU-ExtB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C87799" w:rsidRPr="005E51DA" w14:paraId="05C95ADD" w14:textId="77777777" w:rsidTr="00307313">
        <w:tc>
          <w:tcPr>
            <w:tcW w:w="8040" w:type="dxa"/>
            <w:gridSpan w:val="8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A1B8E42" w14:textId="77777777" w:rsidR="00C87799" w:rsidRPr="005E51DA" w:rsidRDefault="00C87799" w:rsidP="00307313">
            <w:pPr>
              <w:rPr>
                <w:rFonts w:ascii="Times New Roman" w:eastAsia="PMingLiU-ExtB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eastAsia="MS Gothic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r w:rsidRPr="005E51DA">
              <w:rPr>
                <w:rFonts w:ascii="Times New Roman" w:eastAsia="PMingLiU-ExtB" w:hAnsi="Times New Roman" w:cs="Times New Roman"/>
                <w:b/>
                <w:color w:val="000000"/>
                <w:sz w:val="24"/>
                <w:szCs w:val="24"/>
              </w:rPr>
              <w:t xml:space="preserve"> 2.</w:t>
            </w:r>
            <w:r w:rsidRPr="005E51DA">
              <w:rPr>
                <w:rFonts w:ascii="Times New Roman" w:eastAsia="PMingLiU-ExtB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b/>
                <w:color w:val="000000"/>
                <w:sz w:val="24"/>
                <w:szCs w:val="24"/>
              </w:rPr>
              <w:t>Язык</w:t>
            </w:r>
            <w:r w:rsidRPr="005E51DA">
              <w:rPr>
                <w:rFonts w:ascii="Times New Roman" w:eastAsia="PMingLiU-ExtB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b/>
                <w:color w:val="000000"/>
                <w:sz w:val="24"/>
                <w:szCs w:val="24"/>
              </w:rPr>
              <w:t>и</w:t>
            </w:r>
            <w:r w:rsidRPr="005E51DA">
              <w:rPr>
                <w:rFonts w:ascii="Times New Roman" w:eastAsia="PMingLiU-ExtB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b/>
                <w:color w:val="000000"/>
                <w:sz w:val="24"/>
                <w:szCs w:val="24"/>
              </w:rPr>
              <w:t>речь</w:t>
            </w:r>
          </w:p>
        </w:tc>
        <w:tc>
          <w:tcPr>
            <w:tcW w:w="6930" w:type="dxa"/>
            <w:vMerge w:val="restart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14:paraId="1E2D5DDC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eastAsia="PMingLiU-ExtB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Создавать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устные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монологические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высказывания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на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основе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жизненных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наблюдений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,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личных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впечатлений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,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чтения</w:t>
            </w:r>
          </w:p>
          <w:p w14:paraId="4D767944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eastAsia="PMingLiU-ExtB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научно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>-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учебной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,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художественной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,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научно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>-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популярной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и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публицистической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литературы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(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в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течение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учебного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года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>).</w:t>
            </w:r>
          </w:p>
          <w:p w14:paraId="55171652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eastAsia="PMingLiU-ExtB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Выступать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с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научным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сообщением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>.</w:t>
            </w:r>
          </w:p>
          <w:p w14:paraId="71C021DA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eastAsia="PMingLiU-ExtB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Участвовать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в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диалоге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на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лингвистические темы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(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в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рамках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изученного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)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и темы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на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основе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жизненных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наблюдений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(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в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течение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учебного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года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>).</w:t>
            </w:r>
          </w:p>
          <w:p w14:paraId="72DF8EC5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eastAsia="PMingLiU-ExtB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Устно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пересказывать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прочитанный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или прослушанный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текст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>.</w:t>
            </w:r>
          </w:p>
          <w:p w14:paraId="05750F09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eastAsia="PMingLiU-ExtB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Представлять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сообщение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на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заданную тему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в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виде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презентации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>.</w:t>
            </w:r>
          </w:p>
          <w:p w14:paraId="76CE7C4C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eastAsia="PMingLiU-ExtB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Создавать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тексты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различных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функционально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>-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смысловых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типов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 xml:space="preserve">речи 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>(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повествование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,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описание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,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рассуждение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)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с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опорой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на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жизненный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и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читательский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опыт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;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тексты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с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опорой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на</w:t>
            </w:r>
          </w:p>
          <w:p w14:paraId="6A835A01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eastAsia="PMingLiU-ExtB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произведения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искусства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(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в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течение учебного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года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>).</w:t>
            </w:r>
          </w:p>
          <w:p w14:paraId="4C20D5DE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eastAsia="PMingLiU-ExtB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Создавать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тексты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официально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>-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делового стиля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(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заявление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,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объяснительная записка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,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автобиография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,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характеристика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>),</w:t>
            </w:r>
          </w:p>
          <w:p w14:paraId="22B98901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eastAsia="PMingLiU-ExtB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публицистических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жанров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>.</w:t>
            </w:r>
          </w:p>
          <w:p w14:paraId="42C9BFA8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eastAsia="PMingLiU-ExtB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Оформлять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деловые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бумаги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(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в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рамках изученного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>).</w:t>
            </w:r>
          </w:p>
          <w:p w14:paraId="50CA7722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eastAsia="PMingLiU-ExtB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Выбирать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языковые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средства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для создания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высказывания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в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соответствии с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целью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,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темой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и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коммуникативным замыслом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>.</w:t>
            </w:r>
          </w:p>
          <w:p w14:paraId="02492ACC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eastAsia="PMingLiU-ExtB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Редактировать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собственные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тексты с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целью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совершенствования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их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содержания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и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формы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>.</w:t>
            </w:r>
          </w:p>
          <w:p w14:paraId="4BFB869C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eastAsia="PMingLiU-ExtB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Сопоставлять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исходный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и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отредактированный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тексты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>.</w:t>
            </w:r>
          </w:p>
          <w:p w14:paraId="0B67F8DA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eastAsia="PMingLiU-ExtB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lastRenderedPageBreak/>
              <w:t>Анализировать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примеры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использования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мимики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и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жестов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в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разговорной речи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. </w:t>
            </w:r>
          </w:p>
          <w:p w14:paraId="2EC27613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eastAsia="PMingLiU-ExtB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Объяснять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национальную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обусловленность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норм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речевого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этикета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>.</w:t>
            </w:r>
          </w:p>
          <w:p w14:paraId="75387730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eastAsia="PMingLiU-ExtB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Применять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в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устной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речи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и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на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письме правила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русского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речевого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этикета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>.</w:t>
            </w:r>
          </w:p>
          <w:p w14:paraId="124166CC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eastAsia="PMingLiU-ExtB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Использовать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приёмы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аудирования различных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видов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>.</w:t>
            </w:r>
          </w:p>
          <w:p w14:paraId="72116B69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eastAsia="PMingLiU-ExtB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Анализировать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содержание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прослушанных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научно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>-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учебных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,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художественных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,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публицистических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текстов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различных</w:t>
            </w:r>
          </w:p>
          <w:p w14:paraId="21528A0A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eastAsia="PMingLiU-ExtB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функционально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>-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смысловых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типов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речи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>.</w:t>
            </w:r>
          </w:p>
          <w:p w14:paraId="768674E0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eastAsia="PMingLiU-ExtB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Подробно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,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сжато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и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выборочно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передавать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в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устной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и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письменной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форме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содержание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прослушанных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и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прочитанных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научно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>-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учебных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,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художественных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,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публицистических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текстов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различных функционально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>-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смысловых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типов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речи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>.</w:t>
            </w:r>
          </w:p>
          <w:p w14:paraId="1F3EAE03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eastAsia="PMingLiU-ExtB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Применять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различные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приёмы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просмотрового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,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ознакомительного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,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изучающего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,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поискового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чтения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>.</w:t>
            </w:r>
          </w:p>
          <w:p w14:paraId="42A66DA6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eastAsia="PMingLiU-ExtB" w:hAnsi="Times New Roman" w:cs="Times New Roman"/>
                <w:b/>
                <w:color w:val="000000"/>
                <w:sz w:val="24"/>
                <w:szCs w:val="24"/>
              </w:rPr>
            </w:pP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Анализировать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содержание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прочитанных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научно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>-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учебных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,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художественных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,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публицистических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текстов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различных функционально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>-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смысловых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типов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речи</w:t>
            </w:r>
          </w:p>
        </w:tc>
      </w:tr>
      <w:tr w:rsidR="00C87799" w:rsidRPr="005E51DA" w14:paraId="64D30148" w14:textId="77777777" w:rsidTr="00307313">
        <w:tc>
          <w:tcPr>
            <w:tcW w:w="91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8AF96CC" w14:textId="77777777" w:rsidR="00C87799" w:rsidRPr="005E51DA" w:rsidRDefault="00C87799" w:rsidP="00307313">
            <w:pPr>
              <w:rPr>
                <w:rFonts w:ascii="Times New Roman" w:eastAsia="PMingLiU-ExtB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eastAsia="PMingLiU-ExtB" w:hAnsi="Times New Roman" w:cs="Times New Roman"/>
                <w:color w:val="000000"/>
                <w:sz w:val="24"/>
                <w:szCs w:val="24"/>
              </w:rPr>
              <w:lastRenderedPageBreak/>
              <w:t>2.1</w:t>
            </w:r>
          </w:p>
        </w:tc>
        <w:tc>
          <w:tcPr>
            <w:tcW w:w="2115" w:type="dxa"/>
            <w:gridSpan w:val="2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338C0AA" w14:textId="77777777" w:rsidR="00C87799" w:rsidRPr="005E51DA" w:rsidRDefault="00C87799" w:rsidP="00307313">
            <w:pPr>
              <w:rPr>
                <w:rFonts w:ascii="Times New Roman" w:eastAsia="PMingLiU-ExtB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eastAsia="MS Gothic" w:hAnsi="Times New Roman" w:cs="Times New Roman"/>
                <w:color w:val="000000"/>
                <w:sz w:val="24"/>
                <w:szCs w:val="24"/>
              </w:rPr>
              <w:t>Виды</w:t>
            </w:r>
            <w:r w:rsidRPr="005E51DA">
              <w:rPr>
                <w:rFonts w:ascii="Times New Roman" w:eastAsia="PMingLiU-ExtB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color w:val="000000"/>
                <w:sz w:val="24"/>
                <w:szCs w:val="24"/>
              </w:rPr>
              <w:t>речи</w:t>
            </w:r>
            <w:r w:rsidRPr="005E51DA">
              <w:rPr>
                <w:rFonts w:ascii="Times New Roman" w:eastAsia="PMingLiU-ExtB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5E51DA">
              <w:rPr>
                <w:rFonts w:ascii="Times New Roman" w:eastAsia="MS Gothic" w:hAnsi="Times New Roman" w:cs="Times New Roman"/>
                <w:color w:val="000000"/>
                <w:sz w:val="24"/>
                <w:szCs w:val="24"/>
              </w:rPr>
              <w:t>Монолог</w:t>
            </w:r>
            <w:r w:rsidRPr="005E51DA">
              <w:rPr>
                <w:rFonts w:ascii="Times New Roman" w:eastAsia="PMingLiU-ExtB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color w:val="000000"/>
                <w:sz w:val="24"/>
                <w:szCs w:val="24"/>
              </w:rPr>
              <w:t>и</w:t>
            </w:r>
            <w:r w:rsidRPr="005E51DA">
              <w:rPr>
                <w:rFonts w:ascii="Times New Roman" w:eastAsia="PMingLiU-ExtB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color w:val="000000"/>
                <w:sz w:val="24"/>
                <w:szCs w:val="24"/>
              </w:rPr>
              <w:t>диалог</w:t>
            </w:r>
            <w:r w:rsidRPr="005E51DA">
              <w:rPr>
                <w:rFonts w:ascii="Times New Roman" w:eastAsia="PMingLiU-ExtB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5E51DA">
              <w:rPr>
                <w:rFonts w:ascii="Times New Roman" w:eastAsia="MS Gothic" w:hAnsi="Times New Roman" w:cs="Times New Roman"/>
                <w:color w:val="000000"/>
                <w:sz w:val="24"/>
                <w:szCs w:val="24"/>
              </w:rPr>
              <w:t>Их</w:t>
            </w:r>
            <w:r w:rsidRPr="005E51DA">
              <w:rPr>
                <w:rFonts w:ascii="Times New Roman" w:eastAsia="PMingLiU-ExtB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color w:val="000000"/>
                <w:sz w:val="24"/>
                <w:szCs w:val="24"/>
              </w:rPr>
              <w:t>разновидности</w:t>
            </w:r>
          </w:p>
        </w:tc>
        <w:tc>
          <w:tcPr>
            <w:tcW w:w="735" w:type="dxa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3440835" w14:textId="77777777" w:rsidR="00C87799" w:rsidRPr="005E51DA" w:rsidRDefault="00C87799" w:rsidP="00307313">
            <w:pPr>
              <w:jc w:val="center"/>
              <w:rPr>
                <w:rFonts w:ascii="Times New Roman" w:eastAsia="PMingLiU-ExtB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eastAsia="PMingLiU-ExtB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125" w:type="dxa"/>
            <w:tcBorders>
              <w:top w:val="outset" w:sz="6" w:space="0" w:color="auto"/>
              <w:left w:val="nil"/>
              <w:bottom w:val="nil"/>
              <w:right w:val="outset" w:sz="6" w:space="0" w:color="auto"/>
            </w:tcBorders>
            <w:vAlign w:val="center"/>
          </w:tcPr>
          <w:p w14:paraId="73FBB9E9" w14:textId="77777777" w:rsidR="00C87799" w:rsidRPr="005E51DA" w:rsidRDefault="00C87799" w:rsidP="00307313">
            <w:pPr>
              <w:jc w:val="center"/>
              <w:rPr>
                <w:rFonts w:ascii="Times New Roman" w:eastAsia="PMingLiU-ExtB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B1805A0" w14:textId="77777777" w:rsidR="00C87799" w:rsidRPr="005E51DA" w:rsidRDefault="00C87799" w:rsidP="00307313">
            <w:pPr>
              <w:jc w:val="center"/>
              <w:rPr>
                <w:rFonts w:ascii="Times New Roman" w:eastAsia="PMingLiU-ExtB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eastAsia="PMingLiU-ExtB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80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39C86D9" w14:textId="77777777" w:rsidR="00C87799" w:rsidRPr="005E51DA" w:rsidRDefault="00C87799" w:rsidP="00307313">
            <w:pPr>
              <w:rPr>
                <w:rFonts w:ascii="Times New Roman" w:eastAsia="PMingLiU-ExtB" w:hAnsi="Times New Roman" w:cs="Times New Roman"/>
                <w:color w:val="000000"/>
                <w:sz w:val="24"/>
                <w:szCs w:val="24"/>
              </w:rPr>
            </w:pPr>
            <w:r w:rsidRPr="005E51DA">
              <w:rPr>
                <w:rFonts w:ascii="Times New Roman" w:eastAsia="MS Gothic" w:hAnsi="Times New Roman" w:cs="Times New Roman"/>
                <w:color w:val="000000"/>
                <w:sz w:val="24"/>
                <w:szCs w:val="24"/>
              </w:rPr>
              <w:t>Библиотека</w:t>
            </w:r>
            <w:r w:rsidRPr="005E51DA">
              <w:rPr>
                <w:rFonts w:ascii="Times New Roman" w:eastAsia="PMingLiU-ExtB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color w:val="000000"/>
                <w:sz w:val="24"/>
                <w:szCs w:val="24"/>
              </w:rPr>
              <w:t>ЦОК</w:t>
            </w:r>
            <w:r w:rsidRPr="005E51DA">
              <w:rPr>
                <w:rFonts w:ascii="Times New Roman" w:eastAsia="PMingLiU-ExtB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113" w:history="1">
              <w:r w:rsidRPr="005E51DA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https://m.edsoo.ru/7f417922</w:t>
              </w:r>
            </w:hyperlink>
            <w:r w:rsidRPr="005E51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PMingLiU-ExtB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26EDDD65" w14:textId="77777777" w:rsidR="00C87799" w:rsidRPr="005E51DA" w:rsidRDefault="00C87799" w:rsidP="00307313">
            <w:pPr>
              <w:rPr>
                <w:rFonts w:ascii="Times New Roman" w:eastAsia="PMingLiU-ExtB" w:hAnsi="Times New Roman" w:cs="Times New Roman"/>
                <w:color w:val="0000FF"/>
                <w:sz w:val="24"/>
                <w:szCs w:val="24"/>
                <w:u w:val="single"/>
              </w:rPr>
            </w:pPr>
            <w:r w:rsidRPr="005E51DA">
              <w:rPr>
                <w:rFonts w:ascii="Times New Roman" w:eastAsia="MS Gothic" w:hAnsi="Times New Roman" w:cs="Times New Roman"/>
                <w:color w:val="000000"/>
                <w:sz w:val="24"/>
                <w:szCs w:val="24"/>
              </w:rPr>
              <w:t>РЭШ</w:t>
            </w:r>
            <w:r w:rsidRPr="005E51DA">
              <w:rPr>
                <w:rFonts w:ascii="Times New Roman" w:eastAsia="PMingLiU-ExtB" w:hAnsi="Times New Roman" w:cs="Times New Roman"/>
                <w:color w:val="000000"/>
                <w:sz w:val="24"/>
                <w:szCs w:val="24"/>
              </w:rPr>
              <w:t xml:space="preserve"> 8 </w:t>
            </w:r>
            <w:r w:rsidRPr="005E51DA">
              <w:rPr>
                <w:rFonts w:ascii="Times New Roman" w:eastAsia="MS Gothic" w:hAnsi="Times New Roman" w:cs="Times New Roman"/>
                <w:color w:val="000000"/>
                <w:sz w:val="24"/>
                <w:szCs w:val="24"/>
              </w:rPr>
              <w:t>класс</w:t>
            </w:r>
            <w:r w:rsidRPr="005E51DA">
              <w:rPr>
                <w:rFonts w:ascii="Times New Roman" w:eastAsia="PMingLiU-ExtB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114" w:history="1">
              <w:r w:rsidRPr="005E51DA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https://resh.edu.ru/subject/13/8/</w:t>
              </w:r>
            </w:hyperlink>
          </w:p>
          <w:p w14:paraId="0E5325C4" w14:textId="77777777" w:rsidR="00C87799" w:rsidRPr="005E51DA" w:rsidRDefault="00C87799" w:rsidP="0030731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 xml:space="preserve">МЭШ 8 класс </w:t>
            </w:r>
          </w:p>
          <w:p w14:paraId="26DC7AEA" w14:textId="77777777" w:rsidR="00C87799" w:rsidRPr="005E51DA" w:rsidRDefault="000A22C1" w:rsidP="0030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15" w:history="1">
              <w:r w:rsidR="00C87799" w:rsidRPr="005E51DA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https://uchebnik.mos.ru/catalogue?subject_program_ids=31937321,31937277,31937330&amp;sort_by=published_at&amp;class_level_ids=8</w:t>
              </w:r>
            </w:hyperlink>
            <w:r w:rsidR="00C87799" w:rsidRPr="005E51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930" w:type="dxa"/>
            <w:vMerge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3642B03" w14:textId="77777777" w:rsidR="00C87799" w:rsidRPr="005E51DA" w:rsidRDefault="00C87799" w:rsidP="00307313">
            <w:pPr>
              <w:rPr>
                <w:rFonts w:ascii="Times New Roman" w:eastAsia="PMingLiU-ExtB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C87799" w:rsidRPr="005E51DA" w14:paraId="7D7FA4AC" w14:textId="77777777" w:rsidTr="00307313">
        <w:tc>
          <w:tcPr>
            <w:tcW w:w="3030" w:type="dxa"/>
            <w:gridSpan w:val="3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DE51647" w14:textId="77777777" w:rsidR="00C87799" w:rsidRPr="005E51DA" w:rsidRDefault="00C87799" w:rsidP="00307313">
            <w:pPr>
              <w:rPr>
                <w:rFonts w:ascii="Times New Roman" w:eastAsia="PMingLiU-ExtB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eastAsia="MS Gothic" w:hAnsi="Times New Roman" w:cs="Times New Roman"/>
                <w:color w:val="000000"/>
                <w:sz w:val="24"/>
                <w:szCs w:val="24"/>
              </w:rPr>
              <w:lastRenderedPageBreak/>
              <w:t>Итого</w:t>
            </w:r>
            <w:r w:rsidRPr="005E51DA">
              <w:rPr>
                <w:rFonts w:ascii="Times New Roman" w:eastAsia="PMingLiU-ExtB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color w:val="000000"/>
                <w:sz w:val="24"/>
                <w:szCs w:val="24"/>
              </w:rPr>
              <w:t>по</w:t>
            </w:r>
            <w:r w:rsidRPr="005E51DA">
              <w:rPr>
                <w:rFonts w:ascii="Times New Roman" w:eastAsia="PMingLiU-ExtB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735" w:type="dxa"/>
            <w:gridSpan w:val="2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8946395" w14:textId="77777777" w:rsidR="00C87799" w:rsidRPr="005E51DA" w:rsidRDefault="00C87799" w:rsidP="00307313">
            <w:pPr>
              <w:jc w:val="center"/>
              <w:rPr>
                <w:rFonts w:ascii="Times New Roman" w:eastAsia="PMingLiU-ExtB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eastAsia="PMingLiU-ExtB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4260" w:type="dxa"/>
            <w:gridSpan w:val="3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vAlign w:val="center"/>
          </w:tcPr>
          <w:p w14:paraId="5FBD1109" w14:textId="77777777" w:rsidR="00C87799" w:rsidRPr="005E51DA" w:rsidRDefault="00C87799" w:rsidP="00307313">
            <w:pPr>
              <w:rPr>
                <w:rFonts w:ascii="Times New Roman" w:eastAsia="PMingLiU-ExtB" w:hAnsi="Times New Roman" w:cs="Times New Roman"/>
                <w:sz w:val="24"/>
                <w:szCs w:val="24"/>
              </w:rPr>
            </w:pPr>
          </w:p>
        </w:tc>
        <w:tc>
          <w:tcPr>
            <w:tcW w:w="6930" w:type="dxa"/>
            <w:vMerge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343722A" w14:textId="77777777" w:rsidR="00C87799" w:rsidRPr="005E51DA" w:rsidRDefault="00C87799" w:rsidP="00307313">
            <w:pPr>
              <w:rPr>
                <w:rFonts w:ascii="Times New Roman" w:eastAsia="PMingLiU-ExtB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C87799" w:rsidRPr="005E51DA" w14:paraId="528037C6" w14:textId="77777777" w:rsidTr="00307313">
        <w:tc>
          <w:tcPr>
            <w:tcW w:w="8040" w:type="dxa"/>
            <w:gridSpan w:val="8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4DD5E96" w14:textId="77777777" w:rsidR="00C87799" w:rsidRPr="005E51DA" w:rsidRDefault="00C87799" w:rsidP="00307313">
            <w:pPr>
              <w:rPr>
                <w:rFonts w:ascii="Times New Roman" w:eastAsia="PMingLiU-ExtB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eastAsia="MS Gothic" w:hAnsi="Times New Roman" w:cs="Times New Roman"/>
                <w:b/>
                <w:color w:val="000000"/>
                <w:sz w:val="24"/>
                <w:szCs w:val="24"/>
              </w:rPr>
              <w:lastRenderedPageBreak/>
              <w:t>Раздел</w:t>
            </w:r>
            <w:r w:rsidRPr="005E51DA">
              <w:rPr>
                <w:rFonts w:ascii="Times New Roman" w:eastAsia="PMingLiU-ExtB" w:hAnsi="Times New Roman" w:cs="Times New Roman"/>
                <w:b/>
                <w:color w:val="000000"/>
                <w:sz w:val="24"/>
                <w:szCs w:val="24"/>
              </w:rPr>
              <w:t xml:space="preserve"> 3.</w:t>
            </w:r>
            <w:r w:rsidRPr="005E51DA">
              <w:rPr>
                <w:rFonts w:ascii="Times New Roman" w:eastAsia="PMingLiU-ExtB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b/>
                <w:color w:val="000000"/>
                <w:sz w:val="24"/>
                <w:szCs w:val="24"/>
              </w:rPr>
              <w:t>Текст</w:t>
            </w:r>
          </w:p>
        </w:tc>
        <w:tc>
          <w:tcPr>
            <w:tcW w:w="6930" w:type="dxa"/>
            <w:vMerge w:val="restart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14:paraId="5B825CF5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eastAsia="PMingLiU-ExtB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Анализировать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текст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с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точки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зрения его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соответствия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основным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признакам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: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наличия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темы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,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главной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мысли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,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грамматической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связи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предложений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,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цельности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и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относительной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законченности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;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указывать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способы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и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средства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связи предложений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в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тексте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;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анализировать текст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с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точки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зрения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его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принадлежности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к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функционально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>-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смысловому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типу речи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;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анализировать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языковые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средства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выразительности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в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тексте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(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фонетические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,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lastRenderedPageBreak/>
              <w:t>словообразовательные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,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лексические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,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морфологические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>) (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обобщение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,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в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течение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года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>).</w:t>
            </w:r>
          </w:p>
          <w:p w14:paraId="3335133F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eastAsia="PMingLiU-ExtB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Распознавать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тексты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разных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функционально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>-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смысловых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типов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речи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;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анализировать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тексты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разных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функциональных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разновидностей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языка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и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жанров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;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применять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эти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знания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при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выполнении анализа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различных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видов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и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в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речевой практике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>.</w:t>
            </w:r>
          </w:p>
          <w:p w14:paraId="1630357A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eastAsia="PMingLiU-ExtB" w:hAnsi="Times New Roman" w:cs="Times New Roman"/>
                <w:b/>
                <w:color w:val="000000"/>
                <w:sz w:val="24"/>
                <w:szCs w:val="24"/>
              </w:rPr>
            </w:pP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Проводить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информационную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переработку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текста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: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создавать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тезисы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,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конспект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;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извлекать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информацию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из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различных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источников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;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пользоваться лингвистическими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словарями</w:t>
            </w:r>
          </w:p>
        </w:tc>
      </w:tr>
      <w:tr w:rsidR="00C87799" w:rsidRPr="005E51DA" w14:paraId="74FB3B7B" w14:textId="77777777" w:rsidTr="00307313">
        <w:tc>
          <w:tcPr>
            <w:tcW w:w="91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BE89873" w14:textId="77777777" w:rsidR="00C87799" w:rsidRPr="005E51DA" w:rsidRDefault="00C87799" w:rsidP="00307313">
            <w:pPr>
              <w:rPr>
                <w:rFonts w:ascii="Times New Roman" w:eastAsia="PMingLiU-ExtB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eastAsia="PMingLiU-ExtB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2115" w:type="dxa"/>
            <w:gridSpan w:val="2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52D2E5F" w14:textId="77777777" w:rsidR="00C87799" w:rsidRPr="005E51DA" w:rsidRDefault="00C87799" w:rsidP="00307313">
            <w:pPr>
              <w:rPr>
                <w:rFonts w:ascii="Times New Roman" w:eastAsia="PMingLiU-ExtB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eastAsia="MS Gothic" w:hAnsi="Times New Roman" w:cs="Times New Roman"/>
                <w:color w:val="000000"/>
                <w:sz w:val="24"/>
                <w:szCs w:val="24"/>
              </w:rPr>
              <w:t>Текст</w:t>
            </w:r>
            <w:r w:rsidRPr="005E51DA">
              <w:rPr>
                <w:rFonts w:ascii="Times New Roman" w:eastAsia="PMingLiU-ExtB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color w:val="000000"/>
                <w:sz w:val="24"/>
                <w:szCs w:val="24"/>
              </w:rPr>
              <w:t>и</w:t>
            </w:r>
            <w:r w:rsidRPr="005E51DA">
              <w:rPr>
                <w:rFonts w:ascii="Times New Roman" w:eastAsia="PMingLiU-ExtB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color w:val="000000"/>
                <w:sz w:val="24"/>
                <w:szCs w:val="24"/>
              </w:rPr>
              <w:t>его</w:t>
            </w:r>
            <w:r w:rsidRPr="005E51DA">
              <w:rPr>
                <w:rFonts w:ascii="Times New Roman" w:eastAsia="PMingLiU-ExtB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color w:val="000000"/>
                <w:sz w:val="24"/>
                <w:szCs w:val="24"/>
              </w:rPr>
              <w:t>признаки</w:t>
            </w:r>
            <w:r w:rsidRPr="005E51DA">
              <w:rPr>
                <w:rFonts w:ascii="Times New Roman" w:eastAsia="PMingLiU-ExtB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5E51DA">
              <w:rPr>
                <w:rFonts w:ascii="Times New Roman" w:eastAsia="MS Gothic" w:hAnsi="Times New Roman" w:cs="Times New Roman"/>
                <w:color w:val="000000"/>
                <w:sz w:val="24"/>
                <w:szCs w:val="24"/>
              </w:rPr>
              <w:t>Функционально</w:t>
            </w:r>
            <w:r w:rsidRPr="005E51DA">
              <w:rPr>
                <w:rFonts w:ascii="Times New Roman" w:eastAsia="PMingLiU-ExtB" w:hAnsi="Times New Roman" w:cs="Times New Roman"/>
                <w:color w:val="000000"/>
                <w:sz w:val="24"/>
                <w:szCs w:val="24"/>
              </w:rPr>
              <w:t>-</w:t>
            </w:r>
            <w:r w:rsidRPr="005E51DA">
              <w:rPr>
                <w:rFonts w:ascii="Times New Roman" w:eastAsia="MS Gothic" w:hAnsi="Times New Roman" w:cs="Times New Roman"/>
                <w:color w:val="000000"/>
                <w:sz w:val="24"/>
                <w:szCs w:val="24"/>
              </w:rPr>
              <w:t>смысловые</w:t>
            </w:r>
            <w:r w:rsidRPr="005E51DA">
              <w:rPr>
                <w:rFonts w:ascii="Times New Roman" w:eastAsia="PMingLiU-ExtB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color w:val="000000"/>
                <w:sz w:val="24"/>
                <w:szCs w:val="24"/>
              </w:rPr>
              <w:t>типы</w:t>
            </w:r>
            <w:r w:rsidRPr="005E51DA">
              <w:rPr>
                <w:rFonts w:ascii="Times New Roman" w:eastAsia="PMingLiU-ExtB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color w:val="000000"/>
                <w:sz w:val="24"/>
                <w:szCs w:val="24"/>
              </w:rPr>
              <w:t>речи</w:t>
            </w:r>
            <w:r w:rsidRPr="005E51DA">
              <w:rPr>
                <w:rFonts w:ascii="Times New Roman" w:eastAsia="PMingLiU-ExtB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5E51DA">
              <w:rPr>
                <w:rFonts w:ascii="Times New Roman" w:eastAsia="MS Gothic" w:hAnsi="Times New Roman" w:cs="Times New Roman"/>
                <w:color w:val="000000"/>
                <w:sz w:val="24"/>
                <w:szCs w:val="24"/>
              </w:rPr>
              <w:t>Смысловой</w:t>
            </w:r>
            <w:r w:rsidRPr="005E51DA">
              <w:rPr>
                <w:rFonts w:ascii="Times New Roman" w:eastAsia="PMingLiU-ExtB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color w:val="000000"/>
                <w:sz w:val="24"/>
                <w:szCs w:val="24"/>
              </w:rPr>
              <w:t>анализ</w:t>
            </w:r>
            <w:r w:rsidRPr="005E51DA">
              <w:rPr>
                <w:rFonts w:ascii="Times New Roman" w:eastAsia="PMingLiU-ExtB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color w:val="000000"/>
                <w:sz w:val="24"/>
                <w:szCs w:val="24"/>
              </w:rPr>
              <w:t>текста</w:t>
            </w:r>
            <w:r w:rsidRPr="005E51DA">
              <w:rPr>
                <w:rFonts w:ascii="Times New Roman" w:eastAsia="PMingLiU-ExtB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5E51DA">
              <w:rPr>
                <w:rFonts w:ascii="Times New Roman" w:eastAsia="MS Gothic" w:hAnsi="Times New Roman" w:cs="Times New Roman"/>
                <w:color w:val="000000"/>
                <w:sz w:val="24"/>
                <w:szCs w:val="24"/>
              </w:rPr>
              <w:lastRenderedPageBreak/>
              <w:t>Информационная</w:t>
            </w:r>
            <w:r w:rsidRPr="005E51DA">
              <w:rPr>
                <w:rFonts w:ascii="Times New Roman" w:eastAsia="PMingLiU-ExtB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color w:val="000000"/>
                <w:sz w:val="24"/>
                <w:szCs w:val="24"/>
              </w:rPr>
              <w:t>переработка</w:t>
            </w:r>
            <w:r w:rsidRPr="005E51DA">
              <w:rPr>
                <w:rFonts w:ascii="Times New Roman" w:eastAsia="PMingLiU-ExtB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color w:val="000000"/>
                <w:sz w:val="24"/>
                <w:szCs w:val="24"/>
              </w:rPr>
              <w:t>текста</w:t>
            </w:r>
          </w:p>
        </w:tc>
        <w:tc>
          <w:tcPr>
            <w:tcW w:w="735" w:type="dxa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158CDFF" w14:textId="77777777" w:rsidR="00C87799" w:rsidRPr="005E51DA" w:rsidRDefault="00C87799" w:rsidP="00307313">
            <w:pPr>
              <w:jc w:val="center"/>
              <w:rPr>
                <w:rFonts w:ascii="Times New Roman" w:eastAsia="PMingLiU-ExtB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eastAsia="PMingLiU-ExtB" w:hAnsi="Times New Roman" w:cs="Times New Roman"/>
                <w:color w:val="000000"/>
                <w:sz w:val="24"/>
                <w:szCs w:val="24"/>
              </w:rPr>
              <w:lastRenderedPageBreak/>
              <w:t xml:space="preserve"> 5 </w:t>
            </w:r>
          </w:p>
        </w:tc>
        <w:tc>
          <w:tcPr>
            <w:tcW w:w="1125" w:type="dxa"/>
            <w:tcBorders>
              <w:top w:val="outset" w:sz="6" w:space="0" w:color="auto"/>
              <w:left w:val="nil"/>
              <w:bottom w:val="nil"/>
              <w:right w:val="outset" w:sz="6" w:space="0" w:color="auto"/>
            </w:tcBorders>
            <w:vAlign w:val="center"/>
          </w:tcPr>
          <w:p w14:paraId="76E3A785" w14:textId="77777777" w:rsidR="00C87799" w:rsidRPr="005E51DA" w:rsidRDefault="00C87799" w:rsidP="00307313">
            <w:pPr>
              <w:jc w:val="center"/>
              <w:rPr>
                <w:rFonts w:ascii="Times New Roman" w:eastAsia="PMingLiU-ExtB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69E8B23" w14:textId="77777777" w:rsidR="00C87799" w:rsidRPr="005E51DA" w:rsidRDefault="00C87799" w:rsidP="00307313">
            <w:pPr>
              <w:jc w:val="center"/>
              <w:rPr>
                <w:rFonts w:ascii="Times New Roman" w:eastAsia="PMingLiU-ExtB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eastAsia="PMingLiU-ExtB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980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B4C6DE4" w14:textId="77777777" w:rsidR="00C87799" w:rsidRPr="005E51DA" w:rsidRDefault="00C87799" w:rsidP="00307313">
            <w:pPr>
              <w:rPr>
                <w:rFonts w:ascii="Times New Roman" w:eastAsia="PMingLiU-ExtB" w:hAnsi="Times New Roman" w:cs="Times New Roman"/>
                <w:color w:val="000000"/>
                <w:sz w:val="24"/>
                <w:szCs w:val="24"/>
              </w:rPr>
            </w:pPr>
            <w:r w:rsidRPr="005E51DA">
              <w:rPr>
                <w:rFonts w:ascii="Times New Roman" w:eastAsia="MS Gothic" w:hAnsi="Times New Roman" w:cs="Times New Roman"/>
                <w:color w:val="000000"/>
                <w:sz w:val="24"/>
                <w:szCs w:val="24"/>
              </w:rPr>
              <w:t>Библиотека</w:t>
            </w:r>
            <w:r w:rsidRPr="005E51DA">
              <w:rPr>
                <w:rFonts w:ascii="Times New Roman" w:eastAsia="PMingLiU-ExtB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color w:val="000000"/>
                <w:sz w:val="24"/>
                <w:szCs w:val="24"/>
              </w:rPr>
              <w:t>ЦОК</w:t>
            </w:r>
            <w:r w:rsidRPr="005E51DA">
              <w:rPr>
                <w:rFonts w:ascii="Times New Roman" w:eastAsia="PMingLiU-ExtB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116" w:history="1">
              <w:r w:rsidRPr="005E51DA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https://m.edsoo.ru/7f417922</w:t>
              </w:r>
            </w:hyperlink>
            <w:r w:rsidRPr="005E51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PMingLiU-ExtB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1E20BC2A" w14:textId="77777777" w:rsidR="00C87799" w:rsidRPr="005E51DA" w:rsidRDefault="00C87799" w:rsidP="00307313">
            <w:pPr>
              <w:rPr>
                <w:rFonts w:ascii="Times New Roman" w:eastAsia="PMingLiU-ExtB" w:hAnsi="Times New Roman" w:cs="Times New Roman"/>
                <w:color w:val="0000FF"/>
                <w:sz w:val="24"/>
                <w:szCs w:val="24"/>
                <w:u w:val="single"/>
              </w:rPr>
            </w:pPr>
            <w:r w:rsidRPr="005E51DA">
              <w:rPr>
                <w:rFonts w:ascii="Times New Roman" w:eastAsia="MS Gothic" w:hAnsi="Times New Roman" w:cs="Times New Roman"/>
                <w:color w:val="000000"/>
                <w:sz w:val="24"/>
                <w:szCs w:val="24"/>
              </w:rPr>
              <w:lastRenderedPageBreak/>
              <w:t>РЭШ</w:t>
            </w:r>
            <w:r w:rsidRPr="005E51DA">
              <w:rPr>
                <w:rFonts w:ascii="Times New Roman" w:eastAsia="PMingLiU-ExtB" w:hAnsi="Times New Roman" w:cs="Times New Roman"/>
                <w:color w:val="000000"/>
                <w:sz w:val="24"/>
                <w:szCs w:val="24"/>
              </w:rPr>
              <w:t xml:space="preserve"> 8 </w:t>
            </w:r>
            <w:r w:rsidRPr="005E51DA">
              <w:rPr>
                <w:rFonts w:ascii="Times New Roman" w:eastAsia="MS Gothic" w:hAnsi="Times New Roman" w:cs="Times New Roman"/>
                <w:color w:val="000000"/>
                <w:sz w:val="24"/>
                <w:szCs w:val="24"/>
              </w:rPr>
              <w:t>класс</w:t>
            </w:r>
            <w:r w:rsidRPr="005E51DA">
              <w:rPr>
                <w:rFonts w:ascii="Times New Roman" w:eastAsia="PMingLiU-ExtB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117" w:history="1">
              <w:r w:rsidRPr="005E51DA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https://resh.edu.ru/subject/13/8/</w:t>
              </w:r>
            </w:hyperlink>
          </w:p>
          <w:p w14:paraId="68DF6628" w14:textId="77777777" w:rsidR="00C87799" w:rsidRPr="005E51DA" w:rsidRDefault="00C87799" w:rsidP="0030731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 xml:space="preserve">МЭШ 8 класс </w:t>
            </w:r>
          </w:p>
          <w:p w14:paraId="5D5EF0A2" w14:textId="77777777" w:rsidR="00C87799" w:rsidRPr="005E51DA" w:rsidRDefault="000A22C1" w:rsidP="0030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18" w:history="1">
              <w:r w:rsidR="00C87799" w:rsidRPr="005E51DA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https://uchebnik.mos.ru/catalogue?subject_program_ids=31937321,31937277,31937330&amp;sort_by=published_at&amp;class_level_ids=8</w:t>
              </w:r>
            </w:hyperlink>
            <w:r w:rsidR="00C87799" w:rsidRPr="005E51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930" w:type="dxa"/>
            <w:vMerge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E426A78" w14:textId="77777777" w:rsidR="00C87799" w:rsidRPr="005E51DA" w:rsidRDefault="00C87799" w:rsidP="00307313">
            <w:pPr>
              <w:rPr>
                <w:rFonts w:ascii="Times New Roman" w:eastAsia="PMingLiU-ExtB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C87799" w:rsidRPr="005E51DA" w14:paraId="61003EF1" w14:textId="77777777" w:rsidTr="00307313">
        <w:tc>
          <w:tcPr>
            <w:tcW w:w="3060" w:type="dxa"/>
            <w:gridSpan w:val="4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525DF3C" w14:textId="77777777" w:rsidR="00C87799" w:rsidRPr="005E51DA" w:rsidRDefault="00C87799" w:rsidP="00307313">
            <w:pPr>
              <w:rPr>
                <w:rFonts w:ascii="Times New Roman" w:eastAsia="PMingLiU-ExtB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eastAsia="MS Gothic" w:hAnsi="Times New Roman" w:cs="Times New Roman"/>
                <w:color w:val="000000"/>
                <w:sz w:val="24"/>
                <w:szCs w:val="24"/>
              </w:rPr>
              <w:lastRenderedPageBreak/>
              <w:t>Итого</w:t>
            </w:r>
            <w:r w:rsidRPr="005E51DA">
              <w:rPr>
                <w:rFonts w:ascii="Times New Roman" w:eastAsia="PMingLiU-ExtB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color w:val="000000"/>
                <w:sz w:val="24"/>
                <w:szCs w:val="24"/>
              </w:rPr>
              <w:t>по</w:t>
            </w:r>
            <w:r w:rsidRPr="005E51DA">
              <w:rPr>
                <w:rFonts w:ascii="Times New Roman" w:eastAsia="PMingLiU-ExtB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705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8F1DCE1" w14:textId="77777777" w:rsidR="00C87799" w:rsidRPr="005E51DA" w:rsidRDefault="00C87799" w:rsidP="00307313">
            <w:pPr>
              <w:jc w:val="center"/>
              <w:rPr>
                <w:rFonts w:ascii="Times New Roman" w:eastAsia="PMingLiU-ExtB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eastAsia="PMingLiU-ExtB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4260" w:type="dxa"/>
            <w:gridSpan w:val="3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vAlign w:val="center"/>
          </w:tcPr>
          <w:p w14:paraId="71B3AD01" w14:textId="77777777" w:rsidR="00C87799" w:rsidRPr="005E51DA" w:rsidRDefault="00C87799" w:rsidP="00307313">
            <w:pPr>
              <w:rPr>
                <w:rFonts w:ascii="Times New Roman" w:eastAsia="PMingLiU-ExtB" w:hAnsi="Times New Roman" w:cs="Times New Roman"/>
                <w:sz w:val="24"/>
                <w:szCs w:val="24"/>
              </w:rPr>
            </w:pPr>
          </w:p>
        </w:tc>
        <w:tc>
          <w:tcPr>
            <w:tcW w:w="6930" w:type="dxa"/>
            <w:vMerge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500F694" w14:textId="77777777" w:rsidR="00C87799" w:rsidRPr="005E51DA" w:rsidRDefault="00C87799" w:rsidP="00307313">
            <w:pPr>
              <w:rPr>
                <w:rFonts w:ascii="Times New Roman" w:eastAsia="PMingLiU-ExtB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C87799" w:rsidRPr="005E51DA" w14:paraId="2F1E94AF" w14:textId="77777777" w:rsidTr="00307313">
        <w:tc>
          <w:tcPr>
            <w:tcW w:w="8040" w:type="dxa"/>
            <w:gridSpan w:val="8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17B7FB6" w14:textId="77777777" w:rsidR="00C87799" w:rsidRPr="005E51DA" w:rsidRDefault="00C87799" w:rsidP="00307313">
            <w:pPr>
              <w:rPr>
                <w:rFonts w:ascii="Times New Roman" w:eastAsia="PMingLiU-ExtB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eastAsia="MS Gothic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r w:rsidRPr="005E51DA">
              <w:rPr>
                <w:rFonts w:ascii="Times New Roman" w:eastAsia="PMingLiU-ExtB" w:hAnsi="Times New Roman" w:cs="Times New Roman"/>
                <w:b/>
                <w:color w:val="000000"/>
                <w:sz w:val="24"/>
                <w:szCs w:val="24"/>
              </w:rPr>
              <w:t xml:space="preserve"> 4.</w:t>
            </w:r>
            <w:r w:rsidRPr="005E51DA">
              <w:rPr>
                <w:rFonts w:ascii="Times New Roman" w:eastAsia="PMingLiU-ExtB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b/>
                <w:color w:val="000000"/>
                <w:sz w:val="24"/>
                <w:szCs w:val="24"/>
              </w:rPr>
              <w:t>Функциональные</w:t>
            </w:r>
            <w:r w:rsidRPr="005E51DA">
              <w:rPr>
                <w:rFonts w:ascii="Times New Roman" w:eastAsia="PMingLiU-ExtB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b/>
                <w:color w:val="000000"/>
                <w:sz w:val="24"/>
                <w:szCs w:val="24"/>
              </w:rPr>
              <w:t>разновидности</w:t>
            </w:r>
            <w:r w:rsidRPr="005E51DA">
              <w:rPr>
                <w:rFonts w:ascii="Times New Roman" w:eastAsia="PMingLiU-ExtB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b/>
                <w:color w:val="000000"/>
                <w:sz w:val="24"/>
                <w:szCs w:val="24"/>
              </w:rPr>
              <w:t>языка</w:t>
            </w:r>
          </w:p>
        </w:tc>
        <w:tc>
          <w:tcPr>
            <w:tcW w:w="6930" w:type="dxa"/>
            <w:vMerge w:val="restart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14:paraId="59DF52FD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eastAsia="PMingLiU-ExtB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Анализировать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тексты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разных функциональных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разновидностей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языка и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жанров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;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применять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эти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знания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при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выполнении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анализа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различных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видов и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в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речевой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практике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>.</w:t>
            </w:r>
          </w:p>
          <w:p w14:paraId="677FA6FF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eastAsia="PMingLiU-ExtB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Характеризовать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особенности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жанров официально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>-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делового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и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научного стилей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>.</w:t>
            </w:r>
          </w:p>
          <w:p w14:paraId="273684D7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eastAsia="PMingLiU-ExtB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Создавать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тексты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официально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>-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делового стиля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(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заявление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,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объяснительная записка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,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автобиография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,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характеристика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>).</w:t>
            </w:r>
          </w:p>
          <w:p w14:paraId="7192FDC6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eastAsia="PMingLiU-ExtB" w:hAnsi="Times New Roman" w:cs="Times New Roman"/>
                <w:b/>
                <w:color w:val="000000"/>
                <w:sz w:val="24"/>
                <w:szCs w:val="24"/>
              </w:rPr>
            </w:pP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Создавать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рефераты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и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доклады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на научную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тему</w:t>
            </w:r>
          </w:p>
        </w:tc>
      </w:tr>
      <w:tr w:rsidR="00C87799" w:rsidRPr="005E51DA" w14:paraId="624BB85E" w14:textId="77777777" w:rsidTr="00307313">
        <w:tc>
          <w:tcPr>
            <w:tcW w:w="930" w:type="dxa"/>
            <w:gridSpan w:val="2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33ACBE0" w14:textId="77777777" w:rsidR="00C87799" w:rsidRPr="005E51DA" w:rsidRDefault="00C87799" w:rsidP="00307313">
            <w:pPr>
              <w:rPr>
                <w:rFonts w:ascii="Times New Roman" w:eastAsia="PMingLiU-ExtB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eastAsia="PMingLiU-ExtB"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2115" w:type="dxa"/>
            <w:gridSpan w:val="2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1AC2319" w14:textId="77777777" w:rsidR="00C87799" w:rsidRPr="005E51DA" w:rsidRDefault="00C87799" w:rsidP="00307313">
            <w:pPr>
              <w:rPr>
                <w:rFonts w:ascii="Times New Roman" w:eastAsia="PMingLiU-ExtB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eastAsia="MS Gothic" w:hAnsi="Times New Roman" w:cs="Times New Roman"/>
                <w:color w:val="000000"/>
                <w:sz w:val="24"/>
                <w:szCs w:val="24"/>
              </w:rPr>
              <w:t>Официально</w:t>
            </w:r>
            <w:r w:rsidRPr="005E51DA">
              <w:rPr>
                <w:rFonts w:ascii="Times New Roman" w:eastAsia="PMingLiU-ExtB" w:hAnsi="Times New Roman" w:cs="Times New Roman"/>
                <w:color w:val="000000"/>
                <w:sz w:val="24"/>
                <w:szCs w:val="24"/>
              </w:rPr>
              <w:t>-</w:t>
            </w:r>
            <w:r w:rsidRPr="005E51DA">
              <w:rPr>
                <w:rFonts w:ascii="Times New Roman" w:eastAsia="MS Gothic" w:hAnsi="Times New Roman" w:cs="Times New Roman"/>
                <w:color w:val="000000"/>
                <w:sz w:val="24"/>
                <w:szCs w:val="24"/>
              </w:rPr>
              <w:t>деловой</w:t>
            </w:r>
            <w:r w:rsidRPr="005E51DA">
              <w:rPr>
                <w:rFonts w:ascii="Times New Roman" w:eastAsia="PMingLiU-ExtB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color w:val="000000"/>
                <w:sz w:val="24"/>
                <w:szCs w:val="24"/>
              </w:rPr>
              <w:t>стиль</w:t>
            </w:r>
            <w:r w:rsidRPr="005E51DA">
              <w:rPr>
                <w:rFonts w:ascii="Times New Roman" w:eastAsia="PMingLiU-ExtB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5E51DA">
              <w:rPr>
                <w:rFonts w:ascii="Times New Roman" w:eastAsia="MS Gothic" w:hAnsi="Times New Roman" w:cs="Times New Roman"/>
                <w:color w:val="000000"/>
                <w:sz w:val="24"/>
                <w:szCs w:val="24"/>
              </w:rPr>
              <w:t>Научный</w:t>
            </w:r>
            <w:r w:rsidRPr="005E51DA">
              <w:rPr>
                <w:rFonts w:ascii="Times New Roman" w:eastAsia="PMingLiU-ExtB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color w:val="000000"/>
                <w:sz w:val="24"/>
                <w:szCs w:val="24"/>
              </w:rPr>
              <w:t>стиль</w:t>
            </w:r>
            <w:r w:rsidRPr="005E51DA">
              <w:rPr>
                <w:rFonts w:ascii="Times New Roman" w:eastAsia="PMingLiU-ExtB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5E51DA">
              <w:rPr>
                <w:rFonts w:ascii="Times New Roman" w:eastAsia="MS Gothic" w:hAnsi="Times New Roman" w:cs="Times New Roman"/>
                <w:color w:val="000000"/>
                <w:sz w:val="24"/>
                <w:szCs w:val="24"/>
              </w:rPr>
              <w:t>Жанры</w:t>
            </w:r>
            <w:r w:rsidRPr="005E51DA">
              <w:rPr>
                <w:rFonts w:ascii="Times New Roman" w:eastAsia="PMingLiU-ExtB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05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3CB3DF1" w14:textId="77777777" w:rsidR="00C87799" w:rsidRPr="005E51DA" w:rsidRDefault="00C87799" w:rsidP="00307313">
            <w:pPr>
              <w:jc w:val="center"/>
              <w:rPr>
                <w:rFonts w:ascii="Times New Roman" w:eastAsia="PMingLiU-ExtB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eastAsia="PMingLiU-ExtB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125" w:type="dxa"/>
            <w:tcBorders>
              <w:top w:val="outset" w:sz="6" w:space="0" w:color="auto"/>
              <w:left w:val="nil"/>
              <w:bottom w:val="nil"/>
              <w:right w:val="outset" w:sz="6" w:space="0" w:color="auto"/>
            </w:tcBorders>
            <w:vAlign w:val="center"/>
          </w:tcPr>
          <w:p w14:paraId="27140172" w14:textId="77777777" w:rsidR="00C87799" w:rsidRPr="005E51DA" w:rsidRDefault="00C87799" w:rsidP="00307313">
            <w:pPr>
              <w:jc w:val="center"/>
              <w:rPr>
                <w:rFonts w:ascii="Times New Roman" w:eastAsia="PMingLiU-ExtB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5884369" w14:textId="77777777" w:rsidR="00C87799" w:rsidRPr="005E51DA" w:rsidRDefault="00C87799" w:rsidP="00307313">
            <w:pPr>
              <w:jc w:val="center"/>
              <w:rPr>
                <w:rFonts w:ascii="Times New Roman" w:eastAsia="PMingLiU-ExtB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eastAsia="PMingLiU-ExtB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80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78EFA8C" w14:textId="77777777" w:rsidR="00C87799" w:rsidRPr="005E51DA" w:rsidRDefault="00C87799" w:rsidP="00307313">
            <w:pPr>
              <w:rPr>
                <w:rFonts w:ascii="Times New Roman" w:eastAsia="PMingLiU-ExtB" w:hAnsi="Times New Roman" w:cs="Times New Roman"/>
                <w:color w:val="000000"/>
                <w:sz w:val="24"/>
                <w:szCs w:val="24"/>
              </w:rPr>
            </w:pPr>
            <w:r w:rsidRPr="005E51DA">
              <w:rPr>
                <w:rFonts w:ascii="Times New Roman" w:eastAsia="MS Gothic" w:hAnsi="Times New Roman" w:cs="Times New Roman"/>
                <w:color w:val="000000"/>
                <w:sz w:val="24"/>
                <w:szCs w:val="24"/>
              </w:rPr>
              <w:t>Библиотека</w:t>
            </w:r>
            <w:r w:rsidRPr="005E51DA">
              <w:rPr>
                <w:rFonts w:ascii="Times New Roman" w:eastAsia="PMingLiU-ExtB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color w:val="000000"/>
                <w:sz w:val="24"/>
                <w:szCs w:val="24"/>
              </w:rPr>
              <w:t>ЦОК</w:t>
            </w:r>
            <w:r w:rsidRPr="005E51DA">
              <w:rPr>
                <w:rFonts w:ascii="Times New Roman" w:eastAsia="PMingLiU-ExtB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119" w:history="1">
              <w:r w:rsidRPr="005E51DA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https://m.edsoo.ru/7f417922</w:t>
              </w:r>
            </w:hyperlink>
            <w:r w:rsidRPr="005E51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PMingLiU-ExtB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632E99CF" w14:textId="77777777" w:rsidR="00C87799" w:rsidRPr="005E51DA" w:rsidRDefault="00C87799" w:rsidP="00307313">
            <w:pPr>
              <w:rPr>
                <w:rFonts w:ascii="Times New Roman" w:eastAsia="PMingLiU-ExtB" w:hAnsi="Times New Roman" w:cs="Times New Roman"/>
                <w:color w:val="0000FF"/>
                <w:sz w:val="24"/>
                <w:szCs w:val="24"/>
                <w:u w:val="single"/>
              </w:rPr>
            </w:pPr>
            <w:r w:rsidRPr="005E51DA">
              <w:rPr>
                <w:rFonts w:ascii="Times New Roman" w:eastAsia="MS Gothic" w:hAnsi="Times New Roman" w:cs="Times New Roman"/>
                <w:color w:val="000000"/>
                <w:sz w:val="24"/>
                <w:szCs w:val="24"/>
              </w:rPr>
              <w:t>РЭШ</w:t>
            </w:r>
            <w:r w:rsidRPr="005E51DA">
              <w:rPr>
                <w:rFonts w:ascii="Times New Roman" w:eastAsia="PMingLiU-ExtB" w:hAnsi="Times New Roman" w:cs="Times New Roman"/>
                <w:color w:val="000000"/>
                <w:sz w:val="24"/>
                <w:szCs w:val="24"/>
              </w:rPr>
              <w:t xml:space="preserve"> 8 </w:t>
            </w:r>
            <w:r w:rsidRPr="005E51DA">
              <w:rPr>
                <w:rFonts w:ascii="Times New Roman" w:eastAsia="MS Gothic" w:hAnsi="Times New Roman" w:cs="Times New Roman"/>
                <w:color w:val="000000"/>
                <w:sz w:val="24"/>
                <w:szCs w:val="24"/>
              </w:rPr>
              <w:t>класс</w:t>
            </w:r>
            <w:r w:rsidRPr="005E51DA">
              <w:rPr>
                <w:rFonts w:ascii="Times New Roman" w:eastAsia="PMingLiU-ExtB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120" w:history="1">
              <w:r w:rsidRPr="005E51DA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https://resh.edu.ru/subject/13/8/</w:t>
              </w:r>
            </w:hyperlink>
          </w:p>
          <w:p w14:paraId="0DCF88F2" w14:textId="77777777" w:rsidR="00C87799" w:rsidRPr="005E51DA" w:rsidRDefault="00C87799" w:rsidP="0030731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 xml:space="preserve">МЭШ 8 класс </w:t>
            </w:r>
          </w:p>
          <w:p w14:paraId="6DC57138" w14:textId="77777777" w:rsidR="00C87799" w:rsidRPr="005E51DA" w:rsidRDefault="000A22C1" w:rsidP="0030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21" w:history="1">
              <w:r w:rsidR="00C87799" w:rsidRPr="005E51DA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https://uchebnik.mos.ru/catalogue?subject_program_ids=31937321,31937277,31937330&amp;sort_by=</w:t>
              </w:r>
              <w:r w:rsidR="00C87799" w:rsidRPr="005E51DA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lastRenderedPageBreak/>
                <w:t>published_at&amp;class_level_ids=8</w:t>
              </w:r>
            </w:hyperlink>
            <w:r w:rsidR="00C87799" w:rsidRPr="005E51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930" w:type="dxa"/>
            <w:vMerge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A957238" w14:textId="77777777" w:rsidR="00C87799" w:rsidRPr="005E51DA" w:rsidRDefault="00C87799" w:rsidP="00307313">
            <w:pPr>
              <w:rPr>
                <w:rFonts w:ascii="Times New Roman" w:eastAsia="PMingLiU-ExtB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C87799" w:rsidRPr="005E51DA" w14:paraId="4223A062" w14:textId="77777777" w:rsidTr="00307313">
        <w:tc>
          <w:tcPr>
            <w:tcW w:w="3060" w:type="dxa"/>
            <w:gridSpan w:val="4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DECC8D1" w14:textId="77777777" w:rsidR="00C87799" w:rsidRPr="005E51DA" w:rsidRDefault="00C87799" w:rsidP="00307313">
            <w:pPr>
              <w:rPr>
                <w:rFonts w:ascii="Times New Roman" w:eastAsia="PMingLiU-ExtB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eastAsia="MS Gothic" w:hAnsi="Times New Roman" w:cs="Times New Roman"/>
                <w:color w:val="000000"/>
                <w:sz w:val="24"/>
                <w:szCs w:val="24"/>
              </w:rPr>
              <w:lastRenderedPageBreak/>
              <w:t>Итого</w:t>
            </w:r>
            <w:r w:rsidRPr="005E51DA">
              <w:rPr>
                <w:rFonts w:ascii="Times New Roman" w:eastAsia="PMingLiU-ExtB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color w:val="000000"/>
                <w:sz w:val="24"/>
                <w:szCs w:val="24"/>
              </w:rPr>
              <w:t>по</w:t>
            </w:r>
            <w:r w:rsidRPr="005E51DA">
              <w:rPr>
                <w:rFonts w:ascii="Times New Roman" w:eastAsia="PMingLiU-ExtB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705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FE0A529" w14:textId="77777777" w:rsidR="00C87799" w:rsidRPr="005E51DA" w:rsidRDefault="00C87799" w:rsidP="00307313">
            <w:pPr>
              <w:jc w:val="center"/>
              <w:rPr>
                <w:rFonts w:ascii="Times New Roman" w:eastAsia="PMingLiU-ExtB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eastAsia="PMingLiU-ExtB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4260" w:type="dxa"/>
            <w:gridSpan w:val="3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vAlign w:val="center"/>
          </w:tcPr>
          <w:p w14:paraId="782CE850" w14:textId="77777777" w:rsidR="00C87799" w:rsidRPr="005E51DA" w:rsidRDefault="00C87799" w:rsidP="00307313">
            <w:pPr>
              <w:rPr>
                <w:rFonts w:ascii="Times New Roman" w:eastAsia="PMingLiU-ExtB" w:hAnsi="Times New Roman" w:cs="Times New Roman"/>
                <w:sz w:val="24"/>
                <w:szCs w:val="24"/>
              </w:rPr>
            </w:pPr>
          </w:p>
        </w:tc>
        <w:tc>
          <w:tcPr>
            <w:tcW w:w="6930" w:type="dxa"/>
            <w:vMerge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DD93DC5" w14:textId="77777777" w:rsidR="00C87799" w:rsidRPr="005E51DA" w:rsidRDefault="00C87799" w:rsidP="00307313">
            <w:pPr>
              <w:rPr>
                <w:rFonts w:ascii="Times New Roman" w:eastAsia="PMingLiU-ExtB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C87799" w:rsidRPr="005E51DA" w14:paraId="6716EF23" w14:textId="77777777" w:rsidTr="00307313">
        <w:tc>
          <w:tcPr>
            <w:tcW w:w="8040" w:type="dxa"/>
            <w:gridSpan w:val="8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BCCA624" w14:textId="77777777" w:rsidR="00C87799" w:rsidRPr="005E51DA" w:rsidRDefault="00C87799" w:rsidP="00307313">
            <w:pPr>
              <w:rPr>
                <w:rFonts w:ascii="Times New Roman" w:eastAsia="PMingLiU-ExtB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eastAsia="MS Gothic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r w:rsidRPr="005E51DA">
              <w:rPr>
                <w:rFonts w:ascii="Times New Roman" w:eastAsia="PMingLiU-ExtB" w:hAnsi="Times New Roman" w:cs="Times New Roman"/>
                <w:b/>
                <w:color w:val="000000"/>
                <w:sz w:val="24"/>
                <w:szCs w:val="24"/>
              </w:rPr>
              <w:t xml:space="preserve"> 5.</w:t>
            </w:r>
            <w:r w:rsidRPr="005E51DA">
              <w:rPr>
                <w:rFonts w:ascii="Times New Roman" w:eastAsia="PMingLiU-ExtB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b/>
                <w:color w:val="000000"/>
                <w:sz w:val="24"/>
                <w:szCs w:val="24"/>
              </w:rPr>
              <w:t>Система</w:t>
            </w:r>
            <w:r w:rsidRPr="005E51DA">
              <w:rPr>
                <w:rFonts w:ascii="Times New Roman" w:eastAsia="PMingLiU-ExtB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b/>
                <w:color w:val="000000"/>
                <w:sz w:val="24"/>
                <w:szCs w:val="24"/>
              </w:rPr>
              <w:t>языка</w:t>
            </w:r>
            <w:r w:rsidRPr="005E51DA">
              <w:rPr>
                <w:rFonts w:ascii="Times New Roman" w:eastAsia="PMingLiU-ExtB" w:hAnsi="Times New Roman" w:cs="Times New Roman"/>
                <w:b/>
                <w:color w:val="000000"/>
                <w:sz w:val="24"/>
                <w:szCs w:val="24"/>
              </w:rPr>
              <w:t xml:space="preserve">. </w:t>
            </w:r>
            <w:r w:rsidRPr="005E51DA">
              <w:rPr>
                <w:rFonts w:ascii="Times New Roman" w:eastAsia="MS Gothic" w:hAnsi="Times New Roman" w:cs="Times New Roman"/>
                <w:b/>
                <w:color w:val="000000"/>
                <w:sz w:val="24"/>
                <w:szCs w:val="24"/>
              </w:rPr>
              <w:t>Синтаксис</w:t>
            </w:r>
            <w:r w:rsidRPr="005E51DA">
              <w:rPr>
                <w:rFonts w:ascii="Times New Roman" w:eastAsia="PMingLiU-ExtB" w:hAnsi="Times New Roman" w:cs="Times New Roman"/>
                <w:b/>
                <w:color w:val="000000"/>
                <w:sz w:val="24"/>
                <w:szCs w:val="24"/>
              </w:rPr>
              <w:t xml:space="preserve">. </w:t>
            </w:r>
            <w:r w:rsidRPr="005E51DA">
              <w:rPr>
                <w:rFonts w:ascii="Times New Roman" w:eastAsia="MS Gothic" w:hAnsi="Times New Roman" w:cs="Times New Roman"/>
                <w:b/>
                <w:color w:val="000000"/>
                <w:sz w:val="24"/>
                <w:szCs w:val="24"/>
              </w:rPr>
              <w:t>Культура</w:t>
            </w:r>
            <w:r w:rsidRPr="005E51DA">
              <w:rPr>
                <w:rFonts w:ascii="Times New Roman" w:eastAsia="PMingLiU-ExtB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b/>
                <w:color w:val="000000"/>
                <w:sz w:val="24"/>
                <w:szCs w:val="24"/>
              </w:rPr>
              <w:t>речи</w:t>
            </w:r>
            <w:r w:rsidRPr="005E51DA">
              <w:rPr>
                <w:rFonts w:ascii="Times New Roman" w:eastAsia="PMingLiU-ExtB" w:hAnsi="Times New Roman" w:cs="Times New Roman"/>
                <w:b/>
                <w:color w:val="000000"/>
                <w:sz w:val="24"/>
                <w:szCs w:val="24"/>
              </w:rPr>
              <w:t xml:space="preserve">. </w:t>
            </w:r>
            <w:r w:rsidRPr="005E51DA">
              <w:rPr>
                <w:rFonts w:ascii="Times New Roman" w:eastAsia="MS Gothic" w:hAnsi="Times New Roman" w:cs="Times New Roman"/>
                <w:b/>
                <w:color w:val="000000"/>
                <w:sz w:val="24"/>
                <w:szCs w:val="24"/>
              </w:rPr>
              <w:t>Пунктуация</w:t>
            </w:r>
          </w:p>
        </w:tc>
        <w:tc>
          <w:tcPr>
            <w:tcW w:w="6930" w:type="dxa"/>
            <w:vMerge w:val="restart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14:paraId="250EAB6A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eastAsia="PMingLiU-ExtB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Иметь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представление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о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синтаксисе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как разделе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лингвистики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>.</w:t>
            </w:r>
          </w:p>
          <w:p w14:paraId="3ED2D08F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eastAsia="PMingLiU-ExtB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Распознавать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словосочетание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и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предложение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как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единицы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синтаксиса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>.</w:t>
            </w:r>
          </w:p>
          <w:p w14:paraId="3897C9A1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eastAsia="PMingLiU-ExtB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Различать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функции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знаков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препинания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>.</w:t>
            </w:r>
          </w:p>
          <w:p w14:paraId="321EEA80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eastAsia="PMingLiU-ExtB" w:hAnsi="Times New Roman" w:cs="Times New Roman"/>
                <w:b/>
                <w:color w:val="000000"/>
                <w:sz w:val="24"/>
                <w:szCs w:val="24"/>
              </w:rPr>
            </w:pP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Проводить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синтаксический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анализ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словосочетаний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,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синтаксический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и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пунктуационный анализ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предложений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;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применять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знания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по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синтаксису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и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пунктуации при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выполнении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языкового анализа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различных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видов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и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в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речевой практике</w:t>
            </w:r>
          </w:p>
        </w:tc>
      </w:tr>
      <w:tr w:rsidR="00C87799" w:rsidRPr="005E51DA" w14:paraId="07F9145B" w14:textId="77777777" w:rsidTr="00307313">
        <w:tc>
          <w:tcPr>
            <w:tcW w:w="930" w:type="dxa"/>
            <w:gridSpan w:val="2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5E10C38" w14:textId="77777777" w:rsidR="00C87799" w:rsidRPr="005E51DA" w:rsidRDefault="00C87799" w:rsidP="00307313">
            <w:pPr>
              <w:rPr>
                <w:rFonts w:ascii="Times New Roman" w:eastAsia="PMingLiU-ExtB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eastAsia="PMingLiU-ExtB"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2115" w:type="dxa"/>
            <w:gridSpan w:val="2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59EBFDF" w14:textId="77777777" w:rsidR="00C87799" w:rsidRPr="005E51DA" w:rsidRDefault="00C87799" w:rsidP="00307313">
            <w:pPr>
              <w:rPr>
                <w:rFonts w:ascii="Times New Roman" w:eastAsia="PMingLiU-ExtB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eastAsia="MS Gothic" w:hAnsi="Times New Roman" w:cs="Times New Roman"/>
                <w:color w:val="000000"/>
                <w:sz w:val="24"/>
                <w:szCs w:val="24"/>
              </w:rPr>
              <w:t>Синтаксис</w:t>
            </w:r>
            <w:r w:rsidRPr="005E51DA">
              <w:rPr>
                <w:rFonts w:ascii="Times New Roman" w:eastAsia="PMingLiU-ExtB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color w:val="000000"/>
                <w:sz w:val="24"/>
                <w:szCs w:val="24"/>
              </w:rPr>
              <w:t>как</w:t>
            </w:r>
            <w:r w:rsidRPr="005E51DA">
              <w:rPr>
                <w:rFonts w:ascii="Times New Roman" w:eastAsia="PMingLiU-ExtB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color w:val="000000"/>
                <w:sz w:val="24"/>
                <w:szCs w:val="24"/>
              </w:rPr>
              <w:t>раздел</w:t>
            </w:r>
            <w:r w:rsidRPr="005E51DA">
              <w:rPr>
                <w:rFonts w:ascii="Times New Roman" w:eastAsia="PMingLiU-ExtB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color w:val="000000"/>
                <w:sz w:val="24"/>
                <w:szCs w:val="24"/>
              </w:rPr>
              <w:t>лингвистики</w:t>
            </w:r>
          </w:p>
        </w:tc>
        <w:tc>
          <w:tcPr>
            <w:tcW w:w="705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633ADD8" w14:textId="77777777" w:rsidR="00C87799" w:rsidRPr="005E51DA" w:rsidRDefault="00C87799" w:rsidP="00307313">
            <w:pPr>
              <w:jc w:val="center"/>
              <w:rPr>
                <w:rFonts w:ascii="Times New Roman" w:eastAsia="PMingLiU-ExtB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eastAsia="PMingLiU-ExtB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25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</w:tcPr>
          <w:p w14:paraId="47A11D85" w14:textId="77777777" w:rsidR="00C87799" w:rsidRPr="005E51DA" w:rsidRDefault="00C87799" w:rsidP="00307313">
            <w:pPr>
              <w:jc w:val="center"/>
              <w:rPr>
                <w:rFonts w:ascii="Times New Roman" w:eastAsia="PMingLiU-ExtB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</w:tcPr>
          <w:p w14:paraId="0AF6604B" w14:textId="77777777" w:rsidR="00C87799" w:rsidRPr="005E51DA" w:rsidRDefault="00C87799" w:rsidP="00307313">
            <w:pPr>
              <w:jc w:val="center"/>
              <w:rPr>
                <w:rFonts w:ascii="Times New Roman" w:eastAsia="PMingLiU-ExtB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 w:val="restart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8D8E315" w14:textId="77777777" w:rsidR="00C87799" w:rsidRPr="005E51DA" w:rsidRDefault="00C87799" w:rsidP="00307313">
            <w:pPr>
              <w:rPr>
                <w:rFonts w:ascii="Times New Roman" w:eastAsia="PMingLiU-ExtB" w:hAnsi="Times New Roman" w:cs="Times New Roman"/>
                <w:color w:val="000000"/>
                <w:sz w:val="24"/>
                <w:szCs w:val="24"/>
              </w:rPr>
            </w:pPr>
            <w:r w:rsidRPr="005E51DA">
              <w:rPr>
                <w:rFonts w:ascii="Times New Roman" w:eastAsia="MS Gothic" w:hAnsi="Times New Roman" w:cs="Times New Roman"/>
                <w:color w:val="000000"/>
                <w:sz w:val="24"/>
                <w:szCs w:val="24"/>
              </w:rPr>
              <w:t>Библиотека</w:t>
            </w:r>
            <w:r w:rsidRPr="005E51DA">
              <w:rPr>
                <w:rFonts w:ascii="Times New Roman" w:eastAsia="PMingLiU-ExtB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color w:val="000000"/>
                <w:sz w:val="24"/>
                <w:szCs w:val="24"/>
              </w:rPr>
              <w:t>ЦОК</w:t>
            </w:r>
            <w:r w:rsidRPr="005E51DA">
              <w:rPr>
                <w:rFonts w:ascii="Times New Roman" w:eastAsia="PMingLiU-ExtB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122" w:history="1">
              <w:r w:rsidRPr="005E51DA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https://m.edsoo.ru/7f417922</w:t>
              </w:r>
            </w:hyperlink>
            <w:r w:rsidRPr="005E51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PMingLiU-ExtB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238C5B32" w14:textId="77777777" w:rsidR="00C87799" w:rsidRPr="005E51DA" w:rsidRDefault="00C87799" w:rsidP="00307313">
            <w:pPr>
              <w:rPr>
                <w:rFonts w:ascii="Times New Roman" w:eastAsia="PMingLiU-ExtB" w:hAnsi="Times New Roman" w:cs="Times New Roman"/>
                <w:color w:val="0000FF"/>
                <w:sz w:val="24"/>
                <w:szCs w:val="24"/>
                <w:u w:val="single"/>
              </w:rPr>
            </w:pPr>
            <w:r w:rsidRPr="005E51DA">
              <w:rPr>
                <w:rFonts w:ascii="Times New Roman" w:eastAsia="MS Gothic" w:hAnsi="Times New Roman" w:cs="Times New Roman"/>
                <w:color w:val="000000"/>
                <w:sz w:val="24"/>
                <w:szCs w:val="24"/>
              </w:rPr>
              <w:t>РЭШ</w:t>
            </w:r>
            <w:r w:rsidRPr="005E51DA">
              <w:rPr>
                <w:rFonts w:ascii="Times New Roman" w:eastAsia="PMingLiU-ExtB" w:hAnsi="Times New Roman" w:cs="Times New Roman"/>
                <w:color w:val="000000"/>
                <w:sz w:val="24"/>
                <w:szCs w:val="24"/>
              </w:rPr>
              <w:t xml:space="preserve"> 8 </w:t>
            </w:r>
            <w:r w:rsidRPr="005E51DA">
              <w:rPr>
                <w:rFonts w:ascii="Times New Roman" w:eastAsia="MS Gothic" w:hAnsi="Times New Roman" w:cs="Times New Roman"/>
                <w:color w:val="000000"/>
                <w:sz w:val="24"/>
                <w:szCs w:val="24"/>
              </w:rPr>
              <w:t>класс</w:t>
            </w:r>
            <w:r w:rsidRPr="005E51DA">
              <w:rPr>
                <w:rFonts w:ascii="Times New Roman" w:eastAsia="PMingLiU-ExtB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123" w:history="1">
              <w:r w:rsidRPr="005E51DA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https://resh.edu.ru/subject/13/8/</w:t>
              </w:r>
            </w:hyperlink>
          </w:p>
          <w:p w14:paraId="5A935A57" w14:textId="77777777" w:rsidR="00C87799" w:rsidRPr="005E51DA" w:rsidRDefault="00C87799" w:rsidP="0030731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 xml:space="preserve">МЭШ 8 класс </w:t>
            </w:r>
          </w:p>
          <w:p w14:paraId="61FD98E4" w14:textId="77777777" w:rsidR="00C87799" w:rsidRPr="005E51DA" w:rsidRDefault="000A22C1" w:rsidP="0030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24" w:history="1">
              <w:r w:rsidR="00C87799" w:rsidRPr="005E51DA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https://uchebnik.mos.ru/catalogue?subject_program_ids=31937321,31937277,31937330&amp;sort_by=published_at&amp;class_level_ids=8</w:t>
              </w:r>
            </w:hyperlink>
            <w:r w:rsidR="00C87799" w:rsidRPr="005E51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930" w:type="dxa"/>
            <w:vMerge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8DF4223" w14:textId="77777777" w:rsidR="00C87799" w:rsidRPr="005E51DA" w:rsidRDefault="00C87799" w:rsidP="00307313">
            <w:pPr>
              <w:rPr>
                <w:rFonts w:ascii="Times New Roman" w:eastAsia="PMingLiU-ExtB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C87799" w:rsidRPr="005E51DA" w14:paraId="5671E527" w14:textId="77777777" w:rsidTr="00307313">
        <w:tc>
          <w:tcPr>
            <w:tcW w:w="930" w:type="dxa"/>
            <w:gridSpan w:val="2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98EA027" w14:textId="77777777" w:rsidR="00C87799" w:rsidRPr="005E51DA" w:rsidRDefault="00C87799" w:rsidP="00307313">
            <w:pPr>
              <w:rPr>
                <w:rFonts w:ascii="Times New Roman" w:eastAsia="PMingLiU-ExtB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eastAsia="PMingLiU-ExtB" w:hAnsi="Times New Roman" w:cs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2115" w:type="dxa"/>
            <w:gridSpan w:val="2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FA2E1BD" w14:textId="77777777" w:rsidR="00C87799" w:rsidRPr="005E51DA" w:rsidRDefault="00C87799" w:rsidP="00307313">
            <w:pPr>
              <w:rPr>
                <w:rFonts w:ascii="Times New Roman" w:eastAsia="PMingLiU-ExtB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eastAsia="MS Gothic" w:hAnsi="Times New Roman" w:cs="Times New Roman"/>
                <w:color w:val="000000"/>
                <w:sz w:val="24"/>
                <w:szCs w:val="24"/>
              </w:rPr>
              <w:t>Пунктуация</w:t>
            </w:r>
            <w:r w:rsidRPr="005E51DA">
              <w:rPr>
                <w:rFonts w:ascii="Times New Roman" w:eastAsia="PMingLiU-ExtB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5E51DA">
              <w:rPr>
                <w:rFonts w:ascii="Times New Roman" w:eastAsia="MS Gothic" w:hAnsi="Times New Roman" w:cs="Times New Roman"/>
                <w:color w:val="000000"/>
                <w:sz w:val="24"/>
                <w:szCs w:val="24"/>
              </w:rPr>
              <w:t>Функции</w:t>
            </w:r>
            <w:r w:rsidRPr="005E51DA">
              <w:rPr>
                <w:rFonts w:ascii="Times New Roman" w:eastAsia="PMingLiU-ExtB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color w:val="000000"/>
                <w:sz w:val="24"/>
                <w:szCs w:val="24"/>
              </w:rPr>
              <w:t>знаков</w:t>
            </w:r>
            <w:r w:rsidRPr="005E51DA">
              <w:rPr>
                <w:rFonts w:ascii="Times New Roman" w:eastAsia="PMingLiU-ExtB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color w:val="000000"/>
                <w:sz w:val="24"/>
                <w:szCs w:val="24"/>
              </w:rPr>
              <w:t>препинания</w:t>
            </w:r>
          </w:p>
        </w:tc>
        <w:tc>
          <w:tcPr>
            <w:tcW w:w="705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6BB0D50" w14:textId="77777777" w:rsidR="00C87799" w:rsidRPr="005E51DA" w:rsidRDefault="00C87799" w:rsidP="00307313">
            <w:pPr>
              <w:jc w:val="center"/>
              <w:rPr>
                <w:rFonts w:ascii="Times New Roman" w:eastAsia="PMingLiU-ExtB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eastAsia="PMingLiU-ExtB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25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vAlign w:val="center"/>
          </w:tcPr>
          <w:p w14:paraId="60FAA76D" w14:textId="77777777" w:rsidR="00C87799" w:rsidRPr="005E51DA" w:rsidRDefault="00C87799" w:rsidP="00307313">
            <w:pPr>
              <w:jc w:val="center"/>
              <w:rPr>
                <w:rFonts w:ascii="Times New Roman" w:eastAsia="PMingLiU-ExtB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vAlign w:val="center"/>
          </w:tcPr>
          <w:p w14:paraId="0AF5F9FC" w14:textId="77777777" w:rsidR="00C87799" w:rsidRPr="005E51DA" w:rsidRDefault="00C87799" w:rsidP="00307313">
            <w:pPr>
              <w:jc w:val="center"/>
              <w:rPr>
                <w:rFonts w:ascii="Times New Roman" w:eastAsia="PMingLiU-ExtB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vMerge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983F5EA" w14:textId="77777777" w:rsidR="00C87799" w:rsidRPr="005E51DA" w:rsidRDefault="00C87799" w:rsidP="0030731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930" w:type="dxa"/>
            <w:vMerge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67DE2C7" w14:textId="77777777" w:rsidR="00C87799" w:rsidRPr="005E51DA" w:rsidRDefault="00C87799" w:rsidP="00307313">
            <w:pPr>
              <w:rPr>
                <w:rFonts w:ascii="Times New Roman" w:eastAsia="PMingLiU-ExtB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C87799" w:rsidRPr="005E51DA" w14:paraId="5B4E651E" w14:textId="77777777" w:rsidTr="00307313">
        <w:tc>
          <w:tcPr>
            <w:tcW w:w="3060" w:type="dxa"/>
            <w:gridSpan w:val="4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A70E28E" w14:textId="77777777" w:rsidR="00C87799" w:rsidRPr="005E51DA" w:rsidRDefault="00C87799" w:rsidP="00307313">
            <w:pPr>
              <w:rPr>
                <w:rFonts w:ascii="Times New Roman" w:eastAsia="PMingLiU-ExtB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eastAsia="MS Gothic" w:hAnsi="Times New Roman" w:cs="Times New Roman"/>
                <w:color w:val="000000"/>
                <w:sz w:val="24"/>
                <w:szCs w:val="24"/>
              </w:rPr>
              <w:t>Итого</w:t>
            </w:r>
            <w:r w:rsidRPr="005E51DA">
              <w:rPr>
                <w:rFonts w:ascii="Times New Roman" w:eastAsia="PMingLiU-ExtB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color w:val="000000"/>
                <w:sz w:val="24"/>
                <w:szCs w:val="24"/>
              </w:rPr>
              <w:t>по</w:t>
            </w:r>
            <w:r w:rsidRPr="005E51DA">
              <w:rPr>
                <w:rFonts w:ascii="Times New Roman" w:eastAsia="PMingLiU-ExtB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705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7B0562E" w14:textId="77777777" w:rsidR="00C87799" w:rsidRPr="005E51DA" w:rsidRDefault="00C87799" w:rsidP="00307313">
            <w:pPr>
              <w:jc w:val="center"/>
              <w:rPr>
                <w:rFonts w:ascii="Times New Roman" w:eastAsia="PMingLiU-ExtB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eastAsia="PMingLiU-ExtB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125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vAlign w:val="center"/>
          </w:tcPr>
          <w:p w14:paraId="12E6C81A" w14:textId="77777777" w:rsidR="00C87799" w:rsidRPr="005E51DA" w:rsidRDefault="00C87799" w:rsidP="00307313">
            <w:pPr>
              <w:rPr>
                <w:rFonts w:ascii="Times New Roman" w:eastAsia="PMingLiU-ExtB" w:hAnsi="Times New Roman" w:cs="Times New Roman"/>
                <w:sz w:val="24"/>
                <w:szCs w:val="24"/>
              </w:rPr>
            </w:pPr>
          </w:p>
        </w:tc>
        <w:tc>
          <w:tcPr>
            <w:tcW w:w="10065" w:type="dxa"/>
            <w:gridSpan w:val="3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14:paraId="3A97596C" w14:textId="77777777" w:rsidR="00C87799" w:rsidRPr="005E51DA" w:rsidRDefault="00C87799" w:rsidP="00307313">
            <w:pPr>
              <w:rPr>
                <w:rFonts w:ascii="Times New Roman" w:eastAsia="PMingLiU-ExtB" w:hAnsi="Times New Roman" w:cs="Times New Roman"/>
                <w:sz w:val="24"/>
                <w:szCs w:val="24"/>
              </w:rPr>
            </w:pPr>
          </w:p>
        </w:tc>
      </w:tr>
      <w:tr w:rsidR="00C87799" w:rsidRPr="005E51DA" w14:paraId="7BE25D07" w14:textId="77777777" w:rsidTr="00307313">
        <w:tc>
          <w:tcPr>
            <w:tcW w:w="4905" w:type="dxa"/>
            <w:gridSpan w:val="6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98A046A" w14:textId="77777777" w:rsidR="00C87799" w:rsidRPr="005E51DA" w:rsidRDefault="00C87799" w:rsidP="00307313">
            <w:pPr>
              <w:rPr>
                <w:rFonts w:ascii="Times New Roman" w:eastAsia="PMingLiU-ExtB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eastAsia="MS Gothic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r w:rsidRPr="005E51DA">
              <w:rPr>
                <w:rFonts w:ascii="Times New Roman" w:eastAsia="PMingLiU-ExtB" w:hAnsi="Times New Roman" w:cs="Times New Roman"/>
                <w:b/>
                <w:color w:val="000000"/>
                <w:sz w:val="24"/>
                <w:szCs w:val="24"/>
              </w:rPr>
              <w:t xml:space="preserve"> 6.</w:t>
            </w:r>
            <w:r w:rsidRPr="005E51DA">
              <w:rPr>
                <w:rFonts w:ascii="Times New Roman" w:eastAsia="PMingLiU-ExtB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b/>
                <w:color w:val="000000"/>
                <w:sz w:val="24"/>
                <w:szCs w:val="24"/>
              </w:rPr>
              <w:t>Система</w:t>
            </w:r>
            <w:r w:rsidRPr="005E51DA">
              <w:rPr>
                <w:rFonts w:ascii="Times New Roman" w:eastAsia="PMingLiU-ExtB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b/>
                <w:color w:val="000000"/>
                <w:sz w:val="24"/>
                <w:szCs w:val="24"/>
              </w:rPr>
              <w:t>языка</w:t>
            </w:r>
            <w:r w:rsidRPr="005E51DA">
              <w:rPr>
                <w:rFonts w:ascii="Times New Roman" w:eastAsia="PMingLiU-ExtB" w:hAnsi="Times New Roman" w:cs="Times New Roman"/>
                <w:b/>
                <w:color w:val="000000"/>
                <w:sz w:val="24"/>
                <w:szCs w:val="24"/>
              </w:rPr>
              <w:t xml:space="preserve">. </w:t>
            </w:r>
            <w:r w:rsidRPr="005E51DA">
              <w:rPr>
                <w:rFonts w:ascii="Times New Roman" w:eastAsia="MS Gothic" w:hAnsi="Times New Roman" w:cs="Times New Roman"/>
                <w:b/>
                <w:color w:val="000000"/>
                <w:sz w:val="24"/>
                <w:szCs w:val="24"/>
              </w:rPr>
              <w:t>Словосочетание</w:t>
            </w:r>
          </w:p>
        </w:tc>
        <w:tc>
          <w:tcPr>
            <w:tcW w:w="10065" w:type="dxa"/>
            <w:gridSpan w:val="3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14:paraId="6ED85283" w14:textId="77777777" w:rsidR="00C87799" w:rsidRPr="005E51DA" w:rsidRDefault="00C87799" w:rsidP="00307313">
            <w:pPr>
              <w:rPr>
                <w:rFonts w:ascii="Times New Roman" w:eastAsia="PMingLiU-ExtB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C87799" w:rsidRPr="005E51DA" w14:paraId="35B9B089" w14:textId="77777777" w:rsidTr="00307313">
        <w:tc>
          <w:tcPr>
            <w:tcW w:w="930" w:type="dxa"/>
            <w:gridSpan w:val="2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617D60C" w14:textId="77777777" w:rsidR="00C87799" w:rsidRPr="005E51DA" w:rsidRDefault="00C87799" w:rsidP="00307313">
            <w:pPr>
              <w:rPr>
                <w:rFonts w:ascii="Times New Roman" w:eastAsia="PMingLiU-ExtB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eastAsia="PMingLiU-ExtB" w:hAnsi="Times New Roman" w:cs="Times New Roman"/>
                <w:color w:val="000000"/>
                <w:sz w:val="24"/>
                <w:szCs w:val="24"/>
              </w:rPr>
              <w:t>6.1</w:t>
            </w:r>
          </w:p>
        </w:tc>
        <w:tc>
          <w:tcPr>
            <w:tcW w:w="2115" w:type="dxa"/>
            <w:gridSpan w:val="2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B7B519E" w14:textId="77777777" w:rsidR="00C87799" w:rsidRPr="005E51DA" w:rsidRDefault="00C87799" w:rsidP="00307313">
            <w:pPr>
              <w:rPr>
                <w:rFonts w:ascii="Times New Roman" w:eastAsia="PMingLiU-ExtB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eastAsia="MS Gothic" w:hAnsi="Times New Roman" w:cs="Times New Roman"/>
                <w:color w:val="000000"/>
                <w:sz w:val="24"/>
                <w:szCs w:val="24"/>
              </w:rPr>
              <w:t>Словосочетание</w:t>
            </w:r>
            <w:r w:rsidRPr="005E51DA">
              <w:rPr>
                <w:rFonts w:ascii="Times New Roman" w:eastAsia="PMingLiU-ExtB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color w:val="000000"/>
                <w:sz w:val="24"/>
                <w:szCs w:val="24"/>
              </w:rPr>
              <w:t>и</w:t>
            </w:r>
            <w:r w:rsidRPr="005E51DA">
              <w:rPr>
                <w:rFonts w:ascii="Times New Roman" w:eastAsia="PMingLiU-ExtB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color w:val="000000"/>
                <w:sz w:val="24"/>
                <w:szCs w:val="24"/>
              </w:rPr>
              <w:t>его</w:t>
            </w:r>
            <w:r w:rsidRPr="005E51DA">
              <w:rPr>
                <w:rFonts w:ascii="Times New Roman" w:eastAsia="PMingLiU-ExtB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color w:val="000000"/>
                <w:sz w:val="24"/>
                <w:szCs w:val="24"/>
              </w:rPr>
              <w:t>признаки</w:t>
            </w:r>
            <w:r w:rsidRPr="005E51DA">
              <w:rPr>
                <w:rFonts w:ascii="Times New Roman" w:eastAsia="PMingLiU-ExtB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5E51DA">
              <w:rPr>
                <w:rFonts w:ascii="Times New Roman" w:eastAsia="MS Gothic" w:hAnsi="Times New Roman" w:cs="Times New Roman"/>
                <w:color w:val="000000"/>
                <w:sz w:val="24"/>
                <w:szCs w:val="24"/>
              </w:rPr>
              <w:t>Виды</w:t>
            </w:r>
            <w:r w:rsidRPr="005E51DA">
              <w:rPr>
                <w:rFonts w:ascii="Times New Roman" w:eastAsia="PMingLiU-ExtB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color w:val="000000"/>
                <w:sz w:val="24"/>
                <w:szCs w:val="24"/>
              </w:rPr>
              <w:t>словосочетаний</w:t>
            </w:r>
            <w:r w:rsidRPr="005E51DA">
              <w:rPr>
                <w:rFonts w:ascii="Times New Roman" w:eastAsia="PMingLiU-ExtB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color w:val="000000"/>
                <w:sz w:val="24"/>
                <w:szCs w:val="24"/>
              </w:rPr>
              <w:t>по</w:t>
            </w:r>
            <w:r w:rsidRPr="005E51DA">
              <w:rPr>
                <w:rFonts w:ascii="Times New Roman" w:eastAsia="PMingLiU-ExtB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color w:val="000000"/>
                <w:sz w:val="24"/>
                <w:szCs w:val="24"/>
              </w:rPr>
              <w:t>морфологическим</w:t>
            </w:r>
            <w:r w:rsidRPr="005E51DA">
              <w:rPr>
                <w:rFonts w:ascii="Times New Roman" w:eastAsia="PMingLiU-ExtB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color w:val="000000"/>
                <w:sz w:val="24"/>
                <w:szCs w:val="24"/>
              </w:rPr>
              <w:t>свойствам</w:t>
            </w:r>
            <w:r w:rsidRPr="005E51DA">
              <w:rPr>
                <w:rFonts w:ascii="Times New Roman" w:eastAsia="PMingLiU-ExtB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color w:val="000000"/>
                <w:sz w:val="24"/>
                <w:szCs w:val="24"/>
              </w:rPr>
              <w:t>главного</w:t>
            </w:r>
            <w:r w:rsidRPr="005E51DA">
              <w:rPr>
                <w:rFonts w:ascii="Times New Roman" w:eastAsia="PMingLiU-ExtB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color w:val="000000"/>
                <w:sz w:val="24"/>
                <w:szCs w:val="24"/>
              </w:rPr>
              <w:lastRenderedPageBreak/>
              <w:t>слова</w:t>
            </w:r>
            <w:r w:rsidRPr="005E51DA">
              <w:rPr>
                <w:rFonts w:ascii="Times New Roman" w:eastAsia="PMingLiU-ExtB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5E51DA">
              <w:rPr>
                <w:rFonts w:ascii="Times New Roman" w:eastAsia="MS Gothic" w:hAnsi="Times New Roman" w:cs="Times New Roman"/>
                <w:color w:val="000000"/>
                <w:sz w:val="24"/>
                <w:szCs w:val="24"/>
              </w:rPr>
              <w:t>Типы</w:t>
            </w:r>
            <w:r w:rsidRPr="005E51DA">
              <w:rPr>
                <w:rFonts w:ascii="Times New Roman" w:eastAsia="PMingLiU-ExtB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color w:val="000000"/>
                <w:sz w:val="24"/>
                <w:szCs w:val="24"/>
              </w:rPr>
              <w:t>подчинительной</w:t>
            </w:r>
            <w:r w:rsidRPr="005E51DA">
              <w:rPr>
                <w:rFonts w:ascii="Times New Roman" w:eastAsia="PMingLiU-ExtB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color w:val="000000"/>
                <w:sz w:val="24"/>
                <w:szCs w:val="24"/>
              </w:rPr>
              <w:t>связи</w:t>
            </w:r>
            <w:r w:rsidRPr="005E51DA">
              <w:rPr>
                <w:rFonts w:ascii="Times New Roman" w:eastAsia="PMingLiU-ExtB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color w:val="000000"/>
                <w:sz w:val="24"/>
                <w:szCs w:val="24"/>
              </w:rPr>
              <w:t>в</w:t>
            </w:r>
            <w:r w:rsidRPr="005E51DA">
              <w:rPr>
                <w:rFonts w:ascii="Times New Roman" w:eastAsia="PMingLiU-ExtB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color w:val="000000"/>
                <w:sz w:val="24"/>
                <w:szCs w:val="24"/>
              </w:rPr>
              <w:t>словосочетании</w:t>
            </w:r>
          </w:p>
        </w:tc>
        <w:tc>
          <w:tcPr>
            <w:tcW w:w="705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4F6EA45" w14:textId="77777777" w:rsidR="00C87799" w:rsidRPr="005E51DA" w:rsidRDefault="00C87799" w:rsidP="00307313">
            <w:pPr>
              <w:jc w:val="center"/>
              <w:rPr>
                <w:rFonts w:ascii="Times New Roman" w:eastAsia="PMingLiU-ExtB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eastAsia="PMingLiU-ExtB" w:hAnsi="Times New Roman" w:cs="Times New Roman"/>
                <w:color w:val="000000"/>
                <w:sz w:val="24"/>
                <w:szCs w:val="24"/>
              </w:rPr>
              <w:lastRenderedPageBreak/>
              <w:t xml:space="preserve"> 5 </w:t>
            </w:r>
          </w:p>
        </w:tc>
        <w:tc>
          <w:tcPr>
            <w:tcW w:w="1125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</w:tcPr>
          <w:p w14:paraId="1F864B09" w14:textId="77777777" w:rsidR="00C87799" w:rsidRPr="005E51DA" w:rsidRDefault="00C87799" w:rsidP="00307313">
            <w:pPr>
              <w:jc w:val="center"/>
              <w:rPr>
                <w:rFonts w:ascii="Times New Roman" w:eastAsia="PMingLiU-ExtB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DF9564F" w14:textId="77777777" w:rsidR="00C87799" w:rsidRPr="005E51DA" w:rsidRDefault="00C87799" w:rsidP="00307313">
            <w:pPr>
              <w:jc w:val="center"/>
              <w:rPr>
                <w:rFonts w:ascii="Times New Roman" w:eastAsia="PMingLiU-ExtB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eastAsia="PMingLiU-ExtB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980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170FDD2" w14:textId="77777777" w:rsidR="00C87799" w:rsidRPr="005E51DA" w:rsidRDefault="00C87799" w:rsidP="00307313">
            <w:pPr>
              <w:rPr>
                <w:rFonts w:ascii="Times New Roman" w:eastAsia="PMingLiU-ExtB" w:hAnsi="Times New Roman" w:cs="Times New Roman"/>
                <w:color w:val="000000"/>
                <w:sz w:val="24"/>
                <w:szCs w:val="24"/>
              </w:rPr>
            </w:pPr>
            <w:r w:rsidRPr="005E51DA">
              <w:rPr>
                <w:rFonts w:ascii="Times New Roman" w:eastAsia="MS Gothic" w:hAnsi="Times New Roman" w:cs="Times New Roman"/>
                <w:color w:val="000000"/>
                <w:sz w:val="24"/>
                <w:szCs w:val="24"/>
              </w:rPr>
              <w:t>Библиотека</w:t>
            </w:r>
            <w:r w:rsidRPr="005E51DA">
              <w:rPr>
                <w:rFonts w:ascii="Times New Roman" w:eastAsia="PMingLiU-ExtB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color w:val="000000"/>
                <w:sz w:val="24"/>
                <w:szCs w:val="24"/>
              </w:rPr>
              <w:t>ЦОК</w:t>
            </w:r>
            <w:r w:rsidRPr="005E51DA">
              <w:rPr>
                <w:rFonts w:ascii="Times New Roman" w:eastAsia="PMingLiU-ExtB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125" w:history="1">
              <w:r w:rsidRPr="005E51DA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https://m.edsoo.ru/7f417922</w:t>
              </w:r>
            </w:hyperlink>
            <w:r w:rsidRPr="005E51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PMingLiU-ExtB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46C65B7F" w14:textId="77777777" w:rsidR="00C87799" w:rsidRPr="005E51DA" w:rsidRDefault="00C87799" w:rsidP="00307313">
            <w:pPr>
              <w:rPr>
                <w:rFonts w:ascii="Times New Roman" w:eastAsia="PMingLiU-ExtB" w:hAnsi="Times New Roman" w:cs="Times New Roman"/>
                <w:color w:val="0000FF"/>
                <w:sz w:val="24"/>
                <w:szCs w:val="24"/>
                <w:u w:val="single"/>
              </w:rPr>
            </w:pPr>
            <w:r w:rsidRPr="005E51DA">
              <w:rPr>
                <w:rFonts w:ascii="Times New Roman" w:eastAsia="MS Gothic" w:hAnsi="Times New Roman" w:cs="Times New Roman"/>
                <w:color w:val="000000"/>
                <w:sz w:val="24"/>
                <w:szCs w:val="24"/>
              </w:rPr>
              <w:lastRenderedPageBreak/>
              <w:t>РЭШ</w:t>
            </w:r>
            <w:r w:rsidRPr="005E51DA">
              <w:rPr>
                <w:rFonts w:ascii="Times New Roman" w:eastAsia="PMingLiU-ExtB" w:hAnsi="Times New Roman" w:cs="Times New Roman"/>
                <w:color w:val="000000"/>
                <w:sz w:val="24"/>
                <w:szCs w:val="24"/>
              </w:rPr>
              <w:t xml:space="preserve"> 8 </w:t>
            </w:r>
            <w:r w:rsidRPr="005E51DA">
              <w:rPr>
                <w:rFonts w:ascii="Times New Roman" w:eastAsia="MS Gothic" w:hAnsi="Times New Roman" w:cs="Times New Roman"/>
                <w:color w:val="000000"/>
                <w:sz w:val="24"/>
                <w:szCs w:val="24"/>
              </w:rPr>
              <w:t>класс</w:t>
            </w:r>
            <w:r w:rsidRPr="005E51DA">
              <w:rPr>
                <w:rFonts w:ascii="Times New Roman" w:eastAsia="PMingLiU-ExtB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126" w:history="1">
              <w:r w:rsidRPr="005E51DA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https://resh.edu.ru/subject/13/8/</w:t>
              </w:r>
            </w:hyperlink>
          </w:p>
          <w:p w14:paraId="42B0FACB" w14:textId="77777777" w:rsidR="00C87799" w:rsidRPr="005E51DA" w:rsidRDefault="00C87799" w:rsidP="0030731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 xml:space="preserve">МЭШ 8 класс </w:t>
            </w:r>
          </w:p>
          <w:p w14:paraId="1A92078E" w14:textId="77777777" w:rsidR="00C87799" w:rsidRPr="005E51DA" w:rsidRDefault="000A22C1" w:rsidP="0030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27" w:history="1">
              <w:r w:rsidR="00C87799" w:rsidRPr="005E51DA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https://uchebnik.mos.ru/catalogue?subject_program_ids=31937321,31937277,31937330&amp;sort_by=published_at&amp;class_level_ids=8</w:t>
              </w:r>
            </w:hyperlink>
            <w:r w:rsidR="00C87799" w:rsidRPr="005E51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930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14:paraId="6F3882D6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eastAsia="PMingLiU-ExtB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lastRenderedPageBreak/>
              <w:t>Распознавать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словосочетания по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морфологическим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свойствам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главного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слова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: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именные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,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глагольные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,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наречные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>;</w:t>
            </w:r>
          </w:p>
          <w:p w14:paraId="66004B0B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eastAsia="PMingLiU-ExtB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lastRenderedPageBreak/>
              <w:t>определять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типы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подчинительной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связи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слов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в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словосочетании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: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согласование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,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управление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,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примыкание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;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выявлять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грамматическую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синонимию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словосочетаний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>.</w:t>
            </w:r>
          </w:p>
          <w:p w14:paraId="344BD637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eastAsia="PMingLiU-ExtB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Определять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основания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для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сравнения и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сравнивать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словосочетания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разных видов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,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с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разными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типами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подчинительной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связи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>.</w:t>
            </w:r>
          </w:p>
          <w:p w14:paraId="5C65C110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eastAsia="PMingLiU-ExtB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Применять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нормы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построения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словосочетаний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>.</w:t>
            </w:r>
          </w:p>
          <w:p w14:paraId="46AC6EC9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eastAsia="PMingLiU-ExtB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Проводить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синтаксический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анализ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словосочетаний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,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синтаксический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и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пунктуационный анализ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предложений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;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применять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знания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по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синтаксису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и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пунктуации при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выполнении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языкового анализа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различных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видов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и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в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речевой</w:t>
            </w:r>
          </w:p>
          <w:p w14:paraId="6022E50B" w14:textId="77777777" w:rsidR="00C87799" w:rsidRPr="005E51DA" w:rsidRDefault="00C87799" w:rsidP="00307313">
            <w:pPr>
              <w:rPr>
                <w:rFonts w:ascii="Times New Roman" w:eastAsia="PMingLiU-ExtB" w:hAnsi="Times New Roman" w:cs="Times New Roman"/>
                <w:color w:val="000000"/>
                <w:sz w:val="24"/>
                <w:szCs w:val="24"/>
              </w:rPr>
            </w:pP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практике</w:t>
            </w:r>
          </w:p>
        </w:tc>
      </w:tr>
      <w:tr w:rsidR="00C87799" w:rsidRPr="005E51DA" w14:paraId="5DFCD2FF" w14:textId="77777777" w:rsidTr="00307313">
        <w:tc>
          <w:tcPr>
            <w:tcW w:w="3060" w:type="dxa"/>
            <w:gridSpan w:val="4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FB653EF" w14:textId="77777777" w:rsidR="00C87799" w:rsidRPr="005E51DA" w:rsidRDefault="00C87799" w:rsidP="00307313">
            <w:pPr>
              <w:rPr>
                <w:rFonts w:ascii="Times New Roman" w:eastAsia="PMingLiU-ExtB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eastAsia="MS Gothic" w:hAnsi="Times New Roman" w:cs="Times New Roman"/>
                <w:color w:val="000000"/>
                <w:sz w:val="24"/>
                <w:szCs w:val="24"/>
              </w:rPr>
              <w:lastRenderedPageBreak/>
              <w:t>Итого</w:t>
            </w:r>
            <w:r w:rsidRPr="005E51DA">
              <w:rPr>
                <w:rFonts w:ascii="Times New Roman" w:eastAsia="PMingLiU-ExtB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color w:val="000000"/>
                <w:sz w:val="24"/>
                <w:szCs w:val="24"/>
              </w:rPr>
              <w:t>по</w:t>
            </w:r>
            <w:r w:rsidRPr="005E51DA">
              <w:rPr>
                <w:rFonts w:ascii="Times New Roman" w:eastAsia="PMingLiU-ExtB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705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0BEBB57" w14:textId="77777777" w:rsidR="00C87799" w:rsidRPr="005E51DA" w:rsidRDefault="00C87799" w:rsidP="00307313">
            <w:pPr>
              <w:jc w:val="center"/>
              <w:rPr>
                <w:rFonts w:ascii="Times New Roman" w:eastAsia="PMingLiU-ExtB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eastAsia="PMingLiU-ExtB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125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vAlign w:val="center"/>
          </w:tcPr>
          <w:p w14:paraId="30259EF8" w14:textId="77777777" w:rsidR="00C87799" w:rsidRPr="005E51DA" w:rsidRDefault="00C87799" w:rsidP="00307313">
            <w:pPr>
              <w:rPr>
                <w:rFonts w:ascii="Times New Roman" w:eastAsia="PMingLiU-ExtB" w:hAnsi="Times New Roman" w:cs="Times New Roman"/>
                <w:sz w:val="24"/>
                <w:szCs w:val="24"/>
              </w:rPr>
            </w:pPr>
          </w:p>
        </w:tc>
        <w:tc>
          <w:tcPr>
            <w:tcW w:w="10065" w:type="dxa"/>
            <w:gridSpan w:val="3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14:paraId="2E5069EF" w14:textId="77777777" w:rsidR="00C87799" w:rsidRPr="005E51DA" w:rsidRDefault="00C87799" w:rsidP="00307313">
            <w:pPr>
              <w:rPr>
                <w:rFonts w:ascii="Times New Roman" w:eastAsia="PMingLiU-ExtB" w:hAnsi="Times New Roman" w:cs="Times New Roman"/>
                <w:sz w:val="24"/>
                <w:szCs w:val="24"/>
              </w:rPr>
            </w:pPr>
          </w:p>
        </w:tc>
      </w:tr>
      <w:tr w:rsidR="00C87799" w:rsidRPr="005E51DA" w14:paraId="223D7AE2" w14:textId="77777777" w:rsidTr="00307313">
        <w:tc>
          <w:tcPr>
            <w:tcW w:w="4905" w:type="dxa"/>
            <w:gridSpan w:val="6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73768AD" w14:textId="77777777" w:rsidR="00C87799" w:rsidRPr="005E51DA" w:rsidRDefault="00C87799" w:rsidP="00307313">
            <w:pPr>
              <w:rPr>
                <w:rFonts w:ascii="Times New Roman" w:eastAsia="PMingLiU-ExtB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eastAsia="MS Gothic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r w:rsidRPr="005E51DA">
              <w:rPr>
                <w:rFonts w:ascii="Times New Roman" w:eastAsia="PMingLiU-ExtB" w:hAnsi="Times New Roman" w:cs="Times New Roman"/>
                <w:b/>
                <w:color w:val="000000"/>
                <w:sz w:val="24"/>
                <w:szCs w:val="24"/>
              </w:rPr>
              <w:t xml:space="preserve"> 7.</w:t>
            </w:r>
            <w:r w:rsidRPr="005E51DA">
              <w:rPr>
                <w:rFonts w:ascii="Times New Roman" w:eastAsia="PMingLiU-ExtB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b/>
                <w:color w:val="000000"/>
                <w:sz w:val="24"/>
                <w:szCs w:val="24"/>
              </w:rPr>
              <w:t>Система</w:t>
            </w:r>
            <w:r w:rsidRPr="005E51DA">
              <w:rPr>
                <w:rFonts w:ascii="Times New Roman" w:eastAsia="PMingLiU-ExtB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b/>
                <w:color w:val="000000"/>
                <w:sz w:val="24"/>
                <w:szCs w:val="24"/>
              </w:rPr>
              <w:t>языка</w:t>
            </w:r>
            <w:r w:rsidRPr="005E51DA">
              <w:rPr>
                <w:rFonts w:ascii="Times New Roman" w:eastAsia="PMingLiU-ExtB" w:hAnsi="Times New Roman" w:cs="Times New Roman"/>
                <w:b/>
                <w:color w:val="000000"/>
                <w:sz w:val="24"/>
                <w:szCs w:val="24"/>
              </w:rPr>
              <w:t xml:space="preserve">. </w:t>
            </w:r>
            <w:r w:rsidRPr="005E51DA">
              <w:rPr>
                <w:rFonts w:ascii="Times New Roman" w:eastAsia="MS Gothic" w:hAnsi="Times New Roman" w:cs="Times New Roman"/>
                <w:b/>
                <w:color w:val="000000"/>
                <w:sz w:val="24"/>
                <w:szCs w:val="24"/>
              </w:rPr>
              <w:t>Предложение</w:t>
            </w:r>
          </w:p>
        </w:tc>
        <w:tc>
          <w:tcPr>
            <w:tcW w:w="10065" w:type="dxa"/>
            <w:gridSpan w:val="3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14:paraId="33B78386" w14:textId="77777777" w:rsidR="00C87799" w:rsidRPr="005E51DA" w:rsidRDefault="00C87799" w:rsidP="00307313">
            <w:pPr>
              <w:rPr>
                <w:rFonts w:ascii="Times New Roman" w:eastAsia="PMingLiU-ExtB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C87799" w:rsidRPr="005E51DA" w14:paraId="09E549DA" w14:textId="77777777" w:rsidTr="00307313">
        <w:tc>
          <w:tcPr>
            <w:tcW w:w="930" w:type="dxa"/>
            <w:gridSpan w:val="2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B9FE35B" w14:textId="77777777" w:rsidR="00C87799" w:rsidRPr="005E51DA" w:rsidRDefault="00C87799" w:rsidP="00307313">
            <w:pPr>
              <w:rPr>
                <w:rFonts w:ascii="Times New Roman" w:eastAsia="PMingLiU-ExtB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eastAsia="PMingLiU-ExtB" w:hAnsi="Times New Roman" w:cs="Times New Roman"/>
                <w:color w:val="000000"/>
                <w:sz w:val="24"/>
                <w:szCs w:val="24"/>
              </w:rPr>
              <w:t>7.1</w:t>
            </w:r>
          </w:p>
        </w:tc>
        <w:tc>
          <w:tcPr>
            <w:tcW w:w="2115" w:type="dxa"/>
            <w:gridSpan w:val="2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FE1D6D4" w14:textId="77777777" w:rsidR="00C87799" w:rsidRPr="005E51DA" w:rsidRDefault="00C87799" w:rsidP="00307313">
            <w:pPr>
              <w:rPr>
                <w:rFonts w:ascii="Times New Roman" w:eastAsia="PMingLiU-ExtB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eastAsia="MS Gothic" w:hAnsi="Times New Roman" w:cs="Times New Roman"/>
                <w:color w:val="000000"/>
                <w:sz w:val="24"/>
                <w:szCs w:val="24"/>
              </w:rPr>
              <w:t>Предложение</w:t>
            </w:r>
            <w:r w:rsidRPr="005E51DA">
              <w:rPr>
                <w:rFonts w:ascii="Times New Roman" w:eastAsia="PMingLiU-ExtB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color w:val="000000"/>
                <w:sz w:val="24"/>
                <w:szCs w:val="24"/>
              </w:rPr>
              <w:t>и</w:t>
            </w:r>
            <w:r w:rsidRPr="005E51DA">
              <w:rPr>
                <w:rFonts w:ascii="Times New Roman" w:eastAsia="PMingLiU-ExtB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color w:val="000000"/>
                <w:sz w:val="24"/>
                <w:szCs w:val="24"/>
              </w:rPr>
              <w:t>его</w:t>
            </w:r>
            <w:r w:rsidRPr="005E51DA">
              <w:rPr>
                <w:rFonts w:ascii="Times New Roman" w:eastAsia="PMingLiU-ExtB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color w:val="000000"/>
                <w:sz w:val="24"/>
                <w:szCs w:val="24"/>
              </w:rPr>
              <w:t>основные</w:t>
            </w:r>
            <w:r w:rsidRPr="005E51DA">
              <w:rPr>
                <w:rFonts w:ascii="Times New Roman" w:eastAsia="PMingLiU-ExtB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color w:val="000000"/>
                <w:sz w:val="24"/>
                <w:szCs w:val="24"/>
              </w:rPr>
              <w:t>признаки</w:t>
            </w:r>
            <w:r w:rsidRPr="005E51DA">
              <w:rPr>
                <w:rFonts w:ascii="Times New Roman" w:eastAsia="PMingLiU-ExtB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5E51DA">
              <w:rPr>
                <w:rFonts w:ascii="Times New Roman" w:eastAsia="MS Gothic" w:hAnsi="Times New Roman" w:cs="Times New Roman"/>
                <w:color w:val="000000"/>
                <w:sz w:val="24"/>
                <w:szCs w:val="24"/>
              </w:rPr>
              <w:t>Виды</w:t>
            </w:r>
            <w:r w:rsidRPr="005E51DA">
              <w:rPr>
                <w:rFonts w:ascii="Times New Roman" w:eastAsia="PMingLiU-ExtB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color w:val="000000"/>
                <w:sz w:val="24"/>
                <w:szCs w:val="24"/>
              </w:rPr>
              <w:t>предложений</w:t>
            </w:r>
          </w:p>
        </w:tc>
        <w:tc>
          <w:tcPr>
            <w:tcW w:w="705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5FB4269" w14:textId="77777777" w:rsidR="00C87799" w:rsidRPr="005E51DA" w:rsidRDefault="00C87799" w:rsidP="00307313">
            <w:pPr>
              <w:jc w:val="center"/>
              <w:rPr>
                <w:rFonts w:ascii="Times New Roman" w:eastAsia="PMingLiU-ExtB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eastAsia="PMingLiU-ExtB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125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</w:tcPr>
          <w:p w14:paraId="132F5CE3" w14:textId="77777777" w:rsidR="00C87799" w:rsidRPr="005E51DA" w:rsidRDefault="00C87799" w:rsidP="00307313">
            <w:pPr>
              <w:jc w:val="center"/>
              <w:rPr>
                <w:rFonts w:ascii="Times New Roman" w:eastAsia="PMingLiU-ExtB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B0B206C" w14:textId="77777777" w:rsidR="00C87799" w:rsidRPr="005E51DA" w:rsidRDefault="00C87799" w:rsidP="00307313">
            <w:pPr>
              <w:jc w:val="center"/>
              <w:rPr>
                <w:rFonts w:ascii="Times New Roman" w:eastAsia="PMingLiU-ExtB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eastAsia="PMingLiU-ExtB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980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4E78C4E" w14:textId="77777777" w:rsidR="00C87799" w:rsidRPr="005E51DA" w:rsidRDefault="00C87799" w:rsidP="00307313">
            <w:pPr>
              <w:rPr>
                <w:rFonts w:ascii="Times New Roman" w:eastAsia="PMingLiU-ExtB" w:hAnsi="Times New Roman" w:cs="Times New Roman"/>
                <w:color w:val="000000"/>
                <w:sz w:val="24"/>
                <w:szCs w:val="24"/>
              </w:rPr>
            </w:pPr>
            <w:r w:rsidRPr="005E51DA">
              <w:rPr>
                <w:rFonts w:ascii="Times New Roman" w:eastAsia="MS Gothic" w:hAnsi="Times New Roman" w:cs="Times New Roman"/>
                <w:color w:val="000000"/>
                <w:sz w:val="24"/>
                <w:szCs w:val="24"/>
              </w:rPr>
              <w:t>Библиотека</w:t>
            </w:r>
            <w:r w:rsidRPr="005E51DA">
              <w:rPr>
                <w:rFonts w:ascii="Times New Roman" w:eastAsia="PMingLiU-ExtB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color w:val="000000"/>
                <w:sz w:val="24"/>
                <w:szCs w:val="24"/>
              </w:rPr>
              <w:t>ЦОК</w:t>
            </w:r>
            <w:r w:rsidRPr="005E51DA">
              <w:rPr>
                <w:rFonts w:ascii="Times New Roman" w:eastAsia="PMingLiU-ExtB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128" w:history="1">
              <w:r w:rsidRPr="005E51DA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https://m.edsoo.ru/7f417922</w:t>
              </w:r>
            </w:hyperlink>
            <w:r w:rsidRPr="005E51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PMingLiU-ExtB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11FE413D" w14:textId="77777777" w:rsidR="00C87799" w:rsidRPr="005E51DA" w:rsidRDefault="00C87799" w:rsidP="00307313">
            <w:pPr>
              <w:rPr>
                <w:rFonts w:ascii="Times New Roman" w:eastAsia="PMingLiU-ExtB" w:hAnsi="Times New Roman" w:cs="Times New Roman"/>
                <w:color w:val="0000FF"/>
                <w:sz w:val="24"/>
                <w:szCs w:val="24"/>
                <w:u w:val="single"/>
              </w:rPr>
            </w:pPr>
            <w:r w:rsidRPr="005E51DA">
              <w:rPr>
                <w:rFonts w:ascii="Times New Roman" w:eastAsia="MS Gothic" w:hAnsi="Times New Roman" w:cs="Times New Roman"/>
                <w:color w:val="000000"/>
                <w:sz w:val="24"/>
                <w:szCs w:val="24"/>
              </w:rPr>
              <w:t>РЭШ</w:t>
            </w:r>
            <w:r w:rsidRPr="005E51DA">
              <w:rPr>
                <w:rFonts w:ascii="Times New Roman" w:eastAsia="PMingLiU-ExtB" w:hAnsi="Times New Roman" w:cs="Times New Roman"/>
                <w:color w:val="000000"/>
                <w:sz w:val="24"/>
                <w:szCs w:val="24"/>
              </w:rPr>
              <w:t xml:space="preserve"> 8 </w:t>
            </w:r>
            <w:r w:rsidRPr="005E51DA">
              <w:rPr>
                <w:rFonts w:ascii="Times New Roman" w:eastAsia="MS Gothic" w:hAnsi="Times New Roman" w:cs="Times New Roman"/>
                <w:color w:val="000000"/>
                <w:sz w:val="24"/>
                <w:szCs w:val="24"/>
              </w:rPr>
              <w:t>класс</w:t>
            </w:r>
            <w:r w:rsidRPr="005E51DA">
              <w:rPr>
                <w:rFonts w:ascii="Times New Roman" w:eastAsia="PMingLiU-ExtB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129" w:history="1">
              <w:r w:rsidRPr="005E51DA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https://resh.edu.ru/subject/13/8/</w:t>
              </w:r>
            </w:hyperlink>
          </w:p>
          <w:p w14:paraId="62197DC7" w14:textId="77777777" w:rsidR="00C87799" w:rsidRPr="005E51DA" w:rsidRDefault="00C87799" w:rsidP="0030731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 xml:space="preserve">МЭШ 8 класс </w:t>
            </w:r>
          </w:p>
          <w:p w14:paraId="06FB131D" w14:textId="77777777" w:rsidR="00C87799" w:rsidRPr="005E51DA" w:rsidRDefault="000A22C1" w:rsidP="0030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30" w:history="1">
              <w:r w:rsidR="00C87799" w:rsidRPr="005E51DA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https://uchebnik.mos.ru/catalogue?subject_program_ids=31937321,31937277,3</w:t>
              </w:r>
              <w:r w:rsidR="00C87799" w:rsidRPr="005E51DA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lastRenderedPageBreak/>
                <w:t>1937330&amp;sort_by=published_at&amp;class_level_ids=8</w:t>
              </w:r>
            </w:hyperlink>
            <w:r w:rsidR="00C87799" w:rsidRPr="005E51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930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14:paraId="6918EE83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eastAsia="PMingLiU-ExtB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lastRenderedPageBreak/>
              <w:t>Характеризовать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предложения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,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опираясь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на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основные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признаки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,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применять средства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оформления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предложения</w:t>
            </w:r>
          </w:p>
          <w:p w14:paraId="7C831385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eastAsia="PMingLiU-ExtB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в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устной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и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письменной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речи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;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различать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функции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знаков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препинания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>.</w:t>
            </w:r>
          </w:p>
          <w:p w14:paraId="4B90BFCA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eastAsia="PMingLiU-ExtB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Определять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основания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для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сравнения и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сравнивать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словосочетание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и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предложение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>.</w:t>
            </w:r>
          </w:p>
          <w:p w14:paraId="0B1A8692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eastAsia="PMingLiU-ExtB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Распознавать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предложения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по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цели высказывания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,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эмоциональной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окраске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,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характеризовать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их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интонационные</w:t>
            </w:r>
          </w:p>
          <w:p w14:paraId="13A94EE2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eastAsia="PMingLiU-ExtB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и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смысловые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особенности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,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языковые формы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выражения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побуждения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в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побудительных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предложениях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>.</w:t>
            </w:r>
          </w:p>
          <w:p w14:paraId="6143DE49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eastAsia="PMingLiU-ExtB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lastRenderedPageBreak/>
              <w:t>Распознавать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предложения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по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количеству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грамматических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основ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>.</w:t>
            </w:r>
          </w:p>
          <w:p w14:paraId="03B37A7A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eastAsia="PMingLiU-ExtB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Распознавать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предложения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по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наличию главных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и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второстепенных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членов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,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предложения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полные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и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неполные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>.</w:t>
            </w:r>
          </w:p>
          <w:p w14:paraId="176E59A3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eastAsia="PMingLiU-ExtB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Анализировать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примеры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употребления неполных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предложений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в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диалогической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речи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и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выявлять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особенности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интонации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неполного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предложения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. </w:t>
            </w:r>
          </w:p>
          <w:p w14:paraId="7F718858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eastAsia="PMingLiU-ExtB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Проводить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синтаксический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и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пунктуационный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анализ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предложений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;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применять знания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по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синтаксису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и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пунктуации</w:t>
            </w:r>
          </w:p>
          <w:p w14:paraId="418898C5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eastAsia="PMingLiU-ExtB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при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выполнении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языкового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анализа различных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видов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и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в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речевой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практике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. </w:t>
            </w:r>
          </w:p>
          <w:p w14:paraId="3059A0B3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eastAsia="PMingLiU-ExtB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Употреблять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неполные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предложения в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диалогической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речи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>.</w:t>
            </w:r>
          </w:p>
          <w:p w14:paraId="7976B26A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eastAsia="PMingLiU-ExtB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Определять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основания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для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сравнения и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сравнивать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предложения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разных видов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>.</w:t>
            </w:r>
          </w:p>
          <w:p w14:paraId="59A77FF9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eastAsia="PMingLiU-ExtB" w:hAnsi="Times New Roman" w:cs="Times New Roman"/>
                <w:color w:val="000000"/>
                <w:sz w:val="24"/>
                <w:szCs w:val="24"/>
              </w:rPr>
            </w:pP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Конструировать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предложения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разных видов</w:t>
            </w:r>
          </w:p>
        </w:tc>
      </w:tr>
      <w:tr w:rsidR="00C87799" w:rsidRPr="005E51DA" w14:paraId="0E38DBDB" w14:textId="77777777" w:rsidTr="00307313">
        <w:tc>
          <w:tcPr>
            <w:tcW w:w="930" w:type="dxa"/>
            <w:gridSpan w:val="2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C4EF43B" w14:textId="77777777" w:rsidR="00C87799" w:rsidRPr="005E51DA" w:rsidRDefault="00C87799" w:rsidP="00307313">
            <w:pPr>
              <w:rPr>
                <w:rFonts w:ascii="Times New Roman" w:eastAsia="PMingLiU-ExtB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eastAsia="PMingLiU-ExtB" w:hAnsi="Times New Roman" w:cs="Times New Roman"/>
                <w:color w:val="000000"/>
                <w:sz w:val="24"/>
                <w:szCs w:val="24"/>
              </w:rPr>
              <w:lastRenderedPageBreak/>
              <w:t>7.2</w:t>
            </w:r>
          </w:p>
        </w:tc>
        <w:tc>
          <w:tcPr>
            <w:tcW w:w="2115" w:type="dxa"/>
            <w:gridSpan w:val="2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BFC5293" w14:textId="77777777" w:rsidR="00C87799" w:rsidRPr="005E51DA" w:rsidRDefault="00C87799" w:rsidP="00307313">
            <w:pPr>
              <w:rPr>
                <w:rFonts w:ascii="Times New Roman" w:eastAsia="PMingLiU-ExtB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eastAsia="MS Gothic" w:hAnsi="Times New Roman" w:cs="Times New Roman"/>
                <w:color w:val="000000"/>
                <w:sz w:val="24"/>
                <w:szCs w:val="24"/>
              </w:rPr>
              <w:t>Двусоставное</w:t>
            </w:r>
            <w:r w:rsidRPr="005E51DA">
              <w:rPr>
                <w:rFonts w:ascii="Times New Roman" w:eastAsia="PMingLiU-ExtB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color w:val="000000"/>
                <w:sz w:val="24"/>
                <w:szCs w:val="24"/>
              </w:rPr>
              <w:t>предложение</w:t>
            </w:r>
            <w:r w:rsidRPr="005E51DA">
              <w:rPr>
                <w:rFonts w:ascii="Times New Roman" w:eastAsia="PMingLiU-ExtB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5E51DA">
              <w:rPr>
                <w:rFonts w:ascii="Times New Roman" w:eastAsia="MS Gothic" w:hAnsi="Times New Roman" w:cs="Times New Roman"/>
                <w:color w:val="000000"/>
                <w:sz w:val="24"/>
                <w:szCs w:val="24"/>
              </w:rPr>
              <w:t>Главные</w:t>
            </w:r>
            <w:r w:rsidRPr="005E51DA">
              <w:rPr>
                <w:rFonts w:ascii="Times New Roman" w:eastAsia="PMingLiU-ExtB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color w:val="000000"/>
                <w:sz w:val="24"/>
                <w:szCs w:val="24"/>
              </w:rPr>
              <w:t>члены</w:t>
            </w:r>
            <w:r w:rsidRPr="005E51DA">
              <w:rPr>
                <w:rFonts w:ascii="Times New Roman" w:eastAsia="PMingLiU-ExtB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color w:val="000000"/>
                <w:sz w:val="24"/>
                <w:szCs w:val="24"/>
              </w:rPr>
              <w:t>предложения</w:t>
            </w:r>
            <w:r w:rsidRPr="005E51DA">
              <w:rPr>
                <w:rFonts w:ascii="Times New Roman" w:eastAsia="PMingLiU-ExtB" w:hAnsi="Times New Roman" w:cs="Times New Roman"/>
                <w:color w:val="000000"/>
                <w:sz w:val="24"/>
                <w:szCs w:val="24"/>
              </w:rPr>
              <w:t xml:space="preserve"> (</w:t>
            </w:r>
            <w:r w:rsidRPr="005E51DA">
              <w:rPr>
                <w:rFonts w:ascii="Times New Roman" w:eastAsia="MS Gothic" w:hAnsi="Times New Roman" w:cs="Times New Roman"/>
                <w:color w:val="000000"/>
                <w:sz w:val="24"/>
                <w:szCs w:val="24"/>
              </w:rPr>
              <w:t>грамматическая</w:t>
            </w:r>
            <w:r w:rsidRPr="005E51DA">
              <w:rPr>
                <w:rFonts w:ascii="Times New Roman" w:eastAsia="PMingLiU-ExtB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color w:val="000000"/>
                <w:sz w:val="24"/>
                <w:szCs w:val="24"/>
              </w:rPr>
              <w:t>основа</w:t>
            </w:r>
            <w:r w:rsidRPr="005E51DA">
              <w:rPr>
                <w:rFonts w:ascii="Times New Roman" w:eastAsia="PMingLiU-ExtB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705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9F8B4C2" w14:textId="77777777" w:rsidR="00C87799" w:rsidRPr="005E51DA" w:rsidRDefault="00C87799" w:rsidP="00307313">
            <w:pPr>
              <w:jc w:val="center"/>
              <w:rPr>
                <w:rFonts w:ascii="Times New Roman" w:eastAsia="PMingLiU-ExtB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eastAsia="PMingLiU-ExtB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125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vAlign w:val="center"/>
          </w:tcPr>
          <w:p w14:paraId="353B4AC6" w14:textId="77777777" w:rsidR="00C87799" w:rsidRPr="005E51DA" w:rsidRDefault="00C87799" w:rsidP="00307313">
            <w:pPr>
              <w:jc w:val="center"/>
              <w:rPr>
                <w:rFonts w:ascii="Times New Roman" w:eastAsia="PMingLiU-ExtB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vAlign w:val="center"/>
          </w:tcPr>
          <w:p w14:paraId="3EB04EAB" w14:textId="77777777" w:rsidR="00C87799" w:rsidRPr="005E51DA" w:rsidRDefault="00C87799" w:rsidP="00307313">
            <w:pPr>
              <w:jc w:val="center"/>
              <w:rPr>
                <w:rFonts w:ascii="Times New Roman" w:eastAsia="PMingLiU-ExtB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 w:val="restart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CC6CD91" w14:textId="77777777" w:rsidR="00C87799" w:rsidRPr="005E51DA" w:rsidRDefault="00C87799" w:rsidP="00307313">
            <w:pPr>
              <w:rPr>
                <w:rFonts w:ascii="Times New Roman" w:eastAsia="PMingLiU-ExtB" w:hAnsi="Times New Roman" w:cs="Times New Roman"/>
                <w:color w:val="000000"/>
                <w:sz w:val="24"/>
                <w:szCs w:val="24"/>
              </w:rPr>
            </w:pPr>
            <w:r w:rsidRPr="005E51DA">
              <w:rPr>
                <w:rFonts w:ascii="Times New Roman" w:eastAsia="MS Gothic" w:hAnsi="Times New Roman" w:cs="Times New Roman"/>
                <w:color w:val="000000"/>
                <w:sz w:val="24"/>
                <w:szCs w:val="24"/>
              </w:rPr>
              <w:t>Библиотека</w:t>
            </w:r>
            <w:r w:rsidRPr="005E51DA">
              <w:rPr>
                <w:rFonts w:ascii="Times New Roman" w:eastAsia="PMingLiU-ExtB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color w:val="000000"/>
                <w:sz w:val="24"/>
                <w:szCs w:val="24"/>
              </w:rPr>
              <w:t>ЦОК</w:t>
            </w:r>
            <w:r w:rsidRPr="005E51DA">
              <w:rPr>
                <w:rFonts w:ascii="Times New Roman" w:eastAsia="PMingLiU-ExtB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131" w:history="1">
              <w:r w:rsidRPr="005E51DA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https://m.edsoo.ru/7f417922</w:t>
              </w:r>
            </w:hyperlink>
            <w:r w:rsidRPr="005E51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PMingLiU-ExtB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41C8E62D" w14:textId="77777777" w:rsidR="00C87799" w:rsidRPr="005E51DA" w:rsidRDefault="00C87799" w:rsidP="00307313">
            <w:pPr>
              <w:rPr>
                <w:rFonts w:ascii="Times New Roman" w:eastAsia="PMingLiU-ExtB" w:hAnsi="Times New Roman" w:cs="Times New Roman"/>
                <w:color w:val="0000FF"/>
                <w:sz w:val="24"/>
                <w:szCs w:val="24"/>
                <w:u w:val="single"/>
              </w:rPr>
            </w:pPr>
            <w:r w:rsidRPr="005E51DA">
              <w:rPr>
                <w:rFonts w:ascii="Times New Roman" w:eastAsia="MS Gothic" w:hAnsi="Times New Roman" w:cs="Times New Roman"/>
                <w:color w:val="000000"/>
                <w:sz w:val="24"/>
                <w:szCs w:val="24"/>
              </w:rPr>
              <w:t>РЭШ</w:t>
            </w:r>
            <w:r w:rsidRPr="005E51DA">
              <w:rPr>
                <w:rFonts w:ascii="Times New Roman" w:eastAsia="PMingLiU-ExtB" w:hAnsi="Times New Roman" w:cs="Times New Roman"/>
                <w:color w:val="000000"/>
                <w:sz w:val="24"/>
                <w:szCs w:val="24"/>
              </w:rPr>
              <w:t xml:space="preserve"> 8 </w:t>
            </w:r>
            <w:r w:rsidRPr="005E51DA">
              <w:rPr>
                <w:rFonts w:ascii="Times New Roman" w:eastAsia="MS Gothic" w:hAnsi="Times New Roman" w:cs="Times New Roman"/>
                <w:color w:val="000000"/>
                <w:sz w:val="24"/>
                <w:szCs w:val="24"/>
              </w:rPr>
              <w:t>класс</w:t>
            </w:r>
            <w:r w:rsidRPr="005E51DA">
              <w:rPr>
                <w:rFonts w:ascii="Times New Roman" w:eastAsia="PMingLiU-ExtB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132" w:history="1">
              <w:r w:rsidRPr="005E51DA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https://resh.edu.ru/subject/13/8/</w:t>
              </w:r>
            </w:hyperlink>
          </w:p>
          <w:p w14:paraId="53333685" w14:textId="77777777" w:rsidR="00C87799" w:rsidRPr="005E51DA" w:rsidRDefault="00C87799" w:rsidP="0030731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 xml:space="preserve">МЭШ 8 класс </w:t>
            </w:r>
          </w:p>
          <w:p w14:paraId="6EBF74EA" w14:textId="77777777" w:rsidR="00C87799" w:rsidRPr="005E51DA" w:rsidRDefault="000A22C1" w:rsidP="0030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33" w:history="1">
              <w:r w:rsidR="00C87799" w:rsidRPr="005E51DA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https://uchebnik.mos.ru/catalogue?subject_program_ids=31</w:t>
              </w:r>
              <w:r w:rsidR="00C87799" w:rsidRPr="005E51DA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lastRenderedPageBreak/>
                <w:t>937321,31937277,31937330&amp;sort_by=published_at&amp;class_level_ids=8</w:t>
              </w:r>
            </w:hyperlink>
            <w:r w:rsidR="00C87799" w:rsidRPr="005E51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93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14:paraId="41F524BA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eastAsia="PMingLiU-ExtB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lastRenderedPageBreak/>
              <w:t>Различать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способы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выражения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подлежащего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,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виды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сказуемого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и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способы его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выражения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>.</w:t>
            </w:r>
          </w:p>
          <w:p w14:paraId="748EC6D0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eastAsia="PMingLiU-ExtB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Анализировать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и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применять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нормы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построения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простого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предложения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,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анализировать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примеры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использования</w:t>
            </w:r>
          </w:p>
          <w:p w14:paraId="246E1233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eastAsia="PMingLiU-ExtB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инверсии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>.</w:t>
            </w:r>
          </w:p>
          <w:p w14:paraId="2DBCF317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eastAsia="PMingLiU-ExtB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Применять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нормы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согласования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сказуемого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с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подлежащим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,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в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том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числе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нормы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согласования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сказуемого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с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подлежащим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,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выраженным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словосочетаниями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,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сложносокращёнными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словами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,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 xml:space="preserve">словами </w:t>
            </w:r>
            <w:r w:rsidRPr="005E51DA">
              <w:rPr>
                <w:rFonts w:ascii="Times New Roman" w:eastAsia="MS Gothic" w:hAnsi="Times New Roman" w:cs="Times New Roman"/>
                <w:b/>
                <w:bCs/>
                <w:i/>
                <w:iCs/>
                <w:sz w:val="24"/>
                <w:szCs w:val="24"/>
              </w:rPr>
              <w:t>большинство</w:t>
            </w:r>
            <w:r w:rsidRPr="005E51DA">
              <w:rPr>
                <w:rFonts w:ascii="Times New Roman" w:eastAsia="PMingLiU-ExtB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b/>
                <w:bCs/>
                <w:sz w:val="24"/>
                <w:szCs w:val="24"/>
              </w:rPr>
              <w:t>—</w:t>
            </w:r>
            <w:r w:rsidRPr="005E51DA">
              <w:rPr>
                <w:rFonts w:ascii="Times New Roman" w:eastAsia="PMingLiU-ExtB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b/>
                <w:bCs/>
                <w:i/>
                <w:iCs/>
                <w:sz w:val="24"/>
                <w:szCs w:val="24"/>
              </w:rPr>
              <w:t>меньшинство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,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количественными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сочетаниями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>.</w:t>
            </w:r>
          </w:p>
          <w:p w14:paraId="44C6748D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eastAsia="PMingLiU-ExtB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lastRenderedPageBreak/>
              <w:t>Анализировать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примеры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постановки тире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между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подлежащим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и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сказуемым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>.</w:t>
            </w:r>
          </w:p>
          <w:p w14:paraId="0C720BBC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eastAsia="PMingLiU-ExtB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Проводить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синтаксический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и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пунктуационный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анализ предложений</w:t>
            </w:r>
          </w:p>
        </w:tc>
      </w:tr>
      <w:tr w:rsidR="00C87799" w:rsidRPr="005E51DA" w14:paraId="661B376F" w14:textId="77777777" w:rsidTr="00307313">
        <w:tc>
          <w:tcPr>
            <w:tcW w:w="930" w:type="dxa"/>
            <w:gridSpan w:val="2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65708A5" w14:textId="77777777" w:rsidR="00C87799" w:rsidRPr="005E51DA" w:rsidRDefault="00C87799" w:rsidP="00307313">
            <w:pPr>
              <w:rPr>
                <w:rFonts w:ascii="Times New Roman" w:eastAsia="PMingLiU-ExtB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eastAsia="PMingLiU-ExtB" w:hAnsi="Times New Roman" w:cs="Times New Roman"/>
                <w:color w:val="000000"/>
                <w:sz w:val="24"/>
                <w:szCs w:val="24"/>
              </w:rPr>
              <w:lastRenderedPageBreak/>
              <w:t>7.3</w:t>
            </w:r>
          </w:p>
        </w:tc>
        <w:tc>
          <w:tcPr>
            <w:tcW w:w="2115" w:type="dxa"/>
            <w:gridSpan w:val="2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3F38299" w14:textId="77777777" w:rsidR="00C87799" w:rsidRPr="005E51DA" w:rsidRDefault="00C87799" w:rsidP="00307313">
            <w:pPr>
              <w:rPr>
                <w:rFonts w:ascii="Times New Roman" w:eastAsia="PMingLiU-ExtB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eastAsia="MS Gothic" w:hAnsi="Times New Roman" w:cs="Times New Roman"/>
                <w:color w:val="000000"/>
                <w:sz w:val="24"/>
                <w:szCs w:val="24"/>
              </w:rPr>
              <w:t>Второстепенные</w:t>
            </w:r>
            <w:r w:rsidRPr="005E51DA">
              <w:rPr>
                <w:rFonts w:ascii="Times New Roman" w:eastAsia="PMingLiU-ExtB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color w:val="000000"/>
                <w:sz w:val="24"/>
                <w:szCs w:val="24"/>
              </w:rPr>
              <w:t>члены</w:t>
            </w:r>
            <w:r w:rsidRPr="005E51DA">
              <w:rPr>
                <w:rFonts w:ascii="Times New Roman" w:eastAsia="PMingLiU-ExtB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color w:val="000000"/>
                <w:sz w:val="24"/>
                <w:szCs w:val="24"/>
              </w:rPr>
              <w:t>предложения</w:t>
            </w:r>
          </w:p>
        </w:tc>
        <w:tc>
          <w:tcPr>
            <w:tcW w:w="705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FE60D8F" w14:textId="77777777" w:rsidR="00C87799" w:rsidRPr="005E51DA" w:rsidRDefault="00C87799" w:rsidP="00307313">
            <w:pPr>
              <w:jc w:val="center"/>
              <w:rPr>
                <w:rFonts w:ascii="Times New Roman" w:eastAsia="PMingLiU-ExtB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eastAsia="PMingLiU-ExtB" w:hAnsi="Times New Roman" w:cs="Times New Roman"/>
                <w:color w:val="000000"/>
                <w:sz w:val="24"/>
                <w:szCs w:val="24"/>
              </w:rPr>
              <w:t xml:space="preserve"> 10 </w:t>
            </w:r>
          </w:p>
        </w:tc>
        <w:tc>
          <w:tcPr>
            <w:tcW w:w="1125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vAlign w:val="center"/>
          </w:tcPr>
          <w:p w14:paraId="67A308F4" w14:textId="77777777" w:rsidR="00C87799" w:rsidRPr="005E51DA" w:rsidRDefault="00C87799" w:rsidP="00307313">
            <w:pPr>
              <w:jc w:val="center"/>
              <w:rPr>
                <w:rFonts w:ascii="Times New Roman" w:eastAsia="PMingLiU-ExtB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49B68F5" w14:textId="77777777" w:rsidR="00C87799" w:rsidRPr="005E51DA" w:rsidRDefault="00C87799" w:rsidP="00307313">
            <w:pPr>
              <w:jc w:val="center"/>
              <w:rPr>
                <w:rFonts w:ascii="Times New Roman" w:eastAsia="PMingLiU-ExtB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eastAsia="PMingLiU-ExtB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2280" w:type="dxa"/>
            <w:vMerge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9166390" w14:textId="77777777" w:rsidR="00C87799" w:rsidRPr="005E51DA" w:rsidRDefault="00C87799" w:rsidP="0030731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93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14:paraId="3AF635CC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eastAsia="PMingLiU-ExtB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Различать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второстепенные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члены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предложения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(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согласованные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и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несогласованные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определения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,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приложение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как особый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вид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определения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;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прямые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и косвенные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дополнения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;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обстоятельства</w:t>
            </w:r>
          </w:p>
          <w:p w14:paraId="127AAC94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eastAsia="PMingLiU-ExtB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разных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видов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>).</w:t>
            </w:r>
          </w:p>
          <w:p w14:paraId="073B5899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eastAsia="PMingLiU-ExtB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Распознавать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простые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неосложнённые предложения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>.</w:t>
            </w:r>
          </w:p>
          <w:p w14:paraId="0AC2AD38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eastAsia="PMingLiU-ExtB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Проводить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синтаксический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и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пунктуационный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анализ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предложений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>.</w:t>
            </w:r>
          </w:p>
          <w:p w14:paraId="697BE355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eastAsia="PMingLiU-ExtB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Определять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основания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для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сравнения и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сравнивать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предложения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с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разными видами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второстепенных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членов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>.</w:t>
            </w:r>
          </w:p>
          <w:p w14:paraId="50CD113D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eastAsia="PMingLiU-ExtB" w:hAnsi="Times New Roman" w:cs="Times New Roman"/>
                <w:color w:val="000000"/>
                <w:sz w:val="24"/>
                <w:szCs w:val="24"/>
              </w:rPr>
            </w:pP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Моделировать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предложения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с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разными видами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второстепенных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членов</w:t>
            </w:r>
          </w:p>
        </w:tc>
      </w:tr>
      <w:tr w:rsidR="00C87799" w:rsidRPr="005E51DA" w14:paraId="35EFDCF0" w14:textId="77777777" w:rsidTr="00307313">
        <w:tc>
          <w:tcPr>
            <w:tcW w:w="930" w:type="dxa"/>
            <w:gridSpan w:val="2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D2A9B34" w14:textId="77777777" w:rsidR="00C87799" w:rsidRPr="005E51DA" w:rsidRDefault="00C87799" w:rsidP="00307313">
            <w:pPr>
              <w:rPr>
                <w:rFonts w:ascii="Times New Roman" w:eastAsia="PMingLiU-ExtB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eastAsia="PMingLiU-ExtB" w:hAnsi="Times New Roman" w:cs="Times New Roman"/>
                <w:color w:val="000000"/>
                <w:sz w:val="24"/>
                <w:szCs w:val="24"/>
              </w:rPr>
              <w:t>7.4</w:t>
            </w:r>
          </w:p>
        </w:tc>
        <w:tc>
          <w:tcPr>
            <w:tcW w:w="2115" w:type="dxa"/>
            <w:gridSpan w:val="2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690F9BA" w14:textId="77777777" w:rsidR="00C87799" w:rsidRPr="005E51DA" w:rsidRDefault="00C87799" w:rsidP="00307313">
            <w:pPr>
              <w:rPr>
                <w:rFonts w:ascii="Times New Roman" w:eastAsia="PMingLiU-ExtB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eastAsia="MS Gothic" w:hAnsi="Times New Roman" w:cs="Times New Roman"/>
                <w:color w:val="000000"/>
                <w:sz w:val="24"/>
                <w:szCs w:val="24"/>
              </w:rPr>
              <w:t>Односоставные</w:t>
            </w:r>
            <w:r w:rsidRPr="005E51DA">
              <w:rPr>
                <w:rFonts w:ascii="Times New Roman" w:eastAsia="PMingLiU-ExtB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color w:val="000000"/>
                <w:sz w:val="24"/>
                <w:szCs w:val="24"/>
              </w:rPr>
              <w:t>предложения</w:t>
            </w:r>
            <w:r w:rsidRPr="005E51DA">
              <w:rPr>
                <w:rFonts w:ascii="Times New Roman" w:eastAsia="PMingLiU-ExtB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5E51DA">
              <w:rPr>
                <w:rFonts w:ascii="Times New Roman" w:eastAsia="MS Gothic" w:hAnsi="Times New Roman" w:cs="Times New Roman"/>
                <w:color w:val="000000"/>
                <w:sz w:val="24"/>
                <w:szCs w:val="24"/>
              </w:rPr>
              <w:t>Виды</w:t>
            </w:r>
            <w:r w:rsidRPr="005E51DA">
              <w:rPr>
                <w:rFonts w:ascii="Times New Roman" w:eastAsia="PMingLiU-ExtB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color w:val="000000"/>
                <w:sz w:val="24"/>
                <w:szCs w:val="24"/>
              </w:rPr>
              <w:t>односоставных</w:t>
            </w:r>
            <w:r w:rsidRPr="005E51DA">
              <w:rPr>
                <w:rFonts w:ascii="Times New Roman" w:eastAsia="PMingLiU-ExtB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color w:val="000000"/>
                <w:sz w:val="24"/>
                <w:szCs w:val="24"/>
              </w:rPr>
              <w:t>предложений</w:t>
            </w:r>
          </w:p>
        </w:tc>
        <w:tc>
          <w:tcPr>
            <w:tcW w:w="705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2C91443" w14:textId="77777777" w:rsidR="00C87799" w:rsidRPr="005E51DA" w:rsidRDefault="00C87799" w:rsidP="00307313">
            <w:pPr>
              <w:jc w:val="center"/>
              <w:rPr>
                <w:rFonts w:ascii="Times New Roman" w:eastAsia="PMingLiU-ExtB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eastAsia="PMingLiU-ExtB" w:hAnsi="Times New Roman" w:cs="Times New Roman"/>
                <w:color w:val="000000"/>
                <w:sz w:val="24"/>
                <w:szCs w:val="24"/>
              </w:rPr>
              <w:t xml:space="preserve"> 10 </w:t>
            </w:r>
          </w:p>
        </w:tc>
        <w:tc>
          <w:tcPr>
            <w:tcW w:w="1125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vAlign w:val="center"/>
          </w:tcPr>
          <w:p w14:paraId="171B10F4" w14:textId="77777777" w:rsidR="00C87799" w:rsidRPr="005E51DA" w:rsidRDefault="00C87799" w:rsidP="00307313">
            <w:pPr>
              <w:jc w:val="center"/>
              <w:rPr>
                <w:rFonts w:ascii="Times New Roman" w:eastAsia="PMingLiU-ExtB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466267A" w14:textId="77777777" w:rsidR="00C87799" w:rsidRPr="005E51DA" w:rsidRDefault="00C87799" w:rsidP="00307313">
            <w:pPr>
              <w:jc w:val="center"/>
              <w:rPr>
                <w:rFonts w:ascii="Times New Roman" w:eastAsia="PMingLiU-ExtB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eastAsia="PMingLiU-ExtB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98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DDED4E2" w14:textId="77777777" w:rsidR="00C87799" w:rsidRPr="005E51DA" w:rsidRDefault="00C87799" w:rsidP="00307313">
            <w:pPr>
              <w:rPr>
                <w:rFonts w:ascii="Times New Roman" w:eastAsia="PMingLiU-ExtB" w:hAnsi="Times New Roman" w:cs="Times New Roman"/>
                <w:color w:val="000000"/>
                <w:sz w:val="24"/>
                <w:szCs w:val="24"/>
              </w:rPr>
            </w:pPr>
            <w:r w:rsidRPr="005E51DA">
              <w:rPr>
                <w:rFonts w:ascii="Times New Roman" w:eastAsia="MS Gothic" w:hAnsi="Times New Roman" w:cs="Times New Roman"/>
                <w:color w:val="000000"/>
                <w:sz w:val="24"/>
                <w:szCs w:val="24"/>
              </w:rPr>
              <w:t>Библиотека</w:t>
            </w:r>
            <w:r w:rsidRPr="005E51DA">
              <w:rPr>
                <w:rFonts w:ascii="Times New Roman" w:eastAsia="PMingLiU-ExtB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color w:val="000000"/>
                <w:sz w:val="24"/>
                <w:szCs w:val="24"/>
              </w:rPr>
              <w:t>ЦОК</w:t>
            </w:r>
            <w:r w:rsidRPr="005E51DA">
              <w:rPr>
                <w:rFonts w:ascii="Times New Roman" w:eastAsia="PMingLiU-ExtB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134" w:history="1">
              <w:r w:rsidRPr="005E51DA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https://m.edsoo.ru/7f417922</w:t>
              </w:r>
            </w:hyperlink>
            <w:r w:rsidRPr="005E51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PMingLiU-ExtB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4899D5A4" w14:textId="77777777" w:rsidR="00C87799" w:rsidRPr="005E51DA" w:rsidRDefault="00C87799" w:rsidP="00307313">
            <w:pPr>
              <w:rPr>
                <w:rFonts w:ascii="Times New Roman" w:eastAsia="PMingLiU-ExtB" w:hAnsi="Times New Roman" w:cs="Times New Roman"/>
                <w:color w:val="0000FF"/>
                <w:sz w:val="24"/>
                <w:szCs w:val="24"/>
                <w:u w:val="single"/>
              </w:rPr>
            </w:pPr>
            <w:r w:rsidRPr="005E51DA">
              <w:rPr>
                <w:rFonts w:ascii="Times New Roman" w:eastAsia="MS Gothic" w:hAnsi="Times New Roman" w:cs="Times New Roman"/>
                <w:color w:val="000000"/>
                <w:sz w:val="24"/>
                <w:szCs w:val="24"/>
              </w:rPr>
              <w:t>РЭШ</w:t>
            </w:r>
            <w:r w:rsidRPr="005E51DA">
              <w:rPr>
                <w:rFonts w:ascii="Times New Roman" w:eastAsia="PMingLiU-ExtB" w:hAnsi="Times New Roman" w:cs="Times New Roman"/>
                <w:color w:val="000000"/>
                <w:sz w:val="24"/>
                <w:szCs w:val="24"/>
              </w:rPr>
              <w:t xml:space="preserve"> 8 </w:t>
            </w:r>
            <w:r w:rsidRPr="005E51DA">
              <w:rPr>
                <w:rFonts w:ascii="Times New Roman" w:eastAsia="MS Gothic" w:hAnsi="Times New Roman" w:cs="Times New Roman"/>
                <w:color w:val="000000"/>
                <w:sz w:val="24"/>
                <w:szCs w:val="24"/>
              </w:rPr>
              <w:t>класс</w:t>
            </w:r>
            <w:r w:rsidRPr="005E51DA">
              <w:rPr>
                <w:rFonts w:ascii="Times New Roman" w:eastAsia="PMingLiU-ExtB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135" w:history="1">
              <w:r w:rsidRPr="005E51DA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https://resh.edu.ru/subject/13/8/</w:t>
              </w:r>
            </w:hyperlink>
          </w:p>
          <w:p w14:paraId="50A5D1DD" w14:textId="77777777" w:rsidR="00C87799" w:rsidRPr="005E51DA" w:rsidRDefault="00C87799" w:rsidP="0030731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 xml:space="preserve">МЭШ 8 класс </w:t>
            </w:r>
          </w:p>
          <w:p w14:paraId="0470EA99" w14:textId="77777777" w:rsidR="00C87799" w:rsidRPr="005E51DA" w:rsidRDefault="000A22C1" w:rsidP="0030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36" w:history="1">
              <w:r w:rsidR="00C87799" w:rsidRPr="005E51DA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https://uchebnik.mos.ru/catalogue?subject_program_ids=31</w:t>
              </w:r>
              <w:r w:rsidR="00C87799" w:rsidRPr="005E51DA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lastRenderedPageBreak/>
                <w:t>937321,31937277,31937330&amp;sort_by=published_at&amp;class_level_ids=8</w:t>
              </w:r>
            </w:hyperlink>
            <w:r w:rsidR="00C87799" w:rsidRPr="005E51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93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14:paraId="7AE4A4DA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eastAsia="PMingLiU-ExtB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lastRenderedPageBreak/>
              <w:t>Распознавать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односоставные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предложения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,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их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грамматические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признаки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,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морфологические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средства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выражения</w:t>
            </w:r>
          </w:p>
          <w:p w14:paraId="30954505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eastAsia="PMingLiU-ExtB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главного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члена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предложения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>.</w:t>
            </w:r>
          </w:p>
          <w:p w14:paraId="6985942D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eastAsia="PMingLiU-ExtB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Различать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виды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односоставных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предложений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(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назывные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предложения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,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определённо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>-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личные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предложения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,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неопределённо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>-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личные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предложения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,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обобщённо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>-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личные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предложения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,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безличные предложения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>).</w:t>
            </w:r>
          </w:p>
          <w:p w14:paraId="44926780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eastAsia="PMingLiU-ExtB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Характеризовать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грамматические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различия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односоставных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предложений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и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двусоставных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неполных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предложений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.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Выявлять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синтаксическую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синонимию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односоставных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и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двусоставных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lastRenderedPageBreak/>
              <w:t>предложений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.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Определять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основания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для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сравнения и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сравнивать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односоставные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предложения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разных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видов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>.</w:t>
            </w:r>
          </w:p>
          <w:p w14:paraId="3F997B95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eastAsia="PMingLiU-ExtB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Моделировать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односоставные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предложения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разных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видов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>.</w:t>
            </w:r>
          </w:p>
          <w:p w14:paraId="7E26D40C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eastAsia="PMingLiU-ExtB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Понимать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особенности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употребления односоставных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предложений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в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речи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>.</w:t>
            </w:r>
          </w:p>
          <w:p w14:paraId="32A1D728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eastAsia="PMingLiU-ExtB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Проводить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синтаксический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и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пунктуационный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анализ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предложений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;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применять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знания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по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синтаксису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и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пунктуации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при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выполнении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языкового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анализа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различных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видов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и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в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речевой практике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>.</w:t>
            </w:r>
          </w:p>
          <w:p w14:paraId="05C7EAAF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eastAsia="PMingLiU-ExtB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Анализировать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примеры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употребления односоставных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предложений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в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речи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,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выявлять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особенности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употребления</w:t>
            </w:r>
          </w:p>
          <w:p w14:paraId="6182E42F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eastAsia="PMingLiU-ExtB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односоставных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предложений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>.</w:t>
            </w:r>
          </w:p>
          <w:p w14:paraId="7578CA25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eastAsia="PMingLiU-ExtB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Употреблять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односоставные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предложения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в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речи</w:t>
            </w:r>
          </w:p>
        </w:tc>
      </w:tr>
      <w:tr w:rsidR="00C87799" w:rsidRPr="005E51DA" w14:paraId="3EAC9400" w14:textId="77777777" w:rsidTr="00307313">
        <w:tc>
          <w:tcPr>
            <w:tcW w:w="930" w:type="dxa"/>
            <w:gridSpan w:val="2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DFBA174" w14:textId="77777777" w:rsidR="00C87799" w:rsidRPr="005E51DA" w:rsidRDefault="00C87799" w:rsidP="00307313">
            <w:pPr>
              <w:rPr>
                <w:rFonts w:ascii="Times New Roman" w:eastAsia="PMingLiU-ExtB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eastAsia="PMingLiU-ExtB" w:hAnsi="Times New Roman" w:cs="Times New Roman"/>
                <w:color w:val="000000"/>
                <w:sz w:val="24"/>
                <w:szCs w:val="24"/>
              </w:rPr>
              <w:lastRenderedPageBreak/>
              <w:t>7.5</w:t>
            </w:r>
          </w:p>
        </w:tc>
        <w:tc>
          <w:tcPr>
            <w:tcW w:w="2115" w:type="dxa"/>
            <w:gridSpan w:val="2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96DB6CE" w14:textId="77777777" w:rsidR="00C87799" w:rsidRPr="005E51DA" w:rsidRDefault="00C87799" w:rsidP="00307313">
            <w:pPr>
              <w:rPr>
                <w:rFonts w:ascii="Times New Roman" w:eastAsia="PMingLiU-ExtB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eastAsia="MS Gothic" w:hAnsi="Times New Roman" w:cs="Times New Roman"/>
                <w:color w:val="000000"/>
                <w:sz w:val="24"/>
                <w:szCs w:val="24"/>
              </w:rPr>
              <w:t>Простое</w:t>
            </w:r>
            <w:r w:rsidRPr="005E51DA">
              <w:rPr>
                <w:rFonts w:ascii="Times New Roman" w:eastAsia="PMingLiU-ExtB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color w:val="000000"/>
                <w:sz w:val="24"/>
                <w:szCs w:val="24"/>
              </w:rPr>
              <w:t>осложнённое</w:t>
            </w:r>
            <w:r w:rsidRPr="005E51DA">
              <w:rPr>
                <w:rFonts w:ascii="Times New Roman" w:eastAsia="PMingLiU-ExtB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color w:val="000000"/>
                <w:sz w:val="24"/>
                <w:szCs w:val="24"/>
              </w:rPr>
              <w:t>предложение</w:t>
            </w:r>
            <w:r w:rsidRPr="005E51DA">
              <w:rPr>
                <w:rFonts w:ascii="Times New Roman" w:eastAsia="PMingLiU-ExtB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5E51DA">
              <w:rPr>
                <w:rFonts w:ascii="Times New Roman" w:eastAsia="MS Gothic" w:hAnsi="Times New Roman" w:cs="Times New Roman"/>
                <w:color w:val="000000"/>
                <w:sz w:val="24"/>
                <w:szCs w:val="24"/>
              </w:rPr>
              <w:t>Предложения</w:t>
            </w:r>
            <w:r w:rsidRPr="005E51DA">
              <w:rPr>
                <w:rFonts w:ascii="Times New Roman" w:eastAsia="PMingLiU-ExtB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color w:val="000000"/>
                <w:sz w:val="24"/>
                <w:szCs w:val="24"/>
              </w:rPr>
              <w:t>с</w:t>
            </w:r>
            <w:r w:rsidRPr="005E51DA">
              <w:rPr>
                <w:rFonts w:ascii="Times New Roman" w:eastAsia="PMingLiU-ExtB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color w:val="000000"/>
                <w:sz w:val="24"/>
                <w:szCs w:val="24"/>
              </w:rPr>
              <w:t>однородными</w:t>
            </w:r>
            <w:r w:rsidRPr="005E51DA">
              <w:rPr>
                <w:rFonts w:ascii="Times New Roman" w:eastAsia="PMingLiU-ExtB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color w:val="000000"/>
                <w:sz w:val="24"/>
                <w:szCs w:val="24"/>
              </w:rPr>
              <w:t>членами</w:t>
            </w:r>
          </w:p>
        </w:tc>
        <w:tc>
          <w:tcPr>
            <w:tcW w:w="705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10AEA9C" w14:textId="77777777" w:rsidR="00C87799" w:rsidRPr="005E51DA" w:rsidRDefault="00C87799" w:rsidP="00307313">
            <w:pPr>
              <w:jc w:val="center"/>
              <w:rPr>
                <w:rFonts w:ascii="Times New Roman" w:eastAsia="PMingLiU-ExtB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eastAsia="PMingLiU-ExtB" w:hAnsi="Times New Roman" w:cs="Times New Roman"/>
                <w:color w:val="000000"/>
                <w:sz w:val="24"/>
                <w:szCs w:val="24"/>
              </w:rPr>
              <w:t xml:space="preserve"> 10 </w:t>
            </w:r>
          </w:p>
        </w:tc>
        <w:tc>
          <w:tcPr>
            <w:tcW w:w="1125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vAlign w:val="center"/>
          </w:tcPr>
          <w:p w14:paraId="6AD71A1E" w14:textId="77777777" w:rsidR="00C87799" w:rsidRPr="005E51DA" w:rsidRDefault="00C87799" w:rsidP="00307313">
            <w:pPr>
              <w:jc w:val="center"/>
              <w:rPr>
                <w:rFonts w:ascii="Times New Roman" w:eastAsia="PMingLiU-ExtB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911DA9F" w14:textId="77777777" w:rsidR="00C87799" w:rsidRPr="005E51DA" w:rsidRDefault="00C87799" w:rsidP="00307313">
            <w:pPr>
              <w:jc w:val="center"/>
              <w:rPr>
                <w:rFonts w:ascii="Times New Roman" w:eastAsia="PMingLiU-ExtB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eastAsia="PMingLiU-ExtB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98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CFCEAFE" w14:textId="77777777" w:rsidR="00C87799" w:rsidRPr="005E51DA" w:rsidRDefault="00C87799" w:rsidP="00307313">
            <w:pPr>
              <w:rPr>
                <w:rFonts w:ascii="Times New Roman" w:eastAsia="PMingLiU-ExtB" w:hAnsi="Times New Roman" w:cs="Times New Roman"/>
                <w:color w:val="000000"/>
                <w:sz w:val="24"/>
                <w:szCs w:val="24"/>
              </w:rPr>
            </w:pPr>
            <w:r w:rsidRPr="005E51DA">
              <w:rPr>
                <w:rFonts w:ascii="Times New Roman" w:eastAsia="MS Gothic" w:hAnsi="Times New Roman" w:cs="Times New Roman"/>
                <w:color w:val="000000"/>
                <w:sz w:val="24"/>
                <w:szCs w:val="24"/>
              </w:rPr>
              <w:t>Библиотека</w:t>
            </w:r>
            <w:r w:rsidRPr="005E51DA">
              <w:rPr>
                <w:rFonts w:ascii="Times New Roman" w:eastAsia="PMingLiU-ExtB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color w:val="000000"/>
                <w:sz w:val="24"/>
                <w:szCs w:val="24"/>
              </w:rPr>
              <w:t>ЦОК</w:t>
            </w:r>
            <w:r w:rsidRPr="005E51DA">
              <w:rPr>
                <w:rFonts w:ascii="Times New Roman" w:eastAsia="PMingLiU-ExtB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137" w:history="1">
              <w:r w:rsidRPr="005E51DA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https://m.edsoo.ru/7f417922</w:t>
              </w:r>
            </w:hyperlink>
            <w:r w:rsidRPr="005E51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PMingLiU-ExtB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2DCFD4F6" w14:textId="77777777" w:rsidR="00C87799" w:rsidRPr="005E51DA" w:rsidRDefault="00C87799" w:rsidP="00307313">
            <w:pPr>
              <w:rPr>
                <w:rFonts w:ascii="Times New Roman" w:eastAsia="PMingLiU-ExtB" w:hAnsi="Times New Roman" w:cs="Times New Roman"/>
                <w:color w:val="0000FF"/>
                <w:sz w:val="24"/>
                <w:szCs w:val="24"/>
                <w:u w:val="single"/>
              </w:rPr>
            </w:pPr>
            <w:r w:rsidRPr="005E51DA">
              <w:rPr>
                <w:rFonts w:ascii="Times New Roman" w:eastAsia="MS Gothic" w:hAnsi="Times New Roman" w:cs="Times New Roman"/>
                <w:color w:val="000000"/>
                <w:sz w:val="24"/>
                <w:szCs w:val="24"/>
              </w:rPr>
              <w:t>РЭШ</w:t>
            </w:r>
            <w:r w:rsidRPr="005E51DA">
              <w:rPr>
                <w:rFonts w:ascii="Times New Roman" w:eastAsia="PMingLiU-ExtB" w:hAnsi="Times New Roman" w:cs="Times New Roman"/>
                <w:color w:val="000000"/>
                <w:sz w:val="24"/>
                <w:szCs w:val="24"/>
              </w:rPr>
              <w:t xml:space="preserve"> 8 </w:t>
            </w:r>
            <w:r w:rsidRPr="005E51DA">
              <w:rPr>
                <w:rFonts w:ascii="Times New Roman" w:eastAsia="MS Gothic" w:hAnsi="Times New Roman" w:cs="Times New Roman"/>
                <w:color w:val="000000"/>
                <w:sz w:val="24"/>
                <w:szCs w:val="24"/>
              </w:rPr>
              <w:t>класс</w:t>
            </w:r>
            <w:r w:rsidRPr="005E51DA">
              <w:rPr>
                <w:rFonts w:ascii="Times New Roman" w:eastAsia="PMingLiU-ExtB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138" w:history="1">
              <w:r w:rsidRPr="005E51DA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https://resh.edu.ru/subject/13/8/</w:t>
              </w:r>
            </w:hyperlink>
          </w:p>
          <w:p w14:paraId="1929AE2C" w14:textId="77777777" w:rsidR="00C87799" w:rsidRPr="005E51DA" w:rsidRDefault="00C87799" w:rsidP="0030731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 xml:space="preserve">МЭШ 8 класс </w:t>
            </w:r>
          </w:p>
          <w:p w14:paraId="6F0B886D" w14:textId="77777777" w:rsidR="00C87799" w:rsidRPr="005E51DA" w:rsidRDefault="000A22C1" w:rsidP="0030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39" w:history="1">
              <w:r w:rsidR="00C87799" w:rsidRPr="005E51DA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https://uchebnik.mos.ru/catalogue?subject_program_ids=31937321,31937277,31937330&amp;sort_by=</w:t>
              </w:r>
              <w:r w:rsidR="00C87799" w:rsidRPr="005E51DA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lastRenderedPageBreak/>
                <w:t>published_at&amp;class_level_ids=8</w:t>
              </w:r>
            </w:hyperlink>
            <w:r w:rsidR="00C87799" w:rsidRPr="005E51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93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14:paraId="287DB183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eastAsia="PMingLiU-ExtB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lastRenderedPageBreak/>
              <w:t>Характеризовать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признаки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однородных членов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предложения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,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средства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их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связи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(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союзная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и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бессоюзная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связь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>).</w:t>
            </w:r>
          </w:p>
          <w:p w14:paraId="790FC86D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eastAsia="PMingLiU-ExtB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Различать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однородные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и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неоднородные определения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>.</w:t>
            </w:r>
          </w:p>
          <w:p w14:paraId="6D88F5A1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eastAsia="PMingLiU-ExtB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Определять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основания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для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сравнения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и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сравнивать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однородные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и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неоднородные определения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>.</w:t>
            </w:r>
          </w:p>
          <w:p w14:paraId="3A442164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eastAsia="PMingLiU-ExtB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Моделировать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предложения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с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однородными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членами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>.</w:t>
            </w:r>
          </w:p>
          <w:p w14:paraId="62C1D590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eastAsia="PMingLiU-ExtB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Находить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обобщающие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слова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при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однородных членах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>.</w:t>
            </w:r>
          </w:p>
          <w:p w14:paraId="412AE628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eastAsia="PMingLiU-ExtB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Выявлять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и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понимать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особенности употребления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в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речи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сочетаний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однородных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членов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разных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типов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. </w:t>
            </w:r>
          </w:p>
          <w:p w14:paraId="25CC5524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eastAsia="PMingLiU-ExtB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lastRenderedPageBreak/>
              <w:t>Анализировать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предложения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с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однородными членами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,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связанными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двойными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союзами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b/>
                <w:bCs/>
                <w:i/>
                <w:iCs/>
                <w:sz w:val="24"/>
                <w:szCs w:val="24"/>
              </w:rPr>
              <w:t>не</w:t>
            </w:r>
            <w:r w:rsidRPr="005E51DA">
              <w:rPr>
                <w:rFonts w:ascii="Times New Roman" w:eastAsia="PMingLiU-ExtB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b/>
                <w:bCs/>
                <w:i/>
                <w:iCs/>
                <w:sz w:val="24"/>
                <w:szCs w:val="24"/>
              </w:rPr>
              <w:t>только…</w:t>
            </w:r>
            <w:r w:rsidRPr="005E51DA">
              <w:rPr>
                <w:rFonts w:ascii="Times New Roman" w:eastAsia="PMingLiU-ExtB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b/>
                <w:bCs/>
                <w:i/>
                <w:iCs/>
                <w:sz w:val="24"/>
                <w:szCs w:val="24"/>
              </w:rPr>
              <w:t>но</w:t>
            </w:r>
            <w:r w:rsidRPr="005E51DA">
              <w:rPr>
                <w:rFonts w:ascii="Times New Roman" w:eastAsia="PMingLiU-ExtB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b/>
                <w:bCs/>
                <w:i/>
                <w:iCs/>
                <w:sz w:val="24"/>
                <w:szCs w:val="24"/>
              </w:rPr>
              <w:t>и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, </w:t>
            </w:r>
            <w:r w:rsidRPr="005E51DA">
              <w:rPr>
                <w:rFonts w:ascii="Times New Roman" w:eastAsia="MS Gothic" w:hAnsi="Times New Roman" w:cs="Times New Roman"/>
                <w:b/>
                <w:bCs/>
                <w:i/>
                <w:iCs/>
                <w:sz w:val="24"/>
                <w:szCs w:val="24"/>
              </w:rPr>
              <w:t>как…</w:t>
            </w:r>
          </w:p>
          <w:p w14:paraId="2AEAF9EE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eastAsia="PMingLiU-ExtB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eastAsia="MS Gothic" w:hAnsi="Times New Roman" w:cs="Times New Roman"/>
                <w:b/>
                <w:bCs/>
                <w:i/>
                <w:iCs/>
                <w:sz w:val="24"/>
                <w:szCs w:val="24"/>
              </w:rPr>
              <w:t>так</w:t>
            </w:r>
            <w:r w:rsidRPr="005E51DA">
              <w:rPr>
                <w:rFonts w:ascii="Times New Roman" w:eastAsia="PMingLiU-ExtB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b/>
                <w:bCs/>
                <w:i/>
                <w:iCs/>
                <w:sz w:val="24"/>
                <w:szCs w:val="24"/>
              </w:rPr>
              <w:t>и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>.</w:t>
            </w:r>
          </w:p>
          <w:p w14:paraId="1382ED9D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eastAsia="PMingLiU-ExtB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Конструировать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предложения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,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применяя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нормы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построения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предложений с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однородными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членами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,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связанными</w:t>
            </w:r>
          </w:p>
          <w:p w14:paraId="20E264D2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eastAsia="PMingLiU-ExtB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двойными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союзами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b/>
                <w:bCs/>
                <w:i/>
                <w:iCs/>
                <w:sz w:val="24"/>
                <w:szCs w:val="24"/>
              </w:rPr>
              <w:t>не</w:t>
            </w:r>
            <w:r w:rsidRPr="005E51DA">
              <w:rPr>
                <w:rFonts w:ascii="Times New Roman" w:eastAsia="PMingLiU-ExtB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b/>
                <w:bCs/>
                <w:i/>
                <w:iCs/>
                <w:sz w:val="24"/>
                <w:szCs w:val="24"/>
              </w:rPr>
              <w:t>только…</w:t>
            </w:r>
            <w:r w:rsidRPr="005E51DA">
              <w:rPr>
                <w:rFonts w:ascii="Times New Roman" w:eastAsia="PMingLiU-ExtB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b/>
                <w:bCs/>
                <w:i/>
                <w:iCs/>
                <w:sz w:val="24"/>
                <w:szCs w:val="24"/>
              </w:rPr>
              <w:t>но и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, </w:t>
            </w:r>
            <w:r w:rsidRPr="005E51DA">
              <w:rPr>
                <w:rFonts w:ascii="Times New Roman" w:eastAsia="MS Gothic" w:hAnsi="Times New Roman" w:cs="Times New Roman"/>
                <w:b/>
                <w:bCs/>
                <w:i/>
                <w:iCs/>
                <w:sz w:val="24"/>
                <w:szCs w:val="24"/>
              </w:rPr>
              <w:t>как…</w:t>
            </w:r>
            <w:r w:rsidRPr="005E51DA">
              <w:rPr>
                <w:rFonts w:ascii="Times New Roman" w:eastAsia="PMingLiU-ExtB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b/>
                <w:bCs/>
                <w:i/>
                <w:iCs/>
                <w:sz w:val="24"/>
                <w:szCs w:val="24"/>
              </w:rPr>
              <w:t>так</w:t>
            </w:r>
            <w:r w:rsidRPr="005E51DA">
              <w:rPr>
                <w:rFonts w:ascii="Times New Roman" w:eastAsia="PMingLiU-ExtB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b/>
                <w:bCs/>
                <w:i/>
                <w:iCs/>
                <w:sz w:val="24"/>
                <w:szCs w:val="24"/>
              </w:rPr>
              <w:t>и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>.</w:t>
            </w:r>
          </w:p>
          <w:p w14:paraId="28429C64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eastAsia="PMingLiU-ExtB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Применять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правила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постановки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знаков препинания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в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предложениях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с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однородными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членами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,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связанными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попарно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,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с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помощью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повторяющихся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 xml:space="preserve">союзов 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>(</w:t>
            </w:r>
            <w:r w:rsidRPr="005E51DA">
              <w:rPr>
                <w:rFonts w:ascii="Times New Roman" w:eastAsia="MS Gothic" w:hAnsi="Times New Roman" w:cs="Times New Roman"/>
                <w:b/>
                <w:bCs/>
                <w:i/>
                <w:iCs/>
                <w:sz w:val="24"/>
                <w:szCs w:val="24"/>
              </w:rPr>
              <w:t>и</w:t>
            </w:r>
            <w:r w:rsidRPr="005E51DA">
              <w:rPr>
                <w:rFonts w:ascii="Times New Roman" w:eastAsia="PMingLiU-ExtB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... </w:t>
            </w:r>
            <w:r w:rsidRPr="005E51DA">
              <w:rPr>
                <w:rFonts w:ascii="Times New Roman" w:eastAsia="MS Gothic" w:hAnsi="Times New Roman" w:cs="Times New Roman"/>
                <w:b/>
                <w:bCs/>
                <w:i/>
                <w:iCs/>
                <w:sz w:val="24"/>
                <w:szCs w:val="24"/>
              </w:rPr>
              <w:t>и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, </w:t>
            </w:r>
            <w:r w:rsidRPr="005E51DA">
              <w:rPr>
                <w:rFonts w:ascii="Times New Roman" w:eastAsia="MS Gothic" w:hAnsi="Times New Roman" w:cs="Times New Roman"/>
                <w:b/>
                <w:bCs/>
                <w:i/>
                <w:iCs/>
                <w:sz w:val="24"/>
                <w:szCs w:val="24"/>
              </w:rPr>
              <w:t>или</w:t>
            </w:r>
            <w:r w:rsidRPr="005E51DA">
              <w:rPr>
                <w:rFonts w:ascii="Times New Roman" w:eastAsia="PMingLiU-ExtB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... </w:t>
            </w:r>
            <w:r w:rsidRPr="005E51DA">
              <w:rPr>
                <w:rFonts w:ascii="Times New Roman" w:eastAsia="MS Gothic" w:hAnsi="Times New Roman" w:cs="Times New Roman"/>
                <w:b/>
                <w:bCs/>
                <w:i/>
                <w:iCs/>
                <w:sz w:val="24"/>
                <w:szCs w:val="24"/>
              </w:rPr>
              <w:t>или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, </w:t>
            </w:r>
            <w:r w:rsidRPr="005E51DA">
              <w:rPr>
                <w:rFonts w:ascii="Times New Roman" w:eastAsia="MS Gothic" w:hAnsi="Times New Roman" w:cs="Times New Roman"/>
                <w:b/>
                <w:bCs/>
                <w:i/>
                <w:iCs/>
                <w:sz w:val="24"/>
                <w:szCs w:val="24"/>
              </w:rPr>
              <w:t>либ</w:t>
            </w:r>
            <w:r w:rsidRPr="005E51DA">
              <w:rPr>
                <w:rFonts w:ascii="Times New Roman" w:eastAsia="PMingLiU-ExtB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o... </w:t>
            </w:r>
            <w:r w:rsidRPr="005E51DA">
              <w:rPr>
                <w:rFonts w:ascii="Times New Roman" w:eastAsia="MS Gothic" w:hAnsi="Times New Roman" w:cs="Times New Roman"/>
                <w:b/>
                <w:bCs/>
                <w:i/>
                <w:iCs/>
                <w:sz w:val="24"/>
                <w:szCs w:val="24"/>
              </w:rPr>
              <w:t>либ</w:t>
            </w:r>
            <w:r w:rsidRPr="005E51DA">
              <w:rPr>
                <w:rFonts w:ascii="Times New Roman" w:eastAsia="PMingLiU-ExtB" w:hAnsi="Times New Roman" w:cs="Times New Roman"/>
                <w:b/>
                <w:bCs/>
                <w:i/>
                <w:iCs/>
                <w:sz w:val="24"/>
                <w:szCs w:val="24"/>
              </w:rPr>
              <w:t>o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, </w:t>
            </w:r>
            <w:r w:rsidRPr="005E51DA">
              <w:rPr>
                <w:rFonts w:ascii="Times New Roman" w:eastAsia="MS Gothic" w:hAnsi="Times New Roman" w:cs="Times New Roman"/>
                <w:b/>
                <w:bCs/>
                <w:i/>
                <w:iCs/>
                <w:sz w:val="24"/>
                <w:szCs w:val="24"/>
              </w:rPr>
              <w:t>ни</w:t>
            </w:r>
            <w:r w:rsidRPr="005E51DA">
              <w:rPr>
                <w:rFonts w:ascii="Times New Roman" w:eastAsia="PMingLiU-ExtB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... </w:t>
            </w:r>
            <w:r w:rsidRPr="005E51DA">
              <w:rPr>
                <w:rFonts w:ascii="Times New Roman" w:eastAsia="MS Gothic" w:hAnsi="Times New Roman" w:cs="Times New Roman"/>
                <w:b/>
                <w:bCs/>
                <w:i/>
                <w:iCs/>
                <w:sz w:val="24"/>
                <w:szCs w:val="24"/>
              </w:rPr>
              <w:t>ни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, </w:t>
            </w:r>
            <w:r w:rsidRPr="005E51DA">
              <w:rPr>
                <w:rFonts w:ascii="Times New Roman" w:eastAsia="MS Gothic" w:hAnsi="Times New Roman" w:cs="Times New Roman"/>
                <w:b/>
                <w:bCs/>
                <w:i/>
                <w:iCs/>
                <w:sz w:val="24"/>
                <w:szCs w:val="24"/>
              </w:rPr>
              <w:t>т</w:t>
            </w:r>
            <w:r w:rsidRPr="005E51DA">
              <w:rPr>
                <w:rFonts w:ascii="Times New Roman" w:eastAsia="PMingLiU-ExtB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o... </w:t>
            </w:r>
            <w:r w:rsidRPr="005E51DA">
              <w:rPr>
                <w:rFonts w:ascii="Times New Roman" w:eastAsia="MS Gothic" w:hAnsi="Times New Roman" w:cs="Times New Roman"/>
                <w:b/>
                <w:bCs/>
                <w:i/>
                <w:iCs/>
                <w:sz w:val="24"/>
                <w:szCs w:val="24"/>
              </w:rPr>
              <w:t>т</w:t>
            </w:r>
            <w:r w:rsidRPr="005E51DA">
              <w:rPr>
                <w:rFonts w:ascii="Times New Roman" w:eastAsia="PMingLiU-ExtB" w:hAnsi="Times New Roman" w:cs="Times New Roman"/>
                <w:b/>
                <w:bCs/>
                <w:i/>
                <w:iCs/>
                <w:sz w:val="24"/>
                <w:szCs w:val="24"/>
              </w:rPr>
              <w:t>o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);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правила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постановки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знаков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препинания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в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предложениях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с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обобщающим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словом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при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однородных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членах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>.</w:t>
            </w:r>
          </w:p>
          <w:p w14:paraId="1E76627A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eastAsia="PMingLiU-ExtB" w:hAnsi="Times New Roman" w:cs="Times New Roman"/>
                <w:color w:val="000000"/>
                <w:sz w:val="24"/>
                <w:szCs w:val="24"/>
              </w:rPr>
            </w:pP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Проводить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синтаксический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и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пунктуационный анализ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предложений</w:t>
            </w:r>
          </w:p>
        </w:tc>
      </w:tr>
      <w:tr w:rsidR="00C87799" w:rsidRPr="005E51DA" w14:paraId="03DC5DFF" w14:textId="77777777" w:rsidTr="00307313">
        <w:tc>
          <w:tcPr>
            <w:tcW w:w="930" w:type="dxa"/>
            <w:gridSpan w:val="2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DB687E2" w14:textId="77777777" w:rsidR="00C87799" w:rsidRPr="005E51DA" w:rsidRDefault="00C87799" w:rsidP="00307313">
            <w:pPr>
              <w:rPr>
                <w:rFonts w:ascii="Times New Roman" w:eastAsia="PMingLiU-ExtB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eastAsia="PMingLiU-ExtB" w:hAnsi="Times New Roman" w:cs="Times New Roman"/>
                <w:color w:val="000000"/>
                <w:sz w:val="24"/>
                <w:szCs w:val="24"/>
              </w:rPr>
              <w:lastRenderedPageBreak/>
              <w:t>7.6</w:t>
            </w:r>
          </w:p>
        </w:tc>
        <w:tc>
          <w:tcPr>
            <w:tcW w:w="2115" w:type="dxa"/>
            <w:gridSpan w:val="2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E87D8AB" w14:textId="77777777" w:rsidR="00C87799" w:rsidRPr="005E51DA" w:rsidRDefault="00C87799" w:rsidP="00307313">
            <w:pPr>
              <w:rPr>
                <w:rFonts w:ascii="Times New Roman" w:eastAsia="PMingLiU-ExtB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eastAsia="MS Gothic" w:hAnsi="Times New Roman" w:cs="Times New Roman"/>
                <w:color w:val="000000"/>
                <w:sz w:val="24"/>
                <w:szCs w:val="24"/>
              </w:rPr>
              <w:t>Предложения</w:t>
            </w:r>
            <w:r w:rsidRPr="005E51DA">
              <w:rPr>
                <w:rFonts w:ascii="Times New Roman" w:eastAsia="PMingLiU-ExtB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color w:val="000000"/>
                <w:sz w:val="24"/>
                <w:szCs w:val="24"/>
              </w:rPr>
              <w:t>с</w:t>
            </w:r>
            <w:r w:rsidRPr="005E51DA">
              <w:rPr>
                <w:rFonts w:ascii="Times New Roman" w:eastAsia="PMingLiU-ExtB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color w:val="000000"/>
                <w:sz w:val="24"/>
                <w:szCs w:val="24"/>
              </w:rPr>
              <w:t>обособленными</w:t>
            </w:r>
            <w:r w:rsidRPr="005E51DA">
              <w:rPr>
                <w:rFonts w:ascii="Times New Roman" w:eastAsia="PMingLiU-ExtB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color w:val="000000"/>
                <w:sz w:val="24"/>
                <w:szCs w:val="24"/>
              </w:rPr>
              <w:t>членами</w:t>
            </w:r>
            <w:r w:rsidRPr="005E51DA">
              <w:rPr>
                <w:rFonts w:ascii="Times New Roman" w:eastAsia="PMingLiU-ExtB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5E51DA">
              <w:rPr>
                <w:rFonts w:ascii="Times New Roman" w:eastAsia="MS Gothic" w:hAnsi="Times New Roman" w:cs="Times New Roman"/>
                <w:color w:val="000000"/>
                <w:sz w:val="24"/>
                <w:szCs w:val="24"/>
              </w:rPr>
              <w:t>Виды</w:t>
            </w:r>
            <w:r w:rsidRPr="005E51DA">
              <w:rPr>
                <w:rFonts w:ascii="Times New Roman" w:eastAsia="PMingLiU-ExtB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color w:val="000000"/>
                <w:sz w:val="24"/>
                <w:szCs w:val="24"/>
              </w:rPr>
              <w:t>обособленных</w:t>
            </w:r>
            <w:r w:rsidRPr="005E51DA">
              <w:rPr>
                <w:rFonts w:ascii="Times New Roman" w:eastAsia="PMingLiU-ExtB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color w:val="000000"/>
                <w:sz w:val="24"/>
                <w:szCs w:val="24"/>
              </w:rPr>
              <w:t>членов</w:t>
            </w:r>
            <w:r w:rsidRPr="005E51DA">
              <w:rPr>
                <w:rFonts w:ascii="Times New Roman" w:eastAsia="PMingLiU-ExtB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color w:val="000000"/>
                <w:sz w:val="24"/>
                <w:szCs w:val="24"/>
              </w:rPr>
              <w:t>предложения</w:t>
            </w:r>
            <w:r w:rsidRPr="005E51DA">
              <w:rPr>
                <w:rFonts w:ascii="Times New Roman" w:eastAsia="PMingLiU-ExtB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5E51DA">
              <w:rPr>
                <w:rFonts w:ascii="Times New Roman" w:eastAsia="MS Gothic" w:hAnsi="Times New Roman" w:cs="Times New Roman"/>
                <w:color w:val="000000"/>
                <w:sz w:val="24"/>
                <w:szCs w:val="24"/>
              </w:rPr>
              <w:t>Уточняющие</w:t>
            </w:r>
            <w:r w:rsidRPr="005E51DA">
              <w:rPr>
                <w:rFonts w:ascii="Times New Roman" w:eastAsia="PMingLiU-ExtB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color w:val="000000"/>
                <w:sz w:val="24"/>
                <w:szCs w:val="24"/>
              </w:rPr>
              <w:t>члены</w:t>
            </w:r>
            <w:r w:rsidRPr="005E51DA">
              <w:rPr>
                <w:rFonts w:ascii="Times New Roman" w:eastAsia="PMingLiU-ExtB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color w:val="000000"/>
                <w:sz w:val="24"/>
                <w:szCs w:val="24"/>
              </w:rPr>
              <w:t>предложения</w:t>
            </w:r>
            <w:r w:rsidRPr="005E51DA">
              <w:rPr>
                <w:rFonts w:ascii="Times New Roman" w:eastAsia="PMingLiU-ExtB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5E51DA">
              <w:rPr>
                <w:rFonts w:ascii="Times New Roman" w:eastAsia="MS Gothic" w:hAnsi="Times New Roman" w:cs="Times New Roman"/>
                <w:color w:val="000000"/>
                <w:sz w:val="24"/>
                <w:szCs w:val="24"/>
              </w:rPr>
              <w:t>пояснительные</w:t>
            </w:r>
            <w:r w:rsidRPr="005E51DA">
              <w:rPr>
                <w:rFonts w:ascii="Times New Roman" w:eastAsia="PMingLiU-ExtB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color w:val="000000"/>
                <w:sz w:val="24"/>
                <w:szCs w:val="24"/>
              </w:rPr>
              <w:t>и</w:t>
            </w:r>
            <w:r w:rsidRPr="005E51DA">
              <w:rPr>
                <w:rFonts w:ascii="Times New Roman" w:eastAsia="PMingLiU-ExtB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color w:val="000000"/>
                <w:sz w:val="24"/>
                <w:szCs w:val="24"/>
              </w:rPr>
              <w:t>присоединительные</w:t>
            </w:r>
            <w:r w:rsidRPr="005E51DA">
              <w:rPr>
                <w:rFonts w:ascii="Times New Roman" w:eastAsia="PMingLiU-ExtB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color w:val="000000"/>
                <w:sz w:val="24"/>
                <w:szCs w:val="24"/>
              </w:rPr>
              <w:t>конструкции</w:t>
            </w:r>
          </w:p>
        </w:tc>
        <w:tc>
          <w:tcPr>
            <w:tcW w:w="705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C9003CC" w14:textId="77777777" w:rsidR="00C87799" w:rsidRPr="005E51DA" w:rsidRDefault="00C87799" w:rsidP="00307313">
            <w:pPr>
              <w:jc w:val="center"/>
              <w:rPr>
                <w:rFonts w:ascii="Times New Roman" w:eastAsia="PMingLiU-ExtB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eastAsia="PMingLiU-ExtB" w:hAnsi="Times New Roman" w:cs="Times New Roman"/>
                <w:color w:val="000000"/>
                <w:sz w:val="24"/>
                <w:szCs w:val="24"/>
              </w:rPr>
              <w:t xml:space="preserve"> 12 </w:t>
            </w:r>
          </w:p>
        </w:tc>
        <w:tc>
          <w:tcPr>
            <w:tcW w:w="1125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vAlign w:val="center"/>
          </w:tcPr>
          <w:p w14:paraId="5BEE5D42" w14:textId="77777777" w:rsidR="00C87799" w:rsidRPr="005E51DA" w:rsidRDefault="00C87799" w:rsidP="00307313">
            <w:pPr>
              <w:jc w:val="center"/>
              <w:rPr>
                <w:rFonts w:ascii="Times New Roman" w:eastAsia="PMingLiU-ExtB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27C9700" w14:textId="77777777" w:rsidR="00C87799" w:rsidRPr="005E51DA" w:rsidRDefault="00C87799" w:rsidP="00307313">
            <w:pPr>
              <w:jc w:val="center"/>
              <w:rPr>
                <w:rFonts w:ascii="Times New Roman" w:eastAsia="PMingLiU-ExtB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eastAsia="PMingLiU-ExtB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98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0B9B5A9" w14:textId="77777777" w:rsidR="00C87799" w:rsidRPr="005E51DA" w:rsidRDefault="00C87799" w:rsidP="00307313">
            <w:pPr>
              <w:rPr>
                <w:rFonts w:ascii="Times New Roman" w:eastAsia="PMingLiU-ExtB" w:hAnsi="Times New Roman" w:cs="Times New Roman"/>
                <w:color w:val="000000"/>
                <w:sz w:val="24"/>
                <w:szCs w:val="24"/>
              </w:rPr>
            </w:pPr>
            <w:r w:rsidRPr="005E51DA">
              <w:rPr>
                <w:rFonts w:ascii="Times New Roman" w:eastAsia="MS Gothic" w:hAnsi="Times New Roman" w:cs="Times New Roman"/>
                <w:color w:val="000000"/>
                <w:sz w:val="24"/>
                <w:szCs w:val="24"/>
              </w:rPr>
              <w:t>Библиотека</w:t>
            </w:r>
            <w:r w:rsidRPr="005E51DA">
              <w:rPr>
                <w:rFonts w:ascii="Times New Roman" w:eastAsia="PMingLiU-ExtB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color w:val="000000"/>
                <w:sz w:val="24"/>
                <w:szCs w:val="24"/>
              </w:rPr>
              <w:t>ЦОК</w:t>
            </w:r>
            <w:r w:rsidRPr="005E51DA">
              <w:rPr>
                <w:rFonts w:ascii="Times New Roman" w:eastAsia="PMingLiU-ExtB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140" w:history="1">
              <w:r w:rsidRPr="005E51DA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https://m.edsoo.ru/7f417922</w:t>
              </w:r>
            </w:hyperlink>
            <w:r w:rsidRPr="005E51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PMingLiU-ExtB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4F7B0C5B" w14:textId="77777777" w:rsidR="00C87799" w:rsidRPr="005E51DA" w:rsidRDefault="00C87799" w:rsidP="00307313">
            <w:pPr>
              <w:rPr>
                <w:rFonts w:ascii="Times New Roman" w:eastAsia="PMingLiU-ExtB" w:hAnsi="Times New Roman" w:cs="Times New Roman"/>
                <w:color w:val="0000FF"/>
                <w:sz w:val="24"/>
                <w:szCs w:val="24"/>
                <w:u w:val="single"/>
              </w:rPr>
            </w:pPr>
            <w:r w:rsidRPr="005E51DA">
              <w:rPr>
                <w:rFonts w:ascii="Times New Roman" w:eastAsia="MS Gothic" w:hAnsi="Times New Roman" w:cs="Times New Roman"/>
                <w:color w:val="000000"/>
                <w:sz w:val="24"/>
                <w:szCs w:val="24"/>
              </w:rPr>
              <w:t>РЭШ</w:t>
            </w:r>
            <w:r w:rsidRPr="005E51DA">
              <w:rPr>
                <w:rFonts w:ascii="Times New Roman" w:eastAsia="PMingLiU-ExtB" w:hAnsi="Times New Roman" w:cs="Times New Roman"/>
                <w:color w:val="000000"/>
                <w:sz w:val="24"/>
                <w:szCs w:val="24"/>
              </w:rPr>
              <w:t xml:space="preserve"> 8 </w:t>
            </w:r>
            <w:r w:rsidRPr="005E51DA">
              <w:rPr>
                <w:rFonts w:ascii="Times New Roman" w:eastAsia="MS Gothic" w:hAnsi="Times New Roman" w:cs="Times New Roman"/>
                <w:color w:val="000000"/>
                <w:sz w:val="24"/>
                <w:szCs w:val="24"/>
              </w:rPr>
              <w:t>класс</w:t>
            </w:r>
            <w:r w:rsidRPr="005E51DA">
              <w:rPr>
                <w:rFonts w:ascii="Times New Roman" w:eastAsia="PMingLiU-ExtB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141" w:history="1">
              <w:r w:rsidRPr="005E51DA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https://resh.edu.ru/subject/13/8/</w:t>
              </w:r>
            </w:hyperlink>
          </w:p>
          <w:p w14:paraId="3E95D17B" w14:textId="77777777" w:rsidR="00C87799" w:rsidRPr="005E51DA" w:rsidRDefault="00C87799" w:rsidP="0030731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 xml:space="preserve">МЭШ 8 класс </w:t>
            </w:r>
          </w:p>
          <w:p w14:paraId="14922E08" w14:textId="77777777" w:rsidR="00C87799" w:rsidRPr="005E51DA" w:rsidRDefault="000A22C1" w:rsidP="0030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42" w:history="1">
              <w:r w:rsidR="00C87799" w:rsidRPr="005E51DA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https://uchebnik.mos.ru/catalogue?subject_program_ids=31937321,31937277,31937330&amp;sort_by=</w:t>
              </w:r>
              <w:r w:rsidR="00C87799" w:rsidRPr="005E51DA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lastRenderedPageBreak/>
                <w:t>published_at&amp;class_level_ids=8</w:t>
              </w:r>
            </w:hyperlink>
            <w:r w:rsidR="00C87799" w:rsidRPr="005E51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93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14:paraId="46FCB449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eastAsia="PMingLiU-ExtB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lastRenderedPageBreak/>
              <w:t>Различать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виды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обособленных членов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предложения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,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анализировать</w:t>
            </w:r>
          </w:p>
          <w:p w14:paraId="679D2404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eastAsia="PMingLiU-ExtB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примеры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обособления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согласованных и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несогласованных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определений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>,</w:t>
            </w:r>
          </w:p>
          <w:p w14:paraId="127BA2F2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eastAsia="PMingLiU-ExtB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приложений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,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дополнений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,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обстоятельств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,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уточняющих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членов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>,</w:t>
            </w:r>
          </w:p>
          <w:p w14:paraId="2C26CA33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eastAsia="PMingLiU-ExtB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пояснительных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и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присоединительных конструкций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>.</w:t>
            </w:r>
          </w:p>
          <w:p w14:paraId="6727C76A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eastAsia="PMingLiU-ExtB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Применять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правила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постановки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знаков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препинания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в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предложениях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со</w:t>
            </w:r>
          </w:p>
          <w:p w14:paraId="7C1A12E2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eastAsia="PMingLiU-ExtB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сравнительным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оборотом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>.</w:t>
            </w:r>
          </w:p>
          <w:p w14:paraId="0F535F17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eastAsia="PMingLiU-ExtB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Применять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правила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обособления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согласованных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и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несогласованных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определений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,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приложений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,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дополнений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,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lastRenderedPageBreak/>
              <w:t>обстоятельств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,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уточняющих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членов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, 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пояснительных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и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присоединительных конструкций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>.</w:t>
            </w:r>
          </w:p>
          <w:p w14:paraId="0C73B9EB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eastAsia="PMingLiU-ExtB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Определять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основания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для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сравнения и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сравнивать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предложения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с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разными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видами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обособления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и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уточнения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>.</w:t>
            </w:r>
          </w:p>
          <w:p w14:paraId="4EB02790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eastAsia="PMingLiU-ExtB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Проводить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синтаксический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и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пунктуационный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анализ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предложений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>.</w:t>
            </w:r>
          </w:p>
          <w:p w14:paraId="56EAAC2F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eastAsia="PMingLiU-ExtB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Моделировать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предложения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с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разными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видами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обособления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и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уточнения</w:t>
            </w:r>
          </w:p>
        </w:tc>
      </w:tr>
      <w:tr w:rsidR="00C87799" w:rsidRPr="005E51DA" w14:paraId="55543CE5" w14:textId="77777777" w:rsidTr="00307313">
        <w:tc>
          <w:tcPr>
            <w:tcW w:w="930" w:type="dxa"/>
            <w:gridSpan w:val="2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80EA7B9" w14:textId="77777777" w:rsidR="00C87799" w:rsidRPr="005E51DA" w:rsidRDefault="00C87799" w:rsidP="00307313">
            <w:pPr>
              <w:rPr>
                <w:rFonts w:ascii="Times New Roman" w:eastAsia="PMingLiU-ExtB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eastAsia="PMingLiU-ExtB" w:hAnsi="Times New Roman" w:cs="Times New Roman"/>
                <w:color w:val="000000"/>
                <w:sz w:val="24"/>
                <w:szCs w:val="24"/>
              </w:rPr>
              <w:lastRenderedPageBreak/>
              <w:t>7.7</w:t>
            </w:r>
          </w:p>
        </w:tc>
        <w:tc>
          <w:tcPr>
            <w:tcW w:w="2115" w:type="dxa"/>
            <w:gridSpan w:val="2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54544DE" w14:textId="77777777" w:rsidR="00C87799" w:rsidRPr="005E51DA" w:rsidRDefault="00C87799" w:rsidP="00307313">
            <w:pPr>
              <w:rPr>
                <w:rFonts w:ascii="Times New Roman" w:eastAsia="PMingLiU-ExtB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eastAsia="MS Gothic" w:hAnsi="Times New Roman" w:cs="Times New Roman"/>
                <w:color w:val="000000"/>
                <w:sz w:val="24"/>
                <w:szCs w:val="24"/>
              </w:rPr>
              <w:t>Предложения</w:t>
            </w:r>
            <w:r w:rsidRPr="005E51DA">
              <w:rPr>
                <w:rFonts w:ascii="Times New Roman" w:eastAsia="PMingLiU-ExtB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color w:val="000000"/>
                <w:sz w:val="24"/>
                <w:szCs w:val="24"/>
              </w:rPr>
              <w:t>с</w:t>
            </w:r>
            <w:r w:rsidRPr="005E51DA">
              <w:rPr>
                <w:rFonts w:ascii="Times New Roman" w:eastAsia="PMingLiU-ExtB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color w:val="000000"/>
                <w:sz w:val="24"/>
                <w:szCs w:val="24"/>
              </w:rPr>
              <w:t>обращениями</w:t>
            </w:r>
            <w:r w:rsidRPr="005E51DA">
              <w:rPr>
                <w:rFonts w:ascii="Times New Roman" w:eastAsia="PMingLiU-ExtB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5E51DA">
              <w:rPr>
                <w:rFonts w:ascii="Times New Roman" w:eastAsia="MS Gothic" w:hAnsi="Times New Roman" w:cs="Times New Roman"/>
                <w:color w:val="000000"/>
                <w:sz w:val="24"/>
                <w:szCs w:val="24"/>
              </w:rPr>
              <w:t>вводными</w:t>
            </w:r>
            <w:r w:rsidRPr="005E51DA">
              <w:rPr>
                <w:rFonts w:ascii="Times New Roman" w:eastAsia="PMingLiU-ExtB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color w:val="000000"/>
                <w:sz w:val="24"/>
                <w:szCs w:val="24"/>
              </w:rPr>
              <w:t>и</w:t>
            </w:r>
            <w:r w:rsidRPr="005E51DA">
              <w:rPr>
                <w:rFonts w:ascii="Times New Roman" w:eastAsia="PMingLiU-ExtB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color w:val="000000"/>
                <w:sz w:val="24"/>
                <w:szCs w:val="24"/>
              </w:rPr>
              <w:t>вставными</w:t>
            </w:r>
            <w:r w:rsidRPr="005E51DA">
              <w:rPr>
                <w:rFonts w:ascii="Times New Roman" w:eastAsia="PMingLiU-ExtB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color w:val="000000"/>
                <w:sz w:val="24"/>
                <w:szCs w:val="24"/>
              </w:rPr>
              <w:t>конструкциями</w:t>
            </w:r>
            <w:r w:rsidRPr="005E51DA">
              <w:rPr>
                <w:rFonts w:ascii="Times New Roman" w:eastAsia="PMingLiU-ExtB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5E51DA">
              <w:rPr>
                <w:rFonts w:ascii="Times New Roman" w:eastAsia="MS Gothic" w:hAnsi="Times New Roman" w:cs="Times New Roman"/>
                <w:color w:val="000000"/>
                <w:sz w:val="24"/>
                <w:szCs w:val="24"/>
              </w:rPr>
              <w:t>Обращение</w:t>
            </w:r>
            <w:r w:rsidRPr="005E51DA">
              <w:rPr>
                <w:rFonts w:ascii="Times New Roman" w:eastAsia="PMingLiU-ExtB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5E51DA">
              <w:rPr>
                <w:rFonts w:ascii="Times New Roman" w:eastAsia="MS Gothic" w:hAnsi="Times New Roman" w:cs="Times New Roman"/>
                <w:color w:val="000000"/>
                <w:sz w:val="24"/>
                <w:szCs w:val="24"/>
              </w:rPr>
              <w:t>Вводные</w:t>
            </w:r>
            <w:r w:rsidRPr="005E51DA">
              <w:rPr>
                <w:rFonts w:ascii="Times New Roman" w:eastAsia="PMingLiU-ExtB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color w:val="000000"/>
                <w:sz w:val="24"/>
                <w:szCs w:val="24"/>
              </w:rPr>
              <w:t>конструкции</w:t>
            </w:r>
            <w:r w:rsidRPr="005E51DA">
              <w:rPr>
                <w:rFonts w:ascii="Times New Roman" w:eastAsia="PMingLiU-ExtB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5E51DA">
              <w:rPr>
                <w:rFonts w:ascii="Times New Roman" w:eastAsia="MS Gothic" w:hAnsi="Times New Roman" w:cs="Times New Roman"/>
                <w:color w:val="000000"/>
                <w:sz w:val="24"/>
                <w:szCs w:val="24"/>
              </w:rPr>
              <w:t>Вставные</w:t>
            </w:r>
            <w:r w:rsidRPr="005E51DA">
              <w:rPr>
                <w:rFonts w:ascii="Times New Roman" w:eastAsia="PMingLiU-ExtB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color w:val="000000"/>
                <w:sz w:val="24"/>
                <w:szCs w:val="24"/>
              </w:rPr>
              <w:t>конструкции</w:t>
            </w:r>
          </w:p>
        </w:tc>
        <w:tc>
          <w:tcPr>
            <w:tcW w:w="705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D6FB843" w14:textId="77777777" w:rsidR="00C87799" w:rsidRPr="005E51DA" w:rsidRDefault="00C87799" w:rsidP="00307313">
            <w:pPr>
              <w:jc w:val="center"/>
              <w:rPr>
                <w:rFonts w:ascii="Times New Roman" w:eastAsia="PMingLiU-ExtB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eastAsia="PMingLiU-ExtB" w:hAnsi="Times New Roman" w:cs="Times New Roman"/>
                <w:color w:val="000000"/>
                <w:sz w:val="24"/>
                <w:szCs w:val="24"/>
              </w:rPr>
              <w:t xml:space="preserve"> 10 </w:t>
            </w:r>
          </w:p>
        </w:tc>
        <w:tc>
          <w:tcPr>
            <w:tcW w:w="1125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vAlign w:val="center"/>
          </w:tcPr>
          <w:p w14:paraId="71FCC458" w14:textId="77777777" w:rsidR="00C87799" w:rsidRPr="005E51DA" w:rsidRDefault="00C87799" w:rsidP="00307313">
            <w:pPr>
              <w:jc w:val="center"/>
              <w:rPr>
                <w:rFonts w:ascii="Times New Roman" w:eastAsia="PMingLiU-ExtB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905544A" w14:textId="77777777" w:rsidR="00C87799" w:rsidRPr="005E51DA" w:rsidRDefault="00C87799" w:rsidP="00307313">
            <w:pPr>
              <w:jc w:val="center"/>
              <w:rPr>
                <w:rFonts w:ascii="Times New Roman" w:eastAsia="PMingLiU-ExtB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eastAsia="PMingLiU-ExtB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98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C7F5926" w14:textId="77777777" w:rsidR="00C87799" w:rsidRPr="005E51DA" w:rsidRDefault="00C87799" w:rsidP="00307313">
            <w:pPr>
              <w:rPr>
                <w:rFonts w:ascii="Times New Roman" w:eastAsia="PMingLiU-ExtB" w:hAnsi="Times New Roman" w:cs="Times New Roman"/>
                <w:color w:val="000000"/>
                <w:sz w:val="24"/>
                <w:szCs w:val="24"/>
              </w:rPr>
            </w:pPr>
            <w:r w:rsidRPr="005E51DA">
              <w:rPr>
                <w:rFonts w:ascii="Times New Roman" w:eastAsia="MS Gothic" w:hAnsi="Times New Roman" w:cs="Times New Roman"/>
                <w:color w:val="000000"/>
                <w:sz w:val="24"/>
                <w:szCs w:val="24"/>
              </w:rPr>
              <w:t>Библиотека</w:t>
            </w:r>
            <w:r w:rsidRPr="005E51DA">
              <w:rPr>
                <w:rFonts w:ascii="Times New Roman" w:eastAsia="PMingLiU-ExtB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color w:val="000000"/>
                <w:sz w:val="24"/>
                <w:szCs w:val="24"/>
              </w:rPr>
              <w:t>ЦОК</w:t>
            </w:r>
            <w:r w:rsidRPr="005E51DA">
              <w:rPr>
                <w:rFonts w:ascii="Times New Roman" w:eastAsia="PMingLiU-ExtB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143" w:history="1">
              <w:r w:rsidRPr="005E51DA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https://m.edsoo.ru/7f417922</w:t>
              </w:r>
            </w:hyperlink>
            <w:r w:rsidRPr="005E51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PMingLiU-ExtB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2C8BDE79" w14:textId="77777777" w:rsidR="00C87799" w:rsidRPr="005E51DA" w:rsidRDefault="00C87799" w:rsidP="00307313">
            <w:pPr>
              <w:rPr>
                <w:rFonts w:ascii="Times New Roman" w:eastAsia="PMingLiU-ExtB" w:hAnsi="Times New Roman" w:cs="Times New Roman"/>
                <w:color w:val="0000FF"/>
                <w:sz w:val="24"/>
                <w:szCs w:val="24"/>
                <w:u w:val="single"/>
              </w:rPr>
            </w:pPr>
            <w:r w:rsidRPr="005E51DA">
              <w:rPr>
                <w:rFonts w:ascii="Times New Roman" w:eastAsia="MS Gothic" w:hAnsi="Times New Roman" w:cs="Times New Roman"/>
                <w:color w:val="000000"/>
                <w:sz w:val="24"/>
                <w:szCs w:val="24"/>
              </w:rPr>
              <w:t>РЭШ</w:t>
            </w:r>
            <w:r w:rsidRPr="005E51DA">
              <w:rPr>
                <w:rFonts w:ascii="Times New Roman" w:eastAsia="PMingLiU-ExtB" w:hAnsi="Times New Roman" w:cs="Times New Roman"/>
                <w:color w:val="000000"/>
                <w:sz w:val="24"/>
                <w:szCs w:val="24"/>
              </w:rPr>
              <w:t xml:space="preserve"> 8 </w:t>
            </w:r>
            <w:r w:rsidRPr="005E51DA">
              <w:rPr>
                <w:rFonts w:ascii="Times New Roman" w:eastAsia="MS Gothic" w:hAnsi="Times New Roman" w:cs="Times New Roman"/>
                <w:color w:val="000000"/>
                <w:sz w:val="24"/>
                <w:szCs w:val="24"/>
              </w:rPr>
              <w:t>класс</w:t>
            </w:r>
            <w:r w:rsidRPr="005E51DA">
              <w:rPr>
                <w:rFonts w:ascii="Times New Roman" w:eastAsia="PMingLiU-ExtB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144" w:history="1">
              <w:r w:rsidRPr="005E51DA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https://resh.edu.ru/subject/13/8/</w:t>
              </w:r>
            </w:hyperlink>
          </w:p>
          <w:p w14:paraId="0CE28F5E" w14:textId="77777777" w:rsidR="00C87799" w:rsidRPr="005E51DA" w:rsidRDefault="00C87799" w:rsidP="0030731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 xml:space="preserve">МЭШ 8 класс </w:t>
            </w:r>
          </w:p>
          <w:p w14:paraId="6AA2C098" w14:textId="77777777" w:rsidR="00C87799" w:rsidRPr="005E51DA" w:rsidRDefault="000A22C1" w:rsidP="0030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45" w:history="1">
              <w:r w:rsidR="00C87799" w:rsidRPr="005E51DA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https://uchebnik.mos.ru/catalogue?subject_program_ids=31937321,31937277,31937330&amp;sort_by=published_at&amp;class_level_ids=8</w:t>
              </w:r>
            </w:hyperlink>
            <w:r w:rsidR="00C87799" w:rsidRPr="005E51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93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14:paraId="00C370F2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eastAsia="PMingLiU-ExtB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Различать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группы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вводных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слов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по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значению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>.</w:t>
            </w:r>
          </w:p>
          <w:p w14:paraId="64D0B2B4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eastAsia="PMingLiU-ExtB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Различать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вводные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предложения и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вставные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конструкции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>.</w:t>
            </w:r>
          </w:p>
          <w:p w14:paraId="35648579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eastAsia="PMingLiU-ExtB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Выявлять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и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понимать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особенности употребления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вводных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слов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,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вводных предложений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и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вставных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конструкций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,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обращений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и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междометий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в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речи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,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понимать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их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функции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>.</w:t>
            </w:r>
          </w:p>
          <w:p w14:paraId="6C614F57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eastAsia="PMingLiU-ExtB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Выявлять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омонимию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членов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предложения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и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вводных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слов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,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словосочетаний и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предложений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>.</w:t>
            </w:r>
          </w:p>
          <w:p w14:paraId="6C2DBB62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eastAsia="PMingLiU-ExtB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Применять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нормы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построения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предложений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с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вводными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и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вставными</w:t>
            </w:r>
          </w:p>
          <w:p w14:paraId="317A8554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eastAsia="PMingLiU-ExtB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конструкциями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,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обращениями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(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распространёнными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и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нераспространёнными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),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междометиями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>.</w:t>
            </w:r>
          </w:p>
          <w:p w14:paraId="4459C28E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eastAsia="PMingLiU-ExtB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Распознавать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простые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предложения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,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осложнённые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обращениями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,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вводными и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вставными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конструкциями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,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междометиями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>.</w:t>
            </w:r>
          </w:p>
          <w:p w14:paraId="42898FA9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eastAsia="PMingLiU-ExtB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Определять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основания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для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сравнения и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сравнивать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предложения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с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различными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вводными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конструкциями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>.</w:t>
            </w:r>
          </w:p>
          <w:p w14:paraId="32592A93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eastAsia="PMingLiU-ExtB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lastRenderedPageBreak/>
              <w:t>Проводить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синтаксический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и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пунктуационный анализ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предложений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>;</w:t>
            </w:r>
          </w:p>
          <w:p w14:paraId="21C31DA0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eastAsia="PMingLiU-ExtB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применять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знания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по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синтаксису и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пунктуации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при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выполнении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языкового анализа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различных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видов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и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в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речевой</w:t>
            </w:r>
            <w:r w:rsidRPr="005E51DA">
              <w:rPr>
                <w:rFonts w:ascii="Times New Roman" w:eastAsia="PMingLiU-ExtB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sz w:val="24"/>
                <w:szCs w:val="24"/>
              </w:rPr>
              <w:t>практике</w:t>
            </w:r>
          </w:p>
        </w:tc>
      </w:tr>
      <w:tr w:rsidR="00C87799" w:rsidRPr="005E51DA" w14:paraId="2CA58DB8" w14:textId="77777777" w:rsidTr="00307313">
        <w:tc>
          <w:tcPr>
            <w:tcW w:w="3060" w:type="dxa"/>
            <w:gridSpan w:val="4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BB0F8C2" w14:textId="77777777" w:rsidR="00C87799" w:rsidRPr="005E51DA" w:rsidRDefault="00C87799" w:rsidP="00307313">
            <w:pPr>
              <w:rPr>
                <w:rFonts w:ascii="Times New Roman" w:eastAsia="PMingLiU-ExtB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eastAsia="MS Gothic" w:hAnsi="Times New Roman" w:cs="Times New Roman"/>
                <w:color w:val="000000"/>
                <w:sz w:val="24"/>
                <w:szCs w:val="24"/>
              </w:rPr>
              <w:lastRenderedPageBreak/>
              <w:t>Итого</w:t>
            </w:r>
            <w:r w:rsidRPr="005E51DA">
              <w:rPr>
                <w:rFonts w:ascii="Times New Roman" w:eastAsia="PMingLiU-ExtB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color w:val="000000"/>
                <w:sz w:val="24"/>
                <w:szCs w:val="24"/>
              </w:rPr>
              <w:t>по</w:t>
            </w:r>
            <w:r w:rsidRPr="005E51DA">
              <w:rPr>
                <w:rFonts w:ascii="Times New Roman" w:eastAsia="PMingLiU-ExtB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705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F43DC9A" w14:textId="77777777" w:rsidR="00C87799" w:rsidRPr="005E51DA" w:rsidRDefault="00C87799" w:rsidP="00307313">
            <w:pPr>
              <w:jc w:val="center"/>
              <w:rPr>
                <w:rFonts w:ascii="Times New Roman" w:eastAsia="PMingLiU-ExtB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eastAsia="PMingLiU-ExtB" w:hAnsi="Times New Roman" w:cs="Times New Roman"/>
                <w:color w:val="000000"/>
                <w:sz w:val="24"/>
                <w:szCs w:val="24"/>
              </w:rPr>
              <w:t xml:space="preserve"> 63 </w:t>
            </w:r>
          </w:p>
        </w:tc>
        <w:tc>
          <w:tcPr>
            <w:tcW w:w="1125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vAlign w:val="center"/>
          </w:tcPr>
          <w:p w14:paraId="1972EDA5" w14:textId="77777777" w:rsidR="00C87799" w:rsidRPr="005E51DA" w:rsidRDefault="00C87799" w:rsidP="00307313">
            <w:pPr>
              <w:rPr>
                <w:rFonts w:ascii="Times New Roman" w:eastAsia="PMingLiU-ExtB" w:hAnsi="Times New Roman" w:cs="Times New Roman"/>
                <w:sz w:val="24"/>
                <w:szCs w:val="24"/>
              </w:rPr>
            </w:pPr>
          </w:p>
        </w:tc>
        <w:tc>
          <w:tcPr>
            <w:tcW w:w="10065" w:type="dxa"/>
            <w:gridSpan w:val="3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14:paraId="6913836B" w14:textId="77777777" w:rsidR="00C87799" w:rsidRPr="005E51DA" w:rsidRDefault="00C87799" w:rsidP="00307313">
            <w:pPr>
              <w:rPr>
                <w:rFonts w:ascii="Times New Roman" w:eastAsia="PMingLiU-ExtB" w:hAnsi="Times New Roman" w:cs="Times New Roman"/>
                <w:sz w:val="24"/>
                <w:szCs w:val="24"/>
              </w:rPr>
            </w:pPr>
          </w:p>
        </w:tc>
      </w:tr>
      <w:tr w:rsidR="00C87799" w:rsidRPr="005E51DA" w14:paraId="372DD645" w14:textId="77777777" w:rsidTr="00307313">
        <w:tc>
          <w:tcPr>
            <w:tcW w:w="3060" w:type="dxa"/>
            <w:gridSpan w:val="4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63A8A42" w14:textId="77777777" w:rsidR="00C87799" w:rsidRPr="005E51DA" w:rsidRDefault="00C87799" w:rsidP="00307313">
            <w:pPr>
              <w:rPr>
                <w:rFonts w:ascii="Times New Roman" w:eastAsia="PMingLiU-ExtB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eastAsia="MS Gothic" w:hAnsi="Times New Roman" w:cs="Times New Roman"/>
                <w:color w:val="000000"/>
                <w:sz w:val="24"/>
                <w:szCs w:val="24"/>
              </w:rPr>
              <w:t>Повторение</w:t>
            </w:r>
            <w:r w:rsidRPr="005E51DA">
              <w:rPr>
                <w:rFonts w:ascii="Times New Roman" w:eastAsia="PMingLiU-ExtB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color w:val="000000"/>
                <w:sz w:val="24"/>
                <w:szCs w:val="24"/>
              </w:rPr>
              <w:t>пройденного</w:t>
            </w:r>
            <w:r w:rsidRPr="005E51DA">
              <w:rPr>
                <w:rFonts w:ascii="Times New Roman" w:eastAsia="PMingLiU-ExtB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color w:val="000000"/>
                <w:sz w:val="24"/>
                <w:szCs w:val="24"/>
              </w:rPr>
              <w:t>материала</w:t>
            </w:r>
          </w:p>
        </w:tc>
        <w:tc>
          <w:tcPr>
            <w:tcW w:w="705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ED6EB94" w14:textId="77777777" w:rsidR="00C87799" w:rsidRPr="005E51DA" w:rsidRDefault="00C87799" w:rsidP="00307313">
            <w:pPr>
              <w:jc w:val="center"/>
              <w:rPr>
                <w:rFonts w:ascii="Times New Roman" w:eastAsia="PMingLiU-ExtB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eastAsia="PMingLiU-ExtB" w:hAnsi="Times New Roman" w:cs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1125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vAlign w:val="center"/>
          </w:tcPr>
          <w:p w14:paraId="4618724B" w14:textId="77777777" w:rsidR="00C87799" w:rsidRPr="005E51DA" w:rsidRDefault="00C87799" w:rsidP="00307313">
            <w:pPr>
              <w:jc w:val="center"/>
              <w:rPr>
                <w:rFonts w:ascii="Times New Roman" w:eastAsia="PMingLiU-ExtB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2E585E2" w14:textId="77777777" w:rsidR="00C87799" w:rsidRPr="005E51DA" w:rsidRDefault="00C87799" w:rsidP="00307313">
            <w:pPr>
              <w:jc w:val="center"/>
              <w:rPr>
                <w:rFonts w:ascii="Times New Roman" w:eastAsia="PMingLiU-ExtB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eastAsia="PMingLiU-ExtB" w:hAnsi="Times New Roman" w:cs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1980" w:type="dxa"/>
            <w:vMerge w:val="restart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A4DF264" w14:textId="77777777" w:rsidR="00C87799" w:rsidRPr="005E51DA" w:rsidRDefault="00C87799" w:rsidP="00307313">
            <w:pPr>
              <w:rPr>
                <w:rFonts w:ascii="Times New Roman" w:eastAsia="PMingLiU-ExtB" w:hAnsi="Times New Roman" w:cs="Times New Roman"/>
                <w:color w:val="000000"/>
                <w:sz w:val="24"/>
                <w:szCs w:val="24"/>
              </w:rPr>
            </w:pPr>
            <w:r w:rsidRPr="005E51DA">
              <w:rPr>
                <w:rFonts w:ascii="Times New Roman" w:eastAsia="MS Gothic" w:hAnsi="Times New Roman" w:cs="Times New Roman"/>
                <w:color w:val="000000"/>
                <w:sz w:val="24"/>
                <w:szCs w:val="24"/>
              </w:rPr>
              <w:t>Библиотека</w:t>
            </w:r>
            <w:r w:rsidRPr="005E51DA">
              <w:rPr>
                <w:rFonts w:ascii="Times New Roman" w:eastAsia="PMingLiU-ExtB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color w:val="000000"/>
                <w:sz w:val="24"/>
                <w:szCs w:val="24"/>
              </w:rPr>
              <w:t>ЦОК</w:t>
            </w:r>
            <w:r w:rsidRPr="005E51DA">
              <w:rPr>
                <w:rFonts w:ascii="Times New Roman" w:eastAsia="PMingLiU-ExtB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146" w:history="1">
              <w:r w:rsidRPr="005E51DA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https://m.edsoo.ru/7f417922</w:t>
              </w:r>
            </w:hyperlink>
            <w:r w:rsidRPr="005E51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PMingLiU-ExtB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0B589E27" w14:textId="77777777" w:rsidR="00C87799" w:rsidRPr="005E51DA" w:rsidRDefault="00C87799" w:rsidP="00307313">
            <w:pPr>
              <w:rPr>
                <w:rFonts w:ascii="Times New Roman" w:eastAsia="PMingLiU-ExtB" w:hAnsi="Times New Roman" w:cs="Times New Roman"/>
                <w:color w:val="0000FF"/>
                <w:sz w:val="24"/>
                <w:szCs w:val="24"/>
                <w:u w:val="single"/>
              </w:rPr>
            </w:pPr>
            <w:r w:rsidRPr="005E51DA">
              <w:rPr>
                <w:rFonts w:ascii="Times New Roman" w:eastAsia="MS Gothic" w:hAnsi="Times New Roman" w:cs="Times New Roman"/>
                <w:color w:val="000000"/>
                <w:sz w:val="24"/>
                <w:szCs w:val="24"/>
              </w:rPr>
              <w:t>РЭШ</w:t>
            </w:r>
            <w:r w:rsidRPr="005E51DA">
              <w:rPr>
                <w:rFonts w:ascii="Times New Roman" w:eastAsia="PMingLiU-ExtB" w:hAnsi="Times New Roman" w:cs="Times New Roman"/>
                <w:color w:val="000000"/>
                <w:sz w:val="24"/>
                <w:szCs w:val="24"/>
              </w:rPr>
              <w:t xml:space="preserve"> 8 </w:t>
            </w:r>
            <w:r w:rsidRPr="005E51DA">
              <w:rPr>
                <w:rFonts w:ascii="Times New Roman" w:eastAsia="MS Gothic" w:hAnsi="Times New Roman" w:cs="Times New Roman"/>
                <w:color w:val="000000"/>
                <w:sz w:val="24"/>
                <w:szCs w:val="24"/>
              </w:rPr>
              <w:t>класс</w:t>
            </w:r>
            <w:r w:rsidRPr="005E51DA">
              <w:rPr>
                <w:rFonts w:ascii="Times New Roman" w:eastAsia="PMingLiU-ExtB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147" w:history="1">
              <w:r w:rsidRPr="005E51DA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https://resh.edu.ru/subject/13/8/</w:t>
              </w:r>
            </w:hyperlink>
          </w:p>
          <w:p w14:paraId="61B7FE01" w14:textId="77777777" w:rsidR="00C87799" w:rsidRPr="005E51DA" w:rsidRDefault="00C87799" w:rsidP="0030731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 xml:space="preserve">МЭШ 8 класс </w:t>
            </w:r>
          </w:p>
          <w:p w14:paraId="6A986346" w14:textId="77777777" w:rsidR="00C87799" w:rsidRPr="005E51DA" w:rsidRDefault="000A22C1" w:rsidP="0030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48" w:history="1">
              <w:r w:rsidR="00C87799" w:rsidRPr="005E51DA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https://uchebnik.mos.ru/catalogue?subject_program_ids=31937321,31937277,31937330&amp;sort_by=published_at&amp;class_level_ids=8</w:t>
              </w:r>
            </w:hyperlink>
            <w:r w:rsidR="00C87799" w:rsidRPr="005E51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930" w:type="dxa"/>
            <w:vMerge w:val="restart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14:paraId="73255862" w14:textId="77777777" w:rsidR="00C87799" w:rsidRPr="005E51DA" w:rsidRDefault="00C87799" w:rsidP="0030731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Распознавать изученные орфограммы.</w:t>
            </w:r>
          </w:p>
          <w:p w14:paraId="7ABC8D47" w14:textId="77777777" w:rsidR="00C87799" w:rsidRPr="005E51DA" w:rsidRDefault="00C87799" w:rsidP="0030731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Применять знания по орфографии в практике правописания.</w:t>
            </w:r>
          </w:p>
          <w:p w14:paraId="2E84C95E" w14:textId="77777777" w:rsidR="00C87799" w:rsidRPr="005E51DA" w:rsidRDefault="00C87799" w:rsidP="0030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Применять правила пунктуационного оформления предложений разных типов.</w:t>
            </w:r>
          </w:p>
        </w:tc>
      </w:tr>
      <w:tr w:rsidR="00C87799" w:rsidRPr="005E51DA" w14:paraId="62553E0E" w14:textId="77777777" w:rsidTr="00307313">
        <w:tc>
          <w:tcPr>
            <w:tcW w:w="3060" w:type="dxa"/>
            <w:gridSpan w:val="4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481D49A" w14:textId="77777777" w:rsidR="00C87799" w:rsidRPr="005E51DA" w:rsidRDefault="00C87799" w:rsidP="00307313">
            <w:pPr>
              <w:rPr>
                <w:rFonts w:ascii="Times New Roman" w:eastAsia="PMingLiU-ExtB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eastAsia="MS Gothic" w:hAnsi="Times New Roman" w:cs="Times New Roman"/>
                <w:color w:val="000000"/>
                <w:sz w:val="24"/>
                <w:szCs w:val="24"/>
              </w:rPr>
              <w:t>Итоговый</w:t>
            </w:r>
            <w:r w:rsidRPr="005E51DA">
              <w:rPr>
                <w:rFonts w:ascii="Times New Roman" w:eastAsia="PMingLiU-ExtB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color w:val="000000"/>
                <w:sz w:val="24"/>
                <w:szCs w:val="24"/>
              </w:rPr>
              <w:t>контроль</w:t>
            </w:r>
            <w:r w:rsidRPr="005E51DA">
              <w:rPr>
                <w:rFonts w:ascii="Times New Roman" w:eastAsia="PMingLiU-ExtB" w:hAnsi="Times New Roman" w:cs="Times New Roman"/>
                <w:color w:val="000000"/>
                <w:sz w:val="24"/>
                <w:szCs w:val="24"/>
              </w:rPr>
              <w:t xml:space="preserve"> (</w:t>
            </w:r>
            <w:r w:rsidRPr="005E51DA">
              <w:rPr>
                <w:rFonts w:ascii="Times New Roman" w:eastAsia="MS Gothic" w:hAnsi="Times New Roman" w:cs="Times New Roman"/>
                <w:color w:val="000000"/>
                <w:sz w:val="24"/>
                <w:szCs w:val="24"/>
              </w:rPr>
              <w:t>сочинения</w:t>
            </w:r>
            <w:r w:rsidRPr="005E51DA">
              <w:rPr>
                <w:rFonts w:ascii="Times New Roman" w:eastAsia="PMingLiU-ExtB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5E51DA">
              <w:rPr>
                <w:rFonts w:ascii="Times New Roman" w:eastAsia="MS Gothic" w:hAnsi="Times New Roman" w:cs="Times New Roman"/>
                <w:color w:val="000000"/>
                <w:sz w:val="24"/>
                <w:szCs w:val="24"/>
              </w:rPr>
              <w:t>изложения</w:t>
            </w:r>
            <w:r w:rsidRPr="005E51DA">
              <w:rPr>
                <w:rFonts w:ascii="Times New Roman" w:eastAsia="PMingLiU-ExtB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5E51DA">
              <w:rPr>
                <w:rFonts w:ascii="Times New Roman" w:eastAsia="MS Gothic" w:hAnsi="Times New Roman" w:cs="Times New Roman"/>
                <w:color w:val="000000"/>
                <w:sz w:val="24"/>
                <w:szCs w:val="24"/>
              </w:rPr>
              <w:t>контрольные</w:t>
            </w:r>
            <w:r w:rsidRPr="005E51DA">
              <w:rPr>
                <w:rFonts w:ascii="Times New Roman" w:eastAsia="PMingLiU-ExtB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color w:val="000000"/>
                <w:sz w:val="24"/>
                <w:szCs w:val="24"/>
              </w:rPr>
              <w:t>и</w:t>
            </w:r>
            <w:r w:rsidRPr="005E51DA">
              <w:rPr>
                <w:rFonts w:ascii="Times New Roman" w:eastAsia="PMingLiU-ExtB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color w:val="000000"/>
                <w:sz w:val="24"/>
                <w:szCs w:val="24"/>
              </w:rPr>
              <w:t>проверочные</w:t>
            </w:r>
            <w:r w:rsidRPr="005E51DA">
              <w:rPr>
                <w:rFonts w:ascii="Times New Roman" w:eastAsia="PMingLiU-ExtB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color w:val="000000"/>
                <w:sz w:val="24"/>
                <w:szCs w:val="24"/>
              </w:rPr>
              <w:t>работы</w:t>
            </w:r>
            <w:r w:rsidRPr="005E51DA">
              <w:rPr>
                <w:rFonts w:ascii="Times New Roman" w:eastAsia="PMingLiU-ExtB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5E51DA">
              <w:rPr>
                <w:rFonts w:ascii="Times New Roman" w:eastAsia="MS Gothic" w:hAnsi="Times New Roman" w:cs="Times New Roman"/>
                <w:color w:val="000000"/>
                <w:sz w:val="24"/>
                <w:szCs w:val="24"/>
              </w:rPr>
              <w:t>диктанты</w:t>
            </w:r>
            <w:r w:rsidRPr="005E51DA">
              <w:rPr>
                <w:rFonts w:ascii="Times New Roman" w:eastAsia="PMingLiU-ExtB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705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3C61959" w14:textId="77777777" w:rsidR="00C87799" w:rsidRPr="005E51DA" w:rsidRDefault="00C87799" w:rsidP="00307313">
            <w:pPr>
              <w:jc w:val="center"/>
              <w:rPr>
                <w:rFonts w:ascii="Times New Roman" w:eastAsia="PMingLiU-ExtB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eastAsia="PMingLiU-ExtB" w:hAnsi="Times New Roman" w:cs="Times New Roman"/>
                <w:color w:val="000000"/>
                <w:sz w:val="24"/>
                <w:szCs w:val="24"/>
              </w:rPr>
              <w:t xml:space="preserve"> 9 </w:t>
            </w:r>
          </w:p>
        </w:tc>
        <w:tc>
          <w:tcPr>
            <w:tcW w:w="1125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1C7397B" w14:textId="77777777" w:rsidR="00C87799" w:rsidRPr="005E51DA" w:rsidRDefault="00C87799" w:rsidP="00307313">
            <w:pPr>
              <w:jc w:val="center"/>
              <w:rPr>
                <w:rFonts w:ascii="Times New Roman" w:eastAsia="PMingLiU-ExtB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eastAsia="PMingLiU-ExtB" w:hAnsi="Times New Roman" w:cs="Times New Roman"/>
                <w:color w:val="000000"/>
                <w:sz w:val="24"/>
                <w:szCs w:val="24"/>
              </w:rPr>
              <w:t xml:space="preserve"> 9 </w:t>
            </w:r>
          </w:p>
        </w:tc>
        <w:tc>
          <w:tcPr>
            <w:tcW w:w="1125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vAlign w:val="center"/>
          </w:tcPr>
          <w:p w14:paraId="62F50ED4" w14:textId="77777777" w:rsidR="00C87799" w:rsidRPr="005E51DA" w:rsidRDefault="00C87799" w:rsidP="00307313">
            <w:pPr>
              <w:jc w:val="center"/>
              <w:rPr>
                <w:rFonts w:ascii="Times New Roman" w:eastAsia="PMingLiU-ExtB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vMerge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E46D17A" w14:textId="77777777" w:rsidR="00C87799" w:rsidRPr="005E51DA" w:rsidRDefault="00C87799" w:rsidP="0030731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930" w:type="dxa"/>
            <w:vMerge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DDF15D4" w14:textId="77777777" w:rsidR="00C87799" w:rsidRPr="005E51DA" w:rsidRDefault="00C87799" w:rsidP="0030731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87799" w:rsidRPr="005E51DA" w14:paraId="374BA096" w14:textId="77777777" w:rsidTr="00307313">
        <w:tc>
          <w:tcPr>
            <w:tcW w:w="3060" w:type="dxa"/>
            <w:gridSpan w:val="4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B3A8955" w14:textId="77777777" w:rsidR="00C87799" w:rsidRPr="005E51DA" w:rsidRDefault="00C87799" w:rsidP="00307313">
            <w:pPr>
              <w:rPr>
                <w:rFonts w:ascii="Times New Roman" w:eastAsia="PMingLiU-ExtB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eastAsia="MS Gothic" w:hAnsi="Times New Roman" w:cs="Times New Roman"/>
                <w:color w:val="000000"/>
                <w:sz w:val="24"/>
                <w:szCs w:val="24"/>
              </w:rPr>
              <w:t>ОБЩЕЕ</w:t>
            </w:r>
            <w:r w:rsidRPr="005E51DA">
              <w:rPr>
                <w:rFonts w:ascii="Times New Roman" w:eastAsia="PMingLiU-ExtB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color w:val="000000"/>
                <w:sz w:val="24"/>
                <w:szCs w:val="24"/>
              </w:rPr>
              <w:t>КОЛИЧЕСТВО</w:t>
            </w:r>
            <w:r w:rsidRPr="005E51DA">
              <w:rPr>
                <w:rFonts w:ascii="Times New Roman" w:eastAsia="PMingLiU-ExtB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color w:val="000000"/>
                <w:sz w:val="24"/>
                <w:szCs w:val="24"/>
              </w:rPr>
              <w:t>ЧАСОВ</w:t>
            </w:r>
            <w:r w:rsidRPr="005E51DA">
              <w:rPr>
                <w:rFonts w:ascii="Times New Roman" w:eastAsia="PMingLiU-ExtB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color w:val="000000"/>
                <w:sz w:val="24"/>
                <w:szCs w:val="24"/>
              </w:rPr>
              <w:t>ПО</w:t>
            </w:r>
            <w:r w:rsidRPr="005E51DA">
              <w:rPr>
                <w:rFonts w:ascii="Times New Roman" w:eastAsia="PMingLiU-ExtB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eastAsia="MS Gothic" w:hAnsi="Times New Roman" w:cs="Times New Roman"/>
                <w:color w:val="000000"/>
                <w:sz w:val="24"/>
                <w:szCs w:val="24"/>
              </w:rPr>
              <w:t>ПРОГРАММЕ</w:t>
            </w:r>
          </w:p>
        </w:tc>
        <w:tc>
          <w:tcPr>
            <w:tcW w:w="705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FB37173" w14:textId="77777777" w:rsidR="00C87799" w:rsidRPr="005E51DA" w:rsidRDefault="00C87799" w:rsidP="00307313">
            <w:pPr>
              <w:jc w:val="center"/>
              <w:rPr>
                <w:rFonts w:ascii="Times New Roman" w:eastAsia="PMingLiU-ExtB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eastAsia="PMingLiU-ExtB" w:hAnsi="Times New Roman" w:cs="Times New Roman"/>
                <w:color w:val="000000"/>
                <w:sz w:val="24"/>
                <w:szCs w:val="24"/>
              </w:rPr>
              <w:t xml:space="preserve"> 102 </w:t>
            </w:r>
          </w:p>
        </w:tc>
        <w:tc>
          <w:tcPr>
            <w:tcW w:w="1125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2140E15" w14:textId="77777777" w:rsidR="00C87799" w:rsidRPr="005E51DA" w:rsidRDefault="00C87799" w:rsidP="00307313">
            <w:pPr>
              <w:jc w:val="center"/>
              <w:rPr>
                <w:rFonts w:ascii="Times New Roman" w:eastAsia="PMingLiU-ExtB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eastAsia="PMingLiU-ExtB" w:hAnsi="Times New Roman" w:cs="Times New Roman"/>
                <w:color w:val="000000"/>
                <w:sz w:val="24"/>
                <w:szCs w:val="24"/>
              </w:rPr>
              <w:t xml:space="preserve"> 9 </w:t>
            </w:r>
          </w:p>
        </w:tc>
        <w:tc>
          <w:tcPr>
            <w:tcW w:w="1125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66D3C82" w14:textId="77777777" w:rsidR="00C87799" w:rsidRPr="005E51DA" w:rsidRDefault="00C87799" w:rsidP="00307313">
            <w:pPr>
              <w:jc w:val="center"/>
              <w:rPr>
                <w:rFonts w:ascii="Times New Roman" w:eastAsia="PMingLiU-ExtB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eastAsia="PMingLiU-ExtB" w:hAnsi="Times New Roman" w:cs="Times New Roman"/>
                <w:color w:val="000000"/>
                <w:sz w:val="24"/>
                <w:szCs w:val="24"/>
              </w:rPr>
              <w:t xml:space="preserve"> 39 </w:t>
            </w:r>
          </w:p>
        </w:tc>
        <w:tc>
          <w:tcPr>
            <w:tcW w:w="198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vAlign w:val="center"/>
          </w:tcPr>
          <w:p w14:paraId="27B70AE3" w14:textId="77777777" w:rsidR="00C87799" w:rsidRPr="005E51DA" w:rsidRDefault="00C87799" w:rsidP="00307313">
            <w:pPr>
              <w:rPr>
                <w:rFonts w:ascii="Times New Roman" w:eastAsia="PMingLiU-ExtB" w:hAnsi="Times New Roman" w:cs="Times New Roman"/>
                <w:sz w:val="24"/>
                <w:szCs w:val="24"/>
              </w:rPr>
            </w:pPr>
          </w:p>
        </w:tc>
        <w:tc>
          <w:tcPr>
            <w:tcW w:w="693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14:paraId="34298121" w14:textId="77777777" w:rsidR="00C87799" w:rsidRPr="005E51DA" w:rsidRDefault="00C87799" w:rsidP="00307313">
            <w:pPr>
              <w:rPr>
                <w:rFonts w:ascii="Times New Roman" w:eastAsia="PMingLiU-ExtB" w:hAnsi="Times New Roman" w:cs="Times New Roman"/>
                <w:sz w:val="24"/>
                <w:szCs w:val="24"/>
              </w:rPr>
            </w:pPr>
          </w:p>
        </w:tc>
      </w:tr>
    </w:tbl>
    <w:p w14:paraId="6B5C6CE9" w14:textId="77777777" w:rsidR="00C87799" w:rsidRPr="005E51DA" w:rsidRDefault="00C87799" w:rsidP="00C87799">
      <w:pPr>
        <w:spacing w:line="273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5E51D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</w:p>
    <w:p w14:paraId="53CB1F5A" w14:textId="77777777" w:rsidR="00C87799" w:rsidRPr="005E51DA" w:rsidRDefault="00C87799" w:rsidP="00C87799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5E51D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</w:p>
    <w:p w14:paraId="327EB183" w14:textId="77777777" w:rsidR="00C87799" w:rsidRPr="005E51DA" w:rsidRDefault="00C87799" w:rsidP="00C87799">
      <w:pPr>
        <w:spacing w:line="273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5E51DA">
        <w:rPr>
          <w:rFonts w:ascii="Times New Roman" w:hAnsi="Times New Roman" w:cs="Times New Roman"/>
          <w:b/>
          <w:color w:val="000000"/>
          <w:sz w:val="24"/>
          <w:szCs w:val="24"/>
        </w:rPr>
        <w:t>ТЕМАТИЧЕСКОЕ ПЛАНИРОВАНИЕ</w:t>
      </w:r>
    </w:p>
    <w:p w14:paraId="416CC50F" w14:textId="77777777" w:rsidR="00C87799" w:rsidRPr="005E51DA" w:rsidRDefault="00C87799" w:rsidP="00C87799">
      <w:pPr>
        <w:spacing w:line="273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E51DA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9 КЛАСС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25"/>
        <w:gridCol w:w="2250"/>
        <w:gridCol w:w="705"/>
        <w:gridCol w:w="1125"/>
        <w:gridCol w:w="1140"/>
        <w:gridCol w:w="2460"/>
        <w:gridCol w:w="6000"/>
      </w:tblGrid>
      <w:tr w:rsidR="00C87799" w:rsidRPr="005E51DA" w14:paraId="147B3CB4" w14:textId="77777777" w:rsidTr="00307313">
        <w:tc>
          <w:tcPr>
            <w:tcW w:w="825" w:type="dxa"/>
            <w:vMerge w:val="restart"/>
            <w:vAlign w:val="center"/>
          </w:tcPr>
          <w:p w14:paraId="04D09B75" w14:textId="77777777" w:rsidR="00C87799" w:rsidRPr="005E51DA" w:rsidRDefault="00C87799" w:rsidP="0030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14:paraId="51E88429" w14:textId="77777777" w:rsidR="00C87799" w:rsidRPr="005E51DA" w:rsidRDefault="00C87799" w:rsidP="003073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5" w:type="dxa"/>
            <w:vMerge w:val="restart"/>
            <w:vAlign w:val="center"/>
          </w:tcPr>
          <w:p w14:paraId="6022FC9F" w14:textId="77777777" w:rsidR="00C87799" w:rsidRPr="005E51DA" w:rsidRDefault="00C87799" w:rsidP="0030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14:paraId="394256E6" w14:textId="77777777" w:rsidR="00C87799" w:rsidRPr="005E51DA" w:rsidRDefault="00C87799" w:rsidP="003073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0" w:type="dxa"/>
            <w:gridSpan w:val="3"/>
            <w:vAlign w:val="center"/>
            <w:hideMark/>
          </w:tcPr>
          <w:p w14:paraId="410C880D" w14:textId="77777777" w:rsidR="00C87799" w:rsidRPr="005E51DA" w:rsidRDefault="00C87799" w:rsidP="0030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445" w:type="dxa"/>
            <w:vMerge w:val="restart"/>
            <w:vAlign w:val="center"/>
            <w:hideMark/>
          </w:tcPr>
          <w:p w14:paraId="18CC340A" w14:textId="77777777" w:rsidR="00C87799" w:rsidRPr="005E51DA" w:rsidRDefault="00C87799" w:rsidP="0030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</w:tc>
        <w:tc>
          <w:tcPr>
            <w:tcW w:w="6000" w:type="dxa"/>
            <w:vMerge w:val="restart"/>
            <w:hideMark/>
          </w:tcPr>
          <w:p w14:paraId="6CF52AE3" w14:textId="77777777" w:rsidR="00C87799" w:rsidRPr="005E51DA" w:rsidRDefault="00C87799" w:rsidP="0030731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Основные виды деятельности обучающихся</w:t>
            </w:r>
          </w:p>
        </w:tc>
      </w:tr>
      <w:tr w:rsidR="00C87799" w:rsidRPr="005E51DA" w14:paraId="0C69CE6A" w14:textId="77777777" w:rsidTr="00307313">
        <w:tc>
          <w:tcPr>
            <w:tcW w:w="8505" w:type="dxa"/>
            <w:vMerge/>
            <w:vAlign w:val="center"/>
            <w:hideMark/>
          </w:tcPr>
          <w:p w14:paraId="56D49124" w14:textId="77777777" w:rsidR="00C87799" w:rsidRPr="005E51DA" w:rsidRDefault="00C87799" w:rsidP="0030731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35" w:type="dxa"/>
            <w:vMerge/>
            <w:vAlign w:val="center"/>
            <w:hideMark/>
          </w:tcPr>
          <w:p w14:paraId="33D1046B" w14:textId="77777777" w:rsidR="00C87799" w:rsidRPr="005E51DA" w:rsidRDefault="00C87799" w:rsidP="0030731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5" w:type="dxa"/>
            <w:vAlign w:val="center"/>
          </w:tcPr>
          <w:p w14:paraId="74A35DC0" w14:textId="77777777" w:rsidR="00C87799" w:rsidRPr="005E51DA" w:rsidRDefault="00C87799" w:rsidP="0030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14:paraId="3A5089A2" w14:textId="77777777" w:rsidR="00C87799" w:rsidRPr="005E51DA" w:rsidRDefault="00C87799" w:rsidP="003073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  <w:vAlign w:val="center"/>
            <w:hideMark/>
          </w:tcPr>
          <w:p w14:paraId="3EBCE17F" w14:textId="77777777" w:rsidR="00C87799" w:rsidRPr="005E51DA" w:rsidRDefault="00C87799" w:rsidP="0030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</w:tc>
        <w:tc>
          <w:tcPr>
            <w:tcW w:w="1125" w:type="dxa"/>
            <w:vAlign w:val="center"/>
            <w:hideMark/>
          </w:tcPr>
          <w:p w14:paraId="6F239036" w14:textId="77777777" w:rsidR="00C87799" w:rsidRPr="005E51DA" w:rsidRDefault="00C87799" w:rsidP="0030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</w:tc>
        <w:tc>
          <w:tcPr>
            <w:tcW w:w="2445" w:type="dxa"/>
            <w:vMerge/>
            <w:vAlign w:val="center"/>
            <w:hideMark/>
          </w:tcPr>
          <w:p w14:paraId="426067F8" w14:textId="77777777" w:rsidR="00C87799" w:rsidRPr="005E51DA" w:rsidRDefault="00C87799" w:rsidP="0030731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000" w:type="dxa"/>
            <w:vMerge/>
            <w:vAlign w:val="center"/>
            <w:hideMark/>
          </w:tcPr>
          <w:p w14:paraId="078174C8" w14:textId="77777777" w:rsidR="00C87799" w:rsidRPr="005E51DA" w:rsidRDefault="00C87799" w:rsidP="00307313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C87799" w:rsidRPr="005E51DA" w14:paraId="1703A79A" w14:textId="77777777" w:rsidTr="00307313">
        <w:tc>
          <w:tcPr>
            <w:tcW w:w="8505" w:type="dxa"/>
            <w:gridSpan w:val="6"/>
            <w:vAlign w:val="center"/>
            <w:hideMark/>
          </w:tcPr>
          <w:p w14:paraId="52205CFF" w14:textId="77777777" w:rsidR="00C87799" w:rsidRPr="005E51DA" w:rsidRDefault="00C87799" w:rsidP="0030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1.</w:t>
            </w: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Общие сведения о языке</w:t>
            </w:r>
          </w:p>
        </w:tc>
        <w:tc>
          <w:tcPr>
            <w:tcW w:w="6000" w:type="dxa"/>
          </w:tcPr>
          <w:p w14:paraId="3E9C8E16" w14:textId="77777777" w:rsidR="00C87799" w:rsidRPr="005E51DA" w:rsidRDefault="00C87799" w:rsidP="0030731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C87799" w:rsidRPr="005E51DA" w14:paraId="1B8891C7" w14:textId="77777777" w:rsidTr="00307313">
        <w:tc>
          <w:tcPr>
            <w:tcW w:w="825" w:type="dxa"/>
            <w:vAlign w:val="center"/>
            <w:hideMark/>
          </w:tcPr>
          <w:p w14:paraId="02418EF9" w14:textId="77777777" w:rsidR="00C87799" w:rsidRPr="005E51DA" w:rsidRDefault="00C87799" w:rsidP="0030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235" w:type="dxa"/>
            <w:vAlign w:val="center"/>
            <w:hideMark/>
          </w:tcPr>
          <w:p w14:paraId="281699A3" w14:textId="77777777" w:rsidR="00C87799" w:rsidRPr="005E51DA" w:rsidRDefault="00C87799" w:rsidP="0030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Роль русского языка в Российской Федерации</w:t>
            </w:r>
          </w:p>
        </w:tc>
        <w:tc>
          <w:tcPr>
            <w:tcW w:w="705" w:type="dxa"/>
            <w:vAlign w:val="center"/>
            <w:hideMark/>
          </w:tcPr>
          <w:p w14:paraId="0610B805" w14:textId="77777777" w:rsidR="00C87799" w:rsidRPr="005E51DA" w:rsidRDefault="00C87799" w:rsidP="00307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125" w:type="dxa"/>
            <w:vAlign w:val="center"/>
          </w:tcPr>
          <w:p w14:paraId="4A704BF7" w14:textId="77777777" w:rsidR="00C87799" w:rsidRPr="005E51DA" w:rsidRDefault="00C87799" w:rsidP="00307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  <w:vAlign w:val="center"/>
          </w:tcPr>
          <w:p w14:paraId="511F2CC1" w14:textId="77777777" w:rsidR="00C87799" w:rsidRPr="005E51DA" w:rsidRDefault="00C87799" w:rsidP="00307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  <w:vMerge w:val="restart"/>
            <w:vAlign w:val="center"/>
            <w:hideMark/>
          </w:tcPr>
          <w:p w14:paraId="3404C2C7" w14:textId="77777777" w:rsidR="00C87799" w:rsidRPr="005E51DA" w:rsidRDefault="00C87799" w:rsidP="0030731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49" w:history="1">
              <w:r w:rsidRPr="005E51DA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https://m.edsoo.ru/7f419b78</w:t>
              </w:r>
            </w:hyperlink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35B11DE4" w14:textId="77777777" w:rsidR="00C87799" w:rsidRPr="005E51DA" w:rsidRDefault="00C87799" w:rsidP="00307313">
            <w:pP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</w:pP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РЭШ 9 класс </w:t>
            </w:r>
            <w:hyperlink r:id="rId150" w:history="1">
              <w:r w:rsidRPr="005E51DA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https://resh.edu.ru/subject/13/9/</w:t>
              </w:r>
            </w:hyperlink>
            <w:r w:rsidRPr="005E51DA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 xml:space="preserve"> </w:t>
            </w:r>
          </w:p>
          <w:p w14:paraId="66D4863F" w14:textId="77777777" w:rsidR="00C87799" w:rsidRPr="005E51DA" w:rsidRDefault="00C87799" w:rsidP="0030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>МЭШ 9 класс</w:t>
            </w:r>
          </w:p>
          <w:p w14:paraId="022F179A" w14:textId="77777777" w:rsidR="00C87799" w:rsidRPr="005E51DA" w:rsidRDefault="000A22C1" w:rsidP="0030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51" w:history="1">
              <w:r w:rsidR="00C87799" w:rsidRPr="005E51DA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https://uchebnik.mos.ru/catalogue?subject_program_ids=31937321,31937277,31937330&amp;sort_by=published_at&amp;class_level_ids=9</w:t>
              </w:r>
            </w:hyperlink>
            <w:r w:rsidR="00C87799" w:rsidRPr="005E51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000" w:type="dxa"/>
            <w:hideMark/>
          </w:tcPr>
          <w:p w14:paraId="63A913F5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>Осознавать роль русского языка в жизни человека, государства, общества.</w:t>
            </w:r>
          </w:p>
          <w:p w14:paraId="686F93DE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>Соблюдать в речи нормы современного русского литературного языка – государственного языка Российской Федерации (в течение учебного года)</w:t>
            </w:r>
          </w:p>
        </w:tc>
      </w:tr>
      <w:tr w:rsidR="00C87799" w:rsidRPr="005E51DA" w14:paraId="4BD6C2F9" w14:textId="77777777" w:rsidTr="00307313">
        <w:tc>
          <w:tcPr>
            <w:tcW w:w="825" w:type="dxa"/>
            <w:vAlign w:val="center"/>
            <w:hideMark/>
          </w:tcPr>
          <w:p w14:paraId="614D48DF" w14:textId="77777777" w:rsidR="00C87799" w:rsidRPr="005E51DA" w:rsidRDefault="00C87799" w:rsidP="0030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2235" w:type="dxa"/>
            <w:vAlign w:val="center"/>
            <w:hideMark/>
          </w:tcPr>
          <w:p w14:paraId="6CF17B16" w14:textId="77777777" w:rsidR="00C87799" w:rsidRPr="005E51DA" w:rsidRDefault="00C87799" w:rsidP="0030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Русский язык в современном мире</w:t>
            </w:r>
          </w:p>
        </w:tc>
        <w:tc>
          <w:tcPr>
            <w:tcW w:w="705" w:type="dxa"/>
            <w:vAlign w:val="center"/>
            <w:hideMark/>
          </w:tcPr>
          <w:p w14:paraId="070BE04D" w14:textId="77777777" w:rsidR="00C87799" w:rsidRPr="005E51DA" w:rsidRDefault="00C87799" w:rsidP="00307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125" w:type="dxa"/>
            <w:vAlign w:val="center"/>
          </w:tcPr>
          <w:p w14:paraId="6DA88D43" w14:textId="77777777" w:rsidR="00C87799" w:rsidRPr="005E51DA" w:rsidRDefault="00C87799" w:rsidP="00307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  <w:vAlign w:val="center"/>
          </w:tcPr>
          <w:p w14:paraId="76403261" w14:textId="77777777" w:rsidR="00C87799" w:rsidRPr="005E51DA" w:rsidRDefault="00C87799" w:rsidP="00307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  <w:vMerge/>
            <w:vAlign w:val="center"/>
            <w:hideMark/>
          </w:tcPr>
          <w:p w14:paraId="17D9BAF0" w14:textId="77777777" w:rsidR="00C87799" w:rsidRPr="005E51DA" w:rsidRDefault="00C87799" w:rsidP="0030731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000" w:type="dxa"/>
            <w:vMerge w:val="restart"/>
            <w:hideMark/>
          </w:tcPr>
          <w:p w14:paraId="16E53ADE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 xml:space="preserve">Обнаруживать понимание внутренних и внешних функций русского языка и уметь рассказать о них. </w:t>
            </w:r>
          </w:p>
          <w:p w14:paraId="73101A88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>Приводить примеры, свидетельствующие о богатстве и выразительности русского языка</w:t>
            </w:r>
          </w:p>
        </w:tc>
      </w:tr>
      <w:tr w:rsidR="00C87799" w:rsidRPr="005E51DA" w14:paraId="049F3EB8" w14:textId="77777777" w:rsidTr="00307313">
        <w:tc>
          <w:tcPr>
            <w:tcW w:w="3075" w:type="dxa"/>
            <w:gridSpan w:val="2"/>
            <w:vAlign w:val="center"/>
            <w:hideMark/>
          </w:tcPr>
          <w:p w14:paraId="0902B622" w14:textId="77777777" w:rsidR="00C87799" w:rsidRPr="005E51DA" w:rsidRDefault="00C87799" w:rsidP="0030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705" w:type="dxa"/>
            <w:vAlign w:val="center"/>
            <w:hideMark/>
          </w:tcPr>
          <w:p w14:paraId="4811EA80" w14:textId="77777777" w:rsidR="00C87799" w:rsidRPr="005E51DA" w:rsidRDefault="00C87799" w:rsidP="00307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4710" w:type="dxa"/>
            <w:gridSpan w:val="3"/>
            <w:vAlign w:val="center"/>
          </w:tcPr>
          <w:p w14:paraId="725E1A85" w14:textId="77777777" w:rsidR="00C87799" w:rsidRPr="005E51DA" w:rsidRDefault="00C87799" w:rsidP="003073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0" w:type="dxa"/>
            <w:vMerge/>
            <w:vAlign w:val="center"/>
            <w:hideMark/>
          </w:tcPr>
          <w:p w14:paraId="1F2C6158" w14:textId="77777777" w:rsidR="00C87799" w:rsidRPr="005E51DA" w:rsidRDefault="00C87799" w:rsidP="0030731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87799" w:rsidRPr="005E51DA" w14:paraId="09067FD3" w14:textId="77777777" w:rsidTr="00307313">
        <w:tc>
          <w:tcPr>
            <w:tcW w:w="8505" w:type="dxa"/>
            <w:gridSpan w:val="6"/>
            <w:vAlign w:val="center"/>
            <w:hideMark/>
          </w:tcPr>
          <w:p w14:paraId="6C35D2D6" w14:textId="77777777" w:rsidR="00C87799" w:rsidRPr="005E51DA" w:rsidRDefault="00C87799" w:rsidP="0030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2.</w:t>
            </w: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Язык и речь</w:t>
            </w:r>
          </w:p>
        </w:tc>
        <w:tc>
          <w:tcPr>
            <w:tcW w:w="6000" w:type="dxa"/>
          </w:tcPr>
          <w:p w14:paraId="67E64C35" w14:textId="77777777" w:rsidR="00C87799" w:rsidRPr="005E51DA" w:rsidRDefault="00C87799" w:rsidP="0030731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C87799" w:rsidRPr="005E51DA" w14:paraId="4545524C" w14:textId="77777777" w:rsidTr="00307313">
        <w:tc>
          <w:tcPr>
            <w:tcW w:w="825" w:type="dxa"/>
            <w:vAlign w:val="center"/>
            <w:hideMark/>
          </w:tcPr>
          <w:p w14:paraId="59626AB6" w14:textId="77777777" w:rsidR="00C87799" w:rsidRPr="005E51DA" w:rsidRDefault="00C87799" w:rsidP="0030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235" w:type="dxa"/>
            <w:vAlign w:val="center"/>
            <w:hideMark/>
          </w:tcPr>
          <w:p w14:paraId="2FA4B6A3" w14:textId="77777777" w:rsidR="00C87799" w:rsidRPr="005E51DA" w:rsidRDefault="00C87799" w:rsidP="0030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Речь устная и письменная, монологическая и диалогическая </w:t>
            </w: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(повторение). Виды речевой деятельности: аудирование, чтение, говорение, письмо</w:t>
            </w:r>
          </w:p>
        </w:tc>
        <w:tc>
          <w:tcPr>
            <w:tcW w:w="705" w:type="dxa"/>
            <w:vAlign w:val="center"/>
            <w:hideMark/>
          </w:tcPr>
          <w:p w14:paraId="5CFF61FB" w14:textId="77777777" w:rsidR="00C87799" w:rsidRPr="005E51DA" w:rsidRDefault="00C87799" w:rsidP="00307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4 </w:t>
            </w:r>
          </w:p>
        </w:tc>
        <w:tc>
          <w:tcPr>
            <w:tcW w:w="1125" w:type="dxa"/>
            <w:vAlign w:val="center"/>
          </w:tcPr>
          <w:p w14:paraId="4C5EC10F" w14:textId="77777777" w:rsidR="00C87799" w:rsidRPr="005E51DA" w:rsidRDefault="00C87799" w:rsidP="00307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  <w:vAlign w:val="center"/>
          </w:tcPr>
          <w:p w14:paraId="6A214559" w14:textId="77777777" w:rsidR="00C87799" w:rsidRPr="005E51DA" w:rsidRDefault="00C87799" w:rsidP="00307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  <w:vAlign w:val="center"/>
            <w:hideMark/>
          </w:tcPr>
          <w:p w14:paraId="196E4C90" w14:textId="77777777" w:rsidR="00C87799" w:rsidRPr="005E51DA" w:rsidRDefault="00C87799" w:rsidP="0030731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52" w:history="1">
              <w:r w:rsidRPr="005E51DA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https://m.edsoo.ru/7f419b78</w:t>
              </w:r>
            </w:hyperlink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377BF300" w14:textId="77777777" w:rsidR="00C87799" w:rsidRPr="005E51DA" w:rsidRDefault="00C87799" w:rsidP="00307313">
            <w:pP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</w:pP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РЭШ 9 класс </w:t>
            </w:r>
            <w:hyperlink r:id="rId153" w:history="1">
              <w:r w:rsidRPr="005E51DA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https://resh.edu.ru/subject/13/9/</w:t>
              </w:r>
            </w:hyperlink>
            <w:r w:rsidRPr="005E51DA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 xml:space="preserve"> </w:t>
            </w:r>
          </w:p>
          <w:p w14:paraId="292613CE" w14:textId="77777777" w:rsidR="00C87799" w:rsidRPr="005E51DA" w:rsidRDefault="00C87799" w:rsidP="0030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>МЭШ 9 класс</w:t>
            </w:r>
          </w:p>
          <w:p w14:paraId="34D28048" w14:textId="77777777" w:rsidR="00C87799" w:rsidRPr="005E51DA" w:rsidRDefault="000A22C1" w:rsidP="0030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54" w:history="1">
              <w:r w:rsidR="00C87799" w:rsidRPr="005E51DA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https://uchebnik.mos.ru/catalogue?subject_program_ids=31937321,31937277,31937330&amp;sort_by=published_at&amp;class_level_ids=9</w:t>
              </w:r>
            </w:hyperlink>
            <w:r w:rsidR="00C87799" w:rsidRPr="005E51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000" w:type="dxa"/>
            <w:vMerge w:val="restart"/>
            <w:hideMark/>
          </w:tcPr>
          <w:p w14:paraId="0A9017B6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Определять основания для сравнения и сравнивать устную и письменную формы речи, монологическую и диалогическую речь.</w:t>
            </w:r>
          </w:p>
          <w:p w14:paraId="54EA5484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Создавать устные монологические высказывания на основе наблюдений, личных впечатлений, чтения научно-учебной, художественной и научно-популярной литературы; выступать с научным сообщением (в течение учебного</w:t>
            </w:r>
          </w:p>
          <w:p w14:paraId="3CB93D05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>года).</w:t>
            </w:r>
          </w:p>
          <w:p w14:paraId="2966C654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>Участвовать в диалогическом и полилогическом общении (в течение учебного года).</w:t>
            </w:r>
          </w:p>
          <w:p w14:paraId="66D3525D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>Владеть различными видами аудирования научно-учебных, художественных, публицистических текстов различных</w:t>
            </w:r>
          </w:p>
          <w:p w14:paraId="540BAF6C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>функционально-смысловых типов речи (в течение учебного года).</w:t>
            </w:r>
          </w:p>
          <w:p w14:paraId="5F55A2D1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>Владеть различными видами чтения (в течение учебного года).</w:t>
            </w:r>
          </w:p>
          <w:p w14:paraId="73540AEF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>Соблюдать в устной речи и на письме нормы современного русского литературного языка (в течение учебного года).</w:t>
            </w:r>
          </w:p>
          <w:p w14:paraId="7A3458F3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>Устно пересказывать прочитанный или прослушанный текст объёмом не менее 150 слов</w:t>
            </w:r>
          </w:p>
        </w:tc>
      </w:tr>
      <w:tr w:rsidR="00C87799" w:rsidRPr="005E51DA" w14:paraId="0DDCD875" w14:textId="77777777" w:rsidTr="00307313">
        <w:tc>
          <w:tcPr>
            <w:tcW w:w="3075" w:type="dxa"/>
            <w:gridSpan w:val="2"/>
            <w:vAlign w:val="center"/>
            <w:hideMark/>
          </w:tcPr>
          <w:p w14:paraId="0F72F65E" w14:textId="77777777" w:rsidR="00C87799" w:rsidRPr="005E51DA" w:rsidRDefault="00C87799" w:rsidP="0030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Итого по разделу</w:t>
            </w:r>
          </w:p>
        </w:tc>
        <w:tc>
          <w:tcPr>
            <w:tcW w:w="705" w:type="dxa"/>
            <w:vAlign w:val="center"/>
            <w:hideMark/>
          </w:tcPr>
          <w:p w14:paraId="486235EF" w14:textId="77777777" w:rsidR="00C87799" w:rsidRPr="005E51DA" w:rsidRDefault="00C87799" w:rsidP="00307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4710" w:type="dxa"/>
            <w:gridSpan w:val="3"/>
            <w:vAlign w:val="center"/>
          </w:tcPr>
          <w:p w14:paraId="7ABBFE18" w14:textId="77777777" w:rsidR="00C87799" w:rsidRPr="005E51DA" w:rsidRDefault="00C87799" w:rsidP="003073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0" w:type="dxa"/>
            <w:vMerge/>
            <w:vAlign w:val="center"/>
            <w:hideMark/>
          </w:tcPr>
          <w:p w14:paraId="190FCA9E" w14:textId="77777777" w:rsidR="00C87799" w:rsidRPr="005E51DA" w:rsidRDefault="00C87799" w:rsidP="0030731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87799" w:rsidRPr="005E51DA" w14:paraId="68364472" w14:textId="77777777" w:rsidTr="00307313">
        <w:tc>
          <w:tcPr>
            <w:tcW w:w="8505" w:type="dxa"/>
            <w:gridSpan w:val="6"/>
            <w:vAlign w:val="center"/>
            <w:hideMark/>
          </w:tcPr>
          <w:p w14:paraId="6C68B7CC" w14:textId="77777777" w:rsidR="00C87799" w:rsidRPr="005E51DA" w:rsidRDefault="00C87799" w:rsidP="0030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3.</w:t>
            </w: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Текст</w:t>
            </w:r>
          </w:p>
        </w:tc>
        <w:tc>
          <w:tcPr>
            <w:tcW w:w="6000" w:type="dxa"/>
          </w:tcPr>
          <w:p w14:paraId="08600F43" w14:textId="77777777" w:rsidR="00C87799" w:rsidRPr="005E51DA" w:rsidRDefault="00C87799" w:rsidP="003073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7799" w:rsidRPr="005E51DA" w14:paraId="27F45B0B" w14:textId="77777777" w:rsidTr="00307313">
        <w:tc>
          <w:tcPr>
            <w:tcW w:w="825" w:type="dxa"/>
            <w:vAlign w:val="center"/>
            <w:hideMark/>
          </w:tcPr>
          <w:p w14:paraId="04ECB1B8" w14:textId="77777777" w:rsidR="00C87799" w:rsidRPr="005E51DA" w:rsidRDefault="00C87799" w:rsidP="0030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2235" w:type="dxa"/>
            <w:vAlign w:val="center"/>
            <w:hideMark/>
          </w:tcPr>
          <w:p w14:paraId="076A8D54" w14:textId="77777777" w:rsidR="00C87799" w:rsidRPr="005E51DA" w:rsidRDefault="00C87799" w:rsidP="0030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Текст и его признаки (обобщение). Функционально-смысловые типы речи (обобщение). </w:t>
            </w: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Смысловой анализ текста (обобщение). Информационная переработка текста</w:t>
            </w:r>
          </w:p>
        </w:tc>
        <w:tc>
          <w:tcPr>
            <w:tcW w:w="705" w:type="dxa"/>
            <w:vAlign w:val="center"/>
            <w:hideMark/>
          </w:tcPr>
          <w:p w14:paraId="1DBC8CCF" w14:textId="77777777" w:rsidR="00C87799" w:rsidRPr="005E51DA" w:rsidRDefault="00C87799" w:rsidP="00307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3 </w:t>
            </w:r>
          </w:p>
        </w:tc>
        <w:tc>
          <w:tcPr>
            <w:tcW w:w="1125" w:type="dxa"/>
            <w:vAlign w:val="center"/>
          </w:tcPr>
          <w:p w14:paraId="6572AB00" w14:textId="77777777" w:rsidR="00C87799" w:rsidRPr="005E51DA" w:rsidRDefault="00C87799" w:rsidP="00307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  <w:vAlign w:val="center"/>
          </w:tcPr>
          <w:p w14:paraId="7B171BFA" w14:textId="77777777" w:rsidR="00C87799" w:rsidRPr="005E51DA" w:rsidRDefault="00C87799" w:rsidP="00307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  <w:vAlign w:val="center"/>
            <w:hideMark/>
          </w:tcPr>
          <w:p w14:paraId="40994520" w14:textId="77777777" w:rsidR="00C87799" w:rsidRPr="005E51DA" w:rsidRDefault="00C87799" w:rsidP="0030731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55" w:history="1">
              <w:r w:rsidRPr="005E51DA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https://m.edsoo.ru/7f419b78</w:t>
              </w:r>
            </w:hyperlink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52FDA77A" w14:textId="77777777" w:rsidR="00C87799" w:rsidRPr="005E51DA" w:rsidRDefault="00C87799" w:rsidP="00307313">
            <w:pP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</w:pP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РЭШ 9 класс </w:t>
            </w:r>
            <w:hyperlink r:id="rId156" w:history="1">
              <w:r w:rsidRPr="005E51DA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https://resh.edu.ru/subject/13/9/</w:t>
              </w:r>
            </w:hyperlink>
            <w:r w:rsidRPr="005E51DA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 xml:space="preserve"> </w:t>
            </w:r>
          </w:p>
          <w:p w14:paraId="680EDEC4" w14:textId="77777777" w:rsidR="00C87799" w:rsidRPr="005E51DA" w:rsidRDefault="00C87799" w:rsidP="0030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>МЭШ 9 класс</w:t>
            </w:r>
          </w:p>
          <w:p w14:paraId="1D84F12D" w14:textId="77777777" w:rsidR="00C87799" w:rsidRPr="005E51DA" w:rsidRDefault="000A22C1" w:rsidP="0030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57" w:history="1">
              <w:r w:rsidR="00C87799" w:rsidRPr="005E51DA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https://uchebnik.mos.ru/catalogue?subject_program_ids=31937321,31937277,31937330&amp;sort_by=published_at&amp;class_level_ids=9</w:t>
              </w:r>
            </w:hyperlink>
            <w:r w:rsidR="00C87799" w:rsidRPr="005E51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000" w:type="dxa"/>
            <w:hideMark/>
          </w:tcPr>
          <w:p w14:paraId="10251B60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Анализировать текст: определять и комментировать</w:t>
            </w:r>
          </w:p>
          <w:p w14:paraId="7A97E50C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>тему и главную мысль текста; подбирать заголовок, отражающий тему или главную мысль текста.</w:t>
            </w:r>
          </w:p>
          <w:p w14:paraId="303AFFE3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Прогнозировать содержание текста по заголовку, ключевым словам, зачину или концовке.</w:t>
            </w:r>
          </w:p>
          <w:p w14:paraId="62776B20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>Устанавливать принадлежность к функционально-смысловому типу речи.</w:t>
            </w:r>
          </w:p>
          <w:p w14:paraId="1A55854A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>Находить в тексте типовые фрагменты – описание, повествование, рассуждение-доказательство, оценочные высказывания.</w:t>
            </w:r>
          </w:p>
          <w:p w14:paraId="5DE7397A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>Определять основания для сравнения и сравнивать разные функционально-смысловые типы речи, понимать особенности их сочетания, в том числе сочетание элементов разных стилей в художественном произведении.</w:t>
            </w:r>
          </w:p>
          <w:p w14:paraId="0A94F61C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>Выявлять отличительные признаки текстов разных жанров.</w:t>
            </w:r>
          </w:p>
          <w:p w14:paraId="0FB23C28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>Создавать высказывание на основе текста: выражать своё отношение к прочитанному или прослушанному в устной</w:t>
            </w:r>
          </w:p>
          <w:p w14:paraId="43BA95E9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>и письменной форме.</w:t>
            </w:r>
          </w:p>
          <w:p w14:paraId="6815DB24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>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 Подробно и сжато передавать в устной и письменной форме содержание прослушанных и прочитанных текстов</w:t>
            </w:r>
          </w:p>
          <w:p w14:paraId="2984E991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>различных функционально-смысловых типов речи (в течение учебного года).</w:t>
            </w:r>
          </w:p>
          <w:p w14:paraId="6B013252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</w:t>
            </w:r>
          </w:p>
        </w:tc>
      </w:tr>
      <w:tr w:rsidR="00C87799" w:rsidRPr="005E51DA" w14:paraId="14BA860D" w14:textId="77777777" w:rsidTr="00307313">
        <w:tc>
          <w:tcPr>
            <w:tcW w:w="3075" w:type="dxa"/>
            <w:gridSpan w:val="2"/>
            <w:vAlign w:val="center"/>
            <w:hideMark/>
          </w:tcPr>
          <w:p w14:paraId="64557429" w14:textId="77777777" w:rsidR="00C87799" w:rsidRPr="005E51DA" w:rsidRDefault="00C87799" w:rsidP="0030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Итого по разделу</w:t>
            </w:r>
          </w:p>
        </w:tc>
        <w:tc>
          <w:tcPr>
            <w:tcW w:w="705" w:type="dxa"/>
            <w:vAlign w:val="center"/>
            <w:hideMark/>
          </w:tcPr>
          <w:p w14:paraId="3D562774" w14:textId="77777777" w:rsidR="00C87799" w:rsidRPr="005E51DA" w:rsidRDefault="00C87799" w:rsidP="00307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4710" w:type="dxa"/>
            <w:gridSpan w:val="3"/>
            <w:vAlign w:val="center"/>
          </w:tcPr>
          <w:p w14:paraId="2D346FD3" w14:textId="77777777" w:rsidR="00C87799" w:rsidRPr="005E51DA" w:rsidRDefault="00C87799" w:rsidP="003073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0" w:type="dxa"/>
          </w:tcPr>
          <w:p w14:paraId="4FB2AD98" w14:textId="77777777" w:rsidR="00C87799" w:rsidRPr="005E51DA" w:rsidRDefault="00C87799" w:rsidP="003073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7799" w:rsidRPr="005E51DA" w14:paraId="4B3C7656" w14:textId="77777777" w:rsidTr="00307313">
        <w:tc>
          <w:tcPr>
            <w:tcW w:w="8505" w:type="dxa"/>
            <w:gridSpan w:val="6"/>
            <w:vAlign w:val="center"/>
            <w:hideMark/>
          </w:tcPr>
          <w:p w14:paraId="52B54E6E" w14:textId="77777777" w:rsidR="00C87799" w:rsidRPr="005E51DA" w:rsidRDefault="00C87799" w:rsidP="0030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4.</w:t>
            </w: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Функциональные разновидности языка</w:t>
            </w:r>
          </w:p>
        </w:tc>
        <w:tc>
          <w:tcPr>
            <w:tcW w:w="6000" w:type="dxa"/>
          </w:tcPr>
          <w:p w14:paraId="108EA429" w14:textId="77777777" w:rsidR="00C87799" w:rsidRPr="005E51DA" w:rsidRDefault="00C87799" w:rsidP="003073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7799" w:rsidRPr="005E51DA" w14:paraId="05CA3280" w14:textId="77777777" w:rsidTr="00307313">
        <w:tc>
          <w:tcPr>
            <w:tcW w:w="8505" w:type="dxa"/>
            <w:gridSpan w:val="6"/>
            <w:vAlign w:val="center"/>
          </w:tcPr>
          <w:p w14:paraId="699498FB" w14:textId="77777777" w:rsidR="00C87799" w:rsidRPr="005E51DA" w:rsidRDefault="00C87799" w:rsidP="003073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0" w:type="dxa"/>
            <w:vMerge w:val="restart"/>
            <w:hideMark/>
          </w:tcPr>
          <w:p w14:paraId="04BDC9ED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>Опознавать и характеризовать отличительные особенности языка художественной литературы в сравнении</w:t>
            </w:r>
          </w:p>
          <w:p w14:paraId="7FF83C6C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>с другими функциональными разновидностями языка.</w:t>
            </w:r>
          </w:p>
          <w:p w14:paraId="7132E555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>Опознавать и характеризовать основные изобразительно-выразительные средства русского языка (метафору, эпитет, сравнение, гиперболу, олицетворение и другие).</w:t>
            </w:r>
          </w:p>
          <w:p w14:paraId="4894CF83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 xml:space="preserve">Выявлять отличительные особенности языка научного стиля в сравнении с другими функциональными разновидностями языка и другими функциональными стилями. </w:t>
            </w:r>
          </w:p>
          <w:p w14:paraId="0FE9A225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>Создавать тексты научного стиля, опираясь на знание требований к их содержанию и структуре.</w:t>
            </w:r>
          </w:p>
          <w:p w14:paraId="10FE18D8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>Анализировать содержание научно-учебного текста и осуществлять его информационную переработку: выделять главную и второстепенную информацию в тексте.</w:t>
            </w:r>
          </w:p>
          <w:p w14:paraId="7F0BE12B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Представлять содержание научно-учебного текста в виде таблицы, схемы</w:t>
            </w:r>
          </w:p>
        </w:tc>
      </w:tr>
      <w:tr w:rsidR="00C87799" w:rsidRPr="005E51DA" w14:paraId="28A09022" w14:textId="77777777" w:rsidTr="00307313">
        <w:tc>
          <w:tcPr>
            <w:tcW w:w="825" w:type="dxa"/>
            <w:vAlign w:val="center"/>
            <w:hideMark/>
          </w:tcPr>
          <w:p w14:paraId="38FFFFFD" w14:textId="77777777" w:rsidR="00C87799" w:rsidRPr="005E51DA" w:rsidRDefault="00C87799" w:rsidP="0030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2235" w:type="dxa"/>
            <w:vAlign w:val="center"/>
            <w:hideMark/>
          </w:tcPr>
          <w:p w14:paraId="500C5C2F" w14:textId="77777777" w:rsidR="00C87799" w:rsidRPr="005E51DA" w:rsidRDefault="00C87799" w:rsidP="0030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Функциональные разновидности языка. Язык художественной литературы и его отличия от других функциональных разновидностей современного русского языка</w:t>
            </w:r>
          </w:p>
        </w:tc>
        <w:tc>
          <w:tcPr>
            <w:tcW w:w="705" w:type="dxa"/>
            <w:vAlign w:val="center"/>
            <w:hideMark/>
          </w:tcPr>
          <w:p w14:paraId="053957A9" w14:textId="77777777" w:rsidR="00C87799" w:rsidRPr="005E51DA" w:rsidRDefault="00C87799" w:rsidP="00307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125" w:type="dxa"/>
            <w:vAlign w:val="center"/>
          </w:tcPr>
          <w:p w14:paraId="03E4A70B" w14:textId="77777777" w:rsidR="00C87799" w:rsidRPr="005E51DA" w:rsidRDefault="00C87799" w:rsidP="00307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  <w:vAlign w:val="center"/>
          </w:tcPr>
          <w:p w14:paraId="75E910C2" w14:textId="77777777" w:rsidR="00C87799" w:rsidRPr="005E51DA" w:rsidRDefault="00C87799" w:rsidP="00307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  <w:vMerge w:val="restart"/>
            <w:vAlign w:val="center"/>
            <w:hideMark/>
          </w:tcPr>
          <w:p w14:paraId="0934D26C" w14:textId="77777777" w:rsidR="00C87799" w:rsidRPr="005E51DA" w:rsidRDefault="00C87799" w:rsidP="0030731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58" w:history="1">
              <w:r w:rsidRPr="005E51DA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https://m.edsoo.ru/7f419b78</w:t>
              </w:r>
            </w:hyperlink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4A793B19" w14:textId="77777777" w:rsidR="00C87799" w:rsidRPr="005E51DA" w:rsidRDefault="00C87799" w:rsidP="00307313">
            <w:pP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</w:pP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РЭШ 9 класс </w:t>
            </w:r>
            <w:hyperlink r:id="rId159" w:history="1">
              <w:r w:rsidRPr="005E51DA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https://resh.edu.ru/subject/13/9/</w:t>
              </w:r>
            </w:hyperlink>
            <w:r w:rsidRPr="005E51DA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 xml:space="preserve"> </w:t>
            </w:r>
          </w:p>
          <w:p w14:paraId="27DCFAF6" w14:textId="77777777" w:rsidR="00C87799" w:rsidRPr="005E51DA" w:rsidRDefault="00C87799" w:rsidP="0030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>МЭШ 9 класс</w:t>
            </w:r>
          </w:p>
          <w:p w14:paraId="639470C7" w14:textId="77777777" w:rsidR="00C87799" w:rsidRPr="005E51DA" w:rsidRDefault="000A22C1" w:rsidP="0030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60" w:history="1">
              <w:r w:rsidR="00C87799" w:rsidRPr="005E51DA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https://uchebnik.mos.ru/catalogue?subject_program_ids=31937321,31937277,31937330&amp;sort_by=published_at&amp;class_level_ids=9</w:t>
              </w:r>
            </w:hyperlink>
            <w:r w:rsidR="00C87799" w:rsidRPr="005E51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000" w:type="dxa"/>
            <w:vMerge/>
            <w:vAlign w:val="center"/>
            <w:hideMark/>
          </w:tcPr>
          <w:p w14:paraId="50B77216" w14:textId="77777777" w:rsidR="00C87799" w:rsidRPr="005E51DA" w:rsidRDefault="00C87799" w:rsidP="0030731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87799" w:rsidRPr="005E51DA" w14:paraId="21E18893" w14:textId="77777777" w:rsidTr="00307313">
        <w:tc>
          <w:tcPr>
            <w:tcW w:w="825" w:type="dxa"/>
            <w:vAlign w:val="center"/>
            <w:hideMark/>
          </w:tcPr>
          <w:p w14:paraId="32C62F89" w14:textId="77777777" w:rsidR="00C87799" w:rsidRPr="005E51DA" w:rsidRDefault="00C87799" w:rsidP="0030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2235" w:type="dxa"/>
            <w:vAlign w:val="center"/>
            <w:hideMark/>
          </w:tcPr>
          <w:p w14:paraId="781A63AC" w14:textId="77777777" w:rsidR="00C87799" w:rsidRPr="005E51DA" w:rsidRDefault="00C87799" w:rsidP="0030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Научный стиль</w:t>
            </w:r>
          </w:p>
        </w:tc>
        <w:tc>
          <w:tcPr>
            <w:tcW w:w="705" w:type="dxa"/>
            <w:vAlign w:val="center"/>
            <w:hideMark/>
          </w:tcPr>
          <w:p w14:paraId="276EB393" w14:textId="77777777" w:rsidR="00C87799" w:rsidRPr="005E51DA" w:rsidRDefault="00C87799" w:rsidP="00307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125" w:type="dxa"/>
            <w:vAlign w:val="center"/>
          </w:tcPr>
          <w:p w14:paraId="5CEBCC11" w14:textId="77777777" w:rsidR="00C87799" w:rsidRPr="005E51DA" w:rsidRDefault="00C87799" w:rsidP="00307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  <w:vAlign w:val="center"/>
            <w:hideMark/>
          </w:tcPr>
          <w:p w14:paraId="5D0094D2" w14:textId="77777777" w:rsidR="00C87799" w:rsidRPr="005E51DA" w:rsidRDefault="00C87799" w:rsidP="00307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445" w:type="dxa"/>
            <w:vMerge/>
            <w:vAlign w:val="center"/>
            <w:hideMark/>
          </w:tcPr>
          <w:p w14:paraId="7A5A24A9" w14:textId="77777777" w:rsidR="00C87799" w:rsidRPr="005E51DA" w:rsidRDefault="00C87799" w:rsidP="0030731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000" w:type="dxa"/>
            <w:vMerge/>
            <w:vAlign w:val="center"/>
            <w:hideMark/>
          </w:tcPr>
          <w:p w14:paraId="6F3D6891" w14:textId="77777777" w:rsidR="00C87799" w:rsidRPr="005E51DA" w:rsidRDefault="00C87799" w:rsidP="0030731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87799" w:rsidRPr="005E51DA" w14:paraId="722A0F90" w14:textId="77777777" w:rsidTr="00307313">
        <w:tc>
          <w:tcPr>
            <w:tcW w:w="3075" w:type="dxa"/>
            <w:gridSpan w:val="2"/>
            <w:vAlign w:val="center"/>
            <w:hideMark/>
          </w:tcPr>
          <w:p w14:paraId="644139A8" w14:textId="77777777" w:rsidR="00C87799" w:rsidRPr="005E51DA" w:rsidRDefault="00C87799" w:rsidP="0030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705" w:type="dxa"/>
            <w:vAlign w:val="center"/>
            <w:hideMark/>
          </w:tcPr>
          <w:p w14:paraId="354DBC19" w14:textId="77777777" w:rsidR="00C87799" w:rsidRPr="005E51DA" w:rsidRDefault="00C87799" w:rsidP="00307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4710" w:type="dxa"/>
            <w:gridSpan w:val="3"/>
            <w:vAlign w:val="center"/>
          </w:tcPr>
          <w:p w14:paraId="0235CB4D" w14:textId="77777777" w:rsidR="00C87799" w:rsidRPr="005E51DA" w:rsidRDefault="00C87799" w:rsidP="003073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0" w:type="dxa"/>
            <w:vMerge/>
            <w:vAlign w:val="center"/>
            <w:hideMark/>
          </w:tcPr>
          <w:p w14:paraId="64C4EFA2" w14:textId="77777777" w:rsidR="00C87799" w:rsidRPr="005E51DA" w:rsidRDefault="00C87799" w:rsidP="0030731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87799" w:rsidRPr="005E51DA" w14:paraId="079CADCB" w14:textId="77777777" w:rsidTr="00307313">
        <w:tc>
          <w:tcPr>
            <w:tcW w:w="8505" w:type="dxa"/>
            <w:gridSpan w:val="6"/>
            <w:vAlign w:val="center"/>
            <w:hideMark/>
          </w:tcPr>
          <w:p w14:paraId="52A405DE" w14:textId="77777777" w:rsidR="00C87799" w:rsidRPr="005E51DA" w:rsidRDefault="00C87799" w:rsidP="0030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Раздел 5.</w:t>
            </w: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E51D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Система языка. Синтаксис. Культура речи. Пунктуация</w:t>
            </w:r>
          </w:p>
        </w:tc>
        <w:tc>
          <w:tcPr>
            <w:tcW w:w="6000" w:type="dxa"/>
          </w:tcPr>
          <w:p w14:paraId="7981E78B" w14:textId="77777777" w:rsidR="00C87799" w:rsidRPr="005E51DA" w:rsidRDefault="00C87799" w:rsidP="0030731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C87799" w:rsidRPr="005E51DA" w14:paraId="46172344" w14:textId="77777777" w:rsidTr="00307313">
        <w:tc>
          <w:tcPr>
            <w:tcW w:w="825" w:type="dxa"/>
            <w:vAlign w:val="center"/>
            <w:hideMark/>
          </w:tcPr>
          <w:p w14:paraId="20C4069C" w14:textId="77777777" w:rsidR="00C87799" w:rsidRPr="005E51DA" w:rsidRDefault="00C87799" w:rsidP="0030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2235" w:type="dxa"/>
            <w:vAlign w:val="center"/>
            <w:hideMark/>
          </w:tcPr>
          <w:p w14:paraId="1B3E5B8D" w14:textId="77777777" w:rsidR="00C87799" w:rsidRPr="005E51DA" w:rsidRDefault="00C87799" w:rsidP="0030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Сложное предложение</w:t>
            </w:r>
          </w:p>
        </w:tc>
        <w:tc>
          <w:tcPr>
            <w:tcW w:w="705" w:type="dxa"/>
            <w:vAlign w:val="center"/>
            <w:hideMark/>
          </w:tcPr>
          <w:p w14:paraId="424AF1A3" w14:textId="77777777" w:rsidR="00C87799" w:rsidRPr="005E51DA" w:rsidRDefault="00C87799" w:rsidP="00307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25" w:type="dxa"/>
            <w:vAlign w:val="center"/>
          </w:tcPr>
          <w:p w14:paraId="5024C3A5" w14:textId="77777777" w:rsidR="00C87799" w:rsidRPr="005E51DA" w:rsidRDefault="00C87799" w:rsidP="00307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  <w:vAlign w:val="center"/>
          </w:tcPr>
          <w:p w14:paraId="2D726B15" w14:textId="77777777" w:rsidR="00C87799" w:rsidRPr="005E51DA" w:rsidRDefault="00C87799" w:rsidP="00307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  <w:vMerge w:val="restart"/>
            <w:vAlign w:val="center"/>
            <w:hideMark/>
          </w:tcPr>
          <w:p w14:paraId="1982CBD0" w14:textId="77777777" w:rsidR="00C87799" w:rsidRPr="005E51DA" w:rsidRDefault="00C87799" w:rsidP="0030731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61" w:history="1">
              <w:r w:rsidRPr="005E51DA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https://m.edsoo.ru/7f419b78</w:t>
              </w:r>
            </w:hyperlink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49D1B378" w14:textId="77777777" w:rsidR="00C87799" w:rsidRPr="005E51DA" w:rsidRDefault="00C87799" w:rsidP="00307313">
            <w:pP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</w:pP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РЭШ 9 класс </w:t>
            </w:r>
            <w:hyperlink r:id="rId162" w:history="1">
              <w:r w:rsidRPr="005E51DA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https://resh.edu.ru/subject/13/9/</w:t>
              </w:r>
            </w:hyperlink>
            <w:r w:rsidRPr="005E51DA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 xml:space="preserve"> </w:t>
            </w:r>
          </w:p>
          <w:p w14:paraId="0CDED252" w14:textId="77777777" w:rsidR="00C87799" w:rsidRPr="005E51DA" w:rsidRDefault="00C87799" w:rsidP="0030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>МЭШ 9 класс</w:t>
            </w:r>
          </w:p>
          <w:p w14:paraId="5B375174" w14:textId="77777777" w:rsidR="00C87799" w:rsidRPr="005E51DA" w:rsidRDefault="000A22C1" w:rsidP="0030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63" w:history="1">
              <w:r w:rsidR="00C87799" w:rsidRPr="005E51DA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https://uchebnik.mos.ru/catalogue?subject_program_ids=31937321,31937277,31937330&amp;sort_by=published_at&amp;class_level_ids=9</w:t>
              </w:r>
            </w:hyperlink>
            <w:r w:rsidR="00C87799" w:rsidRPr="005E51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000" w:type="dxa"/>
            <w:hideMark/>
          </w:tcPr>
          <w:p w14:paraId="743CBBC9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>Анализировать основные средства синтаксической связи между частями сложного предложения.</w:t>
            </w:r>
          </w:p>
          <w:p w14:paraId="58FCF665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>Опознавать и характеризовать сложные предложения с разными видами связи, бессоюзные и союзные предложения</w:t>
            </w:r>
          </w:p>
          <w:p w14:paraId="7B855B93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>(сложносочинённые и сложноподчинённые)</w:t>
            </w:r>
          </w:p>
        </w:tc>
      </w:tr>
      <w:tr w:rsidR="00C87799" w:rsidRPr="005E51DA" w14:paraId="4D83216C" w14:textId="77777777" w:rsidTr="00307313">
        <w:tc>
          <w:tcPr>
            <w:tcW w:w="825" w:type="dxa"/>
            <w:vAlign w:val="center"/>
            <w:hideMark/>
          </w:tcPr>
          <w:p w14:paraId="00B0D421" w14:textId="77777777" w:rsidR="00C87799" w:rsidRPr="005E51DA" w:rsidRDefault="00C87799" w:rsidP="0030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2235" w:type="dxa"/>
            <w:vAlign w:val="center"/>
            <w:hideMark/>
          </w:tcPr>
          <w:p w14:paraId="1AC6A319" w14:textId="77777777" w:rsidR="00C87799" w:rsidRPr="005E51DA" w:rsidRDefault="00C87799" w:rsidP="0030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Сложносочинённое предложение</w:t>
            </w:r>
          </w:p>
        </w:tc>
        <w:tc>
          <w:tcPr>
            <w:tcW w:w="705" w:type="dxa"/>
            <w:vAlign w:val="center"/>
            <w:hideMark/>
          </w:tcPr>
          <w:p w14:paraId="516BB6E5" w14:textId="77777777" w:rsidR="00C87799" w:rsidRPr="005E51DA" w:rsidRDefault="00C87799" w:rsidP="00307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12 </w:t>
            </w:r>
          </w:p>
        </w:tc>
        <w:tc>
          <w:tcPr>
            <w:tcW w:w="1125" w:type="dxa"/>
            <w:vAlign w:val="center"/>
          </w:tcPr>
          <w:p w14:paraId="2C54591B" w14:textId="77777777" w:rsidR="00C87799" w:rsidRPr="005E51DA" w:rsidRDefault="00C87799" w:rsidP="00307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  <w:vAlign w:val="center"/>
            <w:hideMark/>
          </w:tcPr>
          <w:p w14:paraId="3AEB1DCD" w14:textId="77777777" w:rsidR="00C87799" w:rsidRPr="005E51DA" w:rsidRDefault="00C87799" w:rsidP="00307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2445" w:type="dxa"/>
            <w:vMerge/>
            <w:vAlign w:val="center"/>
            <w:hideMark/>
          </w:tcPr>
          <w:p w14:paraId="68E315C4" w14:textId="77777777" w:rsidR="00C87799" w:rsidRPr="005E51DA" w:rsidRDefault="00C87799" w:rsidP="0030731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000" w:type="dxa"/>
            <w:hideMark/>
          </w:tcPr>
          <w:p w14:paraId="6AC6E74D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>Характеризовать сложносочинённое предложение, его строение, смысловое, структурное и интонационное единство частей сложного предложения.</w:t>
            </w:r>
          </w:p>
          <w:p w14:paraId="6BA472C6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>Определять основания для сравнения и сравнивать смысловые отношения между частями сложносочинённого</w:t>
            </w:r>
          </w:p>
          <w:p w14:paraId="1ED4153C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>предложения, интонационные особенности сложносочинённых предложений с разными типами смысловых отношений между частями.</w:t>
            </w:r>
          </w:p>
          <w:p w14:paraId="493F69A6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>Понимать особенности употребления сложносочинённых предложений в речи.</w:t>
            </w:r>
          </w:p>
          <w:p w14:paraId="20C4F0C1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>Соблюдать нормы построения сложносочинённого предложения.</w:t>
            </w:r>
          </w:p>
          <w:p w14:paraId="3E54E1B9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 xml:space="preserve">Понимать явления грамматической синонимии сложносочинённых предложений и простых </w:t>
            </w:r>
            <w:r w:rsidRPr="005E51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предложений с однородными членами; использовать соответствующие конструкции в речи.</w:t>
            </w:r>
          </w:p>
          <w:p w14:paraId="5964463B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>Выполнять синтаксический и пунктуационный анализ сложносочинённых предложений.</w:t>
            </w:r>
          </w:p>
          <w:p w14:paraId="76E71EF8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>Применять правила постановки знаков</w:t>
            </w:r>
          </w:p>
          <w:p w14:paraId="1B9C129F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>препинания в сложносочинённых предложениях</w:t>
            </w:r>
          </w:p>
        </w:tc>
      </w:tr>
      <w:tr w:rsidR="00C87799" w:rsidRPr="005E51DA" w14:paraId="586EEB32" w14:textId="77777777" w:rsidTr="00307313">
        <w:tc>
          <w:tcPr>
            <w:tcW w:w="825" w:type="dxa"/>
            <w:vAlign w:val="center"/>
            <w:hideMark/>
          </w:tcPr>
          <w:p w14:paraId="3AA606E6" w14:textId="77777777" w:rsidR="00C87799" w:rsidRPr="005E51DA" w:rsidRDefault="00C87799" w:rsidP="0030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5.3</w:t>
            </w:r>
          </w:p>
        </w:tc>
        <w:tc>
          <w:tcPr>
            <w:tcW w:w="2235" w:type="dxa"/>
            <w:vAlign w:val="center"/>
            <w:hideMark/>
          </w:tcPr>
          <w:p w14:paraId="0E637728" w14:textId="77777777" w:rsidR="00C87799" w:rsidRPr="005E51DA" w:rsidRDefault="00C87799" w:rsidP="0030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Сложноподчинённое предложение</w:t>
            </w:r>
          </w:p>
        </w:tc>
        <w:tc>
          <w:tcPr>
            <w:tcW w:w="705" w:type="dxa"/>
            <w:vAlign w:val="center"/>
            <w:hideMark/>
          </w:tcPr>
          <w:p w14:paraId="18DEE598" w14:textId="77777777" w:rsidR="00C87799" w:rsidRPr="005E51DA" w:rsidRDefault="00C87799" w:rsidP="00307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27 </w:t>
            </w:r>
          </w:p>
        </w:tc>
        <w:tc>
          <w:tcPr>
            <w:tcW w:w="1125" w:type="dxa"/>
            <w:vAlign w:val="center"/>
          </w:tcPr>
          <w:p w14:paraId="3A1AA434" w14:textId="77777777" w:rsidR="00C87799" w:rsidRPr="005E51DA" w:rsidRDefault="00C87799" w:rsidP="00307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  <w:vAlign w:val="center"/>
            <w:hideMark/>
          </w:tcPr>
          <w:p w14:paraId="2B1A2A45" w14:textId="77777777" w:rsidR="00C87799" w:rsidRPr="005E51DA" w:rsidRDefault="00C87799" w:rsidP="00307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2445" w:type="dxa"/>
            <w:vAlign w:val="center"/>
            <w:hideMark/>
          </w:tcPr>
          <w:p w14:paraId="25D46891" w14:textId="77777777" w:rsidR="00C87799" w:rsidRPr="005E51DA" w:rsidRDefault="00C87799" w:rsidP="0030731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64" w:history="1">
              <w:r w:rsidRPr="005E51DA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https://m.edsoo.ru/7f419b78</w:t>
              </w:r>
            </w:hyperlink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60BC51CC" w14:textId="77777777" w:rsidR="00C87799" w:rsidRPr="005E51DA" w:rsidRDefault="00C87799" w:rsidP="00307313">
            <w:pP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</w:pP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РЭШ 9 класс </w:t>
            </w:r>
            <w:hyperlink r:id="rId165" w:history="1">
              <w:r w:rsidRPr="005E51DA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https://resh.edu.ru/subject/13/9/</w:t>
              </w:r>
            </w:hyperlink>
            <w:r w:rsidRPr="005E51DA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 xml:space="preserve"> </w:t>
            </w:r>
          </w:p>
          <w:p w14:paraId="339AF81F" w14:textId="77777777" w:rsidR="00C87799" w:rsidRPr="005E51DA" w:rsidRDefault="00C87799" w:rsidP="0030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>МЭШ 9 класс</w:t>
            </w:r>
          </w:p>
          <w:p w14:paraId="5B2D7E26" w14:textId="77777777" w:rsidR="00C87799" w:rsidRPr="005E51DA" w:rsidRDefault="000A22C1" w:rsidP="0030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66" w:history="1">
              <w:r w:rsidR="00C87799" w:rsidRPr="005E51DA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https://uchebnik.mos.ru/catalogue?subject_program_ids=31937321,31937277,31937330&amp;sort_by=published_at&amp;class_level_ids=9</w:t>
              </w:r>
            </w:hyperlink>
            <w:r w:rsidR="00C87799" w:rsidRPr="005E51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000" w:type="dxa"/>
            <w:hideMark/>
          </w:tcPr>
          <w:p w14:paraId="7B4D5D2E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>Распознавать сложноподчинённые предложения, выделять главную и придаточную части предложения, средства связи частей сложноподчинённого предложения.</w:t>
            </w:r>
          </w:p>
          <w:p w14:paraId="61FCA4B2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>Опознавать и характеризовать подчинительные союзы и союзные слова.</w:t>
            </w:r>
          </w:p>
          <w:p w14:paraId="34472B96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>Определять основания для сравнения и сравнивать сложноподчинённые предложения по характеру смысловых отношений между главной и придаточной частями, структуре, синтаксическим средствам связи; выявлять особенности их строения.</w:t>
            </w:r>
          </w:p>
          <w:p w14:paraId="295FFB0D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>Опознавать и характеризовать сложноподчинённые предложения с несколькими придаточными, сложноподчинённые предложения с придаточной частью определительной, изъяснительной и обстоятельственной (места, времени, причины, образа действия и степени, сравнения, условия, уступки, следствия, цели).</w:t>
            </w:r>
          </w:p>
          <w:p w14:paraId="622EE83A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>Выявлять однородное, неоднородное и последовательное подчинение придаточных частей.</w:t>
            </w:r>
          </w:p>
          <w:p w14:paraId="3C8FF65A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Понимать явления грамматической синонимии сложноподчинённых предложений и простых предложений с обособленными членами; использовать соответствующие конструкции в речи. </w:t>
            </w:r>
          </w:p>
          <w:p w14:paraId="79EAA924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>Соблюдать нормы построения сложноподчинённого предложения, понимать особенности употребления сложноподчинённых предложений в речи.</w:t>
            </w:r>
          </w:p>
          <w:p w14:paraId="3A67D119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>Проводить синтаксический и пунктуационный анализ сложноподчинённых предложений.</w:t>
            </w:r>
          </w:p>
          <w:p w14:paraId="3BCD9236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>Применять правила постановки знаков препинания в сложноподчинённых предложениях</w:t>
            </w:r>
          </w:p>
        </w:tc>
      </w:tr>
      <w:tr w:rsidR="00C87799" w:rsidRPr="005E51DA" w14:paraId="34654725" w14:textId="77777777" w:rsidTr="00307313">
        <w:tc>
          <w:tcPr>
            <w:tcW w:w="825" w:type="dxa"/>
            <w:vAlign w:val="center"/>
            <w:hideMark/>
          </w:tcPr>
          <w:p w14:paraId="3241C53E" w14:textId="77777777" w:rsidR="00C87799" w:rsidRPr="005E51DA" w:rsidRDefault="00C87799" w:rsidP="0030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5.4</w:t>
            </w:r>
          </w:p>
        </w:tc>
        <w:tc>
          <w:tcPr>
            <w:tcW w:w="2235" w:type="dxa"/>
            <w:vAlign w:val="center"/>
            <w:hideMark/>
          </w:tcPr>
          <w:p w14:paraId="20389A77" w14:textId="77777777" w:rsidR="00C87799" w:rsidRPr="005E51DA" w:rsidRDefault="00C87799" w:rsidP="0030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Бессоюзное сложное предложение</w:t>
            </w:r>
          </w:p>
        </w:tc>
        <w:tc>
          <w:tcPr>
            <w:tcW w:w="705" w:type="dxa"/>
            <w:vAlign w:val="center"/>
            <w:hideMark/>
          </w:tcPr>
          <w:p w14:paraId="368A90E3" w14:textId="77777777" w:rsidR="00C87799" w:rsidRPr="005E51DA" w:rsidRDefault="00C87799" w:rsidP="00307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16 </w:t>
            </w:r>
          </w:p>
        </w:tc>
        <w:tc>
          <w:tcPr>
            <w:tcW w:w="1125" w:type="dxa"/>
            <w:vAlign w:val="center"/>
          </w:tcPr>
          <w:p w14:paraId="7CE51D24" w14:textId="77777777" w:rsidR="00C87799" w:rsidRPr="005E51DA" w:rsidRDefault="00C87799" w:rsidP="00307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  <w:vAlign w:val="center"/>
            <w:hideMark/>
          </w:tcPr>
          <w:p w14:paraId="7C9BF59F" w14:textId="77777777" w:rsidR="00C87799" w:rsidRPr="005E51DA" w:rsidRDefault="00C87799" w:rsidP="00307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2445" w:type="dxa"/>
            <w:vAlign w:val="center"/>
            <w:hideMark/>
          </w:tcPr>
          <w:p w14:paraId="062AC53C" w14:textId="77777777" w:rsidR="00C87799" w:rsidRPr="005E51DA" w:rsidRDefault="00C87799" w:rsidP="0030731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67" w:history="1">
              <w:r w:rsidRPr="005E51DA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https://m.edsoo.ru/7f419b78</w:t>
              </w:r>
            </w:hyperlink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31DD34A3" w14:textId="77777777" w:rsidR="00C87799" w:rsidRPr="005E51DA" w:rsidRDefault="00C87799" w:rsidP="00307313">
            <w:pP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</w:pP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РЭШ 9 класс </w:t>
            </w:r>
            <w:hyperlink r:id="rId168" w:history="1">
              <w:r w:rsidRPr="005E51DA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https://resh.edu.ru/subject/13/9/</w:t>
              </w:r>
            </w:hyperlink>
            <w:r w:rsidRPr="005E51DA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 xml:space="preserve"> </w:t>
            </w:r>
          </w:p>
          <w:p w14:paraId="0E3920A4" w14:textId="77777777" w:rsidR="00C87799" w:rsidRPr="005E51DA" w:rsidRDefault="00C87799" w:rsidP="0030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>МЭШ 9 класс</w:t>
            </w:r>
          </w:p>
          <w:p w14:paraId="40A5FBBC" w14:textId="77777777" w:rsidR="00C87799" w:rsidRPr="005E51DA" w:rsidRDefault="000A22C1" w:rsidP="0030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69" w:history="1">
              <w:r w:rsidR="00C87799" w:rsidRPr="005E51DA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https://uchebnik.mos.ru/catalogue?subject_program_ids=31937321,31937277,31937330&amp;sort_by=published_at&amp;class_level_ids=9</w:t>
              </w:r>
            </w:hyperlink>
            <w:r w:rsidR="00C87799" w:rsidRPr="005E51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000" w:type="dxa"/>
            <w:hideMark/>
          </w:tcPr>
          <w:p w14:paraId="3AB73211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>Определять основания для сравнения и сравнивать смысловые отношения между частями бессоюзного сложного предложения, интонационное и пунктуационное выражение этих отношений.</w:t>
            </w:r>
          </w:p>
          <w:p w14:paraId="210876B1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>Соблюдать основные грамматические нормы построения бессоюзного сложного предложения, понимать особенности употребления бессоюзных сложных предложений в речи. Проводить синтаксический и пунктуационный анализ бессоюзных сложных предложений.</w:t>
            </w:r>
          </w:p>
          <w:p w14:paraId="5CBE26D6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>Выявлять грамматическую синонимию бессоюзных сложных предложений и союзных сложных предложений, использовать соответствующие конструкции в речи.</w:t>
            </w:r>
          </w:p>
          <w:p w14:paraId="05E4C4F9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Применять правила постановки знаков препинания в бессоюзных сложных предложениях</w:t>
            </w:r>
          </w:p>
        </w:tc>
      </w:tr>
      <w:tr w:rsidR="00C87799" w:rsidRPr="005E51DA" w14:paraId="5FE6C997" w14:textId="77777777" w:rsidTr="00307313">
        <w:tc>
          <w:tcPr>
            <w:tcW w:w="825" w:type="dxa"/>
            <w:vAlign w:val="center"/>
            <w:hideMark/>
          </w:tcPr>
          <w:p w14:paraId="2C67233F" w14:textId="77777777" w:rsidR="00C87799" w:rsidRPr="005E51DA" w:rsidRDefault="00C87799" w:rsidP="0030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5.5</w:t>
            </w:r>
          </w:p>
        </w:tc>
        <w:tc>
          <w:tcPr>
            <w:tcW w:w="2235" w:type="dxa"/>
            <w:vAlign w:val="center"/>
            <w:hideMark/>
          </w:tcPr>
          <w:p w14:paraId="0BBFE256" w14:textId="77777777" w:rsidR="00C87799" w:rsidRPr="005E51DA" w:rsidRDefault="00C87799" w:rsidP="0030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Сложные предложения с разными видами союзной и бессоюзной связи</w:t>
            </w:r>
          </w:p>
        </w:tc>
        <w:tc>
          <w:tcPr>
            <w:tcW w:w="705" w:type="dxa"/>
            <w:vAlign w:val="center"/>
            <w:hideMark/>
          </w:tcPr>
          <w:p w14:paraId="5B5AA46E" w14:textId="77777777" w:rsidR="00C87799" w:rsidRPr="005E51DA" w:rsidRDefault="00C87799" w:rsidP="00307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9 </w:t>
            </w:r>
          </w:p>
        </w:tc>
        <w:tc>
          <w:tcPr>
            <w:tcW w:w="1125" w:type="dxa"/>
            <w:vAlign w:val="center"/>
          </w:tcPr>
          <w:p w14:paraId="3F62E9BA" w14:textId="77777777" w:rsidR="00C87799" w:rsidRPr="005E51DA" w:rsidRDefault="00C87799" w:rsidP="00307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  <w:vAlign w:val="center"/>
            <w:hideMark/>
          </w:tcPr>
          <w:p w14:paraId="50AD4F46" w14:textId="77777777" w:rsidR="00C87799" w:rsidRPr="005E51DA" w:rsidRDefault="00C87799" w:rsidP="00307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2445" w:type="dxa"/>
            <w:vMerge w:val="restart"/>
            <w:vAlign w:val="center"/>
            <w:hideMark/>
          </w:tcPr>
          <w:p w14:paraId="23C70DF1" w14:textId="77777777" w:rsidR="00C87799" w:rsidRPr="005E51DA" w:rsidRDefault="00C87799" w:rsidP="0030731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70" w:history="1">
              <w:r w:rsidRPr="005E51DA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https://m.edsoo.ru/7f419b78</w:t>
              </w:r>
            </w:hyperlink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266EA467" w14:textId="77777777" w:rsidR="00C87799" w:rsidRPr="005E51DA" w:rsidRDefault="00C87799" w:rsidP="00307313">
            <w:pP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</w:pP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РЭШ 9 класс </w:t>
            </w:r>
            <w:hyperlink r:id="rId171" w:history="1">
              <w:r w:rsidRPr="005E51DA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https://resh.edu.ru/subject/13/9/</w:t>
              </w:r>
            </w:hyperlink>
            <w:r w:rsidRPr="005E51DA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 xml:space="preserve"> </w:t>
            </w:r>
          </w:p>
          <w:p w14:paraId="7DA5D2B0" w14:textId="77777777" w:rsidR="00C87799" w:rsidRPr="005E51DA" w:rsidRDefault="00C87799" w:rsidP="0030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>МЭШ 9 класс</w:t>
            </w:r>
          </w:p>
          <w:p w14:paraId="5D90B0E2" w14:textId="77777777" w:rsidR="00C87799" w:rsidRPr="005E51DA" w:rsidRDefault="000A22C1" w:rsidP="0030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72" w:history="1">
              <w:r w:rsidR="00C87799" w:rsidRPr="005E51DA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https://uchebnik.mos.ru/catalogue?subject_program_ids=31937321,31937277,31937330&amp;sort_by=published_at&amp;class_level_ids=9</w:t>
              </w:r>
            </w:hyperlink>
            <w:r w:rsidR="00C87799" w:rsidRPr="005E51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000" w:type="dxa"/>
            <w:hideMark/>
          </w:tcPr>
          <w:p w14:paraId="12DEAD30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>Распознавать типы сложных предложений с разными видами связи.</w:t>
            </w:r>
          </w:p>
          <w:p w14:paraId="03A6D12C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>Соблюдать нормы построения сложных предложений с разными видами связи.</w:t>
            </w:r>
          </w:p>
          <w:p w14:paraId="31B34A72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>Употреблять сложные предложения с разными видами связи в речи.</w:t>
            </w:r>
          </w:p>
          <w:p w14:paraId="463BB980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>Применять правила постановки знаков препинания в сложных предложениях с разными видами связи.</w:t>
            </w:r>
          </w:p>
          <w:p w14:paraId="7C484547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>Проводить синтаксический и пунктуационный</w:t>
            </w:r>
          </w:p>
          <w:p w14:paraId="7B96B691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>анализ сложных предложений с разными видами связи</w:t>
            </w:r>
          </w:p>
        </w:tc>
      </w:tr>
      <w:tr w:rsidR="00C87799" w:rsidRPr="005E51DA" w14:paraId="29785B28" w14:textId="77777777" w:rsidTr="00307313">
        <w:tc>
          <w:tcPr>
            <w:tcW w:w="825" w:type="dxa"/>
            <w:vAlign w:val="center"/>
            <w:hideMark/>
          </w:tcPr>
          <w:p w14:paraId="33D09BDE" w14:textId="77777777" w:rsidR="00C87799" w:rsidRPr="005E51DA" w:rsidRDefault="00C87799" w:rsidP="0030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5.6</w:t>
            </w:r>
          </w:p>
        </w:tc>
        <w:tc>
          <w:tcPr>
            <w:tcW w:w="2235" w:type="dxa"/>
            <w:vAlign w:val="center"/>
            <w:hideMark/>
          </w:tcPr>
          <w:p w14:paraId="64F870B5" w14:textId="77777777" w:rsidR="00C87799" w:rsidRPr="005E51DA" w:rsidRDefault="00C87799" w:rsidP="0030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Прямая и косвенная речь. Цитирование</w:t>
            </w:r>
          </w:p>
        </w:tc>
        <w:tc>
          <w:tcPr>
            <w:tcW w:w="705" w:type="dxa"/>
            <w:vAlign w:val="center"/>
            <w:hideMark/>
          </w:tcPr>
          <w:p w14:paraId="2A08C086" w14:textId="77777777" w:rsidR="00C87799" w:rsidRPr="005E51DA" w:rsidRDefault="00C87799" w:rsidP="00307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125" w:type="dxa"/>
            <w:vAlign w:val="center"/>
          </w:tcPr>
          <w:p w14:paraId="2CCE9652" w14:textId="77777777" w:rsidR="00C87799" w:rsidRPr="005E51DA" w:rsidRDefault="00C87799" w:rsidP="00307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  <w:vAlign w:val="center"/>
            <w:hideMark/>
          </w:tcPr>
          <w:p w14:paraId="0C697FC4" w14:textId="77777777" w:rsidR="00C87799" w:rsidRPr="005E51DA" w:rsidRDefault="00C87799" w:rsidP="00307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445" w:type="dxa"/>
            <w:vMerge/>
            <w:vAlign w:val="center"/>
            <w:hideMark/>
          </w:tcPr>
          <w:p w14:paraId="4657299E" w14:textId="77777777" w:rsidR="00C87799" w:rsidRPr="005E51DA" w:rsidRDefault="00C87799" w:rsidP="0030731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000" w:type="dxa"/>
            <w:vMerge w:val="restart"/>
            <w:hideMark/>
          </w:tcPr>
          <w:p w14:paraId="18E45AB5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>Опознавать и характеризовать прямую и косвенную речь; выявлять синонимию предложений с прямой и косвенной речью.</w:t>
            </w:r>
          </w:p>
          <w:p w14:paraId="0B789019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>Уметь цитировать и применять разные способы включения цитат в высказывание.</w:t>
            </w:r>
          </w:p>
          <w:p w14:paraId="2B3CC75B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 xml:space="preserve">Понимать основные нормы построения предложений с прямой и косвенной речью, при цитировании. </w:t>
            </w:r>
          </w:p>
          <w:p w14:paraId="55B8B158" w14:textId="77777777" w:rsidR="00C87799" w:rsidRPr="005E51DA" w:rsidRDefault="00C87799" w:rsidP="003073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>Применять правила постановки знаков препинания в предложениях с прямой и косвенной речью, при цитировании.</w:t>
            </w:r>
          </w:p>
        </w:tc>
      </w:tr>
      <w:tr w:rsidR="00C87799" w:rsidRPr="005E51DA" w14:paraId="18617F38" w14:textId="77777777" w:rsidTr="00307313">
        <w:tc>
          <w:tcPr>
            <w:tcW w:w="3075" w:type="dxa"/>
            <w:gridSpan w:val="2"/>
            <w:vAlign w:val="center"/>
            <w:hideMark/>
          </w:tcPr>
          <w:p w14:paraId="094DCD60" w14:textId="77777777" w:rsidR="00C87799" w:rsidRPr="005E51DA" w:rsidRDefault="00C87799" w:rsidP="0030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705" w:type="dxa"/>
            <w:vAlign w:val="center"/>
            <w:hideMark/>
          </w:tcPr>
          <w:p w14:paraId="08CC8610" w14:textId="77777777" w:rsidR="00C87799" w:rsidRPr="005E51DA" w:rsidRDefault="00C87799" w:rsidP="00307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69 </w:t>
            </w:r>
          </w:p>
        </w:tc>
        <w:tc>
          <w:tcPr>
            <w:tcW w:w="4710" w:type="dxa"/>
            <w:gridSpan w:val="3"/>
            <w:vAlign w:val="center"/>
          </w:tcPr>
          <w:p w14:paraId="293FD168" w14:textId="77777777" w:rsidR="00C87799" w:rsidRPr="005E51DA" w:rsidRDefault="00C87799" w:rsidP="003073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0" w:type="dxa"/>
            <w:vMerge/>
            <w:vAlign w:val="center"/>
            <w:hideMark/>
          </w:tcPr>
          <w:p w14:paraId="10514219" w14:textId="77777777" w:rsidR="00C87799" w:rsidRPr="005E51DA" w:rsidRDefault="00C87799" w:rsidP="0030731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87799" w:rsidRPr="005E51DA" w14:paraId="75645EC2" w14:textId="77777777" w:rsidTr="00307313">
        <w:tc>
          <w:tcPr>
            <w:tcW w:w="3075" w:type="dxa"/>
            <w:gridSpan w:val="2"/>
            <w:vAlign w:val="center"/>
            <w:hideMark/>
          </w:tcPr>
          <w:p w14:paraId="6F5A3B6B" w14:textId="77777777" w:rsidR="00C87799" w:rsidRPr="005E51DA" w:rsidRDefault="00C87799" w:rsidP="0030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 пройденного материала</w:t>
            </w:r>
          </w:p>
        </w:tc>
        <w:tc>
          <w:tcPr>
            <w:tcW w:w="705" w:type="dxa"/>
            <w:vAlign w:val="center"/>
            <w:hideMark/>
          </w:tcPr>
          <w:p w14:paraId="73A65AEC" w14:textId="77777777" w:rsidR="00C87799" w:rsidRPr="005E51DA" w:rsidRDefault="00C87799" w:rsidP="00307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1125" w:type="dxa"/>
            <w:vAlign w:val="center"/>
          </w:tcPr>
          <w:p w14:paraId="4FFB1508" w14:textId="77777777" w:rsidR="00C87799" w:rsidRPr="005E51DA" w:rsidRDefault="00C87799" w:rsidP="00307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  <w:vAlign w:val="center"/>
          </w:tcPr>
          <w:p w14:paraId="6E62B323" w14:textId="77777777" w:rsidR="00C87799" w:rsidRPr="005E51DA" w:rsidRDefault="00C87799" w:rsidP="00307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  <w:vMerge w:val="restart"/>
            <w:vAlign w:val="center"/>
            <w:hideMark/>
          </w:tcPr>
          <w:p w14:paraId="5B7F40BF" w14:textId="77777777" w:rsidR="00C87799" w:rsidRPr="005E51DA" w:rsidRDefault="00C87799" w:rsidP="0030731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73" w:history="1">
              <w:r w:rsidRPr="005E51DA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https://m.edsoo.ru/7f419b78</w:t>
              </w:r>
            </w:hyperlink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3BE3C31E" w14:textId="77777777" w:rsidR="00C87799" w:rsidRPr="005E51DA" w:rsidRDefault="00C87799" w:rsidP="00307313">
            <w:pP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</w:pP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РЭШ 9 класс </w:t>
            </w:r>
            <w:hyperlink r:id="rId174" w:history="1">
              <w:r w:rsidRPr="005E51DA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https://resh.edu.ru/subject/13/9/</w:t>
              </w:r>
            </w:hyperlink>
            <w:r w:rsidRPr="005E51DA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 xml:space="preserve"> </w:t>
            </w:r>
          </w:p>
          <w:p w14:paraId="2BC126AC" w14:textId="77777777" w:rsidR="00C87799" w:rsidRPr="005E51DA" w:rsidRDefault="00C87799" w:rsidP="0030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sz w:val="24"/>
                <w:szCs w:val="24"/>
              </w:rPr>
              <w:t>МЭШ 9 класс</w:t>
            </w:r>
          </w:p>
          <w:p w14:paraId="2BF566FB" w14:textId="77777777" w:rsidR="00C87799" w:rsidRPr="005E51DA" w:rsidRDefault="000A22C1" w:rsidP="0030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75" w:history="1">
              <w:r w:rsidR="00C87799" w:rsidRPr="005E51DA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https://uchebnik.mos.ru/catalogue?subject_program_ids=31937321,31937277,31937330&amp;sort_by=published_at&amp;class_level_ids=9</w:t>
              </w:r>
            </w:hyperlink>
            <w:r w:rsidR="00C87799" w:rsidRPr="005E51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000" w:type="dxa"/>
            <w:vMerge w:val="restart"/>
            <w:hideMark/>
          </w:tcPr>
          <w:p w14:paraId="007C8481" w14:textId="77777777" w:rsidR="00C87799" w:rsidRPr="005E51DA" w:rsidRDefault="00C87799" w:rsidP="0030731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Распознавать изученные орфограммы.</w:t>
            </w:r>
          </w:p>
          <w:p w14:paraId="43F3E9C2" w14:textId="77777777" w:rsidR="00C87799" w:rsidRPr="005E51DA" w:rsidRDefault="00C87799" w:rsidP="0030731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Применять знания по орфографии в практике правописания.</w:t>
            </w:r>
          </w:p>
          <w:p w14:paraId="7F5B8759" w14:textId="77777777" w:rsidR="00C87799" w:rsidRPr="005E51DA" w:rsidRDefault="00C87799" w:rsidP="0030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Применять правила пунктуационного оформления предложений разных типов.</w:t>
            </w:r>
          </w:p>
        </w:tc>
      </w:tr>
      <w:tr w:rsidR="00C87799" w:rsidRPr="005E51DA" w14:paraId="101139C8" w14:textId="77777777" w:rsidTr="00307313">
        <w:tc>
          <w:tcPr>
            <w:tcW w:w="3075" w:type="dxa"/>
            <w:gridSpan w:val="2"/>
            <w:vAlign w:val="center"/>
            <w:hideMark/>
          </w:tcPr>
          <w:p w14:paraId="26943B61" w14:textId="77777777" w:rsidR="00C87799" w:rsidRPr="005E51DA" w:rsidRDefault="00C87799" w:rsidP="0030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705" w:type="dxa"/>
            <w:vAlign w:val="center"/>
            <w:hideMark/>
          </w:tcPr>
          <w:p w14:paraId="1FB6B84E" w14:textId="77777777" w:rsidR="00C87799" w:rsidRPr="005E51DA" w:rsidRDefault="00C87799" w:rsidP="00307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9 </w:t>
            </w:r>
          </w:p>
        </w:tc>
        <w:tc>
          <w:tcPr>
            <w:tcW w:w="1125" w:type="dxa"/>
            <w:vAlign w:val="center"/>
            <w:hideMark/>
          </w:tcPr>
          <w:p w14:paraId="3FC9476D" w14:textId="77777777" w:rsidR="00C87799" w:rsidRPr="005E51DA" w:rsidRDefault="00C87799" w:rsidP="00307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9 </w:t>
            </w:r>
          </w:p>
        </w:tc>
        <w:tc>
          <w:tcPr>
            <w:tcW w:w="1125" w:type="dxa"/>
            <w:vAlign w:val="center"/>
          </w:tcPr>
          <w:p w14:paraId="27C5F831" w14:textId="77777777" w:rsidR="00C87799" w:rsidRPr="005E51DA" w:rsidRDefault="00C87799" w:rsidP="00307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  <w:vMerge/>
            <w:vAlign w:val="center"/>
            <w:hideMark/>
          </w:tcPr>
          <w:p w14:paraId="70CF303D" w14:textId="77777777" w:rsidR="00C87799" w:rsidRPr="005E51DA" w:rsidRDefault="00C87799" w:rsidP="0030731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000" w:type="dxa"/>
            <w:vMerge/>
            <w:vAlign w:val="center"/>
            <w:hideMark/>
          </w:tcPr>
          <w:p w14:paraId="577A7617" w14:textId="77777777" w:rsidR="00C87799" w:rsidRPr="005E51DA" w:rsidRDefault="00C87799" w:rsidP="0030731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87799" w:rsidRPr="005E51DA" w14:paraId="15BB6909" w14:textId="77777777" w:rsidTr="00307313">
        <w:tc>
          <w:tcPr>
            <w:tcW w:w="3075" w:type="dxa"/>
            <w:gridSpan w:val="2"/>
            <w:vAlign w:val="center"/>
            <w:hideMark/>
          </w:tcPr>
          <w:p w14:paraId="7FE276EF" w14:textId="77777777" w:rsidR="00C87799" w:rsidRPr="005E51DA" w:rsidRDefault="00C87799" w:rsidP="0030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ОБЩЕЕ КОЛИЧЕСТВО ЧАСОВ ПО ПРОГРАММЕ</w:t>
            </w:r>
          </w:p>
        </w:tc>
        <w:tc>
          <w:tcPr>
            <w:tcW w:w="705" w:type="dxa"/>
            <w:vAlign w:val="center"/>
            <w:hideMark/>
          </w:tcPr>
          <w:p w14:paraId="2DF9A164" w14:textId="77777777" w:rsidR="00C87799" w:rsidRPr="005E51DA" w:rsidRDefault="00C87799" w:rsidP="00307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102 </w:t>
            </w:r>
          </w:p>
        </w:tc>
        <w:tc>
          <w:tcPr>
            <w:tcW w:w="1125" w:type="dxa"/>
            <w:vAlign w:val="center"/>
            <w:hideMark/>
          </w:tcPr>
          <w:p w14:paraId="5CB148D3" w14:textId="77777777" w:rsidR="00C87799" w:rsidRPr="005E51DA" w:rsidRDefault="00C87799" w:rsidP="00307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9 </w:t>
            </w:r>
          </w:p>
        </w:tc>
        <w:tc>
          <w:tcPr>
            <w:tcW w:w="1125" w:type="dxa"/>
            <w:vAlign w:val="center"/>
            <w:hideMark/>
          </w:tcPr>
          <w:p w14:paraId="1843BC25" w14:textId="77777777" w:rsidR="00C87799" w:rsidRPr="005E51DA" w:rsidRDefault="00C87799" w:rsidP="00307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21 </w:t>
            </w:r>
          </w:p>
        </w:tc>
        <w:tc>
          <w:tcPr>
            <w:tcW w:w="2445" w:type="dxa"/>
            <w:vAlign w:val="center"/>
          </w:tcPr>
          <w:p w14:paraId="799583B9" w14:textId="77777777" w:rsidR="00C87799" w:rsidRPr="005E51DA" w:rsidRDefault="00C87799" w:rsidP="003073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0" w:type="dxa"/>
            <w:hideMark/>
          </w:tcPr>
          <w:p w14:paraId="77EB3775" w14:textId="77777777" w:rsidR="00C87799" w:rsidRPr="005E51DA" w:rsidRDefault="00C87799" w:rsidP="003073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EE68527" w14:textId="77777777" w:rsidR="00C87799" w:rsidRPr="005E51DA" w:rsidRDefault="00C87799" w:rsidP="00C87799">
      <w:pPr>
        <w:rPr>
          <w:rFonts w:ascii="Times New Roman" w:hAnsi="Times New Roman" w:cs="Times New Roman"/>
          <w:sz w:val="24"/>
          <w:szCs w:val="24"/>
        </w:rPr>
      </w:pPr>
    </w:p>
    <w:p w14:paraId="1C8F20FB" w14:textId="77777777" w:rsidR="00C87799" w:rsidRPr="005E51DA" w:rsidRDefault="00C87799" w:rsidP="00C87799">
      <w:pPr>
        <w:rPr>
          <w:rFonts w:ascii="Times New Roman" w:hAnsi="Times New Roman" w:cs="Times New Roman"/>
          <w:sz w:val="24"/>
          <w:szCs w:val="24"/>
        </w:rPr>
      </w:pPr>
    </w:p>
    <w:p w14:paraId="0161A839" w14:textId="77777777" w:rsidR="00072489" w:rsidRDefault="00072489" w:rsidP="00C87799">
      <w:pPr>
        <w:jc w:val="center"/>
        <w:rPr>
          <w:rFonts w:ascii="Times New Roman" w:hAnsi="Times New Roman" w:cs="Times New Roman"/>
          <w:sz w:val="24"/>
          <w:szCs w:val="24"/>
        </w:rPr>
        <w:sectPr w:rsidR="00072489" w:rsidSect="00072489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14:paraId="5542D527" w14:textId="77777777" w:rsidR="00C87799" w:rsidRPr="00C87799" w:rsidRDefault="00C87799" w:rsidP="00FB46DB">
      <w:pPr>
        <w:jc w:val="center"/>
      </w:pPr>
    </w:p>
    <w:sectPr w:rsidR="00C87799" w:rsidRPr="00C87799" w:rsidSect="00072489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3945F5" w14:textId="77777777" w:rsidR="000A22C1" w:rsidRDefault="000A22C1">
      <w:pPr>
        <w:spacing w:line="240" w:lineRule="auto"/>
      </w:pPr>
      <w:r>
        <w:separator/>
      </w:r>
    </w:p>
  </w:endnote>
  <w:endnote w:type="continuationSeparator" w:id="0">
    <w:p w14:paraId="3C48012C" w14:textId="77777777" w:rsidR="000A22C1" w:rsidRDefault="000A22C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PragmaticaC">
    <w:altName w:val="Courier New"/>
    <w:panose1 w:val="00000000000000000000"/>
    <w:charset w:val="CC"/>
    <w:family w:val="decorative"/>
    <w:notTrueType/>
    <w:pitch w:val="variable"/>
    <w:sig w:usb0="00000203" w:usb1="00000000" w:usb2="00000000" w:usb3="00000000" w:csb0="00000005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№Е">
    <w:altName w:val="Calibri"/>
    <w:charset w:val="00"/>
    <w:family w:val="roman"/>
    <w:pitch w:val="variable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choolBookSanPin">
    <w:altName w:val="Cambria"/>
    <w:panose1 w:val="00000000000000000000"/>
    <w:charset w:val="00"/>
    <w:family w:val="roman"/>
    <w:notTrueType/>
    <w:pitch w:val="default"/>
    <w:sig w:usb0="00000001" w:usb1="08070000" w:usb2="00000010" w:usb3="00000000" w:csb0="00020000" w:csb1="00000000"/>
  </w:font>
  <w:font w:name="Minion Pro">
    <w:altName w:val="Cambria Math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SchoolBookSanPin-Bold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SchoolBookSanPin-BoldItalic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OfficinaSansExtraBoldITC-Reg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PiGraphA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PragmaticaSanPin">
    <w:altName w:val="Malgun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OfficinaSansMediumITC-Regular">
    <w:altName w:val="Arial Unicode MS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MingLiU-ExtB">
    <w:panose1 w:val="02020500000000000000"/>
    <w:charset w:val="88"/>
    <w:family w:val="roman"/>
    <w:pitch w:val="variable"/>
    <w:sig w:usb0="8000002F" w:usb1="0A080008" w:usb2="00000010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5F1C63" w14:textId="77777777" w:rsidR="000A22C1" w:rsidRDefault="000A22C1">
      <w:pPr>
        <w:spacing w:after="0"/>
      </w:pPr>
      <w:r>
        <w:separator/>
      </w:r>
    </w:p>
  </w:footnote>
  <w:footnote w:type="continuationSeparator" w:id="0">
    <w:p w14:paraId="4CDB5E8C" w14:textId="77777777" w:rsidR="000A22C1" w:rsidRDefault="000A22C1">
      <w:pPr>
        <w:spacing w:after="0"/>
      </w:pPr>
      <w:r>
        <w:continuationSeparator/>
      </w:r>
    </w:p>
  </w:footnote>
  <w:footnote w:id="1">
    <w:p w14:paraId="45A34568" w14:textId="77777777" w:rsidR="00C87799" w:rsidRDefault="00C87799" w:rsidP="00C87799">
      <w:pPr>
        <w:pStyle w:val="a6"/>
      </w:pPr>
      <w:r>
        <w:rPr>
          <w:rStyle w:val="a4"/>
          <w:rFonts w:eastAsiaTheme="majorEastAsia"/>
        </w:rPr>
        <w:footnoteRef/>
      </w:r>
      <w:r>
        <w:t xml:space="preserve"> Здесь и далее ** обозначены темы, изучение которых проводится в ознакомительном плане. Педагог самостоятельно определяет объем изучаемого материала.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5"/>
    <w:multiLevelType w:val="hybridMultilevel"/>
    <w:tmpl w:val="64F476FE"/>
    <w:lvl w:ilvl="0" w:tplc="B6E61AC6">
      <w:start w:val="1"/>
      <w:numFmt w:val="decimal"/>
      <w:pStyle w:val="a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73C74B9"/>
    <w:multiLevelType w:val="hybridMultilevel"/>
    <w:tmpl w:val="6E28818E"/>
    <w:styleLink w:val="5"/>
    <w:lvl w:ilvl="0" w:tplc="9A08CF26">
      <w:start w:val="1"/>
      <w:numFmt w:val="decimal"/>
      <w:lvlText w:val="%1."/>
      <w:lvlJc w:val="left"/>
      <w:pPr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6804CFB2">
      <w:start w:val="1"/>
      <w:numFmt w:val="lowerLetter"/>
      <w:lvlText w:val="%2."/>
      <w:lvlJc w:val="left"/>
      <w:pPr>
        <w:ind w:left="144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5AE47714">
      <w:start w:val="1"/>
      <w:numFmt w:val="lowerRoman"/>
      <w:lvlText w:val="%3."/>
      <w:lvlJc w:val="left"/>
      <w:pPr>
        <w:ind w:left="2160" w:hanging="32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A092836E">
      <w:start w:val="1"/>
      <w:numFmt w:val="decimal"/>
      <w:lvlText w:val="%4."/>
      <w:lvlJc w:val="left"/>
      <w:pPr>
        <w:ind w:left="288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9FCA9062">
      <w:start w:val="1"/>
      <w:numFmt w:val="lowerLetter"/>
      <w:lvlText w:val="%5."/>
      <w:lvlJc w:val="left"/>
      <w:pPr>
        <w:ind w:left="360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788E6268">
      <w:start w:val="1"/>
      <w:numFmt w:val="lowerRoman"/>
      <w:lvlText w:val="%6."/>
      <w:lvlJc w:val="left"/>
      <w:pPr>
        <w:ind w:left="4320" w:hanging="32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99480328">
      <w:start w:val="1"/>
      <w:numFmt w:val="decimal"/>
      <w:lvlText w:val="%7."/>
      <w:lvlJc w:val="left"/>
      <w:pPr>
        <w:ind w:left="504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80C0BC6E">
      <w:start w:val="1"/>
      <w:numFmt w:val="lowerLetter"/>
      <w:lvlText w:val="%8."/>
      <w:lvlJc w:val="left"/>
      <w:pPr>
        <w:ind w:left="576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370E9A9A">
      <w:start w:val="1"/>
      <w:numFmt w:val="lowerRoman"/>
      <w:lvlText w:val="%9."/>
      <w:lvlJc w:val="left"/>
      <w:pPr>
        <w:ind w:left="6480" w:hanging="32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 w15:restartNumberingAfterBreak="0">
    <w:nsid w:val="4C8D0EDA"/>
    <w:multiLevelType w:val="multilevel"/>
    <w:tmpl w:val="A5400FEA"/>
    <w:styleLink w:val="5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  <w:lvlOverride w:ilvl="0">
      <w:startOverride w:val="1"/>
    </w:lvlOverride>
  </w:num>
  <w:num w:numId="2">
    <w:abstractNumId w:val="2"/>
  </w:num>
  <w:num w:numId="3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708"/>
  <w:drawingGridVerticalSpacing w:val="15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0E60"/>
    <w:rsid w:val="00072489"/>
    <w:rsid w:val="000A22C1"/>
    <w:rsid w:val="003259FF"/>
    <w:rsid w:val="00497561"/>
    <w:rsid w:val="00553F5D"/>
    <w:rsid w:val="00612EC2"/>
    <w:rsid w:val="00630E60"/>
    <w:rsid w:val="006E169B"/>
    <w:rsid w:val="0076347C"/>
    <w:rsid w:val="009D2D33"/>
    <w:rsid w:val="009E07D4"/>
    <w:rsid w:val="00C87799"/>
    <w:rsid w:val="00CE2660"/>
    <w:rsid w:val="00E54453"/>
    <w:rsid w:val="00F151C5"/>
    <w:rsid w:val="00FB46DB"/>
    <w:rsid w:val="2C2708A9"/>
    <w:rsid w:val="55456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188CCDD"/>
  <w15:docId w15:val="{89E95835-63B9-45C2-963B-9EDB893658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qFormat="1"/>
    <w:lsdException w:name="index heading" w:uiPriority="0"/>
    <w:lsdException w:name="caption" w:semiHidden="1" w:uiPriority="0" w:unhideWhenUsed="1" w:qFormat="1"/>
    <w:lsdException w:name="table of figures" w:uiPriority="0"/>
    <w:lsdException w:name="envelope address" w:uiPriority="0"/>
    <w:lsdException w:name="envelope return" w:uiPriority="0"/>
    <w:lsdException w:name="footnote reference" w:qFormat="1"/>
    <w:lsdException w:name="lin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uiPriority="0" w:qFormat="1"/>
    <w:lsdException w:name="Closing" w:uiPriority="0"/>
    <w:lsdException w:name="Signature" w:uiPriority="0"/>
    <w:lsdException w:name="Default Paragraph Font" w:semiHidden="1" w:uiPriority="0" w:qFormat="1"/>
    <w:lsdException w:name="Body Text" w:semiHidden="1" w:unhideWhenUsed="1" w:qFormat="1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uiPriority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Note Heading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nhideWhenUsed="1" w:qFormat="1"/>
    <w:lsdException w:name="FollowedHyperlink" w:uiPriority="0"/>
    <w:lsdException w:name="Strong" w:uiPriority="22" w:qFormat="1"/>
    <w:lsdException w:name="Emphasis" w:uiPriority="0" w:qFormat="1"/>
    <w:lsdException w:name="Document Map" w:uiPriority="0"/>
    <w:lsdException w:name="E-mail Signature" w:uiPriority="0"/>
    <w:lsdException w:name="HTML Top of Form" w:semiHidden="1" w:unhideWhenUsed="1"/>
    <w:lsdException w:name="HTML Bottom of Form" w:semiHidden="1" w:unhideWhenUsed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semiHidden="1" w:uiPriority="0" w:unhideWhenUsed="1"/>
    <w:lsdException w:name="HTML Preformatted" w:uiPriority="0"/>
    <w:lsdException w:name="HTML Sample" w:uiPriority="0"/>
    <w:lsdException w:name="HTML Typewriter" w:uiPriority="0"/>
    <w:lsdException w:name="HTML Variable" w:uiPriority="0"/>
    <w:lsdException w:name="Normal Table" w:semiHidden="1" w:uiPriority="0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iPriority="0" w:unhideWhenUsed="1"/>
    <w:lsdException w:name="Table Simple 2" w:semiHidden="1" w:uiPriority="0" w:unhideWhenUsed="1"/>
    <w:lsdException w:name="Table Simple 3" w:semiHidden="1" w:uiPriority="0" w:unhideWhenUsed="1"/>
    <w:lsdException w:name="Table Classic 1" w:semiHidden="1" w:uiPriority="0" w:unhideWhenUsed="1"/>
    <w:lsdException w:name="Table Classic 2" w:semiHidden="1" w:uiPriority="0" w:unhideWhenUsed="1"/>
    <w:lsdException w:name="Table Classic 3" w:semiHidden="1" w:uiPriority="0" w:unhideWhenUsed="1"/>
    <w:lsdException w:name="Table Classic 4" w:semiHidden="1" w:uiPriority="0" w:unhideWhenUsed="1"/>
    <w:lsdException w:name="Table Colorful 1" w:semiHidden="1" w:uiPriority="0" w:unhideWhenUsed="1"/>
    <w:lsdException w:name="Table Colorful 2" w:semiHidden="1" w:uiPriority="0" w:unhideWhenUsed="1"/>
    <w:lsdException w:name="Table Colorful 3" w:semiHidden="1" w:uiPriority="0" w:unhideWhenUsed="1"/>
    <w:lsdException w:name="Table Columns 1" w:semiHidden="1" w:uiPriority="0" w:unhideWhenUsed="1"/>
    <w:lsdException w:name="Table Columns 2" w:semiHidden="1" w:uiPriority="0" w:unhideWhenUsed="1"/>
    <w:lsdException w:name="Table Columns 3" w:semiHidden="1" w:uiPriority="0" w:unhideWhenUsed="1"/>
    <w:lsdException w:name="Table Columns 4" w:semiHidden="1" w:uiPriority="0" w:unhideWhenUsed="1"/>
    <w:lsdException w:name="Table Columns 5" w:semiHidden="1" w:uiPriority="0" w:unhideWhenUsed="1"/>
    <w:lsdException w:name="Table Grid 1" w:semiHidden="1" w:uiPriority="0" w:unhideWhenUsed="1"/>
    <w:lsdException w:name="Table Grid 2" w:semiHidden="1" w:uiPriority="0" w:unhideWhenUsed="1"/>
    <w:lsdException w:name="Table Grid 3" w:semiHidden="1" w:uiPriority="0" w:unhideWhenUsed="1"/>
    <w:lsdException w:name="Table Grid 4" w:semiHidden="1" w:uiPriority="0" w:unhideWhenUsed="1"/>
    <w:lsdException w:name="Table Grid 5" w:semiHidden="1" w:uiPriority="0" w:unhideWhenUsed="1"/>
    <w:lsdException w:name="Table Grid 6" w:semiHidden="1" w:uiPriority="0" w:unhideWhenUsed="1"/>
    <w:lsdException w:name="Table Grid 7" w:semiHidden="1" w:uiPriority="0" w:unhideWhenUsed="1"/>
    <w:lsdException w:name="Table Grid 8" w:semiHidden="1" w:uiPriority="0" w:unhideWhenUsed="1"/>
    <w:lsdException w:name="Table List 1" w:semiHidden="1" w:uiPriority="0" w:unhideWhenUsed="1"/>
    <w:lsdException w:name="Table List 2" w:semiHidden="1" w:uiPriority="0" w:unhideWhenUsed="1"/>
    <w:lsdException w:name="Table List 3" w:semiHidden="1" w:uiPriority="0" w:unhideWhenUsed="1"/>
    <w:lsdException w:name="Table List 4" w:semiHidden="1" w:uiPriority="0" w:unhideWhenUsed="1"/>
    <w:lsdException w:name="Table List 5" w:semiHidden="1" w:uiPriority="0" w:unhideWhenUsed="1"/>
    <w:lsdException w:name="Table List 6" w:semiHidden="1" w:uiPriority="0" w:unhideWhenUsed="1"/>
    <w:lsdException w:name="Table List 7" w:semiHidden="1" w:uiPriority="0" w:unhideWhenUsed="1"/>
    <w:lsdException w:name="Table List 8" w:semiHidden="1" w:uiPriority="0" w:unhideWhenUsed="1"/>
    <w:lsdException w:name="Table 3D effects 1" w:semiHidden="1" w:uiPriority="0" w:unhideWhenUsed="1"/>
    <w:lsdException w:name="Table 3D effects 2" w:semiHidden="1" w:uiPriority="0" w:unhideWhenUsed="1"/>
    <w:lsdException w:name="Table 3D effects 3" w:semiHidden="1" w:uiPriority="0" w:unhideWhenUsed="1"/>
    <w:lsdException w:name="Table Contemporary" w:semiHidden="1" w:uiPriority="0" w:unhideWhenUsed="1"/>
    <w:lsdException w:name="Table Elegant" w:semiHidden="1" w:uiPriority="0" w:unhideWhenUsed="1"/>
    <w:lsdException w:name="Table Professional" w:semiHidden="1" w:uiPriority="0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iPriority="0" w:unhideWhenUsed="1"/>
    <w:lsdException w:name="Table Web 2" w:semiHidden="1" w:uiPriority="0" w:unhideWhenUsed="1"/>
    <w:lsdException w:name="Table Web 3" w:semiHidden="1" w:uiPriority="0" w:unhideWhenUsed="1"/>
    <w:lsdException w:name="Balloon Text" w:semiHidden="1" w:unhideWhenUsed="1"/>
    <w:lsdException w:name="Table Theme" w:semiHidden="1" w:uiPriority="0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spacing w:after="160" w:line="259" w:lineRule="auto"/>
    </w:pPr>
    <w:rPr>
      <w:rFonts w:eastAsiaTheme="minorHAnsi"/>
      <w:sz w:val="22"/>
      <w:szCs w:val="22"/>
      <w:lang w:eastAsia="en-US"/>
    </w:rPr>
  </w:style>
  <w:style w:type="paragraph" w:styleId="1">
    <w:name w:val="heading 1"/>
    <w:basedOn w:val="a0"/>
    <w:next w:val="a0"/>
    <w:link w:val="10"/>
    <w:uiPriority w:val="9"/>
    <w:qFormat/>
    <w:rsid w:val="00C8779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0"/>
    <w:next w:val="a0"/>
    <w:link w:val="20"/>
    <w:uiPriority w:val="99"/>
    <w:qFormat/>
    <w:rsid w:val="00C87799"/>
    <w:pPr>
      <w:keepNext/>
      <w:spacing w:before="240" w:after="60" w:line="276" w:lineRule="auto"/>
      <w:jc w:val="right"/>
      <w:outlineLvl w:val="1"/>
    </w:pPr>
    <w:rPr>
      <w:rFonts w:ascii="Times New Roman" w:eastAsia="Times New Roman" w:hAnsi="Times New Roman" w:cs="Arial"/>
      <w:b/>
      <w:bCs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unhideWhenUsed/>
    <w:qFormat/>
    <w:pPr>
      <w:keepNext/>
      <w:keepLines/>
      <w:spacing w:after="0"/>
      <w:jc w:val="center"/>
      <w:outlineLvl w:val="2"/>
    </w:pPr>
    <w:rPr>
      <w:rFonts w:ascii="Times New Roman" w:eastAsiaTheme="majorEastAsia" w:hAnsi="Times New Roman" w:cstheme="majorBidi"/>
      <w:sz w:val="28"/>
      <w:szCs w:val="24"/>
    </w:rPr>
  </w:style>
  <w:style w:type="paragraph" w:styleId="4">
    <w:name w:val="heading 4"/>
    <w:basedOn w:val="a0"/>
    <w:next w:val="a0"/>
    <w:link w:val="40"/>
    <w:uiPriority w:val="9"/>
    <w:unhideWhenUsed/>
    <w:qFormat/>
    <w:rsid w:val="00C87799"/>
    <w:pPr>
      <w:keepNext/>
      <w:keepLines/>
      <w:spacing w:after="0"/>
      <w:outlineLvl w:val="3"/>
    </w:pPr>
    <w:rPr>
      <w:rFonts w:ascii="Times New Roman" w:eastAsiaTheme="majorEastAsia" w:hAnsi="Times New Roman" w:cstheme="majorBidi"/>
      <w:b/>
      <w:iCs/>
      <w:sz w:val="28"/>
      <w:lang w:eastAsia="ru-RU"/>
    </w:rPr>
  </w:style>
  <w:style w:type="paragraph" w:styleId="50">
    <w:name w:val="heading 5"/>
    <w:basedOn w:val="a0"/>
    <w:next w:val="a0"/>
    <w:link w:val="52"/>
    <w:uiPriority w:val="9"/>
    <w:unhideWhenUsed/>
    <w:qFormat/>
    <w:rsid w:val="00C87799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  <w:sz w:val="28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footnote reference"/>
    <w:uiPriority w:val="99"/>
    <w:qFormat/>
    <w:rPr>
      <w:vertAlign w:val="superscript"/>
    </w:rPr>
  </w:style>
  <w:style w:type="character" w:styleId="a5">
    <w:name w:val="Hyperlink"/>
    <w:basedOn w:val="a1"/>
    <w:uiPriority w:val="99"/>
    <w:unhideWhenUsed/>
    <w:qFormat/>
    <w:rPr>
      <w:color w:val="0563C1" w:themeColor="hyperlink"/>
      <w:u w:val="single"/>
    </w:rPr>
  </w:style>
  <w:style w:type="paragraph" w:styleId="a6">
    <w:name w:val="footnote text"/>
    <w:basedOn w:val="a0"/>
    <w:link w:val="a7"/>
    <w:uiPriority w:val="99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0"/>
    <w:link w:val="a9"/>
    <w:uiPriority w:val="99"/>
    <w:unhideWhenUsed/>
    <w:qFormat/>
    <w:pPr>
      <w:widowControl w:val="0"/>
      <w:autoSpaceDE w:val="0"/>
      <w:autoSpaceDN w:val="0"/>
      <w:spacing w:after="0" w:line="240" w:lineRule="auto"/>
      <w:ind w:left="106" w:right="172" w:firstLine="180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List Paragraph"/>
    <w:basedOn w:val="a0"/>
    <w:link w:val="ab"/>
    <w:uiPriority w:val="34"/>
    <w:qFormat/>
    <w:pPr>
      <w:ind w:left="720"/>
      <w:contextualSpacing/>
    </w:pPr>
  </w:style>
  <w:style w:type="paragraph" w:customStyle="1" w:styleId="TableParagraph">
    <w:name w:val="Table Paragraph"/>
    <w:basedOn w:val="a0"/>
    <w:uiPriority w:val="1"/>
    <w:qFormat/>
    <w:pPr>
      <w:widowControl w:val="0"/>
      <w:autoSpaceDE w:val="0"/>
      <w:autoSpaceDN w:val="0"/>
      <w:spacing w:before="62" w:after="0" w:line="240" w:lineRule="auto"/>
      <w:ind w:left="84"/>
    </w:pPr>
    <w:rPr>
      <w:rFonts w:ascii="Times New Roman" w:eastAsia="Times New Roman" w:hAnsi="Times New Roman" w:cs="Times New Roman"/>
    </w:rPr>
  </w:style>
  <w:style w:type="paragraph" w:customStyle="1" w:styleId="ConsPlusNormal">
    <w:name w:val="ConsPlusNormal"/>
    <w:qFormat/>
    <w:pPr>
      <w:widowControl w:val="0"/>
      <w:autoSpaceDE w:val="0"/>
      <w:autoSpaceDN w:val="0"/>
      <w:adjustRightInd w:val="0"/>
    </w:pPr>
    <w:rPr>
      <w:rFonts w:ascii="Times New Roman" w:hAnsi="Times New Roman" w:cs="Times New Roman"/>
      <w:sz w:val="24"/>
      <w:szCs w:val="24"/>
    </w:rPr>
  </w:style>
  <w:style w:type="paragraph" w:styleId="ac">
    <w:name w:val="No Spacing"/>
    <w:aliases w:val="основа"/>
    <w:uiPriority w:val="1"/>
    <w:qFormat/>
    <w:rPr>
      <w:rFonts w:eastAsiaTheme="minorHAnsi"/>
      <w:sz w:val="22"/>
      <w:szCs w:val="22"/>
      <w:lang w:eastAsia="en-US"/>
    </w:rPr>
  </w:style>
  <w:style w:type="character" w:customStyle="1" w:styleId="c2c5">
    <w:name w:val="c2 c5"/>
    <w:basedOn w:val="a1"/>
    <w:qFormat/>
  </w:style>
  <w:style w:type="character" w:customStyle="1" w:styleId="10">
    <w:name w:val="Заголовок 1 Знак"/>
    <w:basedOn w:val="a1"/>
    <w:link w:val="1"/>
    <w:uiPriority w:val="9"/>
    <w:rsid w:val="00C87799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character" w:customStyle="1" w:styleId="20">
    <w:name w:val="Заголовок 2 Знак"/>
    <w:basedOn w:val="a1"/>
    <w:link w:val="2"/>
    <w:uiPriority w:val="99"/>
    <w:rsid w:val="00C87799"/>
    <w:rPr>
      <w:rFonts w:ascii="Times New Roman" w:eastAsia="Times New Roman" w:hAnsi="Times New Roman" w:cs="Arial"/>
      <w:b/>
      <w:bCs/>
      <w:iCs/>
      <w:sz w:val="28"/>
      <w:szCs w:val="28"/>
      <w:lang w:eastAsia="en-US"/>
    </w:rPr>
  </w:style>
  <w:style w:type="character" w:customStyle="1" w:styleId="40">
    <w:name w:val="Заголовок 4 Знак"/>
    <w:basedOn w:val="a1"/>
    <w:link w:val="4"/>
    <w:uiPriority w:val="9"/>
    <w:rsid w:val="00C87799"/>
    <w:rPr>
      <w:rFonts w:ascii="Times New Roman" w:eastAsiaTheme="majorEastAsia" w:hAnsi="Times New Roman" w:cstheme="majorBidi"/>
      <w:b/>
      <w:iCs/>
      <w:sz w:val="28"/>
      <w:szCs w:val="22"/>
    </w:rPr>
  </w:style>
  <w:style w:type="character" w:customStyle="1" w:styleId="52">
    <w:name w:val="Заголовок 5 Знак"/>
    <w:basedOn w:val="a1"/>
    <w:link w:val="50"/>
    <w:uiPriority w:val="9"/>
    <w:rsid w:val="00C87799"/>
    <w:rPr>
      <w:rFonts w:asciiTheme="majorHAnsi" w:eastAsiaTheme="majorEastAsia" w:hAnsiTheme="majorHAnsi" w:cstheme="majorBidi"/>
      <w:color w:val="2E74B5" w:themeColor="accent1" w:themeShade="BF"/>
      <w:sz w:val="28"/>
      <w:szCs w:val="22"/>
    </w:rPr>
  </w:style>
  <w:style w:type="character" w:customStyle="1" w:styleId="30">
    <w:name w:val="Заголовок 3 Знак"/>
    <w:basedOn w:val="a1"/>
    <w:link w:val="3"/>
    <w:uiPriority w:val="9"/>
    <w:rsid w:val="00C87799"/>
    <w:rPr>
      <w:rFonts w:ascii="Times New Roman" w:eastAsiaTheme="majorEastAsia" w:hAnsi="Times New Roman" w:cstheme="majorBidi"/>
      <w:sz w:val="28"/>
      <w:szCs w:val="24"/>
      <w:lang w:eastAsia="en-US"/>
    </w:rPr>
  </w:style>
  <w:style w:type="numbering" w:customStyle="1" w:styleId="11">
    <w:name w:val="Нет списка1"/>
    <w:next w:val="a3"/>
    <w:uiPriority w:val="99"/>
    <w:semiHidden/>
    <w:unhideWhenUsed/>
    <w:rsid w:val="00C87799"/>
  </w:style>
  <w:style w:type="character" w:customStyle="1" w:styleId="ab">
    <w:name w:val="Абзац списка Знак"/>
    <w:link w:val="aa"/>
    <w:uiPriority w:val="34"/>
    <w:qFormat/>
    <w:rsid w:val="00C87799"/>
    <w:rPr>
      <w:rFonts w:eastAsiaTheme="minorHAnsi"/>
      <w:sz w:val="22"/>
      <w:szCs w:val="22"/>
      <w:lang w:eastAsia="en-US"/>
    </w:rPr>
  </w:style>
  <w:style w:type="character" w:customStyle="1" w:styleId="ListParagraphChar">
    <w:name w:val="List Paragraph Char"/>
    <w:link w:val="12"/>
    <w:locked/>
    <w:rsid w:val="00C87799"/>
    <w:rPr>
      <w:rFonts w:ascii="Calibri" w:hAnsi="Calibri"/>
    </w:rPr>
  </w:style>
  <w:style w:type="paragraph" w:customStyle="1" w:styleId="12">
    <w:name w:val="Абзац списка1"/>
    <w:basedOn w:val="a0"/>
    <w:link w:val="ListParagraphChar"/>
    <w:rsid w:val="00C87799"/>
    <w:pPr>
      <w:spacing w:after="200" w:line="276" w:lineRule="auto"/>
      <w:ind w:left="720"/>
    </w:pPr>
    <w:rPr>
      <w:rFonts w:ascii="Calibri" w:eastAsiaTheme="minorEastAsia" w:hAnsi="Calibri"/>
      <w:sz w:val="20"/>
      <w:szCs w:val="20"/>
      <w:lang w:eastAsia="ru-RU"/>
    </w:rPr>
  </w:style>
  <w:style w:type="paragraph" w:customStyle="1" w:styleId="21">
    <w:name w:val="Абзац списка21"/>
    <w:basedOn w:val="a0"/>
    <w:uiPriority w:val="99"/>
    <w:qFormat/>
    <w:rsid w:val="00C87799"/>
    <w:pPr>
      <w:spacing w:after="200" w:line="276" w:lineRule="auto"/>
      <w:ind w:left="720"/>
      <w:contextualSpacing/>
    </w:pPr>
    <w:rPr>
      <w:rFonts w:ascii="Calibri" w:eastAsia="Times New Roman" w:hAnsi="Calibri" w:cs="Times New Roman"/>
      <w:sz w:val="28"/>
      <w:lang w:eastAsia="ru-RU"/>
    </w:rPr>
  </w:style>
  <w:style w:type="paragraph" w:styleId="ad">
    <w:name w:val="Normal (Web)"/>
    <w:basedOn w:val="a0"/>
    <w:uiPriority w:val="99"/>
    <w:unhideWhenUsed/>
    <w:rsid w:val="00C877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ash041e0431044b0447043d044b0439char1">
    <w:name w:val="dash041e_0431_044b_0447_043d_044b_0439__char1"/>
    <w:uiPriority w:val="99"/>
    <w:rsid w:val="00C87799"/>
    <w:rPr>
      <w:rFonts w:ascii="Times New Roman" w:hAnsi="Times New Roman" w:cs="Times New Roman" w:hint="default"/>
      <w:sz w:val="24"/>
      <w:szCs w:val="24"/>
      <w:u w:val="none"/>
      <w:effect w:val="none"/>
    </w:rPr>
  </w:style>
  <w:style w:type="character" w:customStyle="1" w:styleId="a7">
    <w:name w:val="Текст сноски Знак"/>
    <w:basedOn w:val="a1"/>
    <w:link w:val="a6"/>
    <w:uiPriority w:val="99"/>
    <w:rsid w:val="00C87799"/>
    <w:rPr>
      <w:rFonts w:ascii="Times New Roman" w:eastAsia="Times New Roman" w:hAnsi="Times New Roman" w:cs="Times New Roman"/>
    </w:rPr>
  </w:style>
  <w:style w:type="paragraph" w:customStyle="1" w:styleId="a">
    <w:name w:val="НОМЕРА"/>
    <w:basedOn w:val="ad"/>
    <w:link w:val="ae"/>
    <w:uiPriority w:val="99"/>
    <w:qFormat/>
    <w:rsid w:val="00C87799"/>
    <w:pPr>
      <w:numPr>
        <w:numId w:val="1"/>
      </w:numPr>
      <w:spacing w:before="0" w:beforeAutospacing="0" w:after="0" w:afterAutospacing="0"/>
      <w:jc w:val="both"/>
    </w:pPr>
    <w:rPr>
      <w:rFonts w:ascii="Arial Narrow" w:eastAsia="Calibri" w:hAnsi="Arial Narrow"/>
      <w:sz w:val="18"/>
      <w:szCs w:val="18"/>
    </w:rPr>
  </w:style>
  <w:style w:type="character" w:customStyle="1" w:styleId="ae">
    <w:name w:val="НОМЕРА Знак"/>
    <w:link w:val="a"/>
    <w:uiPriority w:val="99"/>
    <w:rsid w:val="00C87799"/>
    <w:rPr>
      <w:rFonts w:ascii="Arial Narrow" w:eastAsia="Calibri" w:hAnsi="Arial Narrow" w:cs="Times New Roman"/>
      <w:sz w:val="18"/>
      <w:szCs w:val="18"/>
    </w:rPr>
  </w:style>
  <w:style w:type="paragraph" w:customStyle="1" w:styleId="c7">
    <w:name w:val="c7"/>
    <w:basedOn w:val="a0"/>
    <w:rsid w:val="00C877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7">
    <w:name w:val="c27"/>
    <w:basedOn w:val="a0"/>
    <w:rsid w:val="00C877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5">
    <w:name w:val="c45"/>
    <w:basedOn w:val="a1"/>
    <w:rsid w:val="00C87799"/>
  </w:style>
  <w:style w:type="paragraph" w:customStyle="1" w:styleId="22">
    <w:name w:val="Абзац списка2"/>
    <w:basedOn w:val="a0"/>
    <w:rsid w:val="00C87799"/>
    <w:pPr>
      <w:spacing w:after="200" w:line="276" w:lineRule="auto"/>
      <w:ind w:left="720"/>
    </w:pPr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a9">
    <w:name w:val="Основной текст Знак"/>
    <w:basedOn w:val="a1"/>
    <w:link w:val="a8"/>
    <w:uiPriority w:val="99"/>
    <w:rsid w:val="00C87799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af">
    <w:name w:val="Body Text Indent"/>
    <w:basedOn w:val="a0"/>
    <w:link w:val="af0"/>
    <w:uiPriority w:val="99"/>
    <w:unhideWhenUsed/>
    <w:rsid w:val="00C87799"/>
    <w:pPr>
      <w:spacing w:after="120"/>
      <w:ind w:left="283"/>
    </w:pPr>
    <w:rPr>
      <w:rFonts w:ascii="Times New Roman" w:eastAsiaTheme="minorEastAsia" w:hAnsi="Times New Roman"/>
      <w:sz w:val="28"/>
      <w:lang w:eastAsia="ru-RU"/>
    </w:rPr>
  </w:style>
  <w:style w:type="character" w:customStyle="1" w:styleId="af0">
    <w:name w:val="Основной текст с отступом Знак"/>
    <w:basedOn w:val="a1"/>
    <w:link w:val="af"/>
    <w:uiPriority w:val="99"/>
    <w:rsid w:val="00C87799"/>
    <w:rPr>
      <w:rFonts w:ascii="Times New Roman" w:hAnsi="Times New Roman"/>
      <w:sz w:val="28"/>
      <w:szCs w:val="22"/>
    </w:rPr>
  </w:style>
  <w:style w:type="character" w:customStyle="1" w:styleId="13">
    <w:name w:val="Основной текст1"/>
    <w:rsid w:val="00C87799"/>
  </w:style>
  <w:style w:type="paragraph" w:customStyle="1" w:styleId="af1">
    <w:name w:val="А ОСН ТЕКСТ"/>
    <w:basedOn w:val="a0"/>
    <w:link w:val="af2"/>
    <w:rsid w:val="00C87799"/>
    <w:pPr>
      <w:spacing w:after="0" w:line="360" w:lineRule="auto"/>
      <w:ind w:firstLine="454"/>
      <w:jc w:val="both"/>
    </w:pPr>
    <w:rPr>
      <w:rFonts w:ascii="Times New Roman" w:eastAsia="Arial Unicode MS" w:hAnsi="Times New Roman" w:cs="Times New Roman"/>
      <w:caps/>
      <w:color w:val="000000"/>
      <w:kern w:val="1"/>
      <w:sz w:val="28"/>
      <w:szCs w:val="28"/>
    </w:rPr>
  </w:style>
  <w:style w:type="character" w:customStyle="1" w:styleId="af2">
    <w:name w:val="А ОСН ТЕКСТ Знак"/>
    <w:link w:val="af1"/>
    <w:rsid w:val="00C87799"/>
    <w:rPr>
      <w:rFonts w:ascii="Times New Roman" w:eastAsia="Arial Unicode MS" w:hAnsi="Times New Roman" w:cs="Times New Roman"/>
      <w:caps/>
      <w:color w:val="000000"/>
      <w:kern w:val="1"/>
      <w:sz w:val="28"/>
      <w:szCs w:val="28"/>
      <w:lang w:eastAsia="en-US"/>
    </w:rPr>
  </w:style>
  <w:style w:type="paragraph" w:styleId="31">
    <w:name w:val="toc 3"/>
    <w:basedOn w:val="a0"/>
    <w:next w:val="a0"/>
    <w:autoRedefine/>
    <w:uiPriority w:val="39"/>
    <w:unhideWhenUsed/>
    <w:rsid w:val="00C87799"/>
    <w:pPr>
      <w:tabs>
        <w:tab w:val="right" w:leader="dot" w:pos="10063"/>
      </w:tabs>
      <w:spacing w:after="0" w:line="240" w:lineRule="auto"/>
    </w:pPr>
    <w:rPr>
      <w:rFonts w:ascii="Times New Roman" w:eastAsia="Calibri" w:hAnsi="Times New Roman" w:cs="Times New Roman"/>
      <w:noProof/>
      <w:w w:val="0"/>
      <w:sz w:val="24"/>
      <w:szCs w:val="24"/>
    </w:rPr>
  </w:style>
  <w:style w:type="character" w:customStyle="1" w:styleId="c5">
    <w:name w:val="c5"/>
    <w:rsid w:val="00C87799"/>
  </w:style>
  <w:style w:type="character" w:customStyle="1" w:styleId="c2">
    <w:name w:val="c2"/>
    <w:rsid w:val="00C87799"/>
  </w:style>
  <w:style w:type="character" w:customStyle="1" w:styleId="c1">
    <w:name w:val="c1"/>
    <w:rsid w:val="00C87799"/>
  </w:style>
  <w:style w:type="table" w:styleId="af3">
    <w:name w:val="Table Grid"/>
    <w:basedOn w:val="a2"/>
    <w:uiPriority w:val="99"/>
    <w:rsid w:val="00C87799"/>
    <w:rPr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4">
    <w:name w:val="header"/>
    <w:basedOn w:val="a0"/>
    <w:link w:val="af5"/>
    <w:uiPriority w:val="99"/>
    <w:unhideWhenUsed/>
    <w:rsid w:val="00C87799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8"/>
    </w:rPr>
  </w:style>
  <w:style w:type="character" w:customStyle="1" w:styleId="af5">
    <w:name w:val="Верхний колонтитул Знак"/>
    <w:basedOn w:val="a1"/>
    <w:link w:val="af4"/>
    <w:uiPriority w:val="99"/>
    <w:rsid w:val="00C87799"/>
    <w:rPr>
      <w:rFonts w:ascii="Times New Roman" w:eastAsiaTheme="minorHAnsi" w:hAnsi="Times New Roman"/>
      <w:sz w:val="28"/>
      <w:szCs w:val="22"/>
      <w:lang w:eastAsia="en-US"/>
    </w:rPr>
  </w:style>
  <w:style w:type="paragraph" w:customStyle="1" w:styleId="c41">
    <w:name w:val="c41"/>
    <w:basedOn w:val="a0"/>
    <w:rsid w:val="00C877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0">
    <w:name w:val="c40"/>
    <w:basedOn w:val="a1"/>
    <w:rsid w:val="00C87799"/>
  </w:style>
  <w:style w:type="character" w:customStyle="1" w:styleId="c0">
    <w:name w:val="c0"/>
    <w:basedOn w:val="a1"/>
    <w:rsid w:val="00C87799"/>
  </w:style>
  <w:style w:type="character" w:customStyle="1" w:styleId="c26">
    <w:name w:val="c26"/>
    <w:basedOn w:val="a1"/>
    <w:rsid w:val="00C87799"/>
  </w:style>
  <w:style w:type="paragraph" w:customStyle="1" w:styleId="32">
    <w:name w:val="Основной текст3"/>
    <w:basedOn w:val="a0"/>
    <w:rsid w:val="00C87799"/>
    <w:pPr>
      <w:widowControl w:val="0"/>
      <w:shd w:val="clear" w:color="auto" w:fill="FFFFFF"/>
      <w:spacing w:before="300" w:after="0" w:line="250" w:lineRule="exact"/>
      <w:ind w:firstLine="540"/>
      <w:jc w:val="both"/>
    </w:pPr>
    <w:rPr>
      <w:rFonts w:ascii="Arial" w:eastAsia="Courier New" w:hAnsi="Arial" w:cs="Arial"/>
      <w:sz w:val="28"/>
    </w:rPr>
  </w:style>
  <w:style w:type="character" w:customStyle="1" w:styleId="ff2">
    <w:name w:val="ff2"/>
    <w:basedOn w:val="a1"/>
    <w:rsid w:val="00C87799"/>
  </w:style>
  <w:style w:type="character" w:customStyle="1" w:styleId="ff4">
    <w:name w:val="ff4"/>
    <w:basedOn w:val="a1"/>
    <w:rsid w:val="00C87799"/>
  </w:style>
  <w:style w:type="table" w:customStyle="1" w:styleId="TableNormal">
    <w:name w:val="Table Normal"/>
    <w:rsid w:val="00C87799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 w:cs="Times New Roman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5">
    <w:name w:val="Импортированный стиль 5"/>
    <w:rsid w:val="00C87799"/>
    <w:pPr>
      <w:numPr>
        <w:numId w:val="3"/>
      </w:numPr>
    </w:pPr>
  </w:style>
  <w:style w:type="paragraph" w:customStyle="1" w:styleId="Default">
    <w:name w:val="Default"/>
    <w:rsid w:val="00C87799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</w:rPr>
  </w:style>
  <w:style w:type="character" w:customStyle="1" w:styleId="Zag11">
    <w:name w:val="Zag_11"/>
    <w:rsid w:val="00C87799"/>
  </w:style>
  <w:style w:type="paragraph" w:customStyle="1" w:styleId="Osnova">
    <w:name w:val="Osnova"/>
    <w:basedOn w:val="a0"/>
    <w:rsid w:val="00C87799"/>
    <w:pPr>
      <w:widowControl w:val="0"/>
      <w:autoSpaceDE w:val="0"/>
      <w:autoSpaceDN w:val="0"/>
      <w:adjustRightInd w:val="0"/>
      <w:spacing w:after="0" w:line="213" w:lineRule="exact"/>
      <w:ind w:firstLine="339"/>
      <w:jc w:val="both"/>
    </w:pPr>
    <w:rPr>
      <w:rFonts w:ascii="NewtonCSanPin" w:eastAsia="Times New Roman" w:hAnsi="NewtonCSanPin" w:cs="NewtonCSanPin"/>
      <w:color w:val="000000"/>
      <w:sz w:val="21"/>
      <w:szCs w:val="21"/>
      <w:lang w:val="en-US" w:eastAsia="ru-RU"/>
    </w:rPr>
  </w:style>
  <w:style w:type="paragraph" w:customStyle="1" w:styleId="af6">
    <w:name w:val="А_основной"/>
    <w:basedOn w:val="a0"/>
    <w:link w:val="af7"/>
    <w:uiPriority w:val="99"/>
    <w:qFormat/>
    <w:rsid w:val="00C87799"/>
    <w:pPr>
      <w:widowControl w:val="0"/>
      <w:autoSpaceDE w:val="0"/>
      <w:autoSpaceDN w:val="0"/>
      <w:adjustRightInd w:val="0"/>
      <w:spacing w:after="0" w:line="360" w:lineRule="auto"/>
      <w:ind w:firstLine="454"/>
      <w:jc w:val="both"/>
    </w:pPr>
    <w:rPr>
      <w:rFonts w:ascii="Times New Roman" w:eastAsia="Times New Roman" w:hAnsi="Times New Roman" w:cs="Arial"/>
      <w:sz w:val="28"/>
      <w:szCs w:val="20"/>
      <w:lang w:eastAsia="ru-RU"/>
    </w:rPr>
  </w:style>
  <w:style w:type="character" w:customStyle="1" w:styleId="af7">
    <w:name w:val="А_основной Знак"/>
    <w:link w:val="af6"/>
    <w:uiPriority w:val="99"/>
    <w:rsid w:val="00C87799"/>
    <w:rPr>
      <w:rFonts w:ascii="Times New Roman" w:eastAsia="Times New Roman" w:hAnsi="Times New Roman" w:cs="Arial"/>
      <w:sz w:val="28"/>
    </w:rPr>
  </w:style>
  <w:style w:type="paragraph" w:styleId="af8">
    <w:name w:val="Plain Text"/>
    <w:basedOn w:val="a0"/>
    <w:link w:val="af9"/>
    <w:uiPriority w:val="99"/>
    <w:rsid w:val="00C87799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9">
    <w:name w:val="Текст Знак"/>
    <w:basedOn w:val="a1"/>
    <w:link w:val="af8"/>
    <w:uiPriority w:val="99"/>
    <w:rsid w:val="00C87799"/>
    <w:rPr>
      <w:rFonts w:ascii="Courier New" w:eastAsia="Times New Roman" w:hAnsi="Courier New" w:cs="Courier New"/>
    </w:rPr>
  </w:style>
  <w:style w:type="paragraph" w:customStyle="1" w:styleId="paragraph">
    <w:name w:val="paragraph"/>
    <w:basedOn w:val="a0"/>
    <w:rsid w:val="00C877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">
    <w:name w:val="normaltextrun"/>
    <w:basedOn w:val="a1"/>
    <w:rsid w:val="00C87799"/>
  </w:style>
  <w:style w:type="character" w:customStyle="1" w:styleId="eop">
    <w:name w:val="eop"/>
    <w:basedOn w:val="a1"/>
    <w:rsid w:val="00C87799"/>
  </w:style>
  <w:style w:type="character" w:customStyle="1" w:styleId="spellingerror">
    <w:name w:val="spellingerror"/>
    <w:basedOn w:val="a1"/>
    <w:rsid w:val="00C87799"/>
  </w:style>
  <w:style w:type="character" w:customStyle="1" w:styleId="contextualspellingandgrammarerror">
    <w:name w:val="contextualspellingandgrammarerror"/>
    <w:basedOn w:val="a1"/>
    <w:rsid w:val="00C87799"/>
  </w:style>
  <w:style w:type="paragraph" w:styleId="afa">
    <w:name w:val="Balloon Text"/>
    <w:basedOn w:val="a0"/>
    <w:link w:val="afb"/>
    <w:uiPriority w:val="99"/>
    <w:semiHidden/>
    <w:unhideWhenUsed/>
    <w:rsid w:val="00C87799"/>
    <w:pPr>
      <w:spacing w:after="0" w:line="240" w:lineRule="auto"/>
    </w:pPr>
    <w:rPr>
      <w:rFonts w:ascii="Times New Roman" w:eastAsia="Calibri" w:hAnsi="Times New Roman" w:cs="Times New Roman"/>
      <w:sz w:val="18"/>
      <w:szCs w:val="18"/>
    </w:rPr>
  </w:style>
  <w:style w:type="character" w:customStyle="1" w:styleId="afb">
    <w:name w:val="Текст выноски Знак"/>
    <w:basedOn w:val="a1"/>
    <w:link w:val="afa"/>
    <w:uiPriority w:val="99"/>
    <w:semiHidden/>
    <w:rsid w:val="00C87799"/>
    <w:rPr>
      <w:rFonts w:ascii="Times New Roman" w:eastAsia="Calibri" w:hAnsi="Times New Roman" w:cs="Times New Roman"/>
      <w:sz w:val="18"/>
      <w:szCs w:val="18"/>
      <w:lang w:eastAsia="en-US"/>
    </w:rPr>
  </w:style>
  <w:style w:type="paragraph" w:styleId="afc">
    <w:name w:val="annotation text"/>
    <w:basedOn w:val="a0"/>
    <w:link w:val="afd"/>
    <w:uiPriority w:val="99"/>
    <w:rsid w:val="00C877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d">
    <w:name w:val="Текст примечания Знак"/>
    <w:basedOn w:val="a1"/>
    <w:link w:val="afc"/>
    <w:uiPriority w:val="99"/>
    <w:rsid w:val="00C87799"/>
    <w:rPr>
      <w:rFonts w:ascii="Times New Roman" w:eastAsia="Times New Roman" w:hAnsi="Times New Roman" w:cs="Times New Roman"/>
    </w:rPr>
  </w:style>
  <w:style w:type="paragraph" w:customStyle="1" w:styleId="14TexstOSNOVA1012">
    <w:name w:val="14TexstOSNOVA_10/12"/>
    <w:basedOn w:val="a0"/>
    <w:uiPriority w:val="99"/>
    <w:rsid w:val="00C87799"/>
    <w:pPr>
      <w:autoSpaceDE w:val="0"/>
      <w:autoSpaceDN w:val="0"/>
      <w:adjustRightInd w:val="0"/>
      <w:spacing w:after="0" w:line="240" w:lineRule="atLeast"/>
      <w:ind w:firstLine="340"/>
      <w:jc w:val="both"/>
      <w:textAlignment w:val="center"/>
    </w:pPr>
    <w:rPr>
      <w:rFonts w:ascii="PragmaticaC" w:eastAsia="Times New Roman" w:hAnsi="PragmaticaC" w:cs="PragmaticaC"/>
      <w:color w:val="000000"/>
      <w:sz w:val="20"/>
      <w:szCs w:val="20"/>
      <w:lang w:eastAsia="ru-RU"/>
    </w:rPr>
  </w:style>
  <w:style w:type="paragraph" w:customStyle="1" w:styleId="western">
    <w:name w:val="western"/>
    <w:basedOn w:val="a0"/>
    <w:rsid w:val="00C87799"/>
    <w:pPr>
      <w:spacing w:before="100" w:beforeAutospacing="1"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andard">
    <w:name w:val="Standard"/>
    <w:link w:val="Standard1"/>
    <w:uiPriority w:val="99"/>
    <w:rsid w:val="00C87799"/>
    <w:pPr>
      <w:widowControl w:val="0"/>
      <w:suppressAutoHyphens/>
      <w:autoSpaceDN w:val="0"/>
      <w:textAlignment w:val="baseline"/>
    </w:pPr>
    <w:rPr>
      <w:rFonts w:ascii="Arial" w:eastAsia="SimSun" w:hAnsi="Arial" w:cs="Mangal"/>
      <w:kern w:val="3"/>
      <w:sz w:val="24"/>
      <w:szCs w:val="24"/>
      <w:lang w:eastAsia="zh-CN" w:bidi="hi-IN"/>
    </w:rPr>
  </w:style>
  <w:style w:type="character" w:customStyle="1" w:styleId="Standard1">
    <w:name w:val="Standard Знак1"/>
    <w:link w:val="Standard"/>
    <w:uiPriority w:val="99"/>
    <w:locked/>
    <w:rsid w:val="00C87799"/>
    <w:rPr>
      <w:rFonts w:ascii="Arial" w:eastAsia="SimSun" w:hAnsi="Arial" w:cs="Mangal"/>
      <w:kern w:val="3"/>
      <w:sz w:val="24"/>
      <w:szCs w:val="24"/>
      <w:lang w:eastAsia="zh-CN" w:bidi="hi-IN"/>
    </w:rPr>
  </w:style>
  <w:style w:type="paragraph" w:customStyle="1" w:styleId="18TexstSPISOK1">
    <w:name w:val="18TexstSPISOK_1"/>
    <w:aliases w:val="1"/>
    <w:basedOn w:val="a0"/>
    <w:rsid w:val="00C87799"/>
    <w:pPr>
      <w:tabs>
        <w:tab w:val="left" w:pos="360"/>
        <w:tab w:val="left" w:pos="640"/>
      </w:tabs>
      <w:autoSpaceDE w:val="0"/>
      <w:autoSpaceDN w:val="0"/>
      <w:adjustRightInd w:val="0"/>
      <w:spacing w:after="0" w:line="240" w:lineRule="atLeast"/>
      <w:ind w:left="640" w:hanging="300"/>
      <w:jc w:val="both"/>
      <w:textAlignment w:val="center"/>
    </w:pPr>
    <w:rPr>
      <w:rFonts w:ascii="PragmaticaC" w:eastAsia="Times New Roman" w:hAnsi="PragmaticaC" w:cs="PragmaticaC"/>
      <w:color w:val="000000"/>
      <w:sz w:val="20"/>
      <w:szCs w:val="20"/>
      <w:lang w:eastAsia="ru-RU"/>
    </w:rPr>
  </w:style>
  <w:style w:type="character" w:customStyle="1" w:styleId="CharAttribute484">
    <w:name w:val="CharAttribute484"/>
    <w:uiPriority w:val="99"/>
    <w:rsid w:val="00C87799"/>
    <w:rPr>
      <w:rFonts w:ascii="Times New Roman" w:eastAsia="Times New Roman"/>
      <w:i/>
      <w:sz w:val="28"/>
    </w:rPr>
  </w:style>
  <w:style w:type="paragraph" w:customStyle="1" w:styleId="ParaAttribute38">
    <w:name w:val="ParaAttribute38"/>
    <w:rsid w:val="00C87799"/>
    <w:pPr>
      <w:ind w:right="-1"/>
      <w:jc w:val="both"/>
    </w:pPr>
    <w:rPr>
      <w:rFonts w:ascii="Times New Roman" w:eastAsia="№Е" w:hAnsi="Times New Roman" w:cs="Times New Roman"/>
    </w:rPr>
  </w:style>
  <w:style w:type="character" w:customStyle="1" w:styleId="CharAttribute501">
    <w:name w:val="CharAttribute501"/>
    <w:uiPriority w:val="99"/>
    <w:rsid w:val="00C87799"/>
    <w:rPr>
      <w:rFonts w:ascii="Times New Roman" w:eastAsia="Times New Roman"/>
      <w:i/>
      <w:sz w:val="28"/>
      <w:u w:val="single"/>
    </w:rPr>
  </w:style>
  <w:style w:type="character" w:customStyle="1" w:styleId="CharAttribute502">
    <w:name w:val="CharAttribute502"/>
    <w:rsid w:val="00C87799"/>
    <w:rPr>
      <w:rFonts w:ascii="Times New Roman" w:eastAsia="Times New Roman"/>
      <w:i/>
      <w:sz w:val="28"/>
    </w:rPr>
  </w:style>
  <w:style w:type="character" w:customStyle="1" w:styleId="CharAttribute3">
    <w:name w:val="CharAttribute3"/>
    <w:rsid w:val="00C87799"/>
    <w:rPr>
      <w:rFonts w:ascii="Times New Roman" w:eastAsia="Batang" w:hAnsi="Batang"/>
      <w:sz w:val="28"/>
    </w:rPr>
  </w:style>
  <w:style w:type="character" w:customStyle="1" w:styleId="CharAttribute0">
    <w:name w:val="CharAttribute0"/>
    <w:rsid w:val="00C87799"/>
    <w:rPr>
      <w:rFonts w:ascii="Times New Roman" w:eastAsia="Times New Roman" w:hAnsi="Times New Roman"/>
      <w:sz w:val="28"/>
    </w:rPr>
  </w:style>
  <w:style w:type="paragraph" w:customStyle="1" w:styleId="ParaAttribute16">
    <w:name w:val="ParaAttribute16"/>
    <w:uiPriority w:val="99"/>
    <w:rsid w:val="00C87799"/>
    <w:pPr>
      <w:ind w:left="1080"/>
      <w:jc w:val="both"/>
    </w:pPr>
    <w:rPr>
      <w:rFonts w:ascii="Times New Roman" w:eastAsia="№Е" w:hAnsi="Times New Roman" w:cs="Times New Roman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C87799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afe">
    <w:name w:val="Основной текст_"/>
    <w:link w:val="68"/>
    <w:rsid w:val="00C87799"/>
    <w:rPr>
      <w:shd w:val="clear" w:color="auto" w:fill="FFFFFF"/>
    </w:rPr>
  </w:style>
  <w:style w:type="paragraph" w:customStyle="1" w:styleId="68">
    <w:name w:val="Основной текст68"/>
    <w:basedOn w:val="a0"/>
    <w:link w:val="afe"/>
    <w:rsid w:val="00C87799"/>
    <w:pPr>
      <w:shd w:val="clear" w:color="auto" w:fill="FFFFFF"/>
      <w:spacing w:after="780" w:line="211" w:lineRule="exact"/>
      <w:jc w:val="right"/>
    </w:pPr>
    <w:rPr>
      <w:rFonts w:eastAsiaTheme="minorEastAsia"/>
      <w:sz w:val="20"/>
      <w:szCs w:val="20"/>
      <w:shd w:val="clear" w:color="auto" w:fill="FFFFFF"/>
      <w:lang w:eastAsia="ru-RU"/>
    </w:rPr>
  </w:style>
  <w:style w:type="character" w:customStyle="1" w:styleId="FontStyle86">
    <w:name w:val="Font Style86"/>
    <w:basedOn w:val="a1"/>
    <w:uiPriority w:val="99"/>
    <w:rsid w:val="00C87799"/>
    <w:rPr>
      <w:rFonts w:ascii="Times New Roman" w:hAnsi="Times New Roman" w:cs="Times New Roman"/>
      <w:sz w:val="22"/>
      <w:szCs w:val="22"/>
    </w:rPr>
  </w:style>
  <w:style w:type="paragraph" w:customStyle="1" w:styleId="Style17">
    <w:name w:val="Style17"/>
    <w:basedOn w:val="a0"/>
    <w:uiPriority w:val="99"/>
    <w:rsid w:val="00C87799"/>
    <w:pPr>
      <w:widowControl w:val="0"/>
      <w:autoSpaceDE w:val="0"/>
      <w:autoSpaceDN w:val="0"/>
      <w:adjustRightInd w:val="0"/>
      <w:spacing w:after="0" w:line="241" w:lineRule="exact"/>
      <w:ind w:firstLine="36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77">
    <w:name w:val="Font Style77"/>
    <w:basedOn w:val="a1"/>
    <w:uiPriority w:val="99"/>
    <w:rsid w:val="00C87799"/>
    <w:rPr>
      <w:rFonts w:ascii="Times New Roman" w:hAnsi="Times New Roman" w:cs="Times New Roman"/>
      <w:b/>
      <w:bCs/>
      <w:sz w:val="22"/>
      <w:szCs w:val="22"/>
    </w:rPr>
  </w:style>
  <w:style w:type="character" w:customStyle="1" w:styleId="c11">
    <w:name w:val="c11"/>
    <w:basedOn w:val="a1"/>
    <w:rsid w:val="00C87799"/>
  </w:style>
  <w:style w:type="character" w:customStyle="1" w:styleId="c3">
    <w:name w:val="c3"/>
    <w:basedOn w:val="a1"/>
    <w:rsid w:val="00C87799"/>
  </w:style>
  <w:style w:type="paragraph" w:styleId="aff">
    <w:name w:val="footer"/>
    <w:basedOn w:val="a0"/>
    <w:link w:val="aff0"/>
    <w:uiPriority w:val="99"/>
    <w:unhideWhenUsed/>
    <w:rsid w:val="00C87799"/>
    <w:pPr>
      <w:tabs>
        <w:tab w:val="center" w:pos="4677"/>
        <w:tab w:val="right" w:pos="9355"/>
      </w:tabs>
      <w:spacing w:after="0" w:line="240" w:lineRule="auto"/>
    </w:pPr>
    <w:rPr>
      <w:rFonts w:ascii="Times New Roman" w:eastAsiaTheme="minorEastAsia" w:hAnsi="Times New Roman"/>
      <w:sz w:val="28"/>
      <w:lang w:eastAsia="ru-RU"/>
    </w:rPr>
  </w:style>
  <w:style w:type="character" w:customStyle="1" w:styleId="aff0">
    <w:name w:val="Нижний колонтитул Знак"/>
    <w:basedOn w:val="a1"/>
    <w:link w:val="aff"/>
    <w:uiPriority w:val="99"/>
    <w:rsid w:val="00C87799"/>
    <w:rPr>
      <w:rFonts w:ascii="Times New Roman" w:hAnsi="Times New Roman"/>
      <w:sz w:val="28"/>
      <w:szCs w:val="22"/>
    </w:rPr>
  </w:style>
  <w:style w:type="paragraph" w:customStyle="1" w:styleId="121">
    <w:name w:val="Средняя сетка 1 — акцент 21"/>
    <w:basedOn w:val="a0"/>
    <w:uiPriority w:val="34"/>
    <w:qFormat/>
    <w:rsid w:val="00C87799"/>
    <w:pPr>
      <w:spacing w:after="200" w:line="276" w:lineRule="auto"/>
      <w:ind w:left="720"/>
      <w:contextualSpacing/>
    </w:pPr>
    <w:rPr>
      <w:rFonts w:ascii="Calibri" w:eastAsia="Calibri" w:hAnsi="Calibri" w:cs="Times New Roman"/>
      <w:sz w:val="28"/>
    </w:rPr>
  </w:style>
  <w:style w:type="character" w:customStyle="1" w:styleId="apple-converted-space">
    <w:name w:val="apple-converted-space"/>
    <w:basedOn w:val="a1"/>
    <w:rsid w:val="00C87799"/>
  </w:style>
  <w:style w:type="character" w:styleId="aff1">
    <w:name w:val="page number"/>
    <w:basedOn w:val="a1"/>
    <w:uiPriority w:val="99"/>
    <w:unhideWhenUsed/>
    <w:rsid w:val="00C87799"/>
  </w:style>
  <w:style w:type="character" w:styleId="aff2">
    <w:name w:val="annotation reference"/>
    <w:basedOn w:val="a1"/>
    <w:uiPriority w:val="99"/>
    <w:unhideWhenUsed/>
    <w:rsid w:val="00C87799"/>
    <w:rPr>
      <w:sz w:val="16"/>
      <w:szCs w:val="16"/>
    </w:rPr>
  </w:style>
  <w:style w:type="paragraph" w:styleId="aff3">
    <w:name w:val="annotation subject"/>
    <w:basedOn w:val="afc"/>
    <w:next w:val="afc"/>
    <w:link w:val="aff4"/>
    <w:uiPriority w:val="99"/>
    <w:semiHidden/>
    <w:unhideWhenUsed/>
    <w:rsid w:val="00C87799"/>
    <w:pPr>
      <w:spacing w:after="160"/>
    </w:pPr>
    <w:rPr>
      <w:rFonts w:asciiTheme="minorHAnsi" w:eastAsiaTheme="minorEastAsia" w:hAnsiTheme="minorHAnsi" w:cstheme="minorBidi"/>
      <w:b/>
      <w:bCs/>
    </w:rPr>
  </w:style>
  <w:style w:type="character" w:customStyle="1" w:styleId="aff4">
    <w:name w:val="Тема примечания Знак"/>
    <w:basedOn w:val="afd"/>
    <w:link w:val="aff3"/>
    <w:uiPriority w:val="99"/>
    <w:semiHidden/>
    <w:rsid w:val="00C87799"/>
    <w:rPr>
      <w:rFonts w:ascii="Times New Roman" w:eastAsia="Times New Roman" w:hAnsi="Times New Roman" w:cs="Times New Roman"/>
      <w:b/>
      <w:bCs/>
    </w:rPr>
  </w:style>
  <w:style w:type="paragraph" w:styleId="aff5">
    <w:name w:val="Revision"/>
    <w:hidden/>
    <w:uiPriority w:val="99"/>
    <w:semiHidden/>
    <w:rsid w:val="00C87799"/>
    <w:rPr>
      <w:sz w:val="22"/>
      <w:szCs w:val="22"/>
    </w:rPr>
  </w:style>
  <w:style w:type="character" w:styleId="aff6">
    <w:name w:val="Strong"/>
    <w:basedOn w:val="a1"/>
    <w:uiPriority w:val="22"/>
    <w:qFormat/>
    <w:rsid w:val="00C87799"/>
    <w:rPr>
      <w:b/>
      <w:bCs/>
    </w:rPr>
  </w:style>
  <w:style w:type="paragraph" w:customStyle="1" w:styleId="footnote">
    <w:name w:val="footnote"/>
    <w:basedOn w:val="a0"/>
    <w:next w:val="a0"/>
    <w:uiPriority w:val="99"/>
    <w:rsid w:val="00C87799"/>
    <w:pPr>
      <w:widowControl w:val="0"/>
      <w:autoSpaceDE w:val="0"/>
      <w:autoSpaceDN w:val="0"/>
      <w:adjustRightInd w:val="0"/>
      <w:spacing w:after="0" w:line="200" w:lineRule="atLeast"/>
      <w:ind w:left="227" w:hanging="227"/>
      <w:jc w:val="both"/>
      <w:textAlignment w:val="center"/>
    </w:pPr>
    <w:rPr>
      <w:rFonts w:ascii="SchoolBookSanPin" w:eastAsia="Times New Roman" w:hAnsi="SchoolBookSanPin" w:cs="SchoolBookSanPin"/>
      <w:color w:val="000000"/>
      <w:sz w:val="18"/>
      <w:szCs w:val="18"/>
      <w:lang w:eastAsia="ru-RU"/>
    </w:rPr>
  </w:style>
  <w:style w:type="character" w:customStyle="1" w:styleId="A34">
    <w:name w:val="A3+4"/>
    <w:uiPriority w:val="99"/>
    <w:rsid w:val="00C87799"/>
    <w:rPr>
      <w:rFonts w:cs="SchoolBookSanPin"/>
      <w:color w:val="000000"/>
    </w:rPr>
  </w:style>
  <w:style w:type="paragraph" w:customStyle="1" w:styleId="body">
    <w:name w:val="body"/>
    <w:basedOn w:val="a0"/>
    <w:uiPriority w:val="99"/>
    <w:rsid w:val="00C87799"/>
    <w:pPr>
      <w:widowControl w:val="0"/>
      <w:autoSpaceDE w:val="0"/>
      <w:autoSpaceDN w:val="0"/>
      <w:adjustRightInd w:val="0"/>
      <w:spacing w:after="0" w:line="242" w:lineRule="atLeast"/>
      <w:ind w:firstLine="227"/>
      <w:jc w:val="both"/>
      <w:textAlignment w:val="center"/>
    </w:pPr>
    <w:rPr>
      <w:rFonts w:ascii="SchoolBookSanPin" w:eastAsiaTheme="minorEastAsia" w:hAnsi="SchoolBookSanPin" w:cs="SchoolBookSanPin"/>
      <w:color w:val="000000"/>
      <w:sz w:val="20"/>
      <w:szCs w:val="20"/>
      <w:lang w:eastAsia="ru-RU"/>
    </w:rPr>
  </w:style>
  <w:style w:type="paragraph" w:customStyle="1" w:styleId="NoParagraphStyle">
    <w:name w:val="[No Paragraph Style]"/>
    <w:rsid w:val="00C87799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GB"/>
    </w:rPr>
  </w:style>
  <w:style w:type="paragraph" w:customStyle="1" w:styleId="h1">
    <w:name w:val="h1"/>
    <w:basedOn w:val="body"/>
    <w:uiPriority w:val="99"/>
    <w:rsid w:val="00C87799"/>
    <w:pPr>
      <w:pageBreakBefore/>
      <w:pBdr>
        <w:bottom w:val="single" w:sz="4" w:space="5" w:color="auto"/>
      </w:pBdr>
      <w:suppressAutoHyphens/>
      <w:spacing w:before="480" w:after="224"/>
      <w:ind w:firstLine="0"/>
      <w:jc w:val="left"/>
    </w:pPr>
    <w:rPr>
      <w:rFonts w:ascii="SchoolBookSanPin-Bold" w:hAnsi="SchoolBookSanPin-Bold" w:cs="SchoolBookSanPin-Bold"/>
      <w:b/>
      <w:bCs/>
      <w:caps/>
      <w:sz w:val="24"/>
      <w:szCs w:val="24"/>
    </w:rPr>
  </w:style>
  <w:style w:type="paragraph" w:customStyle="1" w:styleId="TOC-1">
    <w:name w:val="TOC-1"/>
    <w:basedOn w:val="body"/>
    <w:uiPriority w:val="99"/>
    <w:rsid w:val="00C87799"/>
    <w:pPr>
      <w:tabs>
        <w:tab w:val="right" w:pos="5953"/>
        <w:tab w:val="right" w:pos="6350"/>
      </w:tabs>
      <w:suppressAutoHyphens/>
      <w:spacing w:before="120"/>
      <w:ind w:firstLine="0"/>
      <w:jc w:val="left"/>
    </w:pPr>
  </w:style>
  <w:style w:type="paragraph" w:customStyle="1" w:styleId="h2">
    <w:name w:val="h2"/>
    <w:basedOn w:val="h1"/>
    <w:uiPriority w:val="99"/>
    <w:rsid w:val="00C87799"/>
    <w:pPr>
      <w:keepNext/>
      <w:pageBreakBefore w:val="0"/>
      <w:pBdr>
        <w:bottom w:val="none" w:sz="0" w:space="0" w:color="auto"/>
      </w:pBdr>
      <w:spacing w:before="240" w:after="57"/>
    </w:pPr>
    <w:rPr>
      <w:sz w:val="22"/>
      <w:szCs w:val="22"/>
    </w:rPr>
  </w:style>
  <w:style w:type="paragraph" w:customStyle="1" w:styleId="h3">
    <w:name w:val="h3"/>
    <w:basedOn w:val="h2"/>
    <w:uiPriority w:val="99"/>
    <w:rsid w:val="00C87799"/>
    <w:pPr>
      <w:spacing w:before="164" w:after="74"/>
    </w:pPr>
    <w:rPr>
      <w:caps w:val="0"/>
    </w:rPr>
  </w:style>
  <w:style w:type="paragraph" w:customStyle="1" w:styleId="h4">
    <w:name w:val="h4"/>
    <w:basedOn w:val="body"/>
    <w:uiPriority w:val="99"/>
    <w:rsid w:val="00C87799"/>
    <w:pPr>
      <w:spacing w:before="181" w:after="57"/>
      <w:ind w:firstLine="0"/>
    </w:pPr>
    <w:rPr>
      <w:rFonts w:ascii="SchoolBookSanPin-Bold" w:hAnsi="SchoolBookSanPin-Bold" w:cs="SchoolBookSanPin-Bold"/>
      <w:b/>
      <w:bCs/>
      <w:sz w:val="22"/>
      <w:szCs w:val="22"/>
    </w:rPr>
  </w:style>
  <w:style w:type="paragraph" w:customStyle="1" w:styleId="aff7">
    <w:name w:val="Основной (Основной Текст)"/>
    <w:basedOn w:val="NoParagraphStyle"/>
    <w:uiPriority w:val="99"/>
    <w:rsid w:val="00C87799"/>
    <w:pPr>
      <w:spacing w:line="250" w:lineRule="atLeast"/>
      <w:ind w:firstLine="283"/>
      <w:jc w:val="both"/>
    </w:pPr>
    <w:rPr>
      <w:rFonts w:ascii="SchoolBookSanPin" w:hAnsi="SchoolBookSanPin" w:cs="SchoolBookSanPin"/>
      <w:sz w:val="21"/>
      <w:szCs w:val="21"/>
      <w:lang w:val="ru-RU"/>
    </w:rPr>
  </w:style>
  <w:style w:type="paragraph" w:customStyle="1" w:styleId="aff8">
    <w:name w:val="Таблица Влево (Таблицы)"/>
    <w:basedOn w:val="aff7"/>
    <w:uiPriority w:val="99"/>
    <w:rsid w:val="00C87799"/>
    <w:pPr>
      <w:spacing w:line="200" w:lineRule="atLeast"/>
      <w:ind w:firstLine="0"/>
      <w:jc w:val="left"/>
    </w:pPr>
    <w:rPr>
      <w:sz w:val="18"/>
      <w:szCs w:val="18"/>
    </w:rPr>
  </w:style>
  <w:style w:type="paragraph" w:customStyle="1" w:styleId="aff9">
    <w:name w:val="Таблица Головка (Таблицы)"/>
    <w:basedOn w:val="aff8"/>
    <w:uiPriority w:val="99"/>
    <w:rsid w:val="00C87799"/>
    <w:pPr>
      <w:suppressAutoHyphens/>
      <w:jc w:val="center"/>
    </w:pPr>
    <w:rPr>
      <w:rFonts w:ascii="SchoolBookSanPin-Bold" w:hAnsi="SchoolBookSanPin-Bold" w:cs="SchoolBookSanPin-Bold"/>
      <w:b/>
      <w:bCs/>
    </w:rPr>
  </w:style>
  <w:style w:type="character" w:customStyle="1" w:styleId="Bold">
    <w:name w:val="Bold"/>
    <w:uiPriority w:val="99"/>
    <w:rsid w:val="00C87799"/>
    <w:rPr>
      <w:b/>
    </w:rPr>
  </w:style>
  <w:style w:type="character" w:customStyle="1" w:styleId="affa">
    <w:name w:val="Полужирный курсив"/>
    <w:uiPriority w:val="99"/>
    <w:rsid w:val="00C87799"/>
    <w:rPr>
      <w:b/>
      <w:i/>
    </w:rPr>
  </w:style>
  <w:style w:type="character" w:customStyle="1" w:styleId="Italic">
    <w:name w:val="Italic"/>
    <w:uiPriority w:val="99"/>
    <w:rsid w:val="00C87799"/>
    <w:rPr>
      <w:i/>
    </w:rPr>
  </w:style>
  <w:style w:type="paragraph" w:customStyle="1" w:styleId="msonormal0">
    <w:name w:val="msonormal"/>
    <w:basedOn w:val="a0"/>
    <w:rsid w:val="00C877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b">
    <w:name w:val="TOC Heading"/>
    <w:basedOn w:val="1"/>
    <w:next w:val="a0"/>
    <w:uiPriority w:val="39"/>
    <w:unhideWhenUsed/>
    <w:qFormat/>
    <w:rsid w:val="00C87799"/>
    <w:pPr>
      <w:spacing w:before="0"/>
      <w:jc w:val="center"/>
      <w:outlineLvl w:val="9"/>
    </w:pPr>
    <w:rPr>
      <w:rFonts w:ascii="Times New Roman" w:hAnsi="Times New Roman"/>
      <w:b/>
      <w:color w:val="auto"/>
      <w:sz w:val="28"/>
      <w:lang w:eastAsia="ru-RU"/>
    </w:rPr>
  </w:style>
  <w:style w:type="paragraph" w:styleId="14">
    <w:name w:val="toc 1"/>
    <w:basedOn w:val="a0"/>
    <w:next w:val="a0"/>
    <w:autoRedefine/>
    <w:uiPriority w:val="39"/>
    <w:unhideWhenUsed/>
    <w:rsid w:val="00C87799"/>
    <w:pPr>
      <w:tabs>
        <w:tab w:val="right" w:leader="dot" w:pos="9628"/>
      </w:tabs>
      <w:spacing w:before="120" w:after="0"/>
    </w:pPr>
    <w:rPr>
      <w:rFonts w:ascii="Times New Roman" w:eastAsiaTheme="minorEastAsia" w:hAnsi="Times New Roman"/>
      <w:sz w:val="28"/>
      <w:lang w:eastAsia="ru-RU"/>
    </w:rPr>
  </w:style>
  <w:style w:type="numbering" w:customStyle="1" w:styleId="110">
    <w:name w:val="Нет списка11"/>
    <w:next w:val="a3"/>
    <w:uiPriority w:val="99"/>
    <w:semiHidden/>
    <w:unhideWhenUsed/>
    <w:rsid w:val="00C87799"/>
  </w:style>
  <w:style w:type="table" w:customStyle="1" w:styleId="15">
    <w:name w:val="Сетка таблицы1"/>
    <w:basedOn w:val="a2"/>
    <w:next w:val="af3"/>
    <w:uiPriority w:val="39"/>
    <w:rsid w:val="00C87799"/>
    <w:rPr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Normal1">
    <w:name w:val="Table Normal1"/>
    <w:rsid w:val="00C87799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 w:cs="Times New Roman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OC-2">
    <w:name w:val="TOC-2"/>
    <w:basedOn w:val="TOC-1"/>
    <w:uiPriority w:val="99"/>
    <w:rsid w:val="00C87799"/>
    <w:pPr>
      <w:spacing w:before="0" w:line="240" w:lineRule="atLeast"/>
      <w:ind w:left="227"/>
    </w:pPr>
  </w:style>
  <w:style w:type="paragraph" w:customStyle="1" w:styleId="TOC-3">
    <w:name w:val="TOC-3"/>
    <w:basedOn w:val="TOC-1"/>
    <w:uiPriority w:val="99"/>
    <w:rsid w:val="00C87799"/>
    <w:pPr>
      <w:spacing w:before="0" w:line="240" w:lineRule="atLeast"/>
      <w:ind w:left="454"/>
    </w:pPr>
  </w:style>
  <w:style w:type="paragraph" w:customStyle="1" w:styleId="list-bullet">
    <w:name w:val="list-bullet"/>
    <w:basedOn w:val="body"/>
    <w:uiPriority w:val="99"/>
    <w:rsid w:val="00C87799"/>
    <w:pPr>
      <w:spacing w:line="240" w:lineRule="atLeast"/>
      <w:ind w:left="227" w:hanging="142"/>
    </w:pPr>
  </w:style>
  <w:style w:type="paragraph" w:customStyle="1" w:styleId="list-dash">
    <w:name w:val="list-dash"/>
    <w:basedOn w:val="list-bullet"/>
    <w:uiPriority w:val="99"/>
    <w:rsid w:val="00C87799"/>
    <w:pPr>
      <w:ind w:hanging="227"/>
    </w:pPr>
  </w:style>
  <w:style w:type="paragraph" w:customStyle="1" w:styleId="h5">
    <w:name w:val="h5"/>
    <w:basedOn w:val="NoParagraphStyle"/>
    <w:uiPriority w:val="99"/>
    <w:rsid w:val="00C87799"/>
    <w:pPr>
      <w:spacing w:line="240" w:lineRule="atLeast"/>
      <w:ind w:firstLine="227"/>
      <w:jc w:val="both"/>
    </w:pPr>
    <w:rPr>
      <w:rFonts w:ascii="SchoolBookSanPin-BoldItalic" w:hAnsi="SchoolBookSanPin-BoldItalic" w:cs="SchoolBookSanPin-BoldItalic"/>
      <w:b/>
      <w:bCs/>
      <w:i/>
      <w:iCs/>
      <w:sz w:val="20"/>
      <w:szCs w:val="20"/>
      <w:lang w:val="ru-RU"/>
    </w:rPr>
  </w:style>
  <w:style w:type="paragraph" w:customStyle="1" w:styleId="h3-first">
    <w:name w:val="h3-first"/>
    <w:basedOn w:val="h3"/>
    <w:uiPriority w:val="99"/>
    <w:rsid w:val="00C87799"/>
    <w:pPr>
      <w:keepNext w:val="0"/>
      <w:spacing w:before="120" w:after="0" w:line="240" w:lineRule="atLeast"/>
    </w:pPr>
    <w:rPr>
      <w:rFonts w:ascii="OfficinaSansExtraBoldITC-Reg" w:hAnsi="OfficinaSansExtraBoldITC-Reg" w:cs="OfficinaSansExtraBoldITC-Reg"/>
      <w:position w:val="6"/>
    </w:rPr>
  </w:style>
  <w:style w:type="paragraph" w:customStyle="1" w:styleId="BasicParagraph">
    <w:name w:val="[Basic Paragraph]"/>
    <w:basedOn w:val="NoParagraphStyle"/>
    <w:uiPriority w:val="99"/>
    <w:rsid w:val="00C87799"/>
    <w:pPr>
      <w:spacing w:line="240" w:lineRule="atLeast"/>
      <w:ind w:firstLine="227"/>
      <w:jc w:val="both"/>
    </w:pPr>
    <w:rPr>
      <w:rFonts w:ascii="SchoolBookSanPin" w:hAnsi="SchoolBookSanPin" w:cs="SchoolBookSanPin"/>
      <w:sz w:val="20"/>
      <w:szCs w:val="20"/>
      <w:lang w:val="ru-RU"/>
    </w:rPr>
  </w:style>
  <w:style w:type="paragraph" w:customStyle="1" w:styleId="table-body1mm">
    <w:name w:val="table-body_1mm"/>
    <w:basedOn w:val="body"/>
    <w:uiPriority w:val="99"/>
    <w:rsid w:val="00C87799"/>
    <w:pPr>
      <w:spacing w:after="100" w:line="200" w:lineRule="atLeast"/>
      <w:ind w:firstLine="0"/>
      <w:jc w:val="left"/>
    </w:pPr>
    <w:rPr>
      <w:sz w:val="18"/>
      <w:szCs w:val="18"/>
    </w:rPr>
  </w:style>
  <w:style w:type="paragraph" w:customStyle="1" w:styleId="table-head">
    <w:name w:val="table-head"/>
    <w:basedOn w:val="table-body1mm"/>
    <w:uiPriority w:val="99"/>
    <w:rsid w:val="00C87799"/>
    <w:pPr>
      <w:jc w:val="center"/>
    </w:pPr>
    <w:rPr>
      <w:rFonts w:ascii="SchoolBookSanPin-Bold" w:hAnsi="SchoolBookSanPin-Bold" w:cs="SchoolBookSanPin-Bold"/>
      <w:b/>
      <w:bCs/>
    </w:rPr>
  </w:style>
  <w:style w:type="paragraph" w:customStyle="1" w:styleId="table-bodycentre">
    <w:name w:val="table-body_centre"/>
    <w:basedOn w:val="NoParagraphStyle"/>
    <w:uiPriority w:val="99"/>
    <w:rsid w:val="00C87799"/>
    <w:pPr>
      <w:spacing w:after="100" w:line="200" w:lineRule="atLeast"/>
      <w:jc w:val="center"/>
    </w:pPr>
    <w:rPr>
      <w:rFonts w:ascii="SchoolBookSanPin" w:hAnsi="SchoolBookSanPin" w:cs="SchoolBookSanPin"/>
      <w:sz w:val="18"/>
      <w:szCs w:val="18"/>
      <w:lang w:val="ru-RU"/>
    </w:rPr>
  </w:style>
  <w:style w:type="paragraph" w:customStyle="1" w:styleId="table-body0mm">
    <w:name w:val="table-body_0mm"/>
    <w:basedOn w:val="body"/>
    <w:uiPriority w:val="99"/>
    <w:rsid w:val="00C87799"/>
    <w:pPr>
      <w:spacing w:line="200" w:lineRule="atLeast"/>
      <w:ind w:firstLine="0"/>
      <w:jc w:val="left"/>
    </w:pPr>
    <w:rPr>
      <w:sz w:val="18"/>
      <w:szCs w:val="18"/>
    </w:rPr>
  </w:style>
  <w:style w:type="character" w:customStyle="1" w:styleId="footnote-num">
    <w:name w:val="footnote-num"/>
    <w:uiPriority w:val="99"/>
    <w:rsid w:val="00C87799"/>
    <w:rPr>
      <w:position w:val="4"/>
      <w:sz w:val="12"/>
      <w:vertAlign w:val="baseline"/>
    </w:rPr>
  </w:style>
  <w:style w:type="character" w:customStyle="1" w:styleId="BoldItalic">
    <w:name w:val="Bold_Italic"/>
    <w:uiPriority w:val="99"/>
    <w:rsid w:val="00C87799"/>
    <w:rPr>
      <w:b/>
      <w:i/>
    </w:rPr>
  </w:style>
  <w:style w:type="character" w:customStyle="1" w:styleId="Book">
    <w:name w:val="Book"/>
    <w:uiPriority w:val="99"/>
    <w:rsid w:val="00C87799"/>
  </w:style>
  <w:style w:type="character" w:customStyle="1" w:styleId="h3tracking">
    <w:name w:val="h3_tracking"/>
    <w:uiPriority w:val="99"/>
    <w:rsid w:val="00C87799"/>
    <w:rPr>
      <w:rFonts w:ascii="OfficinaSansExtraBoldITC-Reg" w:hAnsi="OfficinaSansExtraBoldITC-Reg"/>
      <w:b/>
    </w:rPr>
  </w:style>
  <w:style w:type="character" w:customStyle="1" w:styleId="list-bullet1">
    <w:name w:val="list-bullet1"/>
    <w:uiPriority w:val="99"/>
    <w:rsid w:val="00C87799"/>
    <w:rPr>
      <w:rFonts w:ascii="PiGraphA" w:hAnsi="PiGraphA"/>
      <w:position w:val="1"/>
      <w:sz w:val="14"/>
    </w:rPr>
  </w:style>
  <w:style w:type="numbering" w:customStyle="1" w:styleId="23">
    <w:name w:val="Нет списка2"/>
    <w:next w:val="a3"/>
    <w:uiPriority w:val="99"/>
    <w:semiHidden/>
    <w:unhideWhenUsed/>
    <w:rsid w:val="00C87799"/>
  </w:style>
  <w:style w:type="table" w:customStyle="1" w:styleId="24">
    <w:name w:val="Сетка таблицы2"/>
    <w:basedOn w:val="a2"/>
    <w:next w:val="af3"/>
    <w:uiPriority w:val="39"/>
    <w:rsid w:val="00C87799"/>
    <w:rPr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Normal2">
    <w:name w:val="Table Normal2"/>
    <w:rsid w:val="00C87799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 w:cs="Times New Roman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6">
    <w:name w:val="Заг 1 (Заголовки)"/>
    <w:basedOn w:val="NoParagraphStyle"/>
    <w:uiPriority w:val="99"/>
    <w:rsid w:val="00C87799"/>
    <w:pPr>
      <w:pageBreakBefore/>
      <w:pBdr>
        <w:bottom w:val="single" w:sz="4" w:space="7" w:color="auto"/>
      </w:pBdr>
      <w:spacing w:after="340" w:line="240" w:lineRule="atLeast"/>
    </w:pPr>
    <w:rPr>
      <w:rFonts w:ascii="OfficinaSansExtraBoldITC-Reg" w:hAnsi="OfficinaSansExtraBoldITC-Reg" w:cs="OfficinaSansExtraBoldITC-Reg"/>
      <w:b/>
      <w:bCs/>
      <w:lang w:val="ru-RU"/>
    </w:rPr>
  </w:style>
  <w:style w:type="paragraph" w:customStyle="1" w:styleId="25">
    <w:name w:val="Заг 2 (Заголовки)"/>
    <w:basedOn w:val="NoParagraphStyle"/>
    <w:uiPriority w:val="99"/>
    <w:rsid w:val="00C87799"/>
    <w:pPr>
      <w:spacing w:before="170" w:after="57" w:line="240" w:lineRule="atLeast"/>
    </w:pPr>
    <w:rPr>
      <w:rFonts w:ascii="PragmaticaSanPin" w:hAnsi="PragmaticaSanPin" w:cs="PragmaticaSanPin"/>
      <w:b/>
      <w:bCs/>
      <w:caps/>
      <w:sz w:val="22"/>
      <w:szCs w:val="22"/>
      <w:lang w:val="ru-RU"/>
    </w:rPr>
  </w:style>
  <w:style w:type="paragraph" w:customStyle="1" w:styleId="affc">
    <w:name w:val="Основной БА (Основной Текст)"/>
    <w:basedOn w:val="aff7"/>
    <w:uiPriority w:val="99"/>
    <w:rsid w:val="00C87799"/>
    <w:pPr>
      <w:spacing w:line="242" w:lineRule="atLeast"/>
      <w:ind w:firstLine="0"/>
    </w:pPr>
    <w:rPr>
      <w:sz w:val="20"/>
      <w:szCs w:val="20"/>
    </w:rPr>
  </w:style>
  <w:style w:type="paragraph" w:customStyle="1" w:styleId="41">
    <w:name w:val="Заг 4 (Заголовки)"/>
    <w:basedOn w:val="NoParagraphStyle"/>
    <w:uiPriority w:val="99"/>
    <w:rsid w:val="00C87799"/>
    <w:pPr>
      <w:spacing w:after="57" w:line="240" w:lineRule="atLeast"/>
      <w:jc w:val="both"/>
    </w:pPr>
    <w:rPr>
      <w:rFonts w:ascii="PragmaticaSanPin" w:hAnsi="PragmaticaSanPin" w:cs="PragmaticaSanPin"/>
      <w:b/>
      <w:bCs/>
      <w:sz w:val="20"/>
      <w:szCs w:val="20"/>
      <w:lang w:val="ru-RU"/>
    </w:rPr>
  </w:style>
  <w:style w:type="paragraph" w:customStyle="1" w:styleId="33">
    <w:name w:val="Заг 3 (Заголовки)"/>
    <w:basedOn w:val="NoParagraphStyle"/>
    <w:uiPriority w:val="99"/>
    <w:rsid w:val="00C87799"/>
    <w:pPr>
      <w:spacing w:before="170" w:after="57" w:line="240" w:lineRule="atLeast"/>
    </w:pPr>
    <w:rPr>
      <w:rFonts w:ascii="PragmaticaSanPin" w:hAnsi="PragmaticaSanPin" w:cs="PragmaticaSanPin"/>
      <w:b/>
      <w:bCs/>
      <w:sz w:val="22"/>
      <w:szCs w:val="22"/>
      <w:lang w:val="ru-RU"/>
    </w:rPr>
  </w:style>
  <w:style w:type="paragraph" w:customStyle="1" w:styleId="affd">
    <w:name w:val="Осн тире (Основной Текст)"/>
    <w:basedOn w:val="affc"/>
    <w:uiPriority w:val="99"/>
    <w:rsid w:val="00C87799"/>
    <w:pPr>
      <w:ind w:left="283" w:hanging="283"/>
    </w:pPr>
  </w:style>
  <w:style w:type="paragraph" w:customStyle="1" w:styleId="affe">
    <w:name w:val="Сноска (Доп. текст)"/>
    <w:basedOn w:val="NoParagraphStyle"/>
    <w:uiPriority w:val="99"/>
    <w:rsid w:val="00C87799"/>
    <w:pPr>
      <w:tabs>
        <w:tab w:val="left" w:pos="227"/>
      </w:tabs>
      <w:spacing w:line="200" w:lineRule="atLeast"/>
      <w:ind w:left="227" w:hanging="227"/>
      <w:jc w:val="both"/>
    </w:pPr>
    <w:rPr>
      <w:rFonts w:ascii="SchoolBookSanPin" w:hAnsi="SchoolBookSanPin" w:cs="SchoolBookSanPin"/>
      <w:sz w:val="18"/>
      <w:szCs w:val="18"/>
      <w:lang w:val="ru-RU"/>
    </w:rPr>
  </w:style>
  <w:style w:type="character" w:customStyle="1" w:styleId="afff">
    <w:name w:val="Ц сноски"/>
    <w:uiPriority w:val="99"/>
    <w:rsid w:val="00C87799"/>
    <w:rPr>
      <w:rFonts w:ascii="SchoolBookSanPin" w:hAnsi="SchoolBookSanPin"/>
      <w:sz w:val="18"/>
      <w:vertAlign w:val="superscript"/>
    </w:rPr>
  </w:style>
  <w:style w:type="character" w:customStyle="1" w:styleId="afff0">
    <w:name w:val="Полужирный (Выделения)"/>
    <w:uiPriority w:val="99"/>
    <w:rsid w:val="00C87799"/>
    <w:rPr>
      <w:b/>
    </w:rPr>
  </w:style>
  <w:style w:type="character" w:customStyle="1" w:styleId="afff1">
    <w:name w:val="Полужирный Курсив (Выделения)"/>
    <w:uiPriority w:val="99"/>
    <w:rsid w:val="00C87799"/>
    <w:rPr>
      <w:b/>
      <w:i/>
    </w:rPr>
  </w:style>
  <w:style w:type="character" w:customStyle="1" w:styleId="afff2">
    <w:name w:val="Курсив (Выделения)"/>
    <w:uiPriority w:val="99"/>
    <w:rsid w:val="00C87799"/>
    <w:rPr>
      <w:i/>
    </w:rPr>
  </w:style>
  <w:style w:type="numbering" w:customStyle="1" w:styleId="34">
    <w:name w:val="Нет списка3"/>
    <w:next w:val="a3"/>
    <w:uiPriority w:val="99"/>
    <w:semiHidden/>
    <w:unhideWhenUsed/>
    <w:rsid w:val="00C87799"/>
  </w:style>
  <w:style w:type="table" w:customStyle="1" w:styleId="35">
    <w:name w:val="Сетка таблицы3"/>
    <w:basedOn w:val="a2"/>
    <w:next w:val="af3"/>
    <w:uiPriority w:val="39"/>
    <w:rsid w:val="00C87799"/>
    <w:rPr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Normal3">
    <w:name w:val="Table Normal3"/>
    <w:rsid w:val="00C87799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 w:cs="Times New Roman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2-first">
    <w:name w:val="h2-first"/>
    <w:basedOn w:val="h2"/>
    <w:uiPriority w:val="99"/>
    <w:rsid w:val="00C87799"/>
    <w:pPr>
      <w:keepNext w:val="0"/>
      <w:spacing w:before="0" w:after="0" w:line="240" w:lineRule="atLeast"/>
    </w:pPr>
    <w:rPr>
      <w:rFonts w:ascii="OfficinaSansMediumITC-Regular" w:hAnsi="OfficinaSansMediumITC-Regular" w:cs="OfficinaSansMediumITC-Regular"/>
      <w:position w:val="6"/>
    </w:rPr>
  </w:style>
  <w:style w:type="paragraph" w:customStyle="1" w:styleId="h4-first">
    <w:name w:val="h4-first"/>
    <w:basedOn w:val="h4"/>
    <w:uiPriority w:val="99"/>
    <w:rsid w:val="00C87799"/>
    <w:pPr>
      <w:suppressAutoHyphens/>
      <w:spacing w:before="120" w:after="0" w:line="240" w:lineRule="atLeast"/>
      <w:jc w:val="left"/>
    </w:pPr>
    <w:rPr>
      <w:rFonts w:ascii="OfficinaSansMediumITC-Regular" w:hAnsi="OfficinaSansMediumITC-Regular" w:cs="OfficinaSansMediumITC-Regular"/>
      <w:b w:val="0"/>
      <w:bCs w:val="0"/>
      <w:position w:val="6"/>
    </w:rPr>
  </w:style>
  <w:style w:type="paragraph" w:customStyle="1" w:styleId="afff3">
    <w:name w:val="Осн булит (Основной Текст)"/>
    <w:basedOn w:val="aff7"/>
    <w:uiPriority w:val="99"/>
    <w:rsid w:val="00C87799"/>
    <w:pPr>
      <w:tabs>
        <w:tab w:val="left" w:pos="227"/>
      </w:tabs>
      <w:spacing w:line="242" w:lineRule="atLeast"/>
      <w:ind w:left="221" w:hanging="142"/>
    </w:pPr>
    <w:rPr>
      <w:rFonts w:ascii="TimesNewRomanPSMT" w:hAnsi="TimesNewRomanPSMT" w:cs="TimesNewRomanPSMT"/>
      <w:sz w:val="20"/>
      <w:szCs w:val="20"/>
    </w:rPr>
  </w:style>
  <w:style w:type="paragraph" w:customStyle="1" w:styleId="53">
    <w:name w:val="Заг 5 (Заголовки)"/>
    <w:basedOn w:val="aff7"/>
    <w:uiPriority w:val="99"/>
    <w:rsid w:val="00C87799"/>
    <w:pPr>
      <w:spacing w:line="242" w:lineRule="atLeast"/>
      <w:ind w:firstLine="227"/>
    </w:pPr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afff4">
    <w:name w:val="Автоинтерлиньяж (Прочее)"/>
    <w:uiPriority w:val="99"/>
    <w:rsid w:val="00C87799"/>
  </w:style>
  <w:style w:type="character" w:customStyle="1" w:styleId="afff5">
    <w:name w:val="Верх. Индекс (Индексы)"/>
    <w:uiPriority w:val="99"/>
    <w:rsid w:val="00C87799"/>
    <w:rPr>
      <w:position w:val="9"/>
      <w:sz w:val="13"/>
    </w:rPr>
  </w:style>
  <w:style w:type="character" w:customStyle="1" w:styleId="afff6">
    <w:name w:val="Верх. Индекс Курсив (Индексы)"/>
    <w:basedOn w:val="afff5"/>
    <w:uiPriority w:val="99"/>
    <w:rsid w:val="00C87799"/>
    <w:rPr>
      <w:rFonts w:cs="Times New Roman"/>
      <w:i/>
      <w:iCs/>
      <w:position w:val="9"/>
      <w:sz w:val="13"/>
      <w:szCs w:val="13"/>
    </w:rPr>
  </w:style>
  <w:style w:type="character" w:customStyle="1" w:styleId="afff7">
    <w:name w:val="Верх. Индекс Полужирный (Индексы)"/>
    <w:basedOn w:val="afff5"/>
    <w:uiPriority w:val="99"/>
    <w:rsid w:val="00C87799"/>
    <w:rPr>
      <w:rFonts w:cs="Times New Roman"/>
      <w:b/>
      <w:bCs/>
      <w:position w:val="9"/>
      <w:sz w:val="13"/>
      <w:szCs w:val="13"/>
    </w:rPr>
  </w:style>
  <w:style w:type="character" w:customStyle="1" w:styleId="afff8">
    <w:name w:val="Булит КВ"/>
    <w:uiPriority w:val="99"/>
    <w:rsid w:val="00C87799"/>
    <w:rPr>
      <w:rFonts w:ascii="PiGraphA" w:hAnsi="PiGraphA"/>
      <w:sz w:val="14"/>
      <w:lang w:val="ru-RU" w:eastAsia="x-none"/>
    </w:rPr>
  </w:style>
  <w:style w:type="numbering" w:customStyle="1" w:styleId="42">
    <w:name w:val="Нет списка4"/>
    <w:next w:val="a3"/>
    <w:uiPriority w:val="99"/>
    <w:semiHidden/>
    <w:unhideWhenUsed/>
    <w:rsid w:val="00C87799"/>
  </w:style>
  <w:style w:type="table" w:customStyle="1" w:styleId="43">
    <w:name w:val="Сетка таблицы4"/>
    <w:basedOn w:val="a2"/>
    <w:next w:val="af3"/>
    <w:uiPriority w:val="39"/>
    <w:rsid w:val="00C87799"/>
    <w:rPr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Normal4">
    <w:name w:val="Table Normal4"/>
    <w:rsid w:val="00C87799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 w:cs="Times New Roman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fff9">
    <w:name w:val="Таблица по Центру (Таблицы)"/>
    <w:basedOn w:val="aff8"/>
    <w:uiPriority w:val="99"/>
    <w:rsid w:val="00C87799"/>
    <w:pPr>
      <w:jc w:val="center"/>
    </w:pPr>
  </w:style>
  <w:style w:type="paragraph" w:customStyle="1" w:styleId="afffa">
    <w:name w:val="Таблица_Буллит (Таблицы)"/>
    <w:basedOn w:val="a0"/>
    <w:uiPriority w:val="99"/>
    <w:rsid w:val="00C87799"/>
    <w:pPr>
      <w:widowControl w:val="0"/>
      <w:autoSpaceDE w:val="0"/>
      <w:autoSpaceDN w:val="0"/>
      <w:adjustRightInd w:val="0"/>
      <w:spacing w:after="0" w:line="200" w:lineRule="atLeast"/>
      <w:ind w:left="142" w:hanging="142"/>
      <w:jc w:val="both"/>
      <w:textAlignment w:val="center"/>
    </w:pPr>
    <w:rPr>
      <w:rFonts w:ascii="SchoolBookSanPin" w:eastAsiaTheme="minorEastAsia" w:hAnsi="SchoolBookSanPin" w:cs="SchoolBookSanPin"/>
      <w:color w:val="000000"/>
      <w:sz w:val="18"/>
      <w:szCs w:val="18"/>
      <w:lang w:eastAsia="ru-RU"/>
    </w:rPr>
  </w:style>
  <w:style w:type="character" w:customStyle="1" w:styleId="afffb">
    <w:name w:val="Буллит"/>
    <w:uiPriority w:val="99"/>
    <w:rsid w:val="00C87799"/>
    <w:rPr>
      <w:rFonts w:ascii="PiGraphA" w:hAnsi="PiGraphA"/>
      <w:position w:val="1"/>
      <w:sz w:val="14"/>
    </w:rPr>
  </w:style>
  <w:style w:type="paragraph" w:customStyle="1" w:styleId="afffc">
    <w:name w:val="Буллит (Доп. текст)"/>
    <w:basedOn w:val="aff7"/>
    <w:uiPriority w:val="99"/>
    <w:rsid w:val="00C87799"/>
    <w:pPr>
      <w:spacing w:line="240" w:lineRule="atLeast"/>
      <w:ind w:left="227" w:hanging="142"/>
    </w:pPr>
    <w:rPr>
      <w:sz w:val="20"/>
      <w:szCs w:val="20"/>
    </w:rPr>
  </w:style>
  <w:style w:type="paragraph" w:styleId="26">
    <w:name w:val="toc 2"/>
    <w:basedOn w:val="a0"/>
    <w:next w:val="a0"/>
    <w:autoRedefine/>
    <w:uiPriority w:val="39"/>
    <w:unhideWhenUsed/>
    <w:rsid w:val="00C87799"/>
    <w:pPr>
      <w:tabs>
        <w:tab w:val="right" w:leader="dot" w:pos="9345"/>
      </w:tabs>
      <w:spacing w:after="100" w:line="240" w:lineRule="auto"/>
      <w:ind w:left="221"/>
    </w:pPr>
    <w:rPr>
      <w:rFonts w:ascii="Times New Roman" w:eastAsiaTheme="minorEastAsia" w:hAnsi="Times New Roman" w:cs="Times New Roman"/>
      <w:sz w:val="28"/>
      <w:lang w:eastAsia="ru-RU"/>
    </w:rPr>
  </w:style>
  <w:style w:type="numbering" w:customStyle="1" w:styleId="54">
    <w:name w:val="Нет списка5"/>
    <w:next w:val="a3"/>
    <w:uiPriority w:val="99"/>
    <w:semiHidden/>
    <w:unhideWhenUsed/>
    <w:rsid w:val="00C87799"/>
  </w:style>
  <w:style w:type="table" w:customStyle="1" w:styleId="55">
    <w:name w:val="Сетка таблицы5"/>
    <w:basedOn w:val="a2"/>
    <w:next w:val="af3"/>
    <w:uiPriority w:val="39"/>
    <w:rsid w:val="00C87799"/>
    <w:rPr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Normal5">
    <w:name w:val="Table Normal5"/>
    <w:rsid w:val="00C87799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 w:cs="Times New Roman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7">
    <w:name w:val="Заг 1 а (Заголовки)"/>
    <w:basedOn w:val="NoParagraphStyle"/>
    <w:uiPriority w:val="99"/>
    <w:rsid w:val="00C87799"/>
    <w:pPr>
      <w:pBdr>
        <w:bottom w:val="single" w:sz="4" w:space="8" w:color="auto"/>
      </w:pBdr>
      <w:spacing w:after="340" w:line="240" w:lineRule="atLeast"/>
    </w:pPr>
    <w:rPr>
      <w:rFonts w:ascii="OfficinaSansExtraBoldITC-Reg" w:hAnsi="OfficinaSansExtraBoldITC-Reg" w:cs="OfficinaSansExtraBoldITC-Reg"/>
      <w:b/>
      <w:bCs/>
      <w:caps/>
      <w:lang w:val="ru-RU"/>
    </w:rPr>
  </w:style>
  <w:style w:type="paragraph" w:customStyle="1" w:styleId="44">
    <w:name w:val="Заг 4 табл (Заголовки)"/>
    <w:basedOn w:val="41"/>
    <w:uiPriority w:val="99"/>
    <w:rsid w:val="00C87799"/>
    <w:pPr>
      <w:spacing w:after="0" w:line="220" w:lineRule="atLeast"/>
      <w:jc w:val="center"/>
    </w:pPr>
    <w:rPr>
      <w:rFonts w:ascii="OfficinaSansMediumITC-Regular" w:hAnsi="OfficinaSansMediumITC-Regular" w:cs="OfficinaSansMediumITC-Regular"/>
      <w:b w:val="0"/>
      <w:bCs w:val="0"/>
      <w:sz w:val="18"/>
      <w:szCs w:val="18"/>
    </w:rPr>
  </w:style>
  <w:style w:type="character" w:customStyle="1" w:styleId="afffd">
    <w:name w:val="Подчерк. (Подчеркивания)"/>
    <w:uiPriority w:val="99"/>
    <w:rsid w:val="00C87799"/>
    <w:rPr>
      <w:u w:val="thick" w:color="000000"/>
    </w:rPr>
  </w:style>
  <w:style w:type="character" w:customStyle="1" w:styleId="afffe">
    <w:name w:val="Подчерк. Курсив (Подчеркивания)"/>
    <w:basedOn w:val="afffd"/>
    <w:uiPriority w:val="99"/>
    <w:rsid w:val="00C87799"/>
    <w:rPr>
      <w:rFonts w:cs="Times New Roman"/>
      <w:i/>
      <w:iCs/>
      <w:u w:val="thick" w:color="000000"/>
    </w:rPr>
  </w:style>
  <w:style w:type="numbering" w:customStyle="1" w:styleId="6">
    <w:name w:val="Нет списка6"/>
    <w:next w:val="a3"/>
    <w:uiPriority w:val="99"/>
    <w:semiHidden/>
    <w:unhideWhenUsed/>
    <w:rsid w:val="00C87799"/>
  </w:style>
  <w:style w:type="table" w:customStyle="1" w:styleId="60">
    <w:name w:val="Сетка таблицы6"/>
    <w:basedOn w:val="a2"/>
    <w:next w:val="af3"/>
    <w:uiPriority w:val="39"/>
    <w:rsid w:val="00C87799"/>
    <w:rPr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Normal6">
    <w:name w:val="Table Normal6"/>
    <w:rsid w:val="00C87799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 w:cs="Times New Roman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51">
    <w:name w:val="Импортированный стиль 51"/>
    <w:rsid w:val="00C87799"/>
    <w:pPr>
      <w:numPr>
        <w:numId w:val="2"/>
      </w:numPr>
    </w:pPr>
  </w:style>
  <w:style w:type="paragraph" w:customStyle="1" w:styleId="3a">
    <w:name w:val="Заг 3a (Заголовки)"/>
    <w:basedOn w:val="a0"/>
    <w:uiPriority w:val="99"/>
    <w:rsid w:val="00C87799"/>
    <w:pPr>
      <w:widowControl w:val="0"/>
      <w:tabs>
        <w:tab w:val="left" w:pos="510"/>
      </w:tabs>
      <w:autoSpaceDE w:val="0"/>
      <w:autoSpaceDN w:val="0"/>
      <w:adjustRightInd w:val="0"/>
      <w:spacing w:before="283" w:after="113" w:line="240" w:lineRule="atLeast"/>
      <w:textAlignment w:val="center"/>
    </w:pPr>
    <w:rPr>
      <w:rFonts w:ascii="OfficinaSansExtraBoldITC-Reg" w:eastAsiaTheme="minorEastAsia" w:hAnsi="OfficinaSansExtraBoldITC-Reg" w:cs="OfficinaSansExtraBoldITC-Reg"/>
      <w:b/>
      <w:bCs/>
      <w:color w:val="000000"/>
      <w:sz w:val="28"/>
      <w:lang w:eastAsia="ru-RU"/>
    </w:rPr>
  </w:style>
  <w:style w:type="numbering" w:customStyle="1" w:styleId="7">
    <w:name w:val="Нет списка7"/>
    <w:next w:val="a3"/>
    <w:uiPriority w:val="99"/>
    <w:semiHidden/>
    <w:unhideWhenUsed/>
    <w:rsid w:val="00C87799"/>
  </w:style>
  <w:style w:type="table" w:customStyle="1" w:styleId="70">
    <w:name w:val="Сетка таблицы7"/>
    <w:basedOn w:val="a2"/>
    <w:next w:val="af3"/>
    <w:uiPriority w:val="39"/>
    <w:rsid w:val="00C87799"/>
    <w:rPr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Normal7">
    <w:name w:val="Table Normal7"/>
    <w:rsid w:val="00C87799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 w:cs="Times New Roman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bodycentre">
    <w:name w:val="body_centre"/>
    <w:basedOn w:val="NoParagraphStyle"/>
    <w:uiPriority w:val="99"/>
    <w:rsid w:val="00C87799"/>
    <w:pPr>
      <w:tabs>
        <w:tab w:val="left" w:pos="567"/>
      </w:tabs>
      <w:spacing w:line="240" w:lineRule="atLeast"/>
      <w:jc w:val="center"/>
    </w:pPr>
    <w:rPr>
      <w:rFonts w:ascii="SchoolBookSanPin" w:hAnsi="SchoolBookSanPin" w:cs="SchoolBookSanPin"/>
      <w:sz w:val="20"/>
      <w:szCs w:val="20"/>
      <w:lang w:val="ru-RU"/>
    </w:rPr>
  </w:style>
  <w:style w:type="character" w:customStyle="1" w:styleId="BoldItalicUnderline">
    <w:name w:val="Bold_Italic_Underline"/>
    <w:uiPriority w:val="99"/>
    <w:rsid w:val="00C87799"/>
    <w:rPr>
      <w:b/>
      <w:i/>
      <w:u w:val="thick"/>
    </w:rPr>
  </w:style>
  <w:style w:type="paragraph" w:styleId="45">
    <w:name w:val="toc 4"/>
    <w:basedOn w:val="a0"/>
    <w:next w:val="a0"/>
    <w:autoRedefine/>
    <w:uiPriority w:val="39"/>
    <w:unhideWhenUsed/>
    <w:rsid w:val="00C87799"/>
    <w:pPr>
      <w:tabs>
        <w:tab w:val="right" w:leader="dot" w:pos="10063"/>
      </w:tabs>
      <w:spacing w:after="0" w:line="240" w:lineRule="auto"/>
    </w:pPr>
    <w:rPr>
      <w:rFonts w:ascii="Times New Roman" w:eastAsiaTheme="minorEastAsia" w:hAnsi="Times New Roman"/>
      <w:sz w:val="28"/>
      <w:lang w:eastAsia="ru-RU"/>
    </w:rPr>
  </w:style>
  <w:style w:type="paragraph" w:styleId="56">
    <w:name w:val="toc 5"/>
    <w:basedOn w:val="a0"/>
    <w:next w:val="a0"/>
    <w:autoRedefine/>
    <w:uiPriority w:val="39"/>
    <w:unhideWhenUsed/>
    <w:rsid w:val="00C87799"/>
    <w:pPr>
      <w:spacing w:after="100"/>
      <w:ind w:left="880"/>
    </w:pPr>
    <w:rPr>
      <w:rFonts w:ascii="Times New Roman" w:eastAsiaTheme="minorEastAsia" w:hAnsi="Times New Roman"/>
      <w:sz w:val="28"/>
      <w:lang w:eastAsia="ru-RU"/>
    </w:rPr>
  </w:style>
  <w:style w:type="paragraph" w:styleId="61">
    <w:name w:val="toc 6"/>
    <w:basedOn w:val="a0"/>
    <w:next w:val="a0"/>
    <w:autoRedefine/>
    <w:uiPriority w:val="39"/>
    <w:unhideWhenUsed/>
    <w:rsid w:val="00C87799"/>
    <w:pPr>
      <w:spacing w:after="100"/>
      <w:ind w:left="1100"/>
    </w:pPr>
    <w:rPr>
      <w:rFonts w:ascii="Times New Roman" w:eastAsiaTheme="minorEastAsia" w:hAnsi="Times New Roman"/>
      <w:sz w:val="28"/>
      <w:lang w:eastAsia="ru-RU"/>
    </w:rPr>
  </w:style>
  <w:style w:type="paragraph" w:styleId="71">
    <w:name w:val="toc 7"/>
    <w:basedOn w:val="a0"/>
    <w:next w:val="a0"/>
    <w:autoRedefine/>
    <w:uiPriority w:val="39"/>
    <w:unhideWhenUsed/>
    <w:rsid w:val="00C87799"/>
    <w:pPr>
      <w:spacing w:after="100"/>
      <w:ind w:left="1320"/>
    </w:pPr>
    <w:rPr>
      <w:rFonts w:ascii="Times New Roman" w:eastAsiaTheme="minorEastAsia" w:hAnsi="Times New Roman"/>
      <w:sz w:val="28"/>
      <w:lang w:eastAsia="ru-RU"/>
    </w:rPr>
  </w:style>
  <w:style w:type="paragraph" w:styleId="8">
    <w:name w:val="toc 8"/>
    <w:basedOn w:val="a0"/>
    <w:next w:val="a0"/>
    <w:autoRedefine/>
    <w:uiPriority w:val="39"/>
    <w:unhideWhenUsed/>
    <w:rsid w:val="00C87799"/>
    <w:pPr>
      <w:spacing w:after="100"/>
      <w:ind w:left="1540"/>
    </w:pPr>
    <w:rPr>
      <w:rFonts w:ascii="Times New Roman" w:eastAsiaTheme="minorEastAsia" w:hAnsi="Times New Roman"/>
      <w:sz w:val="28"/>
      <w:lang w:eastAsia="ru-RU"/>
    </w:rPr>
  </w:style>
  <w:style w:type="paragraph" w:styleId="9">
    <w:name w:val="toc 9"/>
    <w:basedOn w:val="a0"/>
    <w:next w:val="a0"/>
    <w:autoRedefine/>
    <w:uiPriority w:val="39"/>
    <w:unhideWhenUsed/>
    <w:rsid w:val="00C87799"/>
    <w:pPr>
      <w:spacing w:after="100"/>
      <w:ind w:left="1760"/>
    </w:pPr>
    <w:rPr>
      <w:rFonts w:ascii="Times New Roman" w:eastAsiaTheme="minorEastAsia" w:hAnsi="Times New Roman"/>
      <w:sz w:val="28"/>
      <w:lang w:eastAsia="ru-RU"/>
    </w:rPr>
  </w:style>
  <w:style w:type="character" w:customStyle="1" w:styleId="18">
    <w:name w:val="Неразрешенное упоминание1"/>
    <w:basedOn w:val="a1"/>
    <w:uiPriority w:val="99"/>
    <w:semiHidden/>
    <w:unhideWhenUsed/>
    <w:rsid w:val="00C87799"/>
    <w:rPr>
      <w:color w:val="605E5C"/>
      <w:shd w:val="clear" w:color="auto" w:fill="E1DFDD"/>
    </w:rPr>
  </w:style>
  <w:style w:type="numbering" w:customStyle="1" w:styleId="80">
    <w:name w:val="Нет списка8"/>
    <w:next w:val="a3"/>
    <w:uiPriority w:val="99"/>
    <w:semiHidden/>
    <w:unhideWhenUsed/>
    <w:rsid w:val="00C87799"/>
  </w:style>
  <w:style w:type="table" w:customStyle="1" w:styleId="81">
    <w:name w:val="Сетка таблицы8"/>
    <w:basedOn w:val="a2"/>
    <w:next w:val="af3"/>
    <w:uiPriority w:val="39"/>
    <w:rsid w:val="00C87799"/>
    <w:rPr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Normal8">
    <w:name w:val="Table Normal8"/>
    <w:rsid w:val="00C87799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 w:cs="Times New Roman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9">
    <w:name w:val="основной_1 (Основной Текст)"/>
    <w:basedOn w:val="NoParagraphStyle"/>
    <w:uiPriority w:val="99"/>
    <w:rsid w:val="00C87799"/>
    <w:pPr>
      <w:tabs>
        <w:tab w:val="left" w:pos="240"/>
      </w:tabs>
      <w:spacing w:line="240" w:lineRule="atLeast"/>
      <w:ind w:firstLine="227"/>
      <w:jc w:val="both"/>
    </w:pPr>
    <w:rPr>
      <w:rFonts w:ascii="SchoolBookSanPin" w:hAnsi="SchoolBookSanPin" w:cs="SchoolBookSanPin"/>
      <w:sz w:val="20"/>
      <w:szCs w:val="20"/>
      <w:lang w:val="ru-RU"/>
    </w:rPr>
  </w:style>
  <w:style w:type="paragraph" w:customStyle="1" w:styleId="affff">
    <w:name w:val="основной_— (Основной Текст)"/>
    <w:basedOn w:val="19"/>
    <w:uiPriority w:val="99"/>
    <w:rsid w:val="00C87799"/>
    <w:pPr>
      <w:ind w:left="227" w:hanging="227"/>
    </w:pPr>
  </w:style>
  <w:style w:type="paragraph" w:customStyle="1" w:styleId="Bull">
    <w:name w:val="Bull (Основной Текст)"/>
    <w:basedOn w:val="affff"/>
    <w:uiPriority w:val="99"/>
    <w:rsid w:val="00C87799"/>
  </w:style>
  <w:style w:type="paragraph" w:customStyle="1" w:styleId="46">
    <w:name w:val="4 (Заголовки)"/>
    <w:basedOn w:val="33"/>
    <w:uiPriority w:val="99"/>
    <w:rsid w:val="00C87799"/>
    <w:pPr>
      <w:spacing w:after="113"/>
    </w:pPr>
    <w:rPr>
      <w:rFonts w:ascii="OfficinaSansMediumITC-Regular" w:hAnsi="OfficinaSansMediumITC-Regular" w:cs="OfficinaSansMediumITC-Regular"/>
      <w:sz w:val="20"/>
      <w:szCs w:val="20"/>
      <w:lang w:val="en-GB"/>
    </w:rPr>
  </w:style>
  <w:style w:type="paragraph" w:customStyle="1" w:styleId="snoska">
    <w:name w:val="snoska (Доп. текст)"/>
    <w:basedOn w:val="NoParagraphStyle"/>
    <w:uiPriority w:val="99"/>
    <w:rsid w:val="00C87799"/>
    <w:pPr>
      <w:spacing w:line="200" w:lineRule="atLeast"/>
      <w:jc w:val="both"/>
    </w:pPr>
    <w:rPr>
      <w:rFonts w:ascii="SchoolBookSanPin" w:hAnsi="SchoolBookSanPin" w:cs="SchoolBookSanPin"/>
      <w:sz w:val="18"/>
      <w:szCs w:val="18"/>
      <w:lang w:val="ru-RU"/>
    </w:rPr>
  </w:style>
  <w:style w:type="paragraph" w:customStyle="1" w:styleId="list-numnew">
    <w:name w:val="list-num_new"/>
    <w:basedOn w:val="a0"/>
    <w:next w:val="a0"/>
    <w:uiPriority w:val="99"/>
    <w:rsid w:val="00C87799"/>
    <w:pPr>
      <w:widowControl w:val="0"/>
      <w:tabs>
        <w:tab w:val="left" w:pos="0"/>
        <w:tab w:val="right" w:pos="340"/>
        <w:tab w:val="left" w:pos="397"/>
      </w:tabs>
      <w:autoSpaceDE w:val="0"/>
      <w:autoSpaceDN w:val="0"/>
      <w:adjustRightInd w:val="0"/>
      <w:spacing w:after="0" w:line="240" w:lineRule="atLeast"/>
      <w:ind w:left="397" w:hanging="397"/>
      <w:jc w:val="both"/>
    </w:pPr>
    <w:rPr>
      <w:rFonts w:ascii="SchoolBookSanPin" w:eastAsiaTheme="minorEastAsia" w:hAnsi="SchoolBookSanPin" w:cs="SchoolBookSanPin"/>
      <w:color w:val="000000"/>
      <w:sz w:val="20"/>
      <w:szCs w:val="20"/>
      <w:lang w:eastAsia="ru-RU"/>
    </w:rPr>
  </w:style>
  <w:style w:type="character" w:customStyle="1" w:styleId="Superscript">
    <w:name w:val="Superscript"/>
    <w:uiPriority w:val="99"/>
    <w:rsid w:val="00C87799"/>
    <w:rPr>
      <w:vertAlign w:val="superscript"/>
    </w:rPr>
  </w:style>
  <w:style w:type="paragraph" w:customStyle="1" w:styleId="body20">
    <w:name w:val="body_2/0"/>
    <w:basedOn w:val="a0"/>
    <w:next w:val="a0"/>
    <w:uiPriority w:val="99"/>
    <w:rsid w:val="00C87799"/>
    <w:pPr>
      <w:widowControl w:val="0"/>
      <w:autoSpaceDE w:val="0"/>
      <w:autoSpaceDN w:val="0"/>
      <w:adjustRightInd w:val="0"/>
      <w:spacing w:before="113" w:after="0" w:line="240" w:lineRule="atLeast"/>
      <w:ind w:firstLine="227"/>
      <w:jc w:val="both"/>
    </w:pPr>
    <w:rPr>
      <w:rFonts w:ascii="SchoolBookSanPin" w:eastAsiaTheme="minorEastAsia" w:hAnsi="SchoolBookSanPin" w:cs="SchoolBookSanPin"/>
      <w:color w:val="000000"/>
      <w:sz w:val="20"/>
      <w:szCs w:val="20"/>
      <w:lang w:eastAsia="ru-RU"/>
    </w:rPr>
  </w:style>
  <w:style w:type="paragraph" w:customStyle="1" w:styleId="Body0">
    <w:name w:val="Body"/>
    <w:basedOn w:val="a0"/>
    <w:uiPriority w:val="99"/>
    <w:rsid w:val="00C87799"/>
    <w:pPr>
      <w:widowControl w:val="0"/>
      <w:tabs>
        <w:tab w:val="left" w:pos="510"/>
      </w:tabs>
      <w:autoSpaceDE w:val="0"/>
      <w:autoSpaceDN w:val="0"/>
      <w:adjustRightInd w:val="0"/>
      <w:spacing w:after="0" w:line="240" w:lineRule="atLeast"/>
      <w:ind w:firstLine="227"/>
      <w:jc w:val="both"/>
      <w:textAlignment w:val="center"/>
    </w:pPr>
    <w:rPr>
      <w:rFonts w:ascii="SchoolBookSanPin" w:eastAsiaTheme="minorEastAsia" w:hAnsi="SchoolBookSanPin" w:cs="SchoolBookSanPin"/>
      <w:color w:val="000000"/>
      <w:sz w:val="20"/>
      <w:szCs w:val="20"/>
      <w:lang w:eastAsia="ru-RU"/>
    </w:rPr>
  </w:style>
  <w:style w:type="character" w:customStyle="1" w:styleId="Hyperlink0">
    <w:name w:val="Hyperlink.0"/>
    <w:rsid w:val="00C87799"/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resh.edu.ru/subject/13/8/" TargetMode="External"/><Relationship Id="rId21" Type="http://schemas.openxmlformats.org/officeDocument/2006/relationships/hyperlink" Target="https://resh.edu.ru/subject/13/5/" TargetMode="External"/><Relationship Id="rId42" Type="http://schemas.openxmlformats.org/officeDocument/2006/relationships/hyperlink" Target="https://resh.edu.ru/subject/13/5/" TargetMode="External"/><Relationship Id="rId63" Type="http://schemas.openxmlformats.org/officeDocument/2006/relationships/hyperlink" Target="https://resh.edu.ru/subject/13/6/" TargetMode="External"/><Relationship Id="rId84" Type="http://schemas.openxmlformats.org/officeDocument/2006/relationships/hyperlink" Target="https://resh.edu.ru/subject/13/7/" TargetMode="External"/><Relationship Id="rId138" Type="http://schemas.openxmlformats.org/officeDocument/2006/relationships/hyperlink" Target="https://resh.edu.ru/subject/13/8/" TargetMode="External"/><Relationship Id="rId159" Type="http://schemas.openxmlformats.org/officeDocument/2006/relationships/hyperlink" Target="https://resh.edu.ru/subject/13/9/" TargetMode="External"/><Relationship Id="rId170" Type="http://schemas.openxmlformats.org/officeDocument/2006/relationships/hyperlink" Target="https://m.edsoo.ru/7f419b78" TargetMode="External"/><Relationship Id="rId107" Type="http://schemas.openxmlformats.org/officeDocument/2006/relationships/hyperlink" Target="https://m.edsoo.ru/7f4159f6" TargetMode="External"/><Relationship Id="rId11" Type="http://schemas.openxmlformats.org/officeDocument/2006/relationships/hyperlink" Target="https://m.edsoo.ru/7f413034" TargetMode="External"/><Relationship Id="rId32" Type="http://schemas.openxmlformats.org/officeDocument/2006/relationships/hyperlink" Target="https://m.edsoo.ru/7f413034" TargetMode="External"/><Relationship Id="rId53" Type="http://schemas.openxmlformats.org/officeDocument/2006/relationships/hyperlink" Target="https://m.edsoo.ru/7f414452" TargetMode="External"/><Relationship Id="rId74" Type="http://schemas.openxmlformats.org/officeDocument/2006/relationships/hyperlink" Target="https://m.edsoo.ru/7f4159f6" TargetMode="External"/><Relationship Id="rId128" Type="http://schemas.openxmlformats.org/officeDocument/2006/relationships/hyperlink" Target="https://m.edsoo.ru/7f417922" TargetMode="External"/><Relationship Id="rId149" Type="http://schemas.openxmlformats.org/officeDocument/2006/relationships/hyperlink" Target="https://m.edsoo.ru/7f419b78" TargetMode="External"/><Relationship Id="rId5" Type="http://schemas.openxmlformats.org/officeDocument/2006/relationships/footnotes" Target="footnotes.xml"/><Relationship Id="rId95" Type="http://schemas.openxmlformats.org/officeDocument/2006/relationships/hyperlink" Target="https://m.edsoo.ru/7f4159f6" TargetMode="External"/><Relationship Id="rId160" Type="http://schemas.openxmlformats.org/officeDocument/2006/relationships/hyperlink" Target="https://uchebnik.mos.ru/catalogue?subject_program_ids=31937321,31937277,31937330&amp;sort_by=published_at&amp;class_level_ids=9" TargetMode="External"/><Relationship Id="rId22" Type="http://schemas.openxmlformats.org/officeDocument/2006/relationships/hyperlink" Target="https://uchebnik.mos.ru/catalogue?subject_program_ids=31937321,31937277,31937330&amp;sort_by=published_at&amp;class_level_ids=5" TargetMode="External"/><Relationship Id="rId43" Type="http://schemas.openxmlformats.org/officeDocument/2006/relationships/hyperlink" Target="https://uchebnik.mos.ru/catalogue?subject_program_ids=31937321,31937277,31937330&amp;sort_by=published_at&amp;class_level_ids=5" TargetMode="External"/><Relationship Id="rId64" Type="http://schemas.openxmlformats.org/officeDocument/2006/relationships/hyperlink" Target="https://uchebnik.mos.ru/catalogue?subject_program_ids=31937321,31937277,31937330&amp;sort_by=published_at&amp;class_level_ids=6" TargetMode="External"/><Relationship Id="rId118" Type="http://schemas.openxmlformats.org/officeDocument/2006/relationships/hyperlink" Target="https://uchebnik.mos.ru/catalogue?subject_program_ids=31937321,31937277,31937330&amp;sort_by=published_at&amp;class_level_ids=8" TargetMode="External"/><Relationship Id="rId139" Type="http://schemas.openxmlformats.org/officeDocument/2006/relationships/hyperlink" Target="https://uchebnik.mos.ru/catalogue?subject_program_ids=31937321,31937277,31937330&amp;sort_by=published_at&amp;class_level_ids=8" TargetMode="External"/><Relationship Id="rId85" Type="http://schemas.openxmlformats.org/officeDocument/2006/relationships/hyperlink" Target="https://uchebnik.mos.ru/catalogue?subject_program_ids=31937321,31937277,31937330&amp;sort_by=published_at&amp;class_level_ids=7" TargetMode="External"/><Relationship Id="rId150" Type="http://schemas.openxmlformats.org/officeDocument/2006/relationships/hyperlink" Target="https://resh.edu.ru/subject/13/9/" TargetMode="External"/><Relationship Id="rId171" Type="http://schemas.openxmlformats.org/officeDocument/2006/relationships/hyperlink" Target="https://resh.edu.ru/subject/13/9/" TargetMode="External"/><Relationship Id="rId12" Type="http://schemas.openxmlformats.org/officeDocument/2006/relationships/hyperlink" Target="https://resh.edu.ru/subject/13/5/" TargetMode="External"/><Relationship Id="rId33" Type="http://schemas.openxmlformats.org/officeDocument/2006/relationships/hyperlink" Target="https://resh.edu.ru/subject/13/5/" TargetMode="External"/><Relationship Id="rId108" Type="http://schemas.openxmlformats.org/officeDocument/2006/relationships/hyperlink" Target="https://resh.edu.ru/subject/13/7/" TargetMode="External"/><Relationship Id="rId129" Type="http://schemas.openxmlformats.org/officeDocument/2006/relationships/hyperlink" Target="https://resh.edu.ru/subject/13/8/" TargetMode="External"/><Relationship Id="rId54" Type="http://schemas.openxmlformats.org/officeDocument/2006/relationships/hyperlink" Target="https://resh.edu.ru/subject/13/6/" TargetMode="External"/><Relationship Id="rId75" Type="http://schemas.openxmlformats.org/officeDocument/2006/relationships/hyperlink" Target="https://resh.edu.ru/subject/13/7/" TargetMode="External"/><Relationship Id="rId96" Type="http://schemas.openxmlformats.org/officeDocument/2006/relationships/hyperlink" Target="https://resh.edu.ru/subject/13/7/" TargetMode="External"/><Relationship Id="rId140" Type="http://schemas.openxmlformats.org/officeDocument/2006/relationships/hyperlink" Target="https://m.edsoo.ru/7f417922" TargetMode="External"/><Relationship Id="rId161" Type="http://schemas.openxmlformats.org/officeDocument/2006/relationships/hyperlink" Target="https://m.edsoo.ru/7f419b78" TargetMode="External"/><Relationship Id="rId6" Type="http://schemas.openxmlformats.org/officeDocument/2006/relationships/endnotes" Target="endnotes.xml"/><Relationship Id="rId23" Type="http://schemas.openxmlformats.org/officeDocument/2006/relationships/hyperlink" Target="https://m.edsoo.ru/7f413034" TargetMode="External"/><Relationship Id="rId28" Type="http://schemas.openxmlformats.org/officeDocument/2006/relationships/hyperlink" Target="https://uchebnik.mos.ru/catalogue?subject_program_ids=31937321,31937277,31937330&amp;sort_by=published_at&amp;class_level_ids=5" TargetMode="External"/><Relationship Id="rId49" Type="http://schemas.openxmlformats.org/officeDocument/2006/relationships/hyperlink" Target="https://uchebnik.mos.ru/catalogue?subject_program_ids=31937321,31937277,31937330&amp;sort_by=published_at&amp;class_level_ids=6" TargetMode="External"/><Relationship Id="rId114" Type="http://schemas.openxmlformats.org/officeDocument/2006/relationships/hyperlink" Target="https://resh.edu.ru/subject/13/8/" TargetMode="External"/><Relationship Id="rId119" Type="http://schemas.openxmlformats.org/officeDocument/2006/relationships/hyperlink" Target="https://m.edsoo.ru/7f417922" TargetMode="External"/><Relationship Id="rId44" Type="http://schemas.openxmlformats.org/officeDocument/2006/relationships/hyperlink" Target="https://m.edsoo.ru/7f413034" TargetMode="External"/><Relationship Id="rId60" Type="http://schemas.openxmlformats.org/officeDocument/2006/relationships/hyperlink" Target="https://resh.edu.ru/subject/13/6/" TargetMode="External"/><Relationship Id="rId65" Type="http://schemas.openxmlformats.org/officeDocument/2006/relationships/hyperlink" Target="https://m.edsoo.ru/7f414452" TargetMode="External"/><Relationship Id="rId81" Type="http://schemas.openxmlformats.org/officeDocument/2006/relationships/hyperlink" Target="https://resh.edu.ru/subject/13/7/" TargetMode="External"/><Relationship Id="rId86" Type="http://schemas.openxmlformats.org/officeDocument/2006/relationships/hyperlink" Target="https://m.edsoo.ru/7f4159f6" TargetMode="External"/><Relationship Id="rId130" Type="http://schemas.openxmlformats.org/officeDocument/2006/relationships/hyperlink" Target="https://uchebnik.mos.ru/catalogue?subject_program_ids=31937321,31937277,31937330&amp;sort_by=published_at&amp;class_level_ids=8" TargetMode="External"/><Relationship Id="rId135" Type="http://schemas.openxmlformats.org/officeDocument/2006/relationships/hyperlink" Target="https://resh.edu.ru/subject/13/8/" TargetMode="External"/><Relationship Id="rId151" Type="http://schemas.openxmlformats.org/officeDocument/2006/relationships/hyperlink" Target="https://uchebnik.mos.ru/catalogue?subject_program_ids=31937321,31937277,31937330&amp;sort_by=published_at&amp;class_level_ids=9" TargetMode="External"/><Relationship Id="rId156" Type="http://schemas.openxmlformats.org/officeDocument/2006/relationships/hyperlink" Target="https://resh.edu.ru/subject/13/9/" TargetMode="External"/><Relationship Id="rId177" Type="http://schemas.openxmlformats.org/officeDocument/2006/relationships/theme" Target="theme/theme1.xml"/><Relationship Id="rId172" Type="http://schemas.openxmlformats.org/officeDocument/2006/relationships/hyperlink" Target="https://uchebnik.mos.ru/catalogue?subject_program_ids=31937321,31937277,31937330&amp;sort_by=published_at&amp;class_level_ids=9" TargetMode="External"/><Relationship Id="rId13" Type="http://schemas.openxmlformats.org/officeDocument/2006/relationships/hyperlink" Target="https://uchebnik.mos.ru/catalogue?subject_program_ids=31937321,31937277,31937330&amp;sort_by=published_at&amp;class_level_ids=5" TargetMode="External"/><Relationship Id="rId18" Type="http://schemas.openxmlformats.org/officeDocument/2006/relationships/hyperlink" Target="https://resh.edu.ru/subject/13/5/" TargetMode="External"/><Relationship Id="rId39" Type="http://schemas.openxmlformats.org/officeDocument/2006/relationships/hyperlink" Target="https://resh.edu.ru/subject/13/5/" TargetMode="External"/><Relationship Id="rId109" Type="http://schemas.openxmlformats.org/officeDocument/2006/relationships/hyperlink" Target="https://uchebnik.mos.ru/catalogue?subject_program_ids=31937321,31937277,31937330&amp;sort_by=published_at&amp;class_level_ids=7" TargetMode="External"/><Relationship Id="rId34" Type="http://schemas.openxmlformats.org/officeDocument/2006/relationships/hyperlink" Target="https://uchebnik.mos.ru/catalogue?subject_program_ids=31937321,31937277,31937330&amp;sort_by=published_at&amp;class_level_ids=5" TargetMode="External"/><Relationship Id="rId50" Type="http://schemas.openxmlformats.org/officeDocument/2006/relationships/hyperlink" Target="https://m.edsoo.ru/7f414452" TargetMode="External"/><Relationship Id="rId55" Type="http://schemas.openxmlformats.org/officeDocument/2006/relationships/hyperlink" Target="https://uchebnik.mos.ru/catalogue?subject_program_ids=31937321,31937277,31937330&amp;sort_by=published_at&amp;class_level_ids=6" TargetMode="External"/><Relationship Id="rId76" Type="http://schemas.openxmlformats.org/officeDocument/2006/relationships/hyperlink" Target="https://uchebnik.mos.ru/catalogue?subject_program_ids=31937321,31937277,31937330&amp;sort_by=published_at&amp;class_level_ids=7" TargetMode="External"/><Relationship Id="rId97" Type="http://schemas.openxmlformats.org/officeDocument/2006/relationships/hyperlink" Target="https://uchebnik.mos.ru/catalogue?subject_program_ids=31937321,31937277,31937330&amp;sort_by=published_at&amp;class_level_ids=7" TargetMode="External"/><Relationship Id="rId104" Type="http://schemas.openxmlformats.org/officeDocument/2006/relationships/hyperlink" Target="https://m.edsoo.ru/7f4159f6" TargetMode="External"/><Relationship Id="rId120" Type="http://schemas.openxmlformats.org/officeDocument/2006/relationships/hyperlink" Target="https://resh.edu.ru/subject/13/8/" TargetMode="External"/><Relationship Id="rId125" Type="http://schemas.openxmlformats.org/officeDocument/2006/relationships/hyperlink" Target="https://m.edsoo.ru/7f417922" TargetMode="External"/><Relationship Id="rId141" Type="http://schemas.openxmlformats.org/officeDocument/2006/relationships/hyperlink" Target="https://resh.edu.ru/subject/13/8/" TargetMode="External"/><Relationship Id="rId146" Type="http://schemas.openxmlformats.org/officeDocument/2006/relationships/hyperlink" Target="https://m.edsoo.ru/7f417922" TargetMode="External"/><Relationship Id="rId167" Type="http://schemas.openxmlformats.org/officeDocument/2006/relationships/hyperlink" Target="https://m.edsoo.ru/7f419b78" TargetMode="External"/><Relationship Id="rId7" Type="http://schemas.openxmlformats.org/officeDocument/2006/relationships/image" Target="media/image1.jpeg"/><Relationship Id="rId71" Type="http://schemas.openxmlformats.org/officeDocument/2006/relationships/hyperlink" Target="https://m.edsoo.ru/7f4159f6" TargetMode="External"/><Relationship Id="rId92" Type="http://schemas.openxmlformats.org/officeDocument/2006/relationships/hyperlink" Target="https://m.edsoo.ru/7f4159f6" TargetMode="External"/><Relationship Id="rId162" Type="http://schemas.openxmlformats.org/officeDocument/2006/relationships/hyperlink" Target="https://resh.edu.ru/subject/13/9/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3034" TargetMode="External"/><Relationship Id="rId24" Type="http://schemas.openxmlformats.org/officeDocument/2006/relationships/hyperlink" Target="https://resh.edu.ru/subject/13/5/" TargetMode="External"/><Relationship Id="rId40" Type="http://schemas.openxmlformats.org/officeDocument/2006/relationships/hyperlink" Target="https://uchebnik.mos.ru/catalogue?subject_program_ids=31937321,31937277,31937330&amp;sort_by=published_at&amp;class_level_ids=5" TargetMode="External"/><Relationship Id="rId45" Type="http://schemas.openxmlformats.org/officeDocument/2006/relationships/hyperlink" Target="https://resh.edu.ru/subject/13/5/" TargetMode="External"/><Relationship Id="rId66" Type="http://schemas.openxmlformats.org/officeDocument/2006/relationships/hyperlink" Target="https://resh.edu.ru/subject/13/6/" TargetMode="External"/><Relationship Id="rId87" Type="http://schemas.openxmlformats.org/officeDocument/2006/relationships/hyperlink" Target="https://resh.edu.ru/subject/13/7/" TargetMode="External"/><Relationship Id="rId110" Type="http://schemas.openxmlformats.org/officeDocument/2006/relationships/hyperlink" Target="https://m.edsoo.ru/7f417922" TargetMode="External"/><Relationship Id="rId115" Type="http://schemas.openxmlformats.org/officeDocument/2006/relationships/hyperlink" Target="https://uchebnik.mos.ru/catalogue?subject_program_ids=31937321,31937277,31937330&amp;sort_by=published_at&amp;class_level_ids=8" TargetMode="External"/><Relationship Id="rId131" Type="http://schemas.openxmlformats.org/officeDocument/2006/relationships/hyperlink" Target="https://m.edsoo.ru/7f417922" TargetMode="External"/><Relationship Id="rId136" Type="http://schemas.openxmlformats.org/officeDocument/2006/relationships/hyperlink" Target="https://uchebnik.mos.ru/catalogue?subject_program_ids=31937321,31937277,31937330&amp;sort_by=published_at&amp;class_level_ids=8" TargetMode="External"/><Relationship Id="rId157" Type="http://schemas.openxmlformats.org/officeDocument/2006/relationships/hyperlink" Target="https://uchebnik.mos.ru/catalogue?subject_program_ids=31937321,31937277,31937330&amp;sort_by=published_at&amp;class_level_ids=9" TargetMode="External"/><Relationship Id="rId61" Type="http://schemas.openxmlformats.org/officeDocument/2006/relationships/hyperlink" Target="https://uchebnik.mos.ru/catalogue?subject_program_ids=31937321,31937277,31937330&amp;sort_by=published_at&amp;class_level_ids=6" TargetMode="External"/><Relationship Id="rId82" Type="http://schemas.openxmlformats.org/officeDocument/2006/relationships/hyperlink" Target="https://uchebnik.mos.ru/catalogue?subject_program_ids=31937321,31937277,31937330&amp;sort_by=published_at&amp;class_level_ids=7" TargetMode="External"/><Relationship Id="rId152" Type="http://schemas.openxmlformats.org/officeDocument/2006/relationships/hyperlink" Target="https://m.edsoo.ru/7f419b78" TargetMode="External"/><Relationship Id="rId173" Type="http://schemas.openxmlformats.org/officeDocument/2006/relationships/hyperlink" Target="https://m.edsoo.ru/7f419b78" TargetMode="External"/><Relationship Id="rId19" Type="http://schemas.openxmlformats.org/officeDocument/2006/relationships/hyperlink" Target="https://uchebnik.mos.ru/catalogue?subject_program_ids=31937321,31937277,31937330&amp;sort_by=published_at&amp;class_level_ids=5" TargetMode="External"/><Relationship Id="rId14" Type="http://schemas.openxmlformats.org/officeDocument/2006/relationships/hyperlink" Target="https://m.edsoo.ru/7f413034" TargetMode="External"/><Relationship Id="rId30" Type="http://schemas.openxmlformats.org/officeDocument/2006/relationships/hyperlink" Target="https://resh.edu.ru/subject/13/5/" TargetMode="External"/><Relationship Id="rId35" Type="http://schemas.openxmlformats.org/officeDocument/2006/relationships/hyperlink" Target="https://m.edsoo.ru/7f413034" TargetMode="External"/><Relationship Id="rId56" Type="http://schemas.openxmlformats.org/officeDocument/2006/relationships/hyperlink" Target="https://m.edsoo.ru/7f414452" TargetMode="External"/><Relationship Id="rId77" Type="http://schemas.openxmlformats.org/officeDocument/2006/relationships/hyperlink" Target="https://m.edsoo.ru/7f4159f6" TargetMode="External"/><Relationship Id="rId100" Type="http://schemas.openxmlformats.org/officeDocument/2006/relationships/hyperlink" Target="https://uchebnik.mos.ru/catalogue?subject_program_ids=31937321,31937277,31937330&amp;sort_by=published_at&amp;class_level_ids=7" TargetMode="External"/><Relationship Id="rId105" Type="http://schemas.openxmlformats.org/officeDocument/2006/relationships/hyperlink" Target="https://resh.edu.ru/subject/13/7/" TargetMode="External"/><Relationship Id="rId126" Type="http://schemas.openxmlformats.org/officeDocument/2006/relationships/hyperlink" Target="https://resh.edu.ru/subject/13/8/" TargetMode="External"/><Relationship Id="rId147" Type="http://schemas.openxmlformats.org/officeDocument/2006/relationships/hyperlink" Target="https://resh.edu.ru/subject/13/8/" TargetMode="External"/><Relationship Id="rId168" Type="http://schemas.openxmlformats.org/officeDocument/2006/relationships/hyperlink" Target="https://resh.edu.ru/subject/13/9/" TargetMode="External"/><Relationship Id="rId8" Type="http://schemas.openxmlformats.org/officeDocument/2006/relationships/hyperlink" Target="https://m.edsoo.ru/7f413034" TargetMode="External"/><Relationship Id="rId51" Type="http://schemas.openxmlformats.org/officeDocument/2006/relationships/hyperlink" Target="https://resh.edu.ru/subject/13/6/" TargetMode="External"/><Relationship Id="rId72" Type="http://schemas.openxmlformats.org/officeDocument/2006/relationships/hyperlink" Target="https://resh.edu.ru/subject/13/7/" TargetMode="External"/><Relationship Id="rId93" Type="http://schemas.openxmlformats.org/officeDocument/2006/relationships/hyperlink" Target="https://resh.edu.ru/subject/13/7/" TargetMode="External"/><Relationship Id="rId98" Type="http://schemas.openxmlformats.org/officeDocument/2006/relationships/hyperlink" Target="https://m.edsoo.ru/7f4159f6" TargetMode="External"/><Relationship Id="rId121" Type="http://schemas.openxmlformats.org/officeDocument/2006/relationships/hyperlink" Target="https://uchebnik.mos.ru/catalogue?subject_program_ids=31937321,31937277,31937330&amp;sort_by=published_at&amp;class_level_ids=8" TargetMode="External"/><Relationship Id="rId142" Type="http://schemas.openxmlformats.org/officeDocument/2006/relationships/hyperlink" Target="https://uchebnik.mos.ru/catalogue?subject_program_ids=31937321,31937277,31937330&amp;sort_by=published_at&amp;class_level_ids=8" TargetMode="External"/><Relationship Id="rId163" Type="http://schemas.openxmlformats.org/officeDocument/2006/relationships/hyperlink" Target="https://uchebnik.mos.ru/catalogue?subject_program_ids=31937321,31937277,31937330&amp;sort_by=published_at&amp;class_level_ids=9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uchebnik.mos.ru/catalogue?subject_program_ids=31937321,31937277,31937330&amp;sort_by=published_at&amp;class_level_ids=5" TargetMode="External"/><Relationship Id="rId46" Type="http://schemas.openxmlformats.org/officeDocument/2006/relationships/hyperlink" Target="https://uchebnik.mos.ru/catalogue?subject_program_ids=31937321,31937277,31937330&amp;sort_by=published_at&amp;class_level_ids=5" TargetMode="External"/><Relationship Id="rId67" Type="http://schemas.openxmlformats.org/officeDocument/2006/relationships/hyperlink" Target="https://uchebnik.mos.ru/catalogue?subject_program_ids=31937321,31937277,31937330&amp;sort_by=published_at&amp;class_level_ids=6" TargetMode="External"/><Relationship Id="rId116" Type="http://schemas.openxmlformats.org/officeDocument/2006/relationships/hyperlink" Target="https://m.edsoo.ru/7f417922" TargetMode="External"/><Relationship Id="rId137" Type="http://schemas.openxmlformats.org/officeDocument/2006/relationships/hyperlink" Target="https://m.edsoo.ru/7f417922" TargetMode="External"/><Relationship Id="rId158" Type="http://schemas.openxmlformats.org/officeDocument/2006/relationships/hyperlink" Target="https://m.edsoo.ru/7f419b78" TargetMode="External"/><Relationship Id="rId20" Type="http://schemas.openxmlformats.org/officeDocument/2006/relationships/hyperlink" Target="https://m.edsoo.ru/7f413034" TargetMode="External"/><Relationship Id="rId41" Type="http://schemas.openxmlformats.org/officeDocument/2006/relationships/hyperlink" Target="https://m.edsoo.ru/7f413034" TargetMode="External"/><Relationship Id="rId62" Type="http://schemas.openxmlformats.org/officeDocument/2006/relationships/hyperlink" Target="https://m.edsoo.ru/7f414452" TargetMode="External"/><Relationship Id="rId83" Type="http://schemas.openxmlformats.org/officeDocument/2006/relationships/hyperlink" Target="https://m.edsoo.ru/7f4159f6" TargetMode="External"/><Relationship Id="rId88" Type="http://schemas.openxmlformats.org/officeDocument/2006/relationships/hyperlink" Target="https://uchebnik.mos.ru/catalogue?subject_program_ids=31937321,31937277,31937330&amp;sort_by=published_at&amp;class_level_ids=7" TargetMode="External"/><Relationship Id="rId111" Type="http://schemas.openxmlformats.org/officeDocument/2006/relationships/hyperlink" Target="https://resh.edu.ru/subject/13/8/" TargetMode="External"/><Relationship Id="rId132" Type="http://schemas.openxmlformats.org/officeDocument/2006/relationships/hyperlink" Target="https://resh.edu.ru/subject/13/8/" TargetMode="External"/><Relationship Id="rId153" Type="http://schemas.openxmlformats.org/officeDocument/2006/relationships/hyperlink" Target="https://resh.edu.ru/subject/13/9/" TargetMode="External"/><Relationship Id="rId174" Type="http://schemas.openxmlformats.org/officeDocument/2006/relationships/hyperlink" Target="https://resh.edu.ru/subject/13/9/" TargetMode="External"/><Relationship Id="rId15" Type="http://schemas.openxmlformats.org/officeDocument/2006/relationships/hyperlink" Target="https://resh.edu.ru/subject/13/5/" TargetMode="External"/><Relationship Id="rId36" Type="http://schemas.openxmlformats.org/officeDocument/2006/relationships/hyperlink" Target="https://resh.edu.ru/subject/13/5/" TargetMode="External"/><Relationship Id="rId57" Type="http://schemas.openxmlformats.org/officeDocument/2006/relationships/hyperlink" Target="https://resh.edu.ru/subject/13/6/" TargetMode="External"/><Relationship Id="rId106" Type="http://schemas.openxmlformats.org/officeDocument/2006/relationships/hyperlink" Target="https://uchebnik.mos.ru/catalogue?subject_program_ids=31937321,31937277,31937330&amp;sort_by=published_at&amp;class_level_ids=7" TargetMode="External"/><Relationship Id="rId127" Type="http://schemas.openxmlformats.org/officeDocument/2006/relationships/hyperlink" Target="https://uchebnik.mos.ru/catalogue?subject_program_ids=31937321,31937277,31937330&amp;sort_by=published_at&amp;class_level_ids=8" TargetMode="External"/><Relationship Id="rId10" Type="http://schemas.openxmlformats.org/officeDocument/2006/relationships/hyperlink" Target="https://uchebnik.mos.ru/catalogue?subject_program_ids=31937321,31937277,31937330&amp;sort_by=published_at&amp;class_level_ids=5" TargetMode="External"/><Relationship Id="rId31" Type="http://schemas.openxmlformats.org/officeDocument/2006/relationships/hyperlink" Target="https://uchebnik.mos.ru/catalogue?subject_program_ids=31937321,31937277,31937330&amp;sort_by=published_at&amp;class_level_ids=5" TargetMode="External"/><Relationship Id="rId52" Type="http://schemas.openxmlformats.org/officeDocument/2006/relationships/hyperlink" Target="https://uchebnik.mos.ru/catalogue?subject_program_ids=31937321,31937277,31937330&amp;sort_by=published_at&amp;class_level_ids=6" TargetMode="External"/><Relationship Id="rId73" Type="http://schemas.openxmlformats.org/officeDocument/2006/relationships/hyperlink" Target="https://uchebnik.mos.ru/catalogue?subject_program_ids=31937321,31937277,31937330&amp;sort_by=published_at&amp;class_level_ids=7" TargetMode="External"/><Relationship Id="rId78" Type="http://schemas.openxmlformats.org/officeDocument/2006/relationships/hyperlink" Target="https://resh.edu.ru/subject/13/7/" TargetMode="External"/><Relationship Id="rId94" Type="http://schemas.openxmlformats.org/officeDocument/2006/relationships/hyperlink" Target="https://uchebnik.mos.ru/catalogue?subject_program_ids=31937321,31937277,31937330&amp;sort_by=published_at&amp;class_level_ids=7" TargetMode="External"/><Relationship Id="rId99" Type="http://schemas.openxmlformats.org/officeDocument/2006/relationships/hyperlink" Target="https://resh.edu.ru/subject/13/7/" TargetMode="External"/><Relationship Id="rId101" Type="http://schemas.openxmlformats.org/officeDocument/2006/relationships/hyperlink" Target="https://m.edsoo.ru/7f4159f6" TargetMode="External"/><Relationship Id="rId122" Type="http://schemas.openxmlformats.org/officeDocument/2006/relationships/hyperlink" Target="https://m.edsoo.ru/7f417922" TargetMode="External"/><Relationship Id="rId143" Type="http://schemas.openxmlformats.org/officeDocument/2006/relationships/hyperlink" Target="https://m.edsoo.ru/7f417922" TargetMode="External"/><Relationship Id="rId148" Type="http://schemas.openxmlformats.org/officeDocument/2006/relationships/hyperlink" Target="https://uchebnik.mos.ru/catalogue?subject_program_ids=31937321,31937277,31937330&amp;sort_by=published_at&amp;class_level_ids=8" TargetMode="External"/><Relationship Id="rId164" Type="http://schemas.openxmlformats.org/officeDocument/2006/relationships/hyperlink" Target="https://m.edsoo.ru/7f419b78" TargetMode="External"/><Relationship Id="rId169" Type="http://schemas.openxmlformats.org/officeDocument/2006/relationships/hyperlink" Target="https://uchebnik.mos.ru/catalogue?subject_program_ids=31937321,31937277,31937330&amp;sort_by=published_at&amp;class_level_ids=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esh.edu.ru/subject/13/5/" TargetMode="External"/><Relationship Id="rId26" Type="http://schemas.openxmlformats.org/officeDocument/2006/relationships/hyperlink" Target="https://m.edsoo.ru/7f413034" TargetMode="External"/><Relationship Id="rId47" Type="http://schemas.openxmlformats.org/officeDocument/2006/relationships/hyperlink" Target="https://m.edsoo.ru/7f414452" TargetMode="External"/><Relationship Id="rId68" Type="http://schemas.openxmlformats.org/officeDocument/2006/relationships/hyperlink" Target="https://m.edsoo.ru/7f414452" TargetMode="External"/><Relationship Id="rId89" Type="http://schemas.openxmlformats.org/officeDocument/2006/relationships/hyperlink" Target="https://m.edsoo.ru/7f4159f6" TargetMode="External"/><Relationship Id="rId112" Type="http://schemas.openxmlformats.org/officeDocument/2006/relationships/hyperlink" Target="https://uchebnik.mos.ru/catalogue?subject_program_ids=31937321,31937277,31937330&amp;sort_by=published_at&amp;class_level_ids=8" TargetMode="External"/><Relationship Id="rId133" Type="http://schemas.openxmlformats.org/officeDocument/2006/relationships/hyperlink" Target="https://uchebnik.mos.ru/catalogue?subject_program_ids=31937321,31937277,31937330&amp;sort_by=published_at&amp;class_level_ids=8" TargetMode="External"/><Relationship Id="rId154" Type="http://schemas.openxmlformats.org/officeDocument/2006/relationships/hyperlink" Target="https://uchebnik.mos.ru/catalogue?subject_program_ids=31937321,31937277,31937330&amp;sort_by=published_at&amp;class_level_ids=9" TargetMode="External"/><Relationship Id="rId175" Type="http://schemas.openxmlformats.org/officeDocument/2006/relationships/hyperlink" Target="https://uchebnik.mos.ru/catalogue?subject_program_ids=31937321,31937277,31937330&amp;sort_by=published_at&amp;class_level_ids=9" TargetMode="External"/><Relationship Id="rId16" Type="http://schemas.openxmlformats.org/officeDocument/2006/relationships/hyperlink" Target="https://uchebnik.mos.ru/catalogue?subject_program_ids=31937321,31937277,31937330&amp;sort_by=published_at&amp;class_level_ids=5" TargetMode="External"/><Relationship Id="rId37" Type="http://schemas.openxmlformats.org/officeDocument/2006/relationships/hyperlink" Target="https://uchebnik.mos.ru/catalogue?subject_program_ids=31937321,31937277,31937330&amp;sort_by=published_at&amp;class_level_ids=5" TargetMode="External"/><Relationship Id="rId58" Type="http://schemas.openxmlformats.org/officeDocument/2006/relationships/hyperlink" Target="https://uchebnik.mos.ru/catalogue?subject_program_ids=31937321,31937277,31937330&amp;sort_by=published_at&amp;class_level_ids=6" TargetMode="External"/><Relationship Id="rId79" Type="http://schemas.openxmlformats.org/officeDocument/2006/relationships/hyperlink" Target="https://uchebnik.mos.ru/catalogue?subject_program_ids=31937321,31937277,31937330&amp;sort_by=published_at&amp;class_level_ids=7" TargetMode="External"/><Relationship Id="rId102" Type="http://schemas.openxmlformats.org/officeDocument/2006/relationships/hyperlink" Target="https://resh.edu.ru/subject/13/7/" TargetMode="External"/><Relationship Id="rId123" Type="http://schemas.openxmlformats.org/officeDocument/2006/relationships/hyperlink" Target="https://resh.edu.ru/subject/13/8/" TargetMode="External"/><Relationship Id="rId144" Type="http://schemas.openxmlformats.org/officeDocument/2006/relationships/hyperlink" Target="https://resh.edu.ru/subject/13/8/" TargetMode="External"/><Relationship Id="rId90" Type="http://schemas.openxmlformats.org/officeDocument/2006/relationships/hyperlink" Target="https://resh.edu.ru/subject/13/7/" TargetMode="External"/><Relationship Id="rId165" Type="http://schemas.openxmlformats.org/officeDocument/2006/relationships/hyperlink" Target="https://resh.edu.ru/subject/13/9/" TargetMode="External"/><Relationship Id="rId27" Type="http://schemas.openxmlformats.org/officeDocument/2006/relationships/hyperlink" Target="https://resh.edu.ru/subject/13/5/" TargetMode="External"/><Relationship Id="rId48" Type="http://schemas.openxmlformats.org/officeDocument/2006/relationships/hyperlink" Target="https://resh.edu.ru/subject/13/6/" TargetMode="External"/><Relationship Id="rId69" Type="http://schemas.openxmlformats.org/officeDocument/2006/relationships/hyperlink" Target="https://resh.edu.ru/subject/13/6/" TargetMode="External"/><Relationship Id="rId113" Type="http://schemas.openxmlformats.org/officeDocument/2006/relationships/hyperlink" Target="https://m.edsoo.ru/7f417922" TargetMode="External"/><Relationship Id="rId134" Type="http://schemas.openxmlformats.org/officeDocument/2006/relationships/hyperlink" Target="https://m.edsoo.ru/7f417922" TargetMode="External"/><Relationship Id="rId80" Type="http://schemas.openxmlformats.org/officeDocument/2006/relationships/hyperlink" Target="https://m.edsoo.ru/7f4159f6" TargetMode="External"/><Relationship Id="rId155" Type="http://schemas.openxmlformats.org/officeDocument/2006/relationships/hyperlink" Target="https://m.edsoo.ru/7f419b78" TargetMode="External"/><Relationship Id="rId176" Type="http://schemas.openxmlformats.org/officeDocument/2006/relationships/fontTable" Target="fontTable.xml"/><Relationship Id="rId17" Type="http://schemas.openxmlformats.org/officeDocument/2006/relationships/hyperlink" Target="https://m.edsoo.ru/7f413034" TargetMode="External"/><Relationship Id="rId38" Type="http://schemas.openxmlformats.org/officeDocument/2006/relationships/hyperlink" Target="https://m.edsoo.ru/7f413034" TargetMode="External"/><Relationship Id="rId59" Type="http://schemas.openxmlformats.org/officeDocument/2006/relationships/hyperlink" Target="https://m.edsoo.ru/7f414452" TargetMode="External"/><Relationship Id="rId103" Type="http://schemas.openxmlformats.org/officeDocument/2006/relationships/hyperlink" Target="https://uchebnik.mos.ru/catalogue?subject_program_ids=31937321,31937277,31937330&amp;sort_by=published_at&amp;class_level_ids=7" TargetMode="External"/><Relationship Id="rId124" Type="http://schemas.openxmlformats.org/officeDocument/2006/relationships/hyperlink" Target="https://uchebnik.mos.ru/catalogue?subject_program_ids=31937321,31937277,31937330&amp;sort_by=published_at&amp;class_level_ids=8" TargetMode="External"/><Relationship Id="rId70" Type="http://schemas.openxmlformats.org/officeDocument/2006/relationships/hyperlink" Target="https://uchebnik.mos.ru/catalogue?subject_program_ids=31937321,31937277,31937330&amp;sort_by=published_at&amp;class_level_ids=6" TargetMode="External"/><Relationship Id="rId91" Type="http://schemas.openxmlformats.org/officeDocument/2006/relationships/hyperlink" Target="https://uchebnik.mos.ru/catalogue?subject_program_ids=31937321,31937277,31937330&amp;sort_by=published_at&amp;class_level_ids=7" TargetMode="External"/><Relationship Id="rId145" Type="http://schemas.openxmlformats.org/officeDocument/2006/relationships/hyperlink" Target="https://uchebnik.mos.ru/catalogue?subject_program_ids=31937321,31937277,31937330&amp;sort_by=published_at&amp;class_level_ids=8" TargetMode="External"/><Relationship Id="rId166" Type="http://schemas.openxmlformats.org/officeDocument/2006/relationships/hyperlink" Target="https://uchebnik.mos.ru/catalogue?subject_program_ids=31937321,31937277,31937330&amp;sort_by=published_at&amp;class_level_ids=9" TargetMode="External"/><Relationship Id="rId1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107</Pages>
  <Words>28305</Words>
  <Characters>161344</Characters>
  <Application>Microsoft Office Word</Application>
  <DocSecurity>0</DocSecurity>
  <Lines>1344</Lines>
  <Paragraphs>378</Paragraphs>
  <ScaleCrop>false</ScaleCrop>
  <Company>кабинет 3</Company>
  <LinksUpToDate>false</LinksUpToDate>
  <CharactersWithSpaces>189271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darar</dc:creator>
  <cp:lastModifiedBy>Сергей</cp:lastModifiedBy>
  <cp:revision>12</cp:revision>
  <dcterms:created xsi:type="dcterms:W3CDTF">2025-08-28T22:36:00Z</dcterms:created>
  <dcterms:modified xsi:type="dcterms:W3CDTF">2025-10-13T07:24:00Z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1049-12.2.0.21931</vt:lpwstr>
  </property>
  <property fmtid="{D5CDD505-2E9C-101B-9397-08002B2CF9AE}" pid="3" name="ICV">
    <vt:lpwstr>52ABB2C61C2E4F80A5BC3F9D3C95129F_13</vt:lpwstr>
  </property>
</Properties>
</file>